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79C2" w14:textId="2E111202" w:rsidR="0005752B" w:rsidRDefault="002200C5" w:rsidP="002200C5">
      <w:pPr>
        <w:pStyle w:val="Rubrik1"/>
        <w:jc w:val="center"/>
      </w:pPr>
      <w:r>
        <w:t>Årsmöte NSSF 20 mars 2023</w:t>
      </w:r>
      <w:r w:rsidR="002D42F3">
        <w:t xml:space="preserve"> </w:t>
      </w:r>
    </w:p>
    <w:p w14:paraId="5FEC8F98" w14:textId="114DB541" w:rsidR="002D42F3" w:rsidRPr="002D42F3" w:rsidRDefault="002D42F3" w:rsidP="002D42F3">
      <w:pPr>
        <w:jc w:val="center"/>
      </w:pPr>
      <w:r>
        <w:rPr>
          <w:noProof/>
        </w:rPr>
        <w:drawing>
          <wp:inline distT="0" distB="0" distL="0" distR="0" wp14:anchorId="6D2F3BD4" wp14:editId="48171D37">
            <wp:extent cx="733958" cy="655320"/>
            <wp:effectExtent l="0" t="0" r="9525" b="0"/>
            <wp:docPr id="2" name="Bildobjekt 2" descr="Beklagtes Stock Illustrationen, Vektors, &amp; Klipart – (413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klagtes Stock Illustrationen, Vektors, &amp; Klipart – (413 Stock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30" cy="66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BD7FD" w14:textId="3409E293" w:rsidR="002200C5" w:rsidRDefault="002200C5" w:rsidP="002200C5"/>
    <w:p w14:paraId="7A45EDD3" w14:textId="2D23AAF0" w:rsidR="002200C5" w:rsidRDefault="002200C5" w:rsidP="002200C5">
      <w:r>
        <w:t>Tid: 2023-03-20 kl:19.</w:t>
      </w:r>
      <w:r w:rsidR="00803222">
        <w:t>30</w:t>
      </w:r>
    </w:p>
    <w:p w14:paraId="0416D719" w14:textId="2A6311BB" w:rsidR="002200C5" w:rsidRDefault="002200C5" w:rsidP="002200C5">
      <w:r>
        <w:t>Plats: Matsal Båtsmansskolan</w:t>
      </w:r>
    </w:p>
    <w:p w14:paraId="35AC05A8" w14:textId="69041894" w:rsidR="002200C5" w:rsidRDefault="002200C5" w:rsidP="002200C5">
      <w:r>
        <w:t xml:space="preserve">Följande dokument finns upplagda (kallelse, Förvaltningsberättelse 2022, Budget 2023 samt Underhålls och förnyelseplan 2023) på </w:t>
      </w:r>
      <w:r w:rsidR="002D42F3">
        <w:t>NSSF</w:t>
      </w:r>
      <w:r>
        <w:t xml:space="preserve"> hemsida.</w:t>
      </w:r>
    </w:p>
    <w:p w14:paraId="7311FA8B" w14:textId="1767357D" w:rsidR="002200C5" w:rsidRDefault="002200C5" w:rsidP="002200C5">
      <w:r>
        <w:t>Förslag till dagordning.</w:t>
      </w:r>
    </w:p>
    <w:p w14:paraId="6D7BB4E7" w14:textId="35668CBD" w:rsidR="002200C5" w:rsidRDefault="002200C5" w:rsidP="002200C5">
      <w:pPr>
        <w:pStyle w:val="Liststycke"/>
        <w:numPr>
          <w:ilvl w:val="0"/>
          <w:numId w:val="1"/>
        </w:numPr>
      </w:pPr>
      <w:r>
        <w:t>Prövning av stämmans stadgeenliga kallelse.</w:t>
      </w:r>
    </w:p>
    <w:p w14:paraId="3A31EEB9" w14:textId="35BB8949" w:rsidR="002200C5" w:rsidRDefault="002200C5" w:rsidP="002200C5">
      <w:pPr>
        <w:pStyle w:val="Liststycke"/>
        <w:numPr>
          <w:ilvl w:val="0"/>
          <w:numId w:val="1"/>
        </w:numPr>
      </w:pPr>
      <w:r>
        <w:t>Val av ordförande och sekreterare av stämman.</w:t>
      </w:r>
    </w:p>
    <w:p w14:paraId="768E762E" w14:textId="35DB7E4E" w:rsidR="002200C5" w:rsidRDefault="002200C5" w:rsidP="002200C5">
      <w:pPr>
        <w:pStyle w:val="Liststycke"/>
        <w:numPr>
          <w:ilvl w:val="0"/>
          <w:numId w:val="1"/>
        </w:numPr>
      </w:pPr>
      <w:r>
        <w:t>Val av 2 justeringsmän tillika rösträknare.</w:t>
      </w:r>
    </w:p>
    <w:p w14:paraId="408946BC" w14:textId="6F2FC4EC" w:rsidR="002200C5" w:rsidRDefault="002200C5" w:rsidP="002200C5">
      <w:pPr>
        <w:pStyle w:val="Liststycke"/>
        <w:numPr>
          <w:ilvl w:val="0"/>
          <w:numId w:val="1"/>
        </w:numPr>
      </w:pPr>
      <w:r>
        <w:t>Fastställande av dagordning</w:t>
      </w:r>
    </w:p>
    <w:p w14:paraId="16A292B0" w14:textId="52336BEF" w:rsidR="002200C5" w:rsidRDefault="002200C5" w:rsidP="002200C5">
      <w:pPr>
        <w:pStyle w:val="Liststycke"/>
        <w:numPr>
          <w:ilvl w:val="0"/>
          <w:numId w:val="1"/>
        </w:numPr>
      </w:pPr>
      <w:r>
        <w:t>Styrelsens berättelser</w:t>
      </w:r>
    </w:p>
    <w:p w14:paraId="19C09F65" w14:textId="2F6F7917" w:rsidR="002200C5" w:rsidRDefault="002200C5" w:rsidP="002200C5">
      <w:pPr>
        <w:pStyle w:val="Liststycke"/>
        <w:numPr>
          <w:ilvl w:val="0"/>
          <w:numId w:val="1"/>
        </w:numPr>
      </w:pPr>
      <w:r>
        <w:t>Revisorernas berättelser</w:t>
      </w:r>
    </w:p>
    <w:p w14:paraId="628545D7" w14:textId="36890BFD" w:rsidR="002200C5" w:rsidRDefault="002200C5" w:rsidP="002200C5">
      <w:pPr>
        <w:pStyle w:val="Liststycke"/>
        <w:numPr>
          <w:ilvl w:val="0"/>
          <w:numId w:val="1"/>
        </w:numPr>
      </w:pPr>
      <w:r>
        <w:t>Ansvarsfrihet för styrelsen</w:t>
      </w:r>
    </w:p>
    <w:p w14:paraId="429DAD2C" w14:textId="6134F4BF" w:rsidR="00E444D1" w:rsidRDefault="00E444D1" w:rsidP="002200C5">
      <w:pPr>
        <w:pStyle w:val="Liststycke"/>
        <w:numPr>
          <w:ilvl w:val="0"/>
          <w:numId w:val="1"/>
        </w:numPr>
      </w:pPr>
      <w:r>
        <w:t>Ersättning till styrelse och revisorer</w:t>
      </w:r>
    </w:p>
    <w:p w14:paraId="479E20D2" w14:textId="44DC08F0" w:rsidR="00E444D1" w:rsidRDefault="00E444D1" w:rsidP="002200C5">
      <w:pPr>
        <w:pStyle w:val="Liststycke"/>
        <w:numPr>
          <w:ilvl w:val="0"/>
          <w:numId w:val="1"/>
        </w:numPr>
      </w:pPr>
      <w:r>
        <w:t>Styrelsens förslag till inkomst och utgiftsstat samt debiteringslängd i underhållsplan 2023</w:t>
      </w:r>
    </w:p>
    <w:p w14:paraId="6AE60FDF" w14:textId="50A033E6" w:rsidR="00E444D1" w:rsidRDefault="002200C5" w:rsidP="002C6A80">
      <w:pPr>
        <w:pStyle w:val="Liststycke"/>
        <w:numPr>
          <w:ilvl w:val="0"/>
          <w:numId w:val="1"/>
        </w:numPr>
      </w:pPr>
      <w:r>
        <w:t>Inkomna motioner/propositioner</w:t>
      </w:r>
    </w:p>
    <w:p w14:paraId="115D61CD" w14:textId="2CF3E668" w:rsidR="002200C5" w:rsidRDefault="002200C5" w:rsidP="002200C5">
      <w:pPr>
        <w:pStyle w:val="Liststycke"/>
        <w:numPr>
          <w:ilvl w:val="0"/>
          <w:numId w:val="1"/>
        </w:numPr>
      </w:pPr>
      <w:r>
        <w:t>Val av ordförande för en tid av ett år.</w:t>
      </w:r>
    </w:p>
    <w:p w14:paraId="23DAF42E" w14:textId="53CB351D" w:rsidR="002C6A80" w:rsidRDefault="002C6A80" w:rsidP="002200C5">
      <w:pPr>
        <w:pStyle w:val="Liststycke"/>
        <w:numPr>
          <w:ilvl w:val="0"/>
          <w:numId w:val="1"/>
        </w:numPr>
      </w:pPr>
      <w:r>
        <w:t>Val av styrelseledamot av två år.</w:t>
      </w:r>
    </w:p>
    <w:p w14:paraId="7BF3E629" w14:textId="3D60087B" w:rsidR="002200C5" w:rsidRDefault="002200C5" w:rsidP="002200C5">
      <w:pPr>
        <w:pStyle w:val="Liststycke"/>
        <w:numPr>
          <w:ilvl w:val="0"/>
          <w:numId w:val="1"/>
        </w:numPr>
      </w:pPr>
      <w:r>
        <w:t>Val av förste och andre suppleant för en tid av ett år</w:t>
      </w:r>
    </w:p>
    <w:p w14:paraId="283231E0" w14:textId="0BB832C5" w:rsidR="00E444D1" w:rsidRDefault="00E444D1" w:rsidP="002200C5">
      <w:pPr>
        <w:pStyle w:val="Liststycke"/>
        <w:numPr>
          <w:ilvl w:val="0"/>
          <w:numId w:val="1"/>
        </w:numPr>
      </w:pPr>
      <w:r>
        <w:t>Val av två revisorer för en tid av ett år.</w:t>
      </w:r>
    </w:p>
    <w:p w14:paraId="348054D8" w14:textId="7F8FE09D" w:rsidR="00E444D1" w:rsidRDefault="00E444D1" w:rsidP="002200C5">
      <w:pPr>
        <w:pStyle w:val="Liststycke"/>
        <w:numPr>
          <w:ilvl w:val="0"/>
          <w:numId w:val="1"/>
        </w:numPr>
      </w:pPr>
      <w:r>
        <w:t>Val av två revisorssuppleanter för en tid av ett år.</w:t>
      </w:r>
    </w:p>
    <w:p w14:paraId="4DA8DAA6" w14:textId="67A18A71" w:rsidR="00E444D1" w:rsidRDefault="00E444D1" w:rsidP="002200C5">
      <w:pPr>
        <w:pStyle w:val="Liststycke"/>
        <w:numPr>
          <w:ilvl w:val="0"/>
          <w:numId w:val="1"/>
        </w:numPr>
      </w:pPr>
      <w:r>
        <w:t>Val av valberedning.</w:t>
      </w:r>
    </w:p>
    <w:p w14:paraId="63F5DB3F" w14:textId="6CC8E363" w:rsidR="002D42F3" w:rsidRDefault="00E444D1" w:rsidP="002D42F3">
      <w:pPr>
        <w:pStyle w:val="Liststycke"/>
        <w:numPr>
          <w:ilvl w:val="0"/>
          <w:numId w:val="1"/>
        </w:numPr>
      </w:pPr>
      <w:r>
        <w:t>Städdag under kommande verksamhetsår (vårstädning 13-14maj, höstens städdag fast</w:t>
      </w:r>
      <w:r w:rsidR="002D42F3">
        <w:t>ställs senare).</w:t>
      </w:r>
    </w:p>
    <w:p w14:paraId="71C8387C" w14:textId="01BF5277" w:rsidR="002D42F3" w:rsidRDefault="002D42F3" w:rsidP="002D42F3">
      <w:pPr>
        <w:pStyle w:val="Liststycke"/>
        <w:numPr>
          <w:ilvl w:val="0"/>
          <w:numId w:val="1"/>
        </w:numPr>
      </w:pPr>
      <w:r>
        <w:t>Övriga frågor.</w:t>
      </w:r>
    </w:p>
    <w:p w14:paraId="23CB5328" w14:textId="352AEDC0" w:rsidR="002D42F3" w:rsidRDefault="002D42F3" w:rsidP="002D42F3">
      <w:pPr>
        <w:pStyle w:val="Liststycke"/>
        <w:numPr>
          <w:ilvl w:val="0"/>
          <w:numId w:val="1"/>
        </w:numPr>
      </w:pPr>
      <w:r>
        <w:t>Meddelande av plats där stämmoprotokollet håller tillgängligt.</w:t>
      </w:r>
    </w:p>
    <w:p w14:paraId="4AEFB30B" w14:textId="5D2FCC31" w:rsidR="002D42F3" w:rsidRDefault="002D42F3" w:rsidP="002D42F3">
      <w:pPr>
        <w:pStyle w:val="Liststycke"/>
        <w:numPr>
          <w:ilvl w:val="0"/>
          <w:numId w:val="1"/>
        </w:numPr>
      </w:pPr>
      <w:r>
        <w:t xml:space="preserve">Avslutning </w:t>
      </w:r>
    </w:p>
    <w:p w14:paraId="0DB95942" w14:textId="1AA1EA35" w:rsidR="002D42F3" w:rsidRDefault="002D42F3" w:rsidP="002D42F3">
      <w:pPr>
        <w:pStyle w:val="Liststycke"/>
      </w:pPr>
    </w:p>
    <w:p w14:paraId="50A2B3B1" w14:textId="0CD46F3C" w:rsidR="002D42F3" w:rsidRDefault="002D42F3" w:rsidP="002D42F3">
      <w:pPr>
        <w:pStyle w:val="Liststycke"/>
      </w:pPr>
    </w:p>
    <w:p w14:paraId="4CBC13C8" w14:textId="664FC854" w:rsidR="002D42F3" w:rsidRDefault="002D42F3" w:rsidP="002D42F3">
      <w:pPr>
        <w:pStyle w:val="Liststycke"/>
      </w:pPr>
    </w:p>
    <w:p w14:paraId="1DC53534" w14:textId="427ABC95" w:rsidR="002D42F3" w:rsidRPr="002200C5" w:rsidRDefault="002D42F3" w:rsidP="002D42F3">
      <w:pPr>
        <w:pStyle w:val="Liststycke"/>
        <w:jc w:val="right"/>
      </w:pPr>
      <w:r>
        <w:rPr>
          <w:noProof/>
        </w:rPr>
        <w:drawing>
          <wp:inline distT="0" distB="0" distL="0" distR="0" wp14:anchorId="79A16B47" wp14:editId="409D8A1D">
            <wp:extent cx="2087245" cy="576580"/>
            <wp:effectExtent l="0" t="0" r="8255" b="0"/>
            <wp:docPr id="1" name="grafik1" descr="En bild som visar text, tecken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1" descr="En bild som visar text, tecken&#10;&#10;Automatiskt genererad beskrivning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42F3" w:rsidRPr="00220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238B"/>
    <w:multiLevelType w:val="hybridMultilevel"/>
    <w:tmpl w:val="58B449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53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C5"/>
    <w:rsid w:val="0005752B"/>
    <w:rsid w:val="002200C5"/>
    <w:rsid w:val="002C6A80"/>
    <w:rsid w:val="002D42F3"/>
    <w:rsid w:val="00803222"/>
    <w:rsid w:val="00E4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A057"/>
  <w15:chartTrackingRefBased/>
  <w15:docId w15:val="{AF5EE438-0906-4881-AC8E-25F418D5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20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20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20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Hjelte</dc:creator>
  <cp:keywords/>
  <dc:description/>
  <cp:lastModifiedBy>Jessica Hjelte</cp:lastModifiedBy>
  <cp:revision>5</cp:revision>
  <dcterms:created xsi:type="dcterms:W3CDTF">2023-02-06T09:02:00Z</dcterms:created>
  <dcterms:modified xsi:type="dcterms:W3CDTF">2023-02-27T08:52:00Z</dcterms:modified>
</cp:coreProperties>
</file>