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9021" w:type="dxa"/>
        <w:tblBorders>
          <w:top w:val="single" w:sz="24" w:space="0" w:color="FFC000" w:themeColor="accent4"/>
          <w:left w:val="single" w:sz="24" w:space="0" w:color="FFC000" w:themeColor="accent4"/>
          <w:bottom w:val="single" w:sz="24" w:space="0" w:color="FFC000" w:themeColor="accent4"/>
          <w:right w:val="single" w:sz="24" w:space="0" w:color="FFC000" w:themeColor="accent4"/>
          <w:insideH w:val="single" w:sz="24" w:space="0" w:color="FFC000" w:themeColor="accent4"/>
          <w:insideV w:val="single" w:sz="24" w:space="0" w:color="FFC000" w:themeColor="accent4"/>
        </w:tblBorders>
        <w:tblLook w:val="04A0" w:firstRow="1" w:lastRow="0" w:firstColumn="1" w:lastColumn="0" w:noHBand="0" w:noVBand="1"/>
      </w:tblPr>
      <w:tblGrid>
        <w:gridCol w:w="9021"/>
      </w:tblGrid>
      <w:tr w:rsidR="00916083" w:rsidRPr="00E60B82" w14:paraId="7CA763EA" w14:textId="77777777" w:rsidTr="00DC1780">
        <w:trPr>
          <w:trHeight w:val="5488"/>
        </w:trPr>
        <w:tc>
          <w:tcPr>
            <w:tcW w:w="9021" w:type="dxa"/>
          </w:tcPr>
          <w:p w14:paraId="4E721A4C" w14:textId="245F0B2E" w:rsidR="00916083" w:rsidRPr="00E60B82" w:rsidRDefault="00916083" w:rsidP="002F0472">
            <w:pPr>
              <w:jc w:val="both"/>
              <w:rPr>
                <w:rFonts w:cstheme="minorHAnsi"/>
              </w:rPr>
            </w:pPr>
          </w:p>
          <w:p w14:paraId="487015EB" w14:textId="270B3C09" w:rsidR="00027C4A" w:rsidRPr="00866306" w:rsidRDefault="00027C4A" w:rsidP="00E60B82">
            <w:pPr>
              <w:jc w:val="center"/>
              <w:rPr>
                <w:rFonts w:eastAsiaTheme="majorEastAsia" w:cstheme="majorBidi"/>
                <w:b/>
                <w:bCs/>
                <w:color w:val="F8C800"/>
                <w:kern w:val="24"/>
                <w:sz w:val="48"/>
                <w:szCs w:val="48"/>
              </w:rPr>
            </w:pPr>
            <w:r w:rsidRPr="00866306">
              <w:rPr>
                <w:rFonts w:eastAsiaTheme="majorEastAsia" w:cstheme="majorBidi"/>
                <w:b/>
                <w:bCs/>
                <w:color w:val="F8C800"/>
                <w:kern w:val="24"/>
                <w:sz w:val="48"/>
                <w:szCs w:val="48"/>
              </w:rPr>
              <w:t>Opleidingen van de toekomst</w:t>
            </w:r>
          </w:p>
          <w:p w14:paraId="626806C4" w14:textId="6E157681" w:rsidR="00916083" w:rsidRPr="00866306" w:rsidRDefault="00916083" w:rsidP="00E60B82">
            <w:pPr>
              <w:jc w:val="center"/>
              <w:rPr>
                <w:rFonts w:eastAsiaTheme="majorEastAsia" w:cstheme="majorBidi"/>
                <w:b/>
                <w:bCs/>
                <w:color w:val="F8C800"/>
                <w:kern w:val="24"/>
                <w:sz w:val="56"/>
                <w:szCs w:val="56"/>
              </w:rPr>
            </w:pPr>
            <w:r w:rsidRPr="00866306">
              <w:rPr>
                <w:rFonts w:eastAsiaTheme="majorEastAsia" w:cstheme="majorBidi"/>
                <w:b/>
                <w:bCs/>
                <w:color w:val="F8C800"/>
                <w:kern w:val="24"/>
                <w:sz w:val="56"/>
                <w:szCs w:val="56"/>
              </w:rPr>
              <w:t>ESF 566 Soft Skills</w:t>
            </w:r>
          </w:p>
          <w:p w14:paraId="5CBD3A07" w14:textId="77777777" w:rsidR="00916083" w:rsidRPr="00866306" w:rsidRDefault="00916083" w:rsidP="002F0472">
            <w:pPr>
              <w:jc w:val="both"/>
              <w:rPr>
                <w:rFonts w:eastAsiaTheme="majorEastAsia" w:cstheme="minorHAnsi"/>
                <w:spacing w:val="-10"/>
                <w:kern w:val="28"/>
                <w:sz w:val="48"/>
                <w:szCs w:val="48"/>
              </w:rPr>
            </w:pPr>
          </w:p>
          <w:p w14:paraId="7DBAC08A" w14:textId="232DC195" w:rsidR="00065FE8" w:rsidRPr="00866306" w:rsidRDefault="00916083" w:rsidP="002F0472">
            <w:pPr>
              <w:jc w:val="both"/>
              <w:rPr>
                <w:rFonts w:eastAsiaTheme="majorEastAsia" w:cstheme="minorHAnsi"/>
                <w:spacing w:val="-10"/>
                <w:kern w:val="28"/>
                <w:sz w:val="48"/>
                <w:szCs w:val="48"/>
              </w:rPr>
            </w:pPr>
            <w:r w:rsidRPr="00866306">
              <w:rPr>
                <w:rFonts w:eastAsiaTheme="majorEastAsia" w:cstheme="minorHAnsi"/>
                <w:spacing w:val="-10"/>
                <w:kern w:val="28"/>
                <w:sz w:val="48"/>
                <w:szCs w:val="48"/>
              </w:rPr>
              <w:t xml:space="preserve">Dit draaiboek heeft betrekking op volgend </w:t>
            </w:r>
            <w:r w:rsidR="00065FE8" w:rsidRPr="00866306">
              <w:rPr>
                <w:rFonts w:eastAsiaTheme="majorEastAsia" w:cstheme="minorHAnsi"/>
                <w:spacing w:val="-10"/>
                <w:kern w:val="28"/>
                <w:sz w:val="48"/>
                <w:szCs w:val="48"/>
              </w:rPr>
              <w:t>leertraject</w:t>
            </w:r>
            <w:r w:rsidRPr="00866306">
              <w:rPr>
                <w:rFonts w:eastAsiaTheme="majorEastAsia" w:cstheme="minorHAnsi"/>
                <w:spacing w:val="-10"/>
                <w:kern w:val="28"/>
                <w:sz w:val="48"/>
                <w:szCs w:val="48"/>
              </w:rPr>
              <w:t>:</w:t>
            </w:r>
          </w:p>
          <w:p w14:paraId="0FB2DB96" w14:textId="77777777" w:rsidR="00E60B82" w:rsidRPr="00866306" w:rsidRDefault="00E60B82" w:rsidP="002F0472">
            <w:pPr>
              <w:jc w:val="both"/>
              <w:rPr>
                <w:rFonts w:eastAsiaTheme="majorEastAsia" w:cstheme="minorHAnsi"/>
                <w:spacing w:val="-10"/>
                <w:kern w:val="28"/>
                <w:sz w:val="48"/>
                <w:szCs w:val="48"/>
              </w:rPr>
            </w:pPr>
          </w:p>
          <w:p w14:paraId="45EB0A26" w14:textId="77777777" w:rsidR="00916083" w:rsidRPr="00866306" w:rsidRDefault="00916083" w:rsidP="002F0472">
            <w:pPr>
              <w:jc w:val="both"/>
              <w:rPr>
                <w:rFonts w:cstheme="minorHAnsi"/>
                <w:sz w:val="18"/>
                <w:szCs w:val="18"/>
              </w:rPr>
            </w:pPr>
          </w:p>
          <w:p w14:paraId="13B301A4" w14:textId="3C5BBCD7" w:rsidR="00916083" w:rsidRPr="00866306" w:rsidRDefault="00916083" w:rsidP="00E60B82">
            <w:pPr>
              <w:pStyle w:val="Titel"/>
              <w:jc w:val="both"/>
              <w:rPr>
                <w:rFonts w:ascii="Avenir Next LT Pro" w:hAnsi="Avenir Next LT Pro" w:cstheme="minorHAnsi"/>
                <w:sz w:val="48"/>
                <w:szCs w:val="48"/>
              </w:rPr>
            </w:pPr>
            <w:r w:rsidRPr="00866306">
              <w:rPr>
                <w:rFonts w:ascii="Avenir Next LT Pro" w:hAnsi="Avenir Next LT Pro" w:cstheme="minorHAnsi"/>
                <w:sz w:val="48"/>
                <w:szCs w:val="48"/>
              </w:rPr>
              <w:t xml:space="preserve">Subthema: </w:t>
            </w:r>
            <w:r w:rsidR="002E323D" w:rsidRPr="00BE18A2">
              <w:rPr>
                <w:rFonts w:ascii="Avenir Next LT Pro" w:hAnsi="Avenir Next LT Pro" w:cstheme="minorHAnsi"/>
                <w:b/>
                <w:bCs/>
                <w:sz w:val="48"/>
                <w:szCs w:val="48"/>
              </w:rPr>
              <w:t>Omgaan met Diversiteit</w:t>
            </w:r>
          </w:p>
          <w:p w14:paraId="5552B7E9" w14:textId="77777777" w:rsidR="00916083" w:rsidRPr="00866306" w:rsidRDefault="00916083" w:rsidP="002F0472">
            <w:pPr>
              <w:pStyle w:val="Titel"/>
              <w:jc w:val="both"/>
              <w:rPr>
                <w:rFonts w:ascii="Avenir Next LT Pro" w:hAnsi="Avenir Next LT Pro" w:cstheme="minorHAnsi"/>
                <w:sz w:val="48"/>
                <w:szCs w:val="48"/>
              </w:rPr>
            </w:pPr>
          </w:p>
          <w:p w14:paraId="2561D10C" w14:textId="28950B86" w:rsidR="00561E38" w:rsidRPr="00BE18A2" w:rsidRDefault="00916083" w:rsidP="00E60B82">
            <w:pPr>
              <w:pStyle w:val="Titel"/>
              <w:jc w:val="both"/>
              <w:rPr>
                <w:rFonts w:ascii="Avenir Next LT Pro" w:hAnsi="Avenir Next LT Pro" w:cstheme="minorHAnsi"/>
                <w:b/>
                <w:bCs/>
                <w:sz w:val="48"/>
                <w:szCs w:val="48"/>
              </w:rPr>
            </w:pPr>
            <w:r w:rsidRPr="00866306">
              <w:rPr>
                <w:rFonts w:ascii="Avenir Next LT Pro" w:hAnsi="Avenir Next LT Pro" w:cstheme="minorHAnsi"/>
                <w:sz w:val="48"/>
                <w:szCs w:val="48"/>
              </w:rPr>
              <w:t xml:space="preserve">Titel van </w:t>
            </w:r>
            <w:r w:rsidR="00065FE8" w:rsidRPr="00866306">
              <w:rPr>
                <w:rFonts w:ascii="Avenir Next LT Pro" w:hAnsi="Avenir Next LT Pro" w:cstheme="minorHAnsi"/>
                <w:sz w:val="48"/>
                <w:szCs w:val="48"/>
              </w:rPr>
              <w:t>het leertraject</w:t>
            </w:r>
            <w:r w:rsidRPr="00866306">
              <w:rPr>
                <w:rFonts w:ascii="Avenir Next LT Pro" w:hAnsi="Avenir Next LT Pro" w:cstheme="minorHAnsi"/>
                <w:sz w:val="48"/>
                <w:szCs w:val="48"/>
              </w:rPr>
              <w:t xml:space="preserve">:  </w:t>
            </w:r>
            <w:r w:rsidR="002E323D" w:rsidRPr="00BE18A2">
              <w:rPr>
                <w:rFonts w:ascii="Avenir Next LT Pro" w:hAnsi="Avenir Next LT Pro" w:cstheme="minorHAnsi"/>
                <w:b/>
                <w:bCs/>
                <w:sz w:val="48"/>
                <w:szCs w:val="48"/>
              </w:rPr>
              <w:t>Algemene Module</w:t>
            </w:r>
          </w:p>
          <w:p w14:paraId="38DC9F4A" w14:textId="77777777" w:rsidR="00561E38" w:rsidRPr="00E60B82" w:rsidRDefault="00561E38" w:rsidP="002F0472">
            <w:pPr>
              <w:jc w:val="both"/>
              <w:rPr>
                <w:rFonts w:cstheme="minorHAnsi"/>
              </w:rPr>
            </w:pPr>
          </w:p>
          <w:p w14:paraId="50D0FDDA" w14:textId="77777777" w:rsidR="00916083" w:rsidRPr="00E60B82" w:rsidRDefault="00916083" w:rsidP="002F0472">
            <w:pPr>
              <w:jc w:val="both"/>
              <w:rPr>
                <w:rFonts w:cstheme="minorHAnsi"/>
              </w:rPr>
            </w:pPr>
          </w:p>
        </w:tc>
      </w:tr>
      <w:tr w:rsidR="00E60B82" w:rsidRPr="00E60B82" w14:paraId="684A285D" w14:textId="77777777" w:rsidTr="00DC1780">
        <w:trPr>
          <w:trHeight w:val="4780"/>
        </w:trPr>
        <w:tc>
          <w:tcPr>
            <w:tcW w:w="9021" w:type="dxa"/>
          </w:tcPr>
          <w:p w14:paraId="7EF3C143" w14:textId="7188F70C" w:rsidR="00E60B82" w:rsidRPr="00E60B82" w:rsidRDefault="00B11EFC" w:rsidP="00DC1780">
            <w:pPr>
              <w:tabs>
                <w:tab w:val="left" w:pos="1092"/>
              </w:tabs>
              <w:jc w:val="both"/>
              <w:rPr>
                <w:rFonts w:cstheme="minorHAnsi"/>
              </w:rPr>
            </w:pPr>
            <w:r>
              <w:rPr>
                <w:rFonts w:cstheme="minorHAnsi"/>
                <w:noProof/>
              </w:rPr>
              <w:drawing>
                <wp:anchor distT="0" distB="0" distL="114300" distR="114300" simplePos="0" relativeHeight="251658240" behindDoc="0" locked="0" layoutInCell="1" allowOverlap="1" wp14:anchorId="31A948C7" wp14:editId="59B51ABF">
                  <wp:simplePos x="0" y="0"/>
                  <wp:positionH relativeFrom="column">
                    <wp:posOffset>31313</wp:posOffset>
                  </wp:positionH>
                  <wp:positionV relativeFrom="paragraph">
                    <wp:posOffset>38100</wp:posOffset>
                  </wp:positionV>
                  <wp:extent cx="5530215" cy="2931795"/>
                  <wp:effectExtent l="0" t="0" r="0" b="1905"/>
                  <wp:wrapThrough wrapText="bothSides">
                    <wp:wrapPolygon edited="0">
                      <wp:start x="0" y="0"/>
                      <wp:lineTo x="0" y="21520"/>
                      <wp:lineTo x="21528" y="21520"/>
                      <wp:lineTo x="21528" y="0"/>
                      <wp:lineTo x="0" y="0"/>
                    </wp:wrapPolygon>
                  </wp:wrapThrough>
                  <wp:docPr id="1490849831" name="Afbeelding 1490849831" descr="Afbeelding met persoon, fiets, kleding, teken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849831" name="Afbeelding 7" descr="Afbeelding met persoon, fiets, kleding, tekening&#10;&#10;Automatisch gegenereerde beschrijving"/>
                          <pic:cNvPicPr/>
                        </pic:nvPicPr>
                        <pic:blipFill rotWithShape="1">
                          <a:blip r:embed="rId11" cstate="print">
                            <a:extLst>
                              <a:ext uri="{28A0092B-C50C-407E-A947-70E740481C1C}">
                                <a14:useLocalDpi xmlns:a14="http://schemas.microsoft.com/office/drawing/2010/main" val="0"/>
                              </a:ext>
                            </a:extLst>
                          </a:blip>
                          <a:srcRect b="7215"/>
                          <a:stretch/>
                        </pic:blipFill>
                        <pic:spPr bwMode="auto">
                          <a:xfrm>
                            <a:off x="0" y="0"/>
                            <a:ext cx="5530215" cy="2931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tbl>
      <w:tblPr>
        <w:tblStyle w:val="Tabelraster"/>
        <w:tblpPr w:leftFromText="141" w:rightFromText="141" w:vertAnchor="text" w:horzAnchor="margin" w:tblpY="97"/>
        <w:tblW w:w="94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34"/>
        <w:gridCol w:w="2568"/>
        <w:gridCol w:w="1052"/>
        <w:gridCol w:w="1250"/>
        <w:gridCol w:w="1195"/>
        <w:gridCol w:w="1602"/>
      </w:tblGrid>
      <w:tr w:rsidR="00B66D95" w14:paraId="487DDD7D" w14:textId="77777777" w:rsidTr="00DC1780">
        <w:trPr>
          <w:trHeight w:val="229"/>
        </w:trPr>
        <w:tc>
          <w:tcPr>
            <w:tcW w:w="1746" w:type="dxa"/>
          </w:tcPr>
          <w:p w14:paraId="2E6E568A" w14:textId="77777777" w:rsidR="00DC1780" w:rsidRDefault="00DC1780" w:rsidP="00DC1780">
            <w:pPr>
              <w:jc w:val="both"/>
              <w:rPr>
                <w:rFonts w:eastAsiaTheme="majorEastAsia" w:cstheme="minorHAnsi"/>
                <w:spacing w:val="-10"/>
                <w:kern w:val="28"/>
                <w:sz w:val="20"/>
                <w:szCs w:val="20"/>
              </w:rPr>
            </w:pPr>
            <w:r w:rsidRPr="00761B2A">
              <w:rPr>
                <w:noProof/>
              </w:rPr>
              <w:drawing>
                <wp:inline distT="0" distB="0" distL="0" distR="0" wp14:anchorId="34DFF95F" wp14:editId="0F6E7C25">
                  <wp:extent cx="928007" cy="252095"/>
                  <wp:effectExtent l="0" t="0" r="5715" b="0"/>
                  <wp:docPr id="297973767" name="Afbeelding 297973767" descr="Afbeelding met tekst, Lettertype, schermopname, Elektrisch blauw&#10;&#10;Automatisch gegenereerde beschrijving">
                    <a:extLst xmlns:a="http://schemas.openxmlformats.org/drawingml/2006/main">
                      <a:ext uri="{FF2B5EF4-FFF2-40B4-BE49-F238E27FC236}">
                        <a16:creationId xmlns:a16="http://schemas.microsoft.com/office/drawing/2014/main" id="{121DA499-D6F1-E8B5-E28D-73E7691020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descr="Afbeelding met tekst, Lettertype, schermopname, Elektrisch blauw&#10;&#10;Automatisch gegenereerde beschrijving">
                            <a:extLst>
                              <a:ext uri="{FF2B5EF4-FFF2-40B4-BE49-F238E27FC236}">
                                <a16:creationId xmlns:a16="http://schemas.microsoft.com/office/drawing/2014/main" id="{121DA499-D6F1-E8B5-E28D-73E76910206C}"/>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8391" cy="257632"/>
                          </a:xfrm>
                          <a:prstGeom prst="rect">
                            <a:avLst/>
                          </a:prstGeom>
                        </pic:spPr>
                      </pic:pic>
                    </a:graphicData>
                  </a:graphic>
                </wp:inline>
              </w:drawing>
            </w:r>
          </w:p>
        </w:tc>
        <w:tc>
          <w:tcPr>
            <w:tcW w:w="2586" w:type="dxa"/>
          </w:tcPr>
          <w:p w14:paraId="59FAB8A2" w14:textId="77777777" w:rsidR="00DC1780" w:rsidRDefault="00DC1780" w:rsidP="00DC1780">
            <w:pPr>
              <w:jc w:val="both"/>
              <w:rPr>
                <w:rFonts w:eastAsiaTheme="majorEastAsia" w:cstheme="minorHAnsi"/>
                <w:spacing w:val="-10"/>
                <w:kern w:val="28"/>
                <w:sz w:val="20"/>
                <w:szCs w:val="20"/>
              </w:rPr>
            </w:pPr>
            <w:r w:rsidRPr="00761B2A">
              <w:rPr>
                <w:noProof/>
              </w:rPr>
              <w:drawing>
                <wp:inline distT="0" distB="0" distL="0" distR="0" wp14:anchorId="1C9D479F" wp14:editId="05EC1941">
                  <wp:extent cx="1439579" cy="252095"/>
                  <wp:effectExtent l="0" t="0" r="8255" b="0"/>
                  <wp:docPr id="1496145613" name="Afbeelding 1496145613" descr="Afbeelding met vogel, bloem&#10;&#10;Automatisch gegenereerde beschrijving">
                    <a:extLst xmlns:a="http://schemas.openxmlformats.org/drawingml/2006/main">
                      <a:ext uri="{FF2B5EF4-FFF2-40B4-BE49-F238E27FC236}">
                        <a16:creationId xmlns:a16="http://schemas.microsoft.com/office/drawing/2014/main" id="{61DFECBA-3BDE-6C9D-A657-EC49207C67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3" descr="Afbeelding met vogel, bloem&#10;&#10;Automatisch gegenereerde beschrijving">
                            <a:extLst>
                              <a:ext uri="{FF2B5EF4-FFF2-40B4-BE49-F238E27FC236}">
                                <a16:creationId xmlns:a16="http://schemas.microsoft.com/office/drawing/2014/main" id="{61DFECBA-3BDE-6C9D-A657-EC49207C679B}"/>
                              </a:ext>
                            </a:extLst>
                          </pic:cNvPr>
                          <pic:cNvPicPr>
                            <a:picLocks noChangeAspect="1"/>
                          </pic:cNvPicPr>
                        </pic:nvPicPr>
                        <pic:blipFill rotWithShape="1">
                          <a:blip r:embed="rId13" cstate="print">
                            <a:extLst>
                              <a:ext uri="{28A0092B-C50C-407E-A947-70E740481C1C}">
                                <a14:useLocalDpi xmlns:a14="http://schemas.microsoft.com/office/drawing/2010/main" val="0"/>
                              </a:ext>
                            </a:extLst>
                          </a:blip>
                          <a:srcRect l="22518" t="30055" r="21726" b="34536"/>
                          <a:stretch/>
                        </pic:blipFill>
                        <pic:spPr bwMode="auto">
                          <a:xfrm>
                            <a:off x="0" y="0"/>
                            <a:ext cx="1497368" cy="262215"/>
                          </a:xfrm>
                          <a:prstGeom prst="rect">
                            <a:avLst/>
                          </a:prstGeom>
                          <a:ln>
                            <a:noFill/>
                          </a:ln>
                          <a:extLst>
                            <a:ext uri="{53640926-AAD7-44D8-BBD7-CCE9431645EC}">
                              <a14:shadowObscured xmlns:a14="http://schemas.microsoft.com/office/drawing/2010/main"/>
                            </a:ext>
                          </a:extLst>
                        </pic:spPr>
                      </pic:pic>
                    </a:graphicData>
                  </a:graphic>
                </wp:inline>
              </w:drawing>
            </w:r>
          </w:p>
        </w:tc>
        <w:tc>
          <w:tcPr>
            <w:tcW w:w="1264" w:type="dxa"/>
            <w:vAlign w:val="center"/>
          </w:tcPr>
          <w:p w14:paraId="028A0A27" w14:textId="77777777" w:rsidR="00DC1780" w:rsidRPr="009E4E41" w:rsidRDefault="00DC1780" w:rsidP="00DC1780">
            <w:pPr>
              <w:rPr>
                <w:rFonts w:eastAsiaTheme="majorEastAsia" w:cstheme="minorHAnsi"/>
                <w:spacing w:val="-10"/>
                <w:kern w:val="28"/>
                <w:sz w:val="20"/>
                <w:szCs w:val="20"/>
                <w:highlight w:val="lightGray"/>
              </w:rPr>
            </w:pPr>
          </w:p>
        </w:tc>
        <w:tc>
          <w:tcPr>
            <w:tcW w:w="1264" w:type="dxa"/>
            <w:vAlign w:val="center"/>
          </w:tcPr>
          <w:p w14:paraId="04B431D8" w14:textId="352145C1" w:rsidR="00DC1780" w:rsidRPr="009E4E41" w:rsidRDefault="00571F45" w:rsidP="00DC1780">
            <w:pPr>
              <w:rPr>
                <w:rFonts w:eastAsiaTheme="majorEastAsia" w:cstheme="minorHAnsi"/>
                <w:spacing w:val="-10"/>
                <w:kern w:val="28"/>
                <w:sz w:val="20"/>
                <w:szCs w:val="20"/>
                <w:highlight w:val="lightGray"/>
              </w:rPr>
            </w:pPr>
            <w:r>
              <w:rPr>
                <w:rFonts w:eastAsiaTheme="majorEastAsia" w:cstheme="minorHAnsi"/>
                <w:noProof/>
                <w:spacing w:val="-10"/>
                <w:kern w:val="28"/>
                <w:sz w:val="20"/>
                <w:szCs w:val="20"/>
                <w14:ligatures w14:val="standardContextual"/>
              </w:rPr>
              <w:drawing>
                <wp:anchor distT="0" distB="0" distL="114300" distR="114300" simplePos="0" relativeHeight="251658241" behindDoc="0" locked="0" layoutInCell="1" allowOverlap="1" wp14:anchorId="587DD54D" wp14:editId="7C30DBCC">
                  <wp:simplePos x="0" y="0"/>
                  <wp:positionH relativeFrom="column">
                    <wp:posOffset>456565</wp:posOffset>
                  </wp:positionH>
                  <wp:positionV relativeFrom="paragraph">
                    <wp:posOffset>-369570</wp:posOffset>
                  </wp:positionV>
                  <wp:extent cx="620395" cy="246380"/>
                  <wp:effectExtent l="0" t="0" r="1905" b="0"/>
                  <wp:wrapThrough wrapText="bothSides">
                    <wp:wrapPolygon edited="0">
                      <wp:start x="0" y="0"/>
                      <wp:lineTo x="0" y="20041"/>
                      <wp:lineTo x="21224" y="20041"/>
                      <wp:lineTo x="21224" y="4454"/>
                      <wp:lineTo x="12823" y="0"/>
                      <wp:lineTo x="0" y="0"/>
                    </wp:wrapPolygon>
                  </wp:wrapThrough>
                  <wp:docPr id="817308521" name="Afbeelding 817308521" descr="Afbeelding met Lettertype, Graphics, grafische vormgeving,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308521" name="Afbeelding 1" descr="Afbeelding met Lettertype, Graphics, grafische vormgeving, logo&#10;&#10;Automatisch gegenereerde beschrijvi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20395" cy="246380"/>
                          </a:xfrm>
                          <a:prstGeom prst="rect">
                            <a:avLst/>
                          </a:prstGeom>
                        </pic:spPr>
                      </pic:pic>
                    </a:graphicData>
                  </a:graphic>
                  <wp14:sizeRelH relativeFrom="page">
                    <wp14:pctWidth>0</wp14:pctWidth>
                  </wp14:sizeRelH>
                  <wp14:sizeRelV relativeFrom="page">
                    <wp14:pctHeight>0</wp14:pctHeight>
                  </wp14:sizeRelV>
                </wp:anchor>
              </w:drawing>
            </w:r>
          </w:p>
        </w:tc>
        <w:tc>
          <w:tcPr>
            <w:tcW w:w="1264" w:type="dxa"/>
            <w:vAlign w:val="center"/>
          </w:tcPr>
          <w:p w14:paraId="0FE8DD60" w14:textId="201140DB" w:rsidR="00DC1780" w:rsidRPr="009E4E41" w:rsidRDefault="00B43951" w:rsidP="00DC1780">
            <w:pPr>
              <w:rPr>
                <w:rFonts w:eastAsiaTheme="majorEastAsia" w:cstheme="minorHAnsi"/>
                <w:spacing w:val="-10"/>
                <w:kern w:val="28"/>
                <w:sz w:val="20"/>
                <w:szCs w:val="20"/>
                <w:highlight w:val="lightGray"/>
              </w:rPr>
            </w:pPr>
            <w:r>
              <w:rPr>
                <w:rFonts w:eastAsiaTheme="majorEastAsia" w:cstheme="minorHAnsi"/>
                <w:noProof/>
                <w:spacing w:val="-10"/>
                <w:kern w:val="28"/>
                <w:sz w:val="20"/>
                <w:szCs w:val="20"/>
                <w14:ligatures w14:val="standardContextual"/>
              </w:rPr>
              <w:drawing>
                <wp:anchor distT="0" distB="0" distL="114300" distR="114300" simplePos="0" relativeHeight="251658242" behindDoc="0" locked="0" layoutInCell="1" allowOverlap="1" wp14:anchorId="50F1DA50" wp14:editId="6F4935D3">
                  <wp:simplePos x="0" y="0"/>
                  <wp:positionH relativeFrom="column">
                    <wp:posOffset>107950</wp:posOffset>
                  </wp:positionH>
                  <wp:positionV relativeFrom="paragraph">
                    <wp:posOffset>-438150</wp:posOffset>
                  </wp:positionV>
                  <wp:extent cx="448945" cy="448945"/>
                  <wp:effectExtent l="0" t="0" r="0" b="0"/>
                  <wp:wrapThrough wrapText="bothSides">
                    <wp:wrapPolygon edited="0">
                      <wp:start x="0" y="0"/>
                      <wp:lineTo x="0" y="20775"/>
                      <wp:lineTo x="20775" y="20775"/>
                      <wp:lineTo x="20775" y="0"/>
                      <wp:lineTo x="0" y="0"/>
                    </wp:wrapPolygon>
                  </wp:wrapThrough>
                  <wp:docPr id="937094643" name="Afbeelding 937094643" descr="Afbeelding met Lettertype, logo, Graphics, 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094643" name="Afbeelding 2" descr="Afbeelding met Lettertype, logo, Graphics, wit&#10;&#10;Automatisch gegenereerde beschrijv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48945" cy="448945"/>
                          </a:xfrm>
                          <a:prstGeom prst="rect">
                            <a:avLst/>
                          </a:prstGeom>
                        </pic:spPr>
                      </pic:pic>
                    </a:graphicData>
                  </a:graphic>
                  <wp14:sizeRelH relativeFrom="page">
                    <wp14:pctWidth>0</wp14:pctWidth>
                  </wp14:sizeRelH>
                  <wp14:sizeRelV relativeFrom="page">
                    <wp14:pctHeight>0</wp14:pctHeight>
                  </wp14:sizeRelV>
                </wp:anchor>
              </w:drawing>
            </w:r>
          </w:p>
        </w:tc>
        <w:tc>
          <w:tcPr>
            <w:tcW w:w="1277" w:type="dxa"/>
            <w:vAlign w:val="center"/>
          </w:tcPr>
          <w:p w14:paraId="7381754C" w14:textId="2C1B0DDF" w:rsidR="00DC1780" w:rsidRPr="009E4E41" w:rsidRDefault="00B163EC" w:rsidP="00DC1780">
            <w:pPr>
              <w:rPr>
                <w:rFonts w:eastAsiaTheme="majorEastAsia" w:cstheme="minorHAnsi"/>
                <w:spacing w:val="-10"/>
                <w:kern w:val="28"/>
                <w:sz w:val="20"/>
                <w:szCs w:val="20"/>
                <w:highlight w:val="lightGray"/>
              </w:rPr>
            </w:pPr>
            <w:r>
              <w:rPr>
                <w:rFonts w:eastAsiaTheme="majorEastAsia" w:cstheme="minorHAnsi"/>
                <w:noProof/>
                <w:spacing w:val="-10"/>
                <w:kern w:val="28"/>
                <w:sz w:val="20"/>
                <w:szCs w:val="20"/>
                <w14:ligatures w14:val="standardContextual"/>
              </w:rPr>
              <w:drawing>
                <wp:anchor distT="0" distB="0" distL="114300" distR="114300" simplePos="0" relativeHeight="251658243" behindDoc="0" locked="0" layoutInCell="1" allowOverlap="1" wp14:anchorId="24EFE62D" wp14:editId="3F5DA0BC">
                  <wp:simplePos x="0" y="0"/>
                  <wp:positionH relativeFrom="column">
                    <wp:posOffset>590550</wp:posOffset>
                  </wp:positionH>
                  <wp:positionV relativeFrom="paragraph">
                    <wp:posOffset>-440690</wp:posOffset>
                  </wp:positionV>
                  <wp:extent cx="880110" cy="346710"/>
                  <wp:effectExtent l="0" t="0" r="0" b="0"/>
                  <wp:wrapThrough wrapText="bothSides">
                    <wp:wrapPolygon edited="0">
                      <wp:start x="0" y="0"/>
                      <wp:lineTo x="0" y="20571"/>
                      <wp:lineTo x="21195" y="20571"/>
                      <wp:lineTo x="21195" y="0"/>
                      <wp:lineTo x="0" y="0"/>
                    </wp:wrapPolygon>
                  </wp:wrapThrough>
                  <wp:docPr id="1111628491" name="Afbeelding 1111628491" descr="Afbeelding met tekst, logo, Lettertype, Graphic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1628491" name="Afbeelding 3" descr="Afbeelding met tekst, logo, Lettertype, Graphics&#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880110" cy="346710"/>
                          </a:xfrm>
                          <a:prstGeom prst="rect">
                            <a:avLst/>
                          </a:prstGeom>
                        </pic:spPr>
                      </pic:pic>
                    </a:graphicData>
                  </a:graphic>
                  <wp14:sizeRelH relativeFrom="page">
                    <wp14:pctWidth>0</wp14:pctWidth>
                  </wp14:sizeRelH>
                  <wp14:sizeRelV relativeFrom="page">
                    <wp14:pctHeight>0</wp14:pctHeight>
                  </wp14:sizeRelV>
                </wp:anchor>
              </w:drawing>
            </w:r>
          </w:p>
        </w:tc>
      </w:tr>
      <w:tr w:rsidR="00B163EC" w14:paraId="5E671D68" w14:textId="77777777" w:rsidTr="00DC1780">
        <w:trPr>
          <w:trHeight w:val="283"/>
        </w:trPr>
        <w:tc>
          <w:tcPr>
            <w:tcW w:w="9401" w:type="dxa"/>
            <w:gridSpan w:val="6"/>
          </w:tcPr>
          <w:p w14:paraId="1FA6D5DC" w14:textId="77777777" w:rsidR="00DC1780" w:rsidRDefault="00DC1780" w:rsidP="00DC1780">
            <w:pPr>
              <w:jc w:val="both"/>
              <w:rPr>
                <w:rFonts w:eastAsiaTheme="majorEastAsia" w:cstheme="minorHAnsi"/>
                <w:spacing w:val="-10"/>
                <w:kern w:val="28"/>
                <w:sz w:val="20"/>
                <w:szCs w:val="20"/>
              </w:rPr>
            </w:pPr>
            <w:r w:rsidRPr="00E60B82">
              <w:rPr>
                <w:rFonts w:eastAsiaTheme="majorEastAsia" w:cstheme="minorHAnsi"/>
                <w:spacing w:val="-10"/>
                <w:kern w:val="28"/>
                <w:sz w:val="20"/>
                <w:szCs w:val="20"/>
              </w:rPr>
              <w:t>Dit artefact valt onder de European Union Public License (EUPL) en dient gedistribueerd te worden onder de meest recente versie van de EUPL. Meer informatie hierover is beschikbaar op </w:t>
            </w:r>
            <w:r w:rsidR="00DC4865">
              <w:fldChar w:fldCharType="begin"/>
            </w:r>
            <w:r w:rsidR="00DC4865">
              <w:instrText>HYPERLINK "https://eur03.safelinks.protection.outlook.com/?url=https%3A%2F%2Fjoinup.ec.europa.eu%2Fcollection%2Feupl&amp;data=05%7C01%7Csofie.bogaerts%40vlaanderen.be%7C319f9ee71b61477d0ed008db47ce408a%7C0c0338a695614ee8b8d64e89cbd520a0%7C0%7C0%7C638182723406387243%7CUnknown%7CTWFpbGZsb3d8eyJWIjoiMC4wLjAwMDAiLCJQIjoiV2luMzIiLCJBTiI6Ik1haWwiLCJXVCI6Mn0%3D%7C3000%7C%7C%7C&amp;sdata=baVjITPvkqeeBXwe%2B2TNRwqvLYXYDoR5uwhgOLfSSxI%3D&amp;reserved=0" \t "_blank"</w:instrText>
            </w:r>
            <w:r w:rsidR="00DC4865">
              <w:fldChar w:fldCharType="separate"/>
            </w:r>
            <w:r w:rsidRPr="009E4E41">
              <w:rPr>
                <w:rFonts w:eastAsiaTheme="majorEastAsia" w:cstheme="minorHAnsi"/>
                <w:color w:val="4472C4" w:themeColor="accent1"/>
                <w:spacing w:val="-10"/>
                <w:kern w:val="28"/>
                <w:sz w:val="20"/>
                <w:szCs w:val="20"/>
                <w:u w:val="single"/>
              </w:rPr>
              <w:t>EUPL | Joinup (europa.eu)</w:t>
            </w:r>
            <w:r w:rsidR="00DC4865">
              <w:rPr>
                <w:rFonts w:eastAsiaTheme="majorEastAsia" w:cstheme="minorHAnsi"/>
                <w:color w:val="4472C4" w:themeColor="accent1"/>
                <w:spacing w:val="-10"/>
                <w:kern w:val="28"/>
                <w:sz w:val="20"/>
                <w:szCs w:val="20"/>
                <w:u w:val="single"/>
              </w:rPr>
              <w:fldChar w:fldCharType="end"/>
            </w:r>
            <w:r w:rsidRPr="00E60B82">
              <w:rPr>
                <w:rFonts w:eastAsiaTheme="majorEastAsia" w:cstheme="minorHAnsi"/>
                <w:spacing w:val="-10"/>
                <w:kern w:val="28"/>
                <w:sz w:val="20"/>
                <w:szCs w:val="20"/>
              </w:rPr>
              <w:t>. </w:t>
            </w:r>
          </w:p>
        </w:tc>
      </w:tr>
    </w:tbl>
    <w:p w14:paraId="0539C1DC" w14:textId="77777777" w:rsidR="00BE18A2" w:rsidRDefault="00BE18A2" w:rsidP="00B07264">
      <w:pPr>
        <w:pStyle w:val="Kop1"/>
        <w:spacing w:before="0"/>
        <w:jc w:val="both"/>
        <w:rPr>
          <w:rFonts w:ascii="Avenir Next LT Pro" w:hAnsi="Avenir Next LT Pro" w:cstheme="minorHAnsi"/>
        </w:rPr>
        <w:sectPr w:rsidR="00BE18A2" w:rsidSect="003C2C0C">
          <w:headerReference w:type="default" r:id="rId17"/>
          <w:footerReference w:type="default" r:id="rId18"/>
          <w:pgSz w:w="11906" w:h="16838"/>
          <w:pgMar w:top="1985" w:right="1418" w:bottom="1418" w:left="1418" w:header="709" w:footer="709" w:gutter="0"/>
          <w:cols w:space="708"/>
          <w:docGrid w:linePitch="360"/>
        </w:sectPr>
      </w:pPr>
      <w:bookmarkStart w:id="0" w:name="_Toc137640717"/>
      <w:bookmarkStart w:id="1" w:name="_Toc137647658"/>
      <w:bookmarkStart w:id="2" w:name="_Toc139444003"/>
      <w:bookmarkStart w:id="3" w:name="_Toc139473945"/>
    </w:p>
    <w:p w14:paraId="520A46C1" w14:textId="77777777" w:rsidR="00B66D95" w:rsidRDefault="00B66D95" w:rsidP="00B07264">
      <w:pPr>
        <w:pStyle w:val="Kop1"/>
        <w:spacing w:before="0"/>
        <w:jc w:val="both"/>
        <w:rPr>
          <w:rFonts w:ascii="Avenir Next LT Pro" w:hAnsi="Avenir Next LT Pro" w:cstheme="minorHAnsi"/>
        </w:rPr>
        <w:sectPr w:rsidR="00B66D95" w:rsidSect="003C2C0C">
          <w:pgSz w:w="11906" w:h="16838"/>
          <w:pgMar w:top="1985" w:right="1418" w:bottom="1418" w:left="1418" w:header="709" w:footer="709" w:gutter="0"/>
          <w:cols w:space="708"/>
          <w:docGrid w:linePitch="360"/>
        </w:sectPr>
      </w:pPr>
    </w:p>
    <w:p w14:paraId="70D606AA" w14:textId="006AD1F2" w:rsidR="0083587D" w:rsidRPr="00D91DE4" w:rsidRDefault="00916083" w:rsidP="00B07264">
      <w:pPr>
        <w:pStyle w:val="Kop1"/>
        <w:spacing w:before="0"/>
        <w:jc w:val="both"/>
        <w:rPr>
          <w:rFonts w:ascii="Avenir Next LT Pro" w:hAnsi="Avenir Next LT Pro" w:cstheme="minorHAnsi"/>
        </w:rPr>
      </w:pPr>
      <w:bookmarkStart w:id="4" w:name="_Toc156825322"/>
      <w:r w:rsidRPr="00D91DE4">
        <w:rPr>
          <w:rFonts w:ascii="Avenir Next LT Pro" w:hAnsi="Avenir Next LT Pro" w:cstheme="minorHAnsi"/>
        </w:rPr>
        <w:lastRenderedPageBreak/>
        <w:t>Inhoudstafel</w:t>
      </w:r>
      <w:bookmarkEnd w:id="0"/>
      <w:bookmarkEnd w:id="1"/>
      <w:bookmarkEnd w:id="2"/>
      <w:bookmarkEnd w:id="3"/>
      <w:bookmarkEnd w:id="4"/>
      <w:r w:rsidRPr="00D91DE4">
        <w:rPr>
          <w:rFonts w:ascii="Avenir Next LT Pro" w:hAnsi="Avenir Next LT Pro" w:cstheme="minorHAnsi"/>
        </w:rPr>
        <w:t xml:space="preserve"> </w:t>
      </w:r>
    </w:p>
    <w:sdt>
      <w:sdtPr>
        <w:rPr>
          <w:rFonts w:asciiTheme="minorHAnsi" w:hAnsiTheme="minorHAnsi" w:cstheme="minorBidi"/>
          <w:b w:val="0"/>
          <w:bCs w:val="0"/>
          <w:noProof w:val="0"/>
          <w:color w:val="auto"/>
          <w:lang w:val="nl-NL"/>
        </w:rPr>
        <w:id w:val="67778285"/>
        <w:docPartObj>
          <w:docPartGallery w:val="Table of Contents"/>
          <w:docPartUnique/>
        </w:docPartObj>
      </w:sdtPr>
      <w:sdtEndPr>
        <w:rPr>
          <w:rFonts w:ascii="Times New Roman" w:hAnsi="Times New Roman" w:cs="Times New Roman"/>
        </w:rPr>
      </w:sdtEndPr>
      <w:sdtContent>
        <w:p w14:paraId="4DBC32DF" w14:textId="179D41AA" w:rsidR="000B7635" w:rsidRDefault="0083587D">
          <w:pPr>
            <w:pStyle w:val="Inhopg1"/>
            <w:rPr>
              <w:rFonts w:asciiTheme="minorHAnsi" w:eastAsiaTheme="minorEastAsia" w:hAnsiTheme="minorHAnsi" w:cstheme="minorBidi"/>
              <w:b w:val="0"/>
              <w:bCs w:val="0"/>
              <w:color w:val="auto"/>
              <w:kern w:val="2"/>
              <w14:ligatures w14:val="standardContextual"/>
            </w:rPr>
          </w:pPr>
          <w:r w:rsidRPr="00D91DE4">
            <w:fldChar w:fldCharType="begin"/>
          </w:r>
          <w:r w:rsidRPr="00D91DE4">
            <w:instrText xml:space="preserve"> TOC \o "1-3" \h \z \u </w:instrText>
          </w:r>
          <w:r w:rsidRPr="00D91DE4">
            <w:fldChar w:fldCharType="separate"/>
          </w:r>
          <w:hyperlink w:anchor="_Toc156825322" w:history="1">
            <w:r w:rsidR="000B7635" w:rsidRPr="00E947E2">
              <w:rPr>
                <w:rStyle w:val="Hyperlink"/>
                <w:rFonts w:ascii="Avenir Next LT Pro" w:hAnsi="Avenir Next LT Pro"/>
              </w:rPr>
              <w:t>Inhoudstafel</w:t>
            </w:r>
            <w:r w:rsidR="000B7635">
              <w:rPr>
                <w:webHidden/>
              </w:rPr>
              <w:tab/>
            </w:r>
            <w:r w:rsidR="000B7635">
              <w:rPr>
                <w:webHidden/>
              </w:rPr>
              <w:fldChar w:fldCharType="begin"/>
            </w:r>
            <w:r w:rsidR="000B7635">
              <w:rPr>
                <w:webHidden/>
              </w:rPr>
              <w:instrText xml:space="preserve"> PAGEREF _Toc156825322 \h </w:instrText>
            </w:r>
            <w:r w:rsidR="000B7635">
              <w:rPr>
                <w:webHidden/>
              </w:rPr>
            </w:r>
            <w:r w:rsidR="000B7635">
              <w:rPr>
                <w:webHidden/>
              </w:rPr>
              <w:fldChar w:fldCharType="separate"/>
            </w:r>
            <w:r w:rsidR="009F3A7B">
              <w:rPr>
                <w:webHidden/>
              </w:rPr>
              <w:t>3</w:t>
            </w:r>
            <w:r w:rsidR="000B7635">
              <w:rPr>
                <w:webHidden/>
              </w:rPr>
              <w:fldChar w:fldCharType="end"/>
            </w:r>
          </w:hyperlink>
        </w:p>
        <w:p w14:paraId="47F86243" w14:textId="45C3A9B6" w:rsidR="000B7635" w:rsidRDefault="000B7635">
          <w:pPr>
            <w:pStyle w:val="Inhopg1"/>
            <w:rPr>
              <w:rFonts w:asciiTheme="minorHAnsi" w:eastAsiaTheme="minorEastAsia" w:hAnsiTheme="minorHAnsi" w:cstheme="minorBidi"/>
              <w:b w:val="0"/>
              <w:bCs w:val="0"/>
              <w:color w:val="auto"/>
              <w:kern w:val="2"/>
              <w14:ligatures w14:val="standardContextual"/>
            </w:rPr>
          </w:pPr>
          <w:hyperlink w:anchor="_Toc156825323" w:history="1">
            <w:r w:rsidRPr="00E947E2">
              <w:rPr>
                <w:rStyle w:val="Hyperlink"/>
                <w:rFonts w:ascii="Avenir Next LT Pro" w:hAnsi="Avenir Next LT Pro"/>
              </w:rPr>
              <w:t>1.</w:t>
            </w:r>
            <w:r>
              <w:rPr>
                <w:rFonts w:asciiTheme="minorHAnsi" w:eastAsiaTheme="minorEastAsia" w:hAnsiTheme="minorHAnsi" w:cstheme="minorBidi"/>
                <w:b w:val="0"/>
                <w:bCs w:val="0"/>
                <w:color w:val="auto"/>
                <w:kern w:val="2"/>
                <w14:ligatures w14:val="standardContextual"/>
              </w:rPr>
              <w:tab/>
            </w:r>
            <w:r w:rsidRPr="00E947E2">
              <w:rPr>
                <w:rStyle w:val="Hyperlink"/>
                <w:rFonts w:ascii="Avenir Next LT Pro" w:hAnsi="Avenir Next LT Pro"/>
              </w:rPr>
              <w:t>Situering</w:t>
            </w:r>
            <w:r>
              <w:rPr>
                <w:webHidden/>
              </w:rPr>
              <w:tab/>
            </w:r>
            <w:r>
              <w:rPr>
                <w:webHidden/>
              </w:rPr>
              <w:fldChar w:fldCharType="begin"/>
            </w:r>
            <w:r>
              <w:rPr>
                <w:webHidden/>
              </w:rPr>
              <w:instrText xml:space="preserve"> PAGEREF _Toc156825323 \h </w:instrText>
            </w:r>
            <w:r>
              <w:rPr>
                <w:webHidden/>
              </w:rPr>
            </w:r>
            <w:r>
              <w:rPr>
                <w:webHidden/>
              </w:rPr>
              <w:fldChar w:fldCharType="separate"/>
            </w:r>
            <w:r w:rsidR="009F3A7B">
              <w:rPr>
                <w:webHidden/>
              </w:rPr>
              <w:t>5</w:t>
            </w:r>
            <w:r>
              <w:rPr>
                <w:webHidden/>
              </w:rPr>
              <w:fldChar w:fldCharType="end"/>
            </w:r>
          </w:hyperlink>
        </w:p>
        <w:p w14:paraId="1EDE8899" w14:textId="3C22DAF0" w:rsidR="000B7635" w:rsidRDefault="000B7635">
          <w:pPr>
            <w:pStyle w:val="Inhopg1"/>
            <w:rPr>
              <w:rFonts w:asciiTheme="minorHAnsi" w:eastAsiaTheme="minorEastAsia" w:hAnsiTheme="minorHAnsi" w:cstheme="minorBidi"/>
              <w:b w:val="0"/>
              <w:bCs w:val="0"/>
              <w:color w:val="auto"/>
              <w:kern w:val="2"/>
              <w14:ligatures w14:val="standardContextual"/>
            </w:rPr>
          </w:pPr>
          <w:hyperlink w:anchor="_Toc156825324" w:history="1">
            <w:r w:rsidRPr="00E947E2">
              <w:rPr>
                <w:rStyle w:val="Hyperlink"/>
                <w:rFonts w:ascii="Avenir Next LT Pro" w:hAnsi="Avenir Next LT Pro"/>
              </w:rPr>
              <w:t>2.</w:t>
            </w:r>
            <w:r>
              <w:rPr>
                <w:rFonts w:asciiTheme="minorHAnsi" w:eastAsiaTheme="minorEastAsia" w:hAnsiTheme="minorHAnsi" w:cstheme="minorBidi"/>
                <w:b w:val="0"/>
                <w:bCs w:val="0"/>
                <w:color w:val="auto"/>
                <w:kern w:val="2"/>
                <w14:ligatures w14:val="standardContextual"/>
              </w:rPr>
              <w:tab/>
            </w:r>
            <w:r w:rsidRPr="00E947E2">
              <w:rPr>
                <w:rStyle w:val="Hyperlink"/>
                <w:rFonts w:ascii="Avenir Next LT Pro" w:hAnsi="Avenir Next LT Pro"/>
              </w:rPr>
              <w:t>Doel &amp; doelgroep</w:t>
            </w:r>
            <w:r>
              <w:rPr>
                <w:webHidden/>
              </w:rPr>
              <w:tab/>
            </w:r>
            <w:r>
              <w:rPr>
                <w:webHidden/>
              </w:rPr>
              <w:fldChar w:fldCharType="begin"/>
            </w:r>
            <w:r>
              <w:rPr>
                <w:webHidden/>
              </w:rPr>
              <w:instrText xml:space="preserve"> PAGEREF _Toc156825324 \h </w:instrText>
            </w:r>
            <w:r>
              <w:rPr>
                <w:webHidden/>
              </w:rPr>
            </w:r>
            <w:r>
              <w:rPr>
                <w:webHidden/>
              </w:rPr>
              <w:fldChar w:fldCharType="separate"/>
            </w:r>
            <w:r w:rsidR="009F3A7B">
              <w:rPr>
                <w:webHidden/>
              </w:rPr>
              <w:t>6</w:t>
            </w:r>
            <w:r>
              <w:rPr>
                <w:webHidden/>
              </w:rPr>
              <w:fldChar w:fldCharType="end"/>
            </w:r>
          </w:hyperlink>
        </w:p>
        <w:p w14:paraId="5A2B0A68" w14:textId="53D6ECF0" w:rsidR="000B7635" w:rsidRDefault="000B7635">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5325" w:history="1">
            <w:r w:rsidRPr="00E947E2">
              <w:rPr>
                <w:rStyle w:val="Hyperlink"/>
                <w:rFonts w:ascii="Avenir Next LT Pro" w:hAnsi="Avenir Next LT Pro" w:cstheme="minorHAnsi"/>
                <w:noProof/>
              </w:rPr>
              <w:t>2.1.</w:t>
            </w:r>
            <w:r>
              <w:rPr>
                <w:rFonts w:asciiTheme="minorHAnsi" w:eastAsiaTheme="minorEastAsia" w:hAnsiTheme="minorHAnsi" w:cstheme="minorBidi"/>
                <w:noProof/>
                <w:kern w:val="2"/>
                <w14:ligatures w14:val="standardContextual"/>
              </w:rPr>
              <w:tab/>
            </w:r>
            <w:r w:rsidRPr="00E947E2">
              <w:rPr>
                <w:rStyle w:val="Hyperlink"/>
                <w:rFonts w:ascii="Avenir Next LT Pro" w:hAnsi="Avenir Next LT Pro" w:cstheme="minorHAnsi"/>
                <w:noProof/>
              </w:rPr>
              <w:t>Algemeen doel</w:t>
            </w:r>
            <w:r>
              <w:rPr>
                <w:noProof/>
                <w:webHidden/>
              </w:rPr>
              <w:tab/>
            </w:r>
            <w:r>
              <w:rPr>
                <w:noProof/>
                <w:webHidden/>
              </w:rPr>
              <w:fldChar w:fldCharType="begin"/>
            </w:r>
            <w:r>
              <w:rPr>
                <w:noProof/>
                <w:webHidden/>
              </w:rPr>
              <w:instrText xml:space="preserve"> PAGEREF _Toc156825325 \h </w:instrText>
            </w:r>
            <w:r>
              <w:rPr>
                <w:noProof/>
                <w:webHidden/>
              </w:rPr>
            </w:r>
            <w:r>
              <w:rPr>
                <w:noProof/>
                <w:webHidden/>
              </w:rPr>
              <w:fldChar w:fldCharType="separate"/>
            </w:r>
            <w:r w:rsidR="009F3A7B">
              <w:rPr>
                <w:noProof/>
                <w:webHidden/>
              </w:rPr>
              <w:t>6</w:t>
            </w:r>
            <w:r>
              <w:rPr>
                <w:noProof/>
                <w:webHidden/>
              </w:rPr>
              <w:fldChar w:fldCharType="end"/>
            </w:r>
          </w:hyperlink>
        </w:p>
        <w:p w14:paraId="403B13CB" w14:textId="4F71CFB7" w:rsidR="000B7635" w:rsidRDefault="000B7635">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5326" w:history="1">
            <w:r w:rsidRPr="00E947E2">
              <w:rPr>
                <w:rStyle w:val="Hyperlink"/>
                <w:rFonts w:ascii="Avenir Next LT Pro" w:hAnsi="Avenir Next LT Pro" w:cstheme="minorHAnsi"/>
                <w:noProof/>
              </w:rPr>
              <w:t>2.2.</w:t>
            </w:r>
            <w:r>
              <w:rPr>
                <w:rFonts w:asciiTheme="minorHAnsi" w:eastAsiaTheme="minorEastAsia" w:hAnsiTheme="minorHAnsi" w:cstheme="minorBidi"/>
                <w:noProof/>
                <w:kern w:val="2"/>
                <w14:ligatures w14:val="standardContextual"/>
              </w:rPr>
              <w:tab/>
            </w:r>
            <w:r w:rsidRPr="00E947E2">
              <w:rPr>
                <w:rStyle w:val="Hyperlink"/>
                <w:rFonts w:ascii="Avenir Next LT Pro" w:hAnsi="Avenir Next LT Pro" w:cstheme="minorHAnsi"/>
                <w:noProof/>
              </w:rPr>
              <w:t>Beschrijving van de doelgroep en nodige voorkennis</w:t>
            </w:r>
            <w:r>
              <w:rPr>
                <w:noProof/>
                <w:webHidden/>
              </w:rPr>
              <w:tab/>
            </w:r>
            <w:r>
              <w:rPr>
                <w:noProof/>
                <w:webHidden/>
              </w:rPr>
              <w:fldChar w:fldCharType="begin"/>
            </w:r>
            <w:r>
              <w:rPr>
                <w:noProof/>
                <w:webHidden/>
              </w:rPr>
              <w:instrText xml:space="preserve"> PAGEREF _Toc156825326 \h </w:instrText>
            </w:r>
            <w:r>
              <w:rPr>
                <w:noProof/>
                <w:webHidden/>
              </w:rPr>
            </w:r>
            <w:r>
              <w:rPr>
                <w:noProof/>
                <w:webHidden/>
              </w:rPr>
              <w:fldChar w:fldCharType="separate"/>
            </w:r>
            <w:r w:rsidR="009F3A7B">
              <w:rPr>
                <w:noProof/>
                <w:webHidden/>
              </w:rPr>
              <w:t>6</w:t>
            </w:r>
            <w:r>
              <w:rPr>
                <w:noProof/>
                <w:webHidden/>
              </w:rPr>
              <w:fldChar w:fldCharType="end"/>
            </w:r>
          </w:hyperlink>
        </w:p>
        <w:p w14:paraId="35732EAF" w14:textId="48E8A07F" w:rsidR="000B7635" w:rsidRDefault="000B7635">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5327" w:history="1">
            <w:r w:rsidRPr="00E947E2">
              <w:rPr>
                <w:rStyle w:val="Hyperlink"/>
                <w:rFonts w:ascii="Avenir Next LT Pro" w:hAnsi="Avenir Next LT Pro" w:cstheme="minorHAnsi"/>
                <w:noProof/>
              </w:rPr>
              <w:t>2.3.</w:t>
            </w:r>
            <w:r>
              <w:rPr>
                <w:rFonts w:asciiTheme="minorHAnsi" w:eastAsiaTheme="minorEastAsia" w:hAnsiTheme="minorHAnsi" w:cstheme="minorBidi"/>
                <w:noProof/>
                <w:kern w:val="2"/>
                <w14:ligatures w14:val="standardContextual"/>
              </w:rPr>
              <w:tab/>
            </w:r>
            <w:r w:rsidRPr="00E947E2">
              <w:rPr>
                <w:rStyle w:val="Hyperlink"/>
                <w:rFonts w:ascii="Avenir Next LT Pro" w:hAnsi="Avenir Next LT Pro" w:cstheme="minorHAnsi"/>
                <w:noProof/>
              </w:rPr>
              <w:t>Concrete leerdoelen</w:t>
            </w:r>
            <w:r>
              <w:rPr>
                <w:noProof/>
                <w:webHidden/>
              </w:rPr>
              <w:tab/>
            </w:r>
            <w:r>
              <w:rPr>
                <w:noProof/>
                <w:webHidden/>
              </w:rPr>
              <w:fldChar w:fldCharType="begin"/>
            </w:r>
            <w:r>
              <w:rPr>
                <w:noProof/>
                <w:webHidden/>
              </w:rPr>
              <w:instrText xml:space="preserve"> PAGEREF _Toc156825327 \h </w:instrText>
            </w:r>
            <w:r>
              <w:rPr>
                <w:noProof/>
                <w:webHidden/>
              </w:rPr>
            </w:r>
            <w:r>
              <w:rPr>
                <w:noProof/>
                <w:webHidden/>
              </w:rPr>
              <w:fldChar w:fldCharType="separate"/>
            </w:r>
            <w:r w:rsidR="009F3A7B">
              <w:rPr>
                <w:noProof/>
                <w:webHidden/>
              </w:rPr>
              <w:t>7</w:t>
            </w:r>
            <w:r>
              <w:rPr>
                <w:noProof/>
                <w:webHidden/>
              </w:rPr>
              <w:fldChar w:fldCharType="end"/>
            </w:r>
          </w:hyperlink>
        </w:p>
        <w:p w14:paraId="1ED2C48C" w14:textId="0FB8D110" w:rsidR="000B7635" w:rsidRDefault="000B7635">
          <w:pPr>
            <w:pStyle w:val="Inhopg1"/>
            <w:rPr>
              <w:rFonts w:asciiTheme="minorHAnsi" w:eastAsiaTheme="minorEastAsia" w:hAnsiTheme="minorHAnsi" w:cstheme="minorBidi"/>
              <w:b w:val="0"/>
              <w:bCs w:val="0"/>
              <w:color w:val="auto"/>
              <w:kern w:val="2"/>
              <w14:ligatures w14:val="standardContextual"/>
            </w:rPr>
          </w:pPr>
          <w:hyperlink w:anchor="_Toc156825328" w:history="1">
            <w:r w:rsidRPr="00E947E2">
              <w:rPr>
                <w:rStyle w:val="Hyperlink"/>
                <w:rFonts w:ascii="Avenir Next LT Pro" w:hAnsi="Avenir Next LT Pro"/>
              </w:rPr>
              <w:t>3.</w:t>
            </w:r>
            <w:r>
              <w:rPr>
                <w:rFonts w:asciiTheme="minorHAnsi" w:eastAsiaTheme="minorEastAsia" w:hAnsiTheme="minorHAnsi" w:cstheme="minorBidi"/>
                <w:b w:val="0"/>
                <w:bCs w:val="0"/>
                <w:color w:val="auto"/>
                <w:kern w:val="2"/>
                <w14:ligatures w14:val="standardContextual"/>
              </w:rPr>
              <w:tab/>
            </w:r>
            <w:r w:rsidRPr="00E947E2">
              <w:rPr>
                <w:rStyle w:val="Hyperlink"/>
                <w:rFonts w:ascii="Avenir Next LT Pro" w:hAnsi="Avenir Next LT Pro"/>
              </w:rPr>
              <w:t>Pedagogische visie en principes</w:t>
            </w:r>
            <w:r>
              <w:rPr>
                <w:webHidden/>
              </w:rPr>
              <w:tab/>
            </w:r>
            <w:r>
              <w:rPr>
                <w:webHidden/>
              </w:rPr>
              <w:fldChar w:fldCharType="begin"/>
            </w:r>
            <w:r>
              <w:rPr>
                <w:webHidden/>
              </w:rPr>
              <w:instrText xml:space="preserve"> PAGEREF _Toc156825328 \h </w:instrText>
            </w:r>
            <w:r>
              <w:rPr>
                <w:webHidden/>
              </w:rPr>
            </w:r>
            <w:r>
              <w:rPr>
                <w:webHidden/>
              </w:rPr>
              <w:fldChar w:fldCharType="separate"/>
            </w:r>
            <w:r w:rsidR="009F3A7B">
              <w:rPr>
                <w:webHidden/>
              </w:rPr>
              <w:t>8</w:t>
            </w:r>
            <w:r>
              <w:rPr>
                <w:webHidden/>
              </w:rPr>
              <w:fldChar w:fldCharType="end"/>
            </w:r>
          </w:hyperlink>
        </w:p>
        <w:p w14:paraId="16CAE197" w14:textId="66CA1585" w:rsidR="000B7635" w:rsidRDefault="000B7635">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5329" w:history="1">
            <w:r w:rsidRPr="00E947E2">
              <w:rPr>
                <w:rStyle w:val="Hyperlink"/>
                <w:rFonts w:ascii="Avenir Next LT Pro" w:hAnsi="Avenir Next LT Pro"/>
                <w:noProof/>
              </w:rPr>
              <w:t>3.1.</w:t>
            </w:r>
            <w:r>
              <w:rPr>
                <w:rFonts w:asciiTheme="minorHAnsi" w:eastAsiaTheme="minorEastAsia" w:hAnsiTheme="minorHAnsi" w:cstheme="minorBidi"/>
                <w:noProof/>
                <w:kern w:val="2"/>
                <w14:ligatures w14:val="standardContextual"/>
              </w:rPr>
              <w:tab/>
            </w:r>
            <w:r w:rsidRPr="00E947E2">
              <w:rPr>
                <w:rStyle w:val="Hyperlink"/>
                <w:rFonts w:ascii="Avenir Next LT Pro" w:hAnsi="Avenir Next LT Pro"/>
                <w:noProof/>
              </w:rPr>
              <w:t>HILL- model</w:t>
            </w:r>
            <w:r>
              <w:rPr>
                <w:noProof/>
                <w:webHidden/>
              </w:rPr>
              <w:tab/>
            </w:r>
            <w:r>
              <w:rPr>
                <w:noProof/>
                <w:webHidden/>
              </w:rPr>
              <w:fldChar w:fldCharType="begin"/>
            </w:r>
            <w:r>
              <w:rPr>
                <w:noProof/>
                <w:webHidden/>
              </w:rPr>
              <w:instrText xml:space="preserve"> PAGEREF _Toc156825329 \h </w:instrText>
            </w:r>
            <w:r>
              <w:rPr>
                <w:noProof/>
                <w:webHidden/>
              </w:rPr>
            </w:r>
            <w:r>
              <w:rPr>
                <w:noProof/>
                <w:webHidden/>
              </w:rPr>
              <w:fldChar w:fldCharType="separate"/>
            </w:r>
            <w:r w:rsidR="009F3A7B">
              <w:rPr>
                <w:noProof/>
                <w:webHidden/>
              </w:rPr>
              <w:t>8</w:t>
            </w:r>
            <w:r>
              <w:rPr>
                <w:noProof/>
                <w:webHidden/>
              </w:rPr>
              <w:fldChar w:fldCharType="end"/>
            </w:r>
          </w:hyperlink>
        </w:p>
        <w:p w14:paraId="003D1036" w14:textId="6594ACAA" w:rsidR="000B7635" w:rsidRDefault="000B7635">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5330" w:history="1">
            <w:r w:rsidRPr="00E947E2">
              <w:rPr>
                <w:rStyle w:val="Hyperlink"/>
                <w:rFonts w:ascii="Avenir Next LT Pro" w:hAnsi="Avenir Next LT Pro"/>
                <w:noProof/>
              </w:rPr>
              <w:t>3.2.</w:t>
            </w:r>
            <w:r>
              <w:rPr>
                <w:rFonts w:asciiTheme="minorHAnsi" w:eastAsiaTheme="minorEastAsia" w:hAnsiTheme="minorHAnsi" w:cstheme="minorBidi"/>
                <w:noProof/>
                <w:kern w:val="2"/>
                <w14:ligatures w14:val="standardContextual"/>
              </w:rPr>
              <w:tab/>
            </w:r>
            <w:r w:rsidRPr="00E947E2">
              <w:rPr>
                <w:rStyle w:val="Hyperlink"/>
                <w:rFonts w:ascii="Avenir Next LT Pro" w:hAnsi="Avenir Next LT Pro"/>
                <w:noProof/>
              </w:rPr>
              <w:t>Business Impact-model</w:t>
            </w:r>
            <w:r>
              <w:rPr>
                <w:noProof/>
                <w:webHidden/>
              </w:rPr>
              <w:tab/>
            </w:r>
            <w:r>
              <w:rPr>
                <w:noProof/>
                <w:webHidden/>
              </w:rPr>
              <w:fldChar w:fldCharType="begin"/>
            </w:r>
            <w:r>
              <w:rPr>
                <w:noProof/>
                <w:webHidden/>
              </w:rPr>
              <w:instrText xml:space="preserve"> PAGEREF _Toc156825330 \h </w:instrText>
            </w:r>
            <w:r>
              <w:rPr>
                <w:noProof/>
                <w:webHidden/>
              </w:rPr>
            </w:r>
            <w:r>
              <w:rPr>
                <w:noProof/>
                <w:webHidden/>
              </w:rPr>
              <w:fldChar w:fldCharType="separate"/>
            </w:r>
            <w:r w:rsidR="009F3A7B">
              <w:rPr>
                <w:noProof/>
                <w:webHidden/>
              </w:rPr>
              <w:t>10</w:t>
            </w:r>
            <w:r>
              <w:rPr>
                <w:noProof/>
                <w:webHidden/>
              </w:rPr>
              <w:fldChar w:fldCharType="end"/>
            </w:r>
          </w:hyperlink>
        </w:p>
        <w:p w14:paraId="41A39D7E" w14:textId="064336C5" w:rsidR="000B7635" w:rsidRDefault="000B7635">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5331" w:history="1">
            <w:r w:rsidRPr="00E947E2">
              <w:rPr>
                <w:rStyle w:val="Hyperlink"/>
                <w:rFonts w:ascii="Avenir Next LT Pro" w:hAnsi="Avenir Next LT Pro"/>
                <w:noProof/>
              </w:rPr>
              <w:t>3.3.</w:t>
            </w:r>
            <w:r>
              <w:rPr>
                <w:rFonts w:asciiTheme="minorHAnsi" w:eastAsiaTheme="minorEastAsia" w:hAnsiTheme="minorHAnsi" w:cstheme="minorBidi"/>
                <w:noProof/>
                <w:kern w:val="2"/>
                <w14:ligatures w14:val="standardContextual"/>
              </w:rPr>
              <w:tab/>
            </w:r>
            <w:r w:rsidRPr="00E947E2">
              <w:rPr>
                <w:rStyle w:val="Hyperlink"/>
                <w:rFonts w:ascii="Avenir Next LT Pro" w:hAnsi="Avenir Next LT Pro"/>
                <w:noProof/>
              </w:rPr>
              <w:t>Neurowetenschappelijke inzichten</w:t>
            </w:r>
            <w:r>
              <w:rPr>
                <w:noProof/>
                <w:webHidden/>
              </w:rPr>
              <w:tab/>
            </w:r>
            <w:r>
              <w:rPr>
                <w:noProof/>
                <w:webHidden/>
              </w:rPr>
              <w:fldChar w:fldCharType="begin"/>
            </w:r>
            <w:r>
              <w:rPr>
                <w:noProof/>
                <w:webHidden/>
              </w:rPr>
              <w:instrText xml:space="preserve"> PAGEREF _Toc156825331 \h </w:instrText>
            </w:r>
            <w:r>
              <w:rPr>
                <w:noProof/>
                <w:webHidden/>
              </w:rPr>
            </w:r>
            <w:r>
              <w:rPr>
                <w:noProof/>
                <w:webHidden/>
              </w:rPr>
              <w:fldChar w:fldCharType="separate"/>
            </w:r>
            <w:r w:rsidR="009F3A7B">
              <w:rPr>
                <w:noProof/>
                <w:webHidden/>
              </w:rPr>
              <w:t>11</w:t>
            </w:r>
            <w:r>
              <w:rPr>
                <w:noProof/>
                <w:webHidden/>
              </w:rPr>
              <w:fldChar w:fldCharType="end"/>
            </w:r>
          </w:hyperlink>
        </w:p>
        <w:p w14:paraId="3CDDB541" w14:textId="0F0BEEDD" w:rsidR="000B7635" w:rsidRDefault="000B7635">
          <w:pPr>
            <w:pStyle w:val="Inhopg1"/>
            <w:rPr>
              <w:rFonts w:asciiTheme="minorHAnsi" w:eastAsiaTheme="minorEastAsia" w:hAnsiTheme="minorHAnsi" w:cstheme="minorBidi"/>
              <w:b w:val="0"/>
              <w:bCs w:val="0"/>
              <w:color w:val="auto"/>
              <w:kern w:val="2"/>
              <w14:ligatures w14:val="standardContextual"/>
            </w:rPr>
          </w:pPr>
          <w:hyperlink w:anchor="_Toc156825332" w:history="1">
            <w:r w:rsidRPr="00E947E2">
              <w:rPr>
                <w:rStyle w:val="Hyperlink"/>
                <w:rFonts w:ascii="Avenir Next LT Pro" w:hAnsi="Avenir Next LT Pro"/>
              </w:rPr>
              <w:t>4.</w:t>
            </w:r>
            <w:r>
              <w:rPr>
                <w:rFonts w:asciiTheme="minorHAnsi" w:eastAsiaTheme="minorEastAsia" w:hAnsiTheme="minorHAnsi" w:cstheme="minorBidi"/>
                <w:b w:val="0"/>
                <w:bCs w:val="0"/>
                <w:color w:val="auto"/>
                <w:kern w:val="2"/>
                <w14:ligatures w14:val="standardContextual"/>
              </w:rPr>
              <w:tab/>
            </w:r>
            <w:r w:rsidRPr="00E947E2">
              <w:rPr>
                <w:rStyle w:val="Hyperlink"/>
                <w:rFonts w:ascii="Avenir Next LT Pro" w:hAnsi="Avenir Next LT Pro"/>
              </w:rPr>
              <w:t>Voorwaarden trainer</w:t>
            </w:r>
            <w:r>
              <w:rPr>
                <w:webHidden/>
              </w:rPr>
              <w:tab/>
            </w:r>
            <w:r>
              <w:rPr>
                <w:webHidden/>
              </w:rPr>
              <w:fldChar w:fldCharType="begin"/>
            </w:r>
            <w:r>
              <w:rPr>
                <w:webHidden/>
              </w:rPr>
              <w:instrText xml:space="preserve"> PAGEREF _Toc156825332 \h </w:instrText>
            </w:r>
            <w:r>
              <w:rPr>
                <w:webHidden/>
              </w:rPr>
            </w:r>
            <w:r>
              <w:rPr>
                <w:webHidden/>
              </w:rPr>
              <w:fldChar w:fldCharType="separate"/>
            </w:r>
            <w:r w:rsidR="009F3A7B">
              <w:rPr>
                <w:webHidden/>
              </w:rPr>
              <w:t>12</w:t>
            </w:r>
            <w:r>
              <w:rPr>
                <w:webHidden/>
              </w:rPr>
              <w:fldChar w:fldCharType="end"/>
            </w:r>
          </w:hyperlink>
        </w:p>
        <w:p w14:paraId="207F559B" w14:textId="7B3EBA9C" w:rsidR="000B7635" w:rsidRDefault="000B7635">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5333" w:history="1">
            <w:r w:rsidRPr="00E947E2">
              <w:rPr>
                <w:rStyle w:val="Hyperlink"/>
                <w:rFonts w:ascii="Avenir Next LT Pro" w:hAnsi="Avenir Next LT Pro" w:cstheme="minorHAnsi"/>
                <w:noProof/>
              </w:rPr>
              <w:t>4.1.</w:t>
            </w:r>
            <w:r>
              <w:rPr>
                <w:rFonts w:asciiTheme="minorHAnsi" w:eastAsiaTheme="minorEastAsia" w:hAnsiTheme="minorHAnsi" w:cstheme="minorBidi"/>
                <w:noProof/>
                <w:kern w:val="2"/>
                <w14:ligatures w14:val="standardContextual"/>
              </w:rPr>
              <w:tab/>
            </w:r>
            <w:r w:rsidRPr="00E947E2">
              <w:rPr>
                <w:rStyle w:val="Hyperlink"/>
                <w:rFonts w:ascii="Avenir Next LT Pro" w:hAnsi="Avenir Next LT Pro" w:cstheme="minorHAnsi"/>
                <w:noProof/>
              </w:rPr>
              <w:t>Algemene voorwaarden</w:t>
            </w:r>
            <w:r>
              <w:rPr>
                <w:noProof/>
                <w:webHidden/>
              </w:rPr>
              <w:tab/>
            </w:r>
            <w:r>
              <w:rPr>
                <w:noProof/>
                <w:webHidden/>
              </w:rPr>
              <w:fldChar w:fldCharType="begin"/>
            </w:r>
            <w:r>
              <w:rPr>
                <w:noProof/>
                <w:webHidden/>
              </w:rPr>
              <w:instrText xml:space="preserve"> PAGEREF _Toc156825333 \h </w:instrText>
            </w:r>
            <w:r>
              <w:rPr>
                <w:noProof/>
                <w:webHidden/>
              </w:rPr>
            </w:r>
            <w:r>
              <w:rPr>
                <w:noProof/>
                <w:webHidden/>
              </w:rPr>
              <w:fldChar w:fldCharType="separate"/>
            </w:r>
            <w:r w:rsidR="009F3A7B">
              <w:rPr>
                <w:noProof/>
                <w:webHidden/>
              </w:rPr>
              <w:t>12</w:t>
            </w:r>
            <w:r>
              <w:rPr>
                <w:noProof/>
                <w:webHidden/>
              </w:rPr>
              <w:fldChar w:fldCharType="end"/>
            </w:r>
          </w:hyperlink>
        </w:p>
        <w:p w14:paraId="5003F0BA" w14:textId="352C24A9" w:rsidR="000B7635" w:rsidRDefault="000B7635">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5334" w:history="1">
            <w:r w:rsidRPr="00E947E2">
              <w:rPr>
                <w:rStyle w:val="Hyperlink"/>
                <w:rFonts w:ascii="Avenir Next LT Pro" w:hAnsi="Avenir Next LT Pro" w:cstheme="minorHAnsi"/>
                <w:noProof/>
              </w:rPr>
              <w:t>4.2.</w:t>
            </w:r>
            <w:r>
              <w:rPr>
                <w:rFonts w:asciiTheme="minorHAnsi" w:eastAsiaTheme="minorEastAsia" w:hAnsiTheme="minorHAnsi" w:cstheme="minorBidi"/>
                <w:noProof/>
                <w:kern w:val="2"/>
                <w14:ligatures w14:val="standardContextual"/>
              </w:rPr>
              <w:tab/>
            </w:r>
            <w:r w:rsidRPr="00E947E2">
              <w:rPr>
                <w:rStyle w:val="Hyperlink"/>
                <w:rFonts w:ascii="Avenir Next LT Pro" w:hAnsi="Avenir Next LT Pro" w:cstheme="minorHAnsi"/>
                <w:noProof/>
              </w:rPr>
              <w:t>Opleidingsspecifieke voorwaarden</w:t>
            </w:r>
            <w:r>
              <w:rPr>
                <w:noProof/>
                <w:webHidden/>
              </w:rPr>
              <w:tab/>
            </w:r>
            <w:r>
              <w:rPr>
                <w:noProof/>
                <w:webHidden/>
              </w:rPr>
              <w:fldChar w:fldCharType="begin"/>
            </w:r>
            <w:r>
              <w:rPr>
                <w:noProof/>
                <w:webHidden/>
              </w:rPr>
              <w:instrText xml:space="preserve"> PAGEREF _Toc156825334 \h </w:instrText>
            </w:r>
            <w:r>
              <w:rPr>
                <w:noProof/>
                <w:webHidden/>
              </w:rPr>
            </w:r>
            <w:r>
              <w:rPr>
                <w:noProof/>
                <w:webHidden/>
              </w:rPr>
              <w:fldChar w:fldCharType="separate"/>
            </w:r>
            <w:r w:rsidR="009F3A7B">
              <w:rPr>
                <w:noProof/>
                <w:webHidden/>
              </w:rPr>
              <w:t>12</w:t>
            </w:r>
            <w:r>
              <w:rPr>
                <w:noProof/>
                <w:webHidden/>
              </w:rPr>
              <w:fldChar w:fldCharType="end"/>
            </w:r>
          </w:hyperlink>
        </w:p>
        <w:p w14:paraId="4236EC1B" w14:textId="53435EF6" w:rsidR="000B7635" w:rsidRDefault="000B7635">
          <w:pPr>
            <w:pStyle w:val="Inhopg1"/>
            <w:rPr>
              <w:rFonts w:asciiTheme="minorHAnsi" w:eastAsiaTheme="minorEastAsia" w:hAnsiTheme="minorHAnsi" w:cstheme="minorBidi"/>
              <w:b w:val="0"/>
              <w:bCs w:val="0"/>
              <w:color w:val="auto"/>
              <w:kern w:val="2"/>
              <w14:ligatures w14:val="standardContextual"/>
            </w:rPr>
          </w:pPr>
          <w:hyperlink w:anchor="_Toc156825335" w:history="1">
            <w:r w:rsidRPr="00E947E2">
              <w:rPr>
                <w:rStyle w:val="Hyperlink"/>
                <w:rFonts w:ascii="Avenir Next LT Pro" w:hAnsi="Avenir Next LT Pro"/>
              </w:rPr>
              <w:t>5.</w:t>
            </w:r>
            <w:r>
              <w:rPr>
                <w:rFonts w:asciiTheme="minorHAnsi" w:eastAsiaTheme="minorEastAsia" w:hAnsiTheme="minorHAnsi" w:cstheme="minorBidi"/>
                <w:b w:val="0"/>
                <w:bCs w:val="0"/>
                <w:color w:val="auto"/>
                <w:kern w:val="2"/>
                <w14:ligatures w14:val="standardContextual"/>
              </w:rPr>
              <w:tab/>
            </w:r>
            <w:r w:rsidRPr="00E947E2">
              <w:rPr>
                <w:rStyle w:val="Hyperlink"/>
                <w:rFonts w:ascii="Avenir Next LT Pro" w:hAnsi="Avenir Next LT Pro"/>
              </w:rPr>
              <w:t>Het leertraject in een notendop</w:t>
            </w:r>
            <w:r>
              <w:rPr>
                <w:webHidden/>
              </w:rPr>
              <w:tab/>
            </w:r>
            <w:r>
              <w:rPr>
                <w:webHidden/>
              </w:rPr>
              <w:fldChar w:fldCharType="begin"/>
            </w:r>
            <w:r>
              <w:rPr>
                <w:webHidden/>
              </w:rPr>
              <w:instrText xml:space="preserve"> PAGEREF _Toc156825335 \h </w:instrText>
            </w:r>
            <w:r>
              <w:rPr>
                <w:webHidden/>
              </w:rPr>
            </w:r>
            <w:r>
              <w:rPr>
                <w:webHidden/>
              </w:rPr>
              <w:fldChar w:fldCharType="separate"/>
            </w:r>
            <w:r w:rsidR="009F3A7B">
              <w:rPr>
                <w:webHidden/>
              </w:rPr>
              <w:t>13</w:t>
            </w:r>
            <w:r>
              <w:rPr>
                <w:webHidden/>
              </w:rPr>
              <w:fldChar w:fldCharType="end"/>
            </w:r>
          </w:hyperlink>
        </w:p>
        <w:p w14:paraId="500CAE29" w14:textId="1D9E74A6" w:rsidR="000B7635" w:rsidRDefault="000B7635">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5336" w:history="1">
            <w:r w:rsidRPr="00E947E2">
              <w:rPr>
                <w:rStyle w:val="Hyperlink"/>
                <w:noProof/>
              </w:rPr>
              <w:t>5.1.</w:t>
            </w:r>
            <w:r>
              <w:rPr>
                <w:rFonts w:asciiTheme="minorHAnsi" w:eastAsiaTheme="minorEastAsia" w:hAnsiTheme="minorHAnsi" w:cstheme="minorBidi"/>
                <w:noProof/>
                <w:kern w:val="2"/>
                <w14:ligatures w14:val="standardContextual"/>
              </w:rPr>
              <w:tab/>
            </w:r>
            <w:r w:rsidRPr="00E947E2">
              <w:rPr>
                <w:rStyle w:val="Hyperlink"/>
                <w:noProof/>
              </w:rPr>
              <w:t>Opbouw van het traject</w:t>
            </w:r>
            <w:r>
              <w:rPr>
                <w:noProof/>
                <w:webHidden/>
              </w:rPr>
              <w:tab/>
            </w:r>
            <w:r>
              <w:rPr>
                <w:noProof/>
                <w:webHidden/>
              </w:rPr>
              <w:fldChar w:fldCharType="begin"/>
            </w:r>
            <w:r>
              <w:rPr>
                <w:noProof/>
                <w:webHidden/>
              </w:rPr>
              <w:instrText xml:space="preserve"> PAGEREF _Toc156825336 \h </w:instrText>
            </w:r>
            <w:r>
              <w:rPr>
                <w:noProof/>
                <w:webHidden/>
              </w:rPr>
            </w:r>
            <w:r>
              <w:rPr>
                <w:noProof/>
                <w:webHidden/>
              </w:rPr>
              <w:fldChar w:fldCharType="separate"/>
            </w:r>
            <w:r w:rsidR="009F3A7B">
              <w:rPr>
                <w:noProof/>
                <w:webHidden/>
              </w:rPr>
              <w:t>13</w:t>
            </w:r>
            <w:r>
              <w:rPr>
                <w:noProof/>
                <w:webHidden/>
              </w:rPr>
              <w:fldChar w:fldCharType="end"/>
            </w:r>
          </w:hyperlink>
        </w:p>
        <w:p w14:paraId="11823962" w14:textId="58705A22" w:rsidR="000B7635" w:rsidRDefault="000B7635">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5337" w:history="1">
            <w:r w:rsidRPr="00E947E2">
              <w:rPr>
                <w:rStyle w:val="Hyperlink"/>
                <w:noProof/>
              </w:rPr>
              <w:t>5.2.</w:t>
            </w:r>
            <w:r>
              <w:rPr>
                <w:rFonts w:asciiTheme="minorHAnsi" w:eastAsiaTheme="minorEastAsia" w:hAnsiTheme="minorHAnsi" w:cstheme="minorBidi"/>
                <w:noProof/>
                <w:kern w:val="2"/>
                <w14:ligatures w14:val="standardContextual"/>
              </w:rPr>
              <w:tab/>
            </w:r>
            <w:r w:rsidRPr="00E947E2">
              <w:rPr>
                <w:rStyle w:val="Hyperlink"/>
                <w:noProof/>
              </w:rPr>
              <w:t>Duur van het traject</w:t>
            </w:r>
            <w:r>
              <w:rPr>
                <w:noProof/>
                <w:webHidden/>
              </w:rPr>
              <w:tab/>
            </w:r>
            <w:r>
              <w:rPr>
                <w:noProof/>
                <w:webHidden/>
              </w:rPr>
              <w:fldChar w:fldCharType="begin"/>
            </w:r>
            <w:r>
              <w:rPr>
                <w:noProof/>
                <w:webHidden/>
              </w:rPr>
              <w:instrText xml:space="preserve"> PAGEREF _Toc156825337 \h </w:instrText>
            </w:r>
            <w:r>
              <w:rPr>
                <w:noProof/>
                <w:webHidden/>
              </w:rPr>
            </w:r>
            <w:r>
              <w:rPr>
                <w:noProof/>
                <w:webHidden/>
              </w:rPr>
              <w:fldChar w:fldCharType="separate"/>
            </w:r>
            <w:r w:rsidR="009F3A7B">
              <w:rPr>
                <w:noProof/>
                <w:webHidden/>
              </w:rPr>
              <w:t>13</w:t>
            </w:r>
            <w:r>
              <w:rPr>
                <w:noProof/>
                <w:webHidden/>
              </w:rPr>
              <w:fldChar w:fldCharType="end"/>
            </w:r>
          </w:hyperlink>
        </w:p>
        <w:p w14:paraId="4BE019F3" w14:textId="23CEB63B" w:rsidR="000B7635" w:rsidRDefault="000B7635">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5338" w:history="1">
            <w:r w:rsidRPr="00E947E2">
              <w:rPr>
                <w:rStyle w:val="Hyperlink"/>
                <w:noProof/>
              </w:rPr>
              <w:t>5.3.</w:t>
            </w:r>
            <w:r>
              <w:rPr>
                <w:rFonts w:asciiTheme="minorHAnsi" w:eastAsiaTheme="minorEastAsia" w:hAnsiTheme="minorHAnsi" w:cstheme="minorBidi"/>
                <w:noProof/>
                <w:kern w:val="2"/>
                <w14:ligatures w14:val="standardContextual"/>
              </w:rPr>
              <w:tab/>
            </w:r>
            <w:r w:rsidRPr="00E947E2">
              <w:rPr>
                <w:rStyle w:val="Hyperlink"/>
                <w:noProof/>
              </w:rPr>
              <w:t>Groepsgrootte</w:t>
            </w:r>
            <w:r>
              <w:rPr>
                <w:noProof/>
                <w:webHidden/>
              </w:rPr>
              <w:tab/>
            </w:r>
            <w:r>
              <w:rPr>
                <w:noProof/>
                <w:webHidden/>
              </w:rPr>
              <w:fldChar w:fldCharType="begin"/>
            </w:r>
            <w:r>
              <w:rPr>
                <w:noProof/>
                <w:webHidden/>
              </w:rPr>
              <w:instrText xml:space="preserve"> PAGEREF _Toc156825338 \h </w:instrText>
            </w:r>
            <w:r>
              <w:rPr>
                <w:noProof/>
                <w:webHidden/>
              </w:rPr>
            </w:r>
            <w:r>
              <w:rPr>
                <w:noProof/>
                <w:webHidden/>
              </w:rPr>
              <w:fldChar w:fldCharType="separate"/>
            </w:r>
            <w:r w:rsidR="009F3A7B">
              <w:rPr>
                <w:noProof/>
                <w:webHidden/>
              </w:rPr>
              <w:t>13</w:t>
            </w:r>
            <w:r>
              <w:rPr>
                <w:noProof/>
                <w:webHidden/>
              </w:rPr>
              <w:fldChar w:fldCharType="end"/>
            </w:r>
          </w:hyperlink>
        </w:p>
        <w:p w14:paraId="6F5065B4" w14:textId="2DC143EA" w:rsidR="000B7635" w:rsidRDefault="000B7635">
          <w:pPr>
            <w:pStyle w:val="Inhopg1"/>
            <w:rPr>
              <w:rFonts w:asciiTheme="minorHAnsi" w:eastAsiaTheme="minorEastAsia" w:hAnsiTheme="minorHAnsi" w:cstheme="minorBidi"/>
              <w:b w:val="0"/>
              <w:bCs w:val="0"/>
              <w:color w:val="auto"/>
              <w:kern w:val="2"/>
              <w14:ligatures w14:val="standardContextual"/>
            </w:rPr>
          </w:pPr>
          <w:hyperlink w:anchor="_Toc156825339" w:history="1">
            <w:r w:rsidRPr="00E947E2">
              <w:rPr>
                <w:rStyle w:val="Hyperlink"/>
                <w:rFonts w:ascii="Avenir Next LT Pro" w:hAnsi="Avenir Next LT Pro"/>
              </w:rPr>
              <w:t>6.</w:t>
            </w:r>
            <w:r>
              <w:rPr>
                <w:rFonts w:asciiTheme="minorHAnsi" w:eastAsiaTheme="minorEastAsia" w:hAnsiTheme="minorHAnsi" w:cstheme="minorBidi"/>
                <w:b w:val="0"/>
                <w:bCs w:val="0"/>
                <w:color w:val="auto"/>
                <w:kern w:val="2"/>
                <w14:ligatures w14:val="standardContextual"/>
              </w:rPr>
              <w:tab/>
            </w:r>
            <w:r w:rsidRPr="00E947E2">
              <w:rPr>
                <w:rStyle w:val="Hyperlink"/>
                <w:rFonts w:ascii="Avenir Next LT Pro" w:hAnsi="Avenir Next LT Pro"/>
              </w:rPr>
              <w:t>Het leertraject in detail: een handleiding</w:t>
            </w:r>
            <w:r>
              <w:rPr>
                <w:webHidden/>
              </w:rPr>
              <w:tab/>
            </w:r>
            <w:r>
              <w:rPr>
                <w:webHidden/>
              </w:rPr>
              <w:fldChar w:fldCharType="begin"/>
            </w:r>
            <w:r>
              <w:rPr>
                <w:webHidden/>
              </w:rPr>
              <w:instrText xml:space="preserve"> PAGEREF _Toc156825339 \h </w:instrText>
            </w:r>
            <w:r>
              <w:rPr>
                <w:webHidden/>
              </w:rPr>
            </w:r>
            <w:r>
              <w:rPr>
                <w:webHidden/>
              </w:rPr>
              <w:fldChar w:fldCharType="separate"/>
            </w:r>
            <w:r w:rsidR="009F3A7B">
              <w:rPr>
                <w:webHidden/>
              </w:rPr>
              <w:t>14</w:t>
            </w:r>
            <w:r>
              <w:rPr>
                <w:webHidden/>
              </w:rPr>
              <w:fldChar w:fldCharType="end"/>
            </w:r>
          </w:hyperlink>
        </w:p>
        <w:p w14:paraId="7A5A8FD7" w14:textId="2D9A9521" w:rsidR="000B7635" w:rsidRDefault="000B7635">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5340" w:history="1">
            <w:r w:rsidRPr="00E947E2">
              <w:rPr>
                <w:rStyle w:val="Hyperlink"/>
                <w:noProof/>
              </w:rPr>
              <w:t>6.1.</w:t>
            </w:r>
            <w:r>
              <w:rPr>
                <w:rFonts w:asciiTheme="minorHAnsi" w:eastAsiaTheme="minorEastAsia" w:hAnsiTheme="minorHAnsi" w:cstheme="minorBidi"/>
                <w:noProof/>
                <w:kern w:val="2"/>
                <w14:ligatures w14:val="standardContextual"/>
              </w:rPr>
              <w:tab/>
            </w:r>
            <w:r w:rsidRPr="00E947E2">
              <w:rPr>
                <w:rStyle w:val="Hyperlink"/>
                <w:noProof/>
              </w:rPr>
              <w:t>Een overzicht</w:t>
            </w:r>
            <w:r>
              <w:rPr>
                <w:noProof/>
                <w:webHidden/>
              </w:rPr>
              <w:tab/>
            </w:r>
            <w:r>
              <w:rPr>
                <w:noProof/>
                <w:webHidden/>
              </w:rPr>
              <w:fldChar w:fldCharType="begin"/>
            </w:r>
            <w:r>
              <w:rPr>
                <w:noProof/>
                <w:webHidden/>
              </w:rPr>
              <w:instrText xml:space="preserve"> PAGEREF _Toc156825340 \h </w:instrText>
            </w:r>
            <w:r>
              <w:rPr>
                <w:noProof/>
                <w:webHidden/>
              </w:rPr>
            </w:r>
            <w:r>
              <w:rPr>
                <w:noProof/>
                <w:webHidden/>
              </w:rPr>
              <w:fldChar w:fldCharType="separate"/>
            </w:r>
            <w:r w:rsidR="009F3A7B">
              <w:rPr>
                <w:noProof/>
                <w:webHidden/>
              </w:rPr>
              <w:t>14</w:t>
            </w:r>
            <w:r>
              <w:rPr>
                <w:noProof/>
                <w:webHidden/>
              </w:rPr>
              <w:fldChar w:fldCharType="end"/>
            </w:r>
          </w:hyperlink>
        </w:p>
        <w:p w14:paraId="7F4D290E" w14:textId="2DAC981F" w:rsidR="000B7635" w:rsidRDefault="000B7635">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5341" w:history="1">
            <w:r w:rsidRPr="00E947E2">
              <w:rPr>
                <w:rStyle w:val="Hyperlink"/>
                <w:noProof/>
              </w:rPr>
              <w:t>6.2.</w:t>
            </w:r>
            <w:r>
              <w:rPr>
                <w:rFonts w:asciiTheme="minorHAnsi" w:eastAsiaTheme="minorEastAsia" w:hAnsiTheme="minorHAnsi" w:cstheme="minorBidi"/>
                <w:noProof/>
                <w:kern w:val="2"/>
                <w14:ligatures w14:val="standardContextual"/>
              </w:rPr>
              <w:tab/>
            </w:r>
            <w:r w:rsidRPr="00E947E2">
              <w:rPr>
                <w:rStyle w:val="Hyperlink"/>
                <w:noProof/>
              </w:rPr>
              <w:t>Gedetailleerde fiches</w:t>
            </w:r>
            <w:r>
              <w:rPr>
                <w:noProof/>
                <w:webHidden/>
              </w:rPr>
              <w:tab/>
            </w:r>
            <w:r>
              <w:rPr>
                <w:noProof/>
                <w:webHidden/>
              </w:rPr>
              <w:fldChar w:fldCharType="begin"/>
            </w:r>
            <w:r>
              <w:rPr>
                <w:noProof/>
                <w:webHidden/>
              </w:rPr>
              <w:instrText xml:space="preserve"> PAGEREF _Toc156825341 \h </w:instrText>
            </w:r>
            <w:r>
              <w:rPr>
                <w:noProof/>
                <w:webHidden/>
              </w:rPr>
            </w:r>
            <w:r>
              <w:rPr>
                <w:noProof/>
                <w:webHidden/>
              </w:rPr>
              <w:fldChar w:fldCharType="separate"/>
            </w:r>
            <w:r w:rsidR="009F3A7B">
              <w:rPr>
                <w:noProof/>
                <w:webHidden/>
              </w:rPr>
              <w:t>18</w:t>
            </w:r>
            <w:r>
              <w:rPr>
                <w:noProof/>
                <w:webHidden/>
              </w:rPr>
              <w:fldChar w:fldCharType="end"/>
            </w:r>
          </w:hyperlink>
        </w:p>
        <w:p w14:paraId="4E2D0B53" w14:textId="3721533A" w:rsidR="000B7635" w:rsidRDefault="000B7635">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5342" w:history="1">
            <w:r w:rsidRPr="00E947E2">
              <w:rPr>
                <w:rStyle w:val="Hyperlink"/>
                <w:noProof/>
              </w:rPr>
              <w:t>6.2.1.</w:t>
            </w:r>
            <w:r>
              <w:rPr>
                <w:rFonts w:asciiTheme="minorHAnsi" w:eastAsiaTheme="minorEastAsia" w:hAnsiTheme="minorHAnsi" w:cstheme="minorBidi"/>
                <w:noProof/>
                <w:kern w:val="2"/>
                <w14:ligatures w14:val="standardContextual"/>
              </w:rPr>
              <w:tab/>
            </w:r>
            <w:r w:rsidRPr="00E947E2">
              <w:rPr>
                <w:rStyle w:val="Hyperlink"/>
                <w:noProof/>
              </w:rPr>
              <w:t>Fiche leerac</w:t>
            </w:r>
            <w:r w:rsidRPr="00E947E2">
              <w:rPr>
                <w:rStyle w:val="Hyperlink"/>
                <w:noProof/>
              </w:rPr>
              <w:t>t</w:t>
            </w:r>
            <w:r w:rsidRPr="00E947E2">
              <w:rPr>
                <w:rStyle w:val="Hyperlink"/>
                <w:noProof/>
              </w:rPr>
              <w:t>iviteit 1 ‘Wat te verwachten?’</w:t>
            </w:r>
            <w:r>
              <w:rPr>
                <w:noProof/>
                <w:webHidden/>
              </w:rPr>
              <w:tab/>
            </w:r>
            <w:r>
              <w:rPr>
                <w:noProof/>
                <w:webHidden/>
              </w:rPr>
              <w:fldChar w:fldCharType="begin"/>
            </w:r>
            <w:r>
              <w:rPr>
                <w:noProof/>
                <w:webHidden/>
              </w:rPr>
              <w:instrText xml:space="preserve"> PAGEREF _Toc156825342 \h </w:instrText>
            </w:r>
            <w:r>
              <w:rPr>
                <w:noProof/>
                <w:webHidden/>
              </w:rPr>
            </w:r>
            <w:r>
              <w:rPr>
                <w:noProof/>
                <w:webHidden/>
              </w:rPr>
              <w:fldChar w:fldCharType="separate"/>
            </w:r>
            <w:r w:rsidR="009F3A7B">
              <w:rPr>
                <w:noProof/>
                <w:webHidden/>
              </w:rPr>
              <w:t>18</w:t>
            </w:r>
            <w:r>
              <w:rPr>
                <w:noProof/>
                <w:webHidden/>
              </w:rPr>
              <w:fldChar w:fldCharType="end"/>
            </w:r>
          </w:hyperlink>
        </w:p>
        <w:p w14:paraId="31185821" w14:textId="71FEEB32" w:rsidR="000B7635" w:rsidRDefault="000B7635">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5343" w:history="1">
            <w:r w:rsidRPr="00E947E2">
              <w:rPr>
                <w:rStyle w:val="Hyperlink"/>
                <w:noProof/>
              </w:rPr>
              <w:t>6.2.2.</w:t>
            </w:r>
            <w:r>
              <w:rPr>
                <w:rFonts w:asciiTheme="minorHAnsi" w:eastAsiaTheme="minorEastAsia" w:hAnsiTheme="minorHAnsi" w:cstheme="minorBidi"/>
                <w:noProof/>
                <w:kern w:val="2"/>
                <w14:ligatures w14:val="standardContextual"/>
              </w:rPr>
              <w:tab/>
            </w:r>
            <w:r w:rsidRPr="00E947E2">
              <w:rPr>
                <w:rStyle w:val="Hyperlink"/>
                <w:noProof/>
              </w:rPr>
              <w:t>Fiche leeractiviteit 2: Quiz Jezelf</w:t>
            </w:r>
            <w:r>
              <w:rPr>
                <w:noProof/>
                <w:webHidden/>
              </w:rPr>
              <w:tab/>
            </w:r>
            <w:r>
              <w:rPr>
                <w:noProof/>
                <w:webHidden/>
              </w:rPr>
              <w:fldChar w:fldCharType="begin"/>
            </w:r>
            <w:r>
              <w:rPr>
                <w:noProof/>
                <w:webHidden/>
              </w:rPr>
              <w:instrText xml:space="preserve"> PAGEREF _Toc156825343 \h </w:instrText>
            </w:r>
            <w:r>
              <w:rPr>
                <w:noProof/>
                <w:webHidden/>
              </w:rPr>
            </w:r>
            <w:r>
              <w:rPr>
                <w:noProof/>
                <w:webHidden/>
              </w:rPr>
              <w:fldChar w:fldCharType="separate"/>
            </w:r>
            <w:r w:rsidR="009F3A7B">
              <w:rPr>
                <w:noProof/>
                <w:webHidden/>
              </w:rPr>
              <w:t>26</w:t>
            </w:r>
            <w:r>
              <w:rPr>
                <w:noProof/>
                <w:webHidden/>
              </w:rPr>
              <w:fldChar w:fldCharType="end"/>
            </w:r>
          </w:hyperlink>
        </w:p>
        <w:p w14:paraId="0DF9AFD3" w14:textId="06A9A81B" w:rsidR="000B7635" w:rsidRDefault="000B7635">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5344" w:history="1">
            <w:r w:rsidRPr="00E947E2">
              <w:rPr>
                <w:rStyle w:val="Hyperlink"/>
                <w:noProof/>
              </w:rPr>
              <w:t>6.2.3.</w:t>
            </w:r>
            <w:r>
              <w:rPr>
                <w:rFonts w:asciiTheme="minorHAnsi" w:eastAsiaTheme="minorEastAsia" w:hAnsiTheme="minorHAnsi" w:cstheme="minorBidi"/>
                <w:noProof/>
                <w:kern w:val="2"/>
                <w14:ligatures w14:val="standardContextual"/>
              </w:rPr>
              <w:tab/>
            </w:r>
            <w:r w:rsidRPr="00E947E2">
              <w:rPr>
                <w:rStyle w:val="Hyperlink"/>
                <w:noProof/>
              </w:rPr>
              <w:t>Fiche leeractiviteit 3: DiversiteitsBingo</w:t>
            </w:r>
            <w:r>
              <w:rPr>
                <w:noProof/>
                <w:webHidden/>
              </w:rPr>
              <w:tab/>
            </w:r>
            <w:r>
              <w:rPr>
                <w:noProof/>
                <w:webHidden/>
              </w:rPr>
              <w:fldChar w:fldCharType="begin"/>
            </w:r>
            <w:r>
              <w:rPr>
                <w:noProof/>
                <w:webHidden/>
              </w:rPr>
              <w:instrText xml:space="preserve"> PAGEREF _Toc156825344 \h </w:instrText>
            </w:r>
            <w:r>
              <w:rPr>
                <w:noProof/>
                <w:webHidden/>
              </w:rPr>
            </w:r>
            <w:r>
              <w:rPr>
                <w:noProof/>
                <w:webHidden/>
              </w:rPr>
              <w:fldChar w:fldCharType="separate"/>
            </w:r>
            <w:r w:rsidR="009F3A7B">
              <w:rPr>
                <w:noProof/>
                <w:webHidden/>
              </w:rPr>
              <w:t>28</w:t>
            </w:r>
            <w:r>
              <w:rPr>
                <w:noProof/>
                <w:webHidden/>
              </w:rPr>
              <w:fldChar w:fldCharType="end"/>
            </w:r>
          </w:hyperlink>
        </w:p>
        <w:p w14:paraId="3EDAF038" w14:textId="3FFDB61D" w:rsidR="000B7635" w:rsidRDefault="000B7635">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5345" w:history="1">
            <w:r w:rsidRPr="00E947E2">
              <w:rPr>
                <w:rStyle w:val="Hyperlink"/>
                <w:noProof/>
              </w:rPr>
              <w:t>6.2.4.</w:t>
            </w:r>
            <w:r>
              <w:rPr>
                <w:rFonts w:asciiTheme="minorHAnsi" w:eastAsiaTheme="minorEastAsia" w:hAnsiTheme="minorHAnsi" w:cstheme="minorBidi"/>
                <w:noProof/>
                <w:kern w:val="2"/>
                <w14:ligatures w14:val="standardContextual"/>
              </w:rPr>
              <w:tab/>
            </w:r>
            <w:r w:rsidRPr="00E947E2">
              <w:rPr>
                <w:rStyle w:val="Hyperlink"/>
                <w:noProof/>
              </w:rPr>
              <w:t>Fiche leeractiviteit 4: Inclusieve Communicatie</w:t>
            </w:r>
            <w:r>
              <w:rPr>
                <w:noProof/>
                <w:webHidden/>
              </w:rPr>
              <w:tab/>
            </w:r>
            <w:r>
              <w:rPr>
                <w:noProof/>
                <w:webHidden/>
              </w:rPr>
              <w:fldChar w:fldCharType="begin"/>
            </w:r>
            <w:r>
              <w:rPr>
                <w:noProof/>
                <w:webHidden/>
              </w:rPr>
              <w:instrText xml:space="preserve"> PAGEREF _Toc156825345 \h </w:instrText>
            </w:r>
            <w:r>
              <w:rPr>
                <w:noProof/>
                <w:webHidden/>
              </w:rPr>
            </w:r>
            <w:r>
              <w:rPr>
                <w:noProof/>
                <w:webHidden/>
              </w:rPr>
              <w:fldChar w:fldCharType="separate"/>
            </w:r>
            <w:r w:rsidR="009F3A7B">
              <w:rPr>
                <w:noProof/>
                <w:webHidden/>
              </w:rPr>
              <w:t>30</w:t>
            </w:r>
            <w:r>
              <w:rPr>
                <w:noProof/>
                <w:webHidden/>
              </w:rPr>
              <w:fldChar w:fldCharType="end"/>
            </w:r>
          </w:hyperlink>
        </w:p>
        <w:p w14:paraId="703E6184" w14:textId="57A58A09" w:rsidR="000B7635" w:rsidRDefault="000B7635">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5346" w:history="1">
            <w:r w:rsidRPr="00E947E2">
              <w:rPr>
                <w:rStyle w:val="Hyperlink"/>
                <w:noProof/>
              </w:rPr>
              <w:t>6.2.5.</w:t>
            </w:r>
            <w:r>
              <w:rPr>
                <w:rFonts w:asciiTheme="minorHAnsi" w:eastAsiaTheme="minorEastAsia" w:hAnsiTheme="minorHAnsi" w:cstheme="minorBidi"/>
                <w:noProof/>
                <w:kern w:val="2"/>
                <w14:ligatures w14:val="standardContextual"/>
              </w:rPr>
              <w:tab/>
            </w:r>
            <w:r w:rsidRPr="00E947E2">
              <w:rPr>
                <w:rStyle w:val="Hyperlink"/>
                <w:noProof/>
              </w:rPr>
              <w:t>Fiche leeractiviteit 5: Casusbespreking</w:t>
            </w:r>
            <w:r>
              <w:rPr>
                <w:noProof/>
                <w:webHidden/>
              </w:rPr>
              <w:tab/>
            </w:r>
            <w:r>
              <w:rPr>
                <w:noProof/>
                <w:webHidden/>
              </w:rPr>
              <w:fldChar w:fldCharType="begin"/>
            </w:r>
            <w:r>
              <w:rPr>
                <w:noProof/>
                <w:webHidden/>
              </w:rPr>
              <w:instrText xml:space="preserve"> PAGEREF _Toc156825346 \h </w:instrText>
            </w:r>
            <w:r>
              <w:rPr>
                <w:noProof/>
                <w:webHidden/>
              </w:rPr>
            </w:r>
            <w:r>
              <w:rPr>
                <w:noProof/>
                <w:webHidden/>
              </w:rPr>
              <w:fldChar w:fldCharType="separate"/>
            </w:r>
            <w:r w:rsidR="009F3A7B">
              <w:rPr>
                <w:noProof/>
                <w:webHidden/>
              </w:rPr>
              <w:t>47</w:t>
            </w:r>
            <w:r>
              <w:rPr>
                <w:noProof/>
                <w:webHidden/>
              </w:rPr>
              <w:fldChar w:fldCharType="end"/>
            </w:r>
          </w:hyperlink>
        </w:p>
        <w:p w14:paraId="2430089B" w14:textId="08761E0D" w:rsidR="000B7635" w:rsidRDefault="000B7635">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5347" w:history="1">
            <w:r w:rsidRPr="00E947E2">
              <w:rPr>
                <w:rStyle w:val="Hyperlink"/>
                <w:noProof/>
              </w:rPr>
              <w:t>6.2.6.</w:t>
            </w:r>
            <w:r>
              <w:rPr>
                <w:rFonts w:asciiTheme="minorHAnsi" w:eastAsiaTheme="minorEastAsia" w:hAnsiTheme="minorHAnsi" w:cstheme="minorBidi"/>
                <w:noProof/>
                <w:kern w:val="2"/>
                <w14:ligatures w14:val="standardContextual"/>
              </w:rPr>
              <w:tab/>
            </w:r>
            <w:r w:rsidRPr="00E947E2">
              <w:rPr>
                <w:rStyle w:val="Hyperlink"/>
                <w:noProof/>
              </w:rPr>
              <w:t>Fiche leeractiviteit 6: Rollenspel</w:t>
            </w:r>
            <w:r>
              <w:rPr>
                <w:noProof/>
                <w:webHidden/>
              </w:rPr>
              <w:tab/>
            </w:r>
            <w:r>
              <w:rPr>
                <w:noProof/>
                <w:webHidden/>
              </w:rPr>
              <w:fldChar w:fldCharType="begin"/>
            </w:r>
            <w:r>
              <w:rPr>
                <w:noProof/>
                <w:webHidden/>
              </w:rPr>
              <w:instrText xml:space="preserve"> PAGEREF _Toc156825347 \h </w:instrText>
            </w:r>
            <w:r>
              <w:rPr>
                <w:noProof/>
                <w:webHidden/>
              </w:rPr>
            </w:r>
            <w:r>
              <w:rPr>
                <w:noProof/>
                <w:webHidden/>
              </w:rPr>
              <w:fldChar w:fldCharType="separate"/>
            </w:r>
            <w:r w:rsidR="009F3A7B">
              <w:rPr>
                <w:noProof/>
                <w:webHidden/>
              </w:rPr>
              <w:t>49</w:t>
            </w:r>
            <w:r>
              <w:rPr>
                <w:noProof/>
                <w:webHidden/>
              </w:rPr>
              <w:fldChar w:fldCharType="end"/>
            </w:r>
          </w:hyperlink>
        </w:p>
        <w:p w14:paraId="61C6DB54" w14:textId="54816E22" w:rsidR="000B7635" w:rsidRDefault="000B7635">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5348" w:history="1">
            <w:r w:rsidRPr="00E947E2">
              <w:rPr>
                <w:rStyle w:val="Hyperlink"/>
                <w:noProof/>
              </w:rPr>
              <w:t>6.2.7.</w:t>
            </w:r>
            <w:r>
              <w:rPr>
                <w:rFonts w:asciiTheme="minorHAnsi" w:eastAsiaTheme="minorEastAsia" w:hAnsiTheme="minorHAnsi" w:cstheme="minorBidi"/>
                <w:noProof/>
                <w:kern w:val="2"/>
                <w14:ligatures w14:val="standardContextual"/>
              </w:rPr>
              <w:tab/>
            </w:r>
            <w:r w:rsidRPr="00E947E2">
              <w:rPr>
                <w:rStyle w:val="Hyperlink"/>
                <w:noProof/>
              </w:rPr>
              <w:t>Fiche leeractiviteit 7: Quiz met video’s</w:t>
            </w:r>
            <w:r>
              <w:rPr>
                <w:noProof/>
                <w:webHidden/>
              </w:rPr>
              <w:tab/>
            </w:r>
            <w:r>
              <w:rPr>
                <w:noProof/>
                <w:webHidden/>
              </w:rPr>
              <w:fldChar w:fldCharType="begin"/>
            </w:r>
            <w:r>
              <w:rPr>
                <w:noProof/>
                <w:webHidden/>
              </w:rPr>
              <w:instrText xml:space="preserve"> PAGEREF _Toc156825348 \h </w:instrText>
            </w:r>
            <w:r>
              <w:rPr>
                <w:noProof/>
                <w:webHidden/>
              </w:rPr>
            </w:r>
            <w:r>
              <w:rPr>
                <w:noProof/>
                <w:webHidden/>
              </w:rPr>
              <w:fldChar w:fldCharType="separate"/>
            </w:r>
            <w:r w:rsidR="009F3A7B">
              <w:rPr>
                <w:noProof/>
                <w:webHidden/>
              </w:rPr>
              <w:t>51</w:t>
            </w:r>
            <w:r>
              <w:rPr>
                <w:noProof/>
                <w:webHidden/>
              </w:rPr>
              <w:fldChar w:fldCharType="end"/>
            </w:r>
          </w:hyperlink>
        </w:p>
        <w:p w14:paraId="24D90820" w14:textId="157424CD" w:rsidR="000B7635" w:rsidRDefault="000B7635">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5349" w:history="1">
            <w:r w:rsidRPr="00E947E2">
              <w:rPr>
                <w:rStyle w:val="Hyperlink"/>
                <w:noProof/>
              </w:rPr>
              <w:t>6.2.8.</w:t>
            </w:r>
            <w:r>
              <w:rPr>
                <w:rFonts w:asciiTheme="minorHAnsi" w:eastAsiaTheme="minorEastAsia" w:hAnsiTheme="minorHAnsi" w:cstheme="minorBidi"/>
                <w:noProof/>
                <w:kern w:val="2"/>
                <w14:ligatures w14:val="standardContextual"/>
              </w:rPr>
              <w:tab/>
            </w:r>
            <w:r w:rsidRPr="00E947E2">
              <w:rPr>
                <w:rStyle w:val="Hyperlink"/>
                <w:noProof/>
              </w:rPr>
              <w:t>Fiche leeractiviteit 8: Beleid en Strategie</w:t>
            </w:r>
            <w:r>
              <w:rPr>
                <w:noProof/>
                <w:webHidden/>
              </w:rPr>
              <w:tab/>
            </w:r>
            <w:r>
              <w:rPr>
                <w:noProof/>
                <w:webHidden/>
              </w:rPr>
              <w:fldChar w:fldCharType="begin"/>
            </w:r>
            <w:r>
              <w:rPr>
                <w:noProof/>
                <w:webHidden/>
              </w:rPr>
              <w:instrText xml:space="preserve"> PAGEREF _Toc156825349 \h </w:instrText>
            </w:r>
            <w:r>
              <w:rPr>
                <w:noProof/>
                <w:webHidden/>
              </w:rPr>
            </w:r>
            <w:r>
              <w:rPr>
                <w:noProof/>
                <w:webHidden/>
              </w:rPr>
              <w:fldChar w:fldCharType="separate"/>
            </w:r>
            <w:r w:rsidR="009F3A7B">
              <w:rPr>
                <w:noProof/>
                <w:webHidden/>
              </w:rPr>
              <w:t>53</w:t>
            </w:r>
            <w:r>
              <w:rPr>
                <w:noProof/>
                <w:webHidden/>
              </w:rPr>
              <w:fldChar w:fldCharType="end"/>
            </w:r>
          </w:hyperlink>
        </w:p>
        <w:p w14:paraId="3519689A" w14:textId="6143C06D" w:rsidR="000B7635" w:rsidRDefault="000B7635">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5350" w:history="1">
            <w:r w:rsidRPr="00E947E2">
              <w:rPr>
                <w:rStyle w:val="Hyperlink"/>
                <w:noProof/>
              </w:rPr>
              <w:t>6.2.9.</w:t>
            </w:r>
            <w:r>
              <w:rPr>
                <w:rFonts w:asciiTheme="minorHAnsi" w:eastAsiaTheme="minorEastAsia" w:hAnsiTheme="minorHAnsi" w:cstheme="minorBidi"/>
                <w:noProof/>
                <w:kern w:val="2"/>
                <w14:ligatures w14:val="standardContextual"/>
              </w:rPr>
              <w:tab/>
            </w:r>
            <w:r w:rsidRPr="00E947E2">
              <w:rPr>
                <w:rStyle w:val="Hyperlink"/>
                <w:noProof/>
              </w:rPr>
              <w:t>Fiche leeractiviteit 9: Reflectieboek</w:t>
            </w:r>
            <w:r>
              <w:rPr>
                <w:noProof/>
                <w:webHidden/>
              </w:rPr>
              <w:tab/>
            </w:r>
            <w:r>
              <w:rPr>
                <w:noProof/>
                <w:webHidden/>
              </w:rPr>
              <w:fldChar w:fldCharType="begin"/>
            </w:r>
            <w:r>
              <w:rPr>
                <w:noProof/>
                <w:webHidden/>
              </w:rPr>
              <w:instrText xml:space="preserve"> PAGEREF _Toc156825350 \h </w:instrText>
            </w:r>
            <w:r>
              <w:rPr>
                <w:noProof/>
                <w:webHidden/>
              </w:rPr>
            </w:r>
            <w:r>
              <w:rPr>
                <w:noProof/>
                <w:webHidden/>
              </w:rPr>
              <w:fldChar w:fldCharType="separate"/>
            </w:r>
            <w:r w:rsidR="009F3A7B">
              <w:rPr>
                <w:noProof/>
                <w:webHidden/>
              </w:rPr>
              <w:t>55</w:t>
            </w:r>
            <w:r>
              <w:rPr>
                <w:noProof/>
                <w:webHidden/>
              </w:rPr>
              <w:fldChar w:fldCharType="end"/>
            </w:r>
          </w:hyperlink>
        </w:p>
        <w:p w14:paraId="2ACE9F88" w14:textId="704C8332" w:rsidR="000B7635" w:rsidRDefault="000B7635">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5351" w:history="1">
            <w:r w:rsidRPr="00E947E2">
              <w:rPr>
                <w:rStyle w:val="Hyperlink"/>
                <w:noProof/>
              </w:rPr>
              <w:t>6.2.10.</w:t>
            </w:r>
            <w:r>
              <w:rPr>
                <w:rFonts w:asciiTheme="minorHAnsi" w:eastAsiaTheme="minorEastAsia" w:hAnsiTheme="minorHAnsi" w:cstheme="minorBidi"/>
                <w:noProof/>
                <w:kern w:val="2"/>
                <w14:ligatures w14:val="standardContextual"/>
              </w:rPr>
              <w:tab/>
            </w:r>
            <w:r w:rsidRPr="00E947E2">
              <w:rPr>
                <w:rStyle w:val="Hyperlink"/>
                <w:noProof/>
              </w:rPr>
              <w:t>Fiche leeractiviteit 10: Terugkom-moment</w:t>
            </w:r>
            <w:r>
              <w:rPr>
                <w:noProof/>
                <w:webHidden/>
              </w:rPr>
              <w:tab/>
            </w:r>
            <w:r>
              <w:rPr>
                <w:noProof/>
                <w:webHidden/>
              </w:rPr>
              <w:fldChar w:fldCharType="begin"/>
            </w:r>
            <w:r>
              <w:rPr>
                <w:noProof/>
                <w:webHidden/>
              </w:rPr>
              <w:instrText xml:space="preserve"> PAGEREF _Toc156825351 \h </w:instrText>
            </w:r>
            <w:r>
              <w:rPr>
                <w:noProof/>
                <w:webHidden/>
              </w:rPr>
            </w:r>
            <w:r>
              <w:rPr>
                <w:noProof/>
                <w:webHidden/>
              </w:rPr>
              <w:fldChar w:fldCharType="separate"/>
            </w:r>
            <w:r w:rsidR="009F3A7B">
              <w:rPr>
                <w:noProof/>
                <w:webHidden/>
              </w:rPr>
              <w:t>57</w:t>
            </w:r>
            <w:r>
              <w:rPr>
                <w:noProof/>
                <w:webHidden/>
              </w:rPr>
              <w:fldChar w:fldCharType="end"/>
            </w:r>
          </w:hyperlink>
        </w:p>
        <w:p w14:paraId="53CAF81A" w14:textId="61DC8AF6" w:rsidR="000B7635" w:rsidRDefault="000B7635">
          <w:pPr>
            <w:pStyle w:val="Inhopg1"/>
            <w:rPr>
              <w:rFonts w:asciiTheme="minorHAnsi" w:eastAsiaTheme="minorEastAsia" w:hAnsiTheme="minorHAnsi" w:cstheme="minorBidi"/>
              <w:b w:val="0"/>
              <w:bCs w:val="0"/>
              <w:color w:val="auto"/>
              <w:kern w:val="2"/>
              <w14:ligatures w14:val="standardContextual"/>
            </w:rPr>
          </w:pPr>
          <w:hyperlink w:anchor="_Toc156825352" w:history="1">
            <w:r w:rsidRPr="00E947E2">
              <w:rPr>
                <w:rStyle w:val="Hyperlink"/>
                <w:rFonts w:ascii="Avenir Next LT Pro" w:hAnsi="Avenir Next LT Pro"/>
              </w:rPr>
              <w:t>7.</w:t>
            </w:r>
            <w:r>
              <w:rPr>
                <w:rFonts w:asciiTheme="minorHAnsi" w:eastAsiaTheme="minorEastAsia" w:hAnsiTheme="minorHAnsi" w:cstheme="minorBidi"/>
                <w:b w:val="0"/>
                <w:bCs w:val="0"/>
                <w:color w:val="auto"/>
                <w:kern w:val="2"/>
                <w14:ligatures w14:val="standardContextual"/>
              </w:rPr>
              <w:tab/>
            </w:r>
            <w:r w:rsidRPr="00E947E2">
              <w:rPr>
                <w:rStyle w:val="Hyperlink"/>
                <w:rFonts w:ascii="Avenir Next LT Pro" w:hAnsi="Avenir Next LT Pro"/>
              </w:rPr>
              <w:t>Kwaliteitsopvolging &amp;  -borging</w:t>
            </w:r>
            <w:r>
              <w:rPr>
                <w:webHidden/>
              </w:rPr>
              <w:tab/>
            </w:r>
            <w:r>
              <w:rPr>
                <w:webHidden/>
              </w:rPr>
              <w:fldChar w:fldCharType="begin"/>
            </w:r>
            <w:r>
              <w:rPr>
                <w:webHidden/>
              </w:rPr>
              <w:instrText xml:space="preserve"> PAGEREF _Toc156825352 \h </w:instrText>
            </w:r>
            <w:r>
              <w:rPr>
                <w:webHidden/>
              </w:rPr>
            </w:r>
            <w:r>
              <w:rPr>
                <w:webHidden/>
              </w:rPr>
              <w:fldChar w:fldCharType="separate"/>
            </w:r>
            <w:r w:rsidR="009F3A7B">
              <w:rPr>
                <w:webHidden/>
              </w:rPr>
              <w:t>59</w:t>
            </w:r>
            <w:r>
              <w:rPr>
                <w:webHidden/>
              </w:rPr>
              <w:fldChar w:fldCharType="end"/>
            </w:r>
          </w:hyperlink>
        </w:p>
        <w:p w14:paraId="2C9CD32A" w14:textId="00747D16" w:rsidR="000B7635" w:rsidRDefault="000B7635">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5353" w:history="1">
            <w:r w:rsidRPr="00E947E2">
              <w:rPr>
                <w:rStyle w:val="Hyperlink"/>
                <w:noProof/>
              </w:rPr>
              <w:t>7.1.</w:t>
            </w:r>
            <w:r>
              <w:rPr>
                <w:rFonts w:asciiTheme="minorHAnsi" w:eastAsiaTheme="minorEastAsia" w:hAnsiTheme="minorHAnsi" w:cstheme="minorBidi"/>
                <w:noProof/>
                <w:kern w:val="2"/>
                <w14:ligatures w14:val="standardContextual"/>
              </w:rPr>
              <w:tab/>
            </w:r>
            <w:r w:rsidRPr="00E947E2">
              <w:rPr>
                <w:rStyle w:val="Hyperlink"/>
                <w:noProof/>
              </w:rPr>
              <w:t>Effectmeting voor lerenden</w:t>
            </w:r>
            <w:r>
              <w:rPr>
                <w:noProof/>
                <w:webHidden/>
              </w:rPr>
              <w:tab/>
            </w:r>
            <w:r>
              <w:rPr>
                <w:noProof/>
                <w:webHidden/>
              </w:rPr>
              <w:fldChar w:fldCharType="begin"/>
            </w:r>
            <w:r>
              <w:rPr>
                <w:noProof/>
                <w:webHidden/>
              </w:rPr>
              <w:instrText xml:space="preserve"> PAGEREF _Toc156825353 \h </w:instrText>
            </w:r>
            <w:r>
              <w:rPr>
                <w:noProof/>
                <w:webHidden/>
              </w:rPr>
            </w:r>
            <w:r>
              <w:rPr>
                <w:noProof/>
                <w:webHidden/>
              </w:rPr>
              <w:fldChar w:fldCharType="separate"/>
            </w:r>
            <w:r w:rsidR="009F3A7B">
              <w:rPr>
                <w:noProof/>
                <w:webHidden/>
              </w:rPr>
              <w:t>60</w:t>
            </w:r>
            <w:r>
              <w:rPr>
                <w:noProof/>
                <w:webHidden/>
              </w:rPr>
              <w:fldChar w:fldCharType="end"/>
            </w:r>
          </w:hyperlink>
        </w:p>
        <w:p w14:paraId="175DC44F" w14:textId="6F2B6DE5" w:rsidR="000B7635" w:rsidRDefault="000B7635">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5354" w:history="1">
            <w:r w:rsidRPr="00E947E2">
              <w:rPr>
                <w:rStyle w:val="Hyperlink"/>
                <w:noProof/>
              </w:rPr>
              <w:t>7.2.</w:t>
            </w:r>
            <w:r>
              <w:rPr>
                <w:rFonts w:asciiTheme="minorHAnsi" w:eastAsiaTheme="minorEastAsia" w:hAnsiTheme="minorHAnsi" w:cstheme="minorBidi"/>
                <w:noProof/>
                <w:kern w:val="2"/>
                <w14:ligatures w14:val="standardContextual"/>
              </w:rPr>
              <w:tab/>
            </w:r>
            <w:r w:rsidRPr="00E947E2">
              <w:rPr>
                <w:rStyle w:val="Hyperlink"/>
                <w:noProof/>
              </w:rPr>
              <w:t>Effectmeting voor de trainer</w:t>
            </w:r>
            <w:r>
              <w:rPr>
                <w:noProof/>
                <w:webHidden/>
              </w:rPr>
              <w:tab/>
            </w:r>
            <w:r>
              <w:rPr>
                <w:noProof/>
                <w:webHidden/>
              </w:rPr>
              <w:fldChar w:fldCharType="begin"/>
            </w:r>
            <w:r>
              <w:rPr>
                <w:noProof/>
                <w:webHidden/>
              </w:rPr>
              <w:instrText xml:space="preserve"> PAGEREF _Toc156825354 \h </w:instrText>
            </w:r>
            <w:r>
              <w:rPr>
                <w:noProof/>
                <w:webHidden/>
              </w:rPr>
            </w:r>
            <w:r>
              <w:rPr>
                <w:noProof/>
                <w:webHidden/>
              </w:rPr>
              <w:fldChar w:fldCharType="separate"/>
            </w:r>
            <w:r w:rsidR="009F3A7B">
              <w:rPr>
                <w:noProof/>
                <w:webHidden/>
              </w:rPr>
              <w:t>61</w:t>
            </w:r>
            <w:r>
              <w:rPr>
                <w:noProof/>
                <w:webHidden/>
              </w:rPr>
              <w:fldChar w:fldCharType="end"/>
            </w:r>
          </w:hyperlink>
        </w:p>
        <w:p w14:paraId="0340BA35" w14:textId="28171DB0" w:rsidR="000B7635" w:rsidRDefault="000B7635">
          <w:pPr>
            <w:pStyle w:val="Inhopg1"/>
            <w:rPr>
              <w:rFonts w:asciiTheme="minorHAnsi" w:eastAsiaTheme="minorEastAsia" w:hAnsiTheme="minorHAnsi" w:cstheme="minorBidi"/>
              <w:b w:val="0"/>
              <w:bCs w:val="0"/>
              <w:color w:val="auto"/>
              <w:kern w:val="2"/>
              <w14:ligatures w14:val="standardContextual"/>
            </w:rPr>
          </w:pPr>
          <w:hyperlink w:anchor="_Toc156825355" w:history="1">
            <w:r w:rsidRPr="00E947E2">
              <w:rPr>
                <w:rStyle w:val="Hyperlink"/>
                <w:rFonts w:ascii="Avenir Next LT Pro" w:hAnsi="Avenir Next LT Pro"/>
              </w:rPr>
              <w:t>8.</w:t>
            </w:r>
            <w:r>
              <w:rPr>
                <w:rFonts w:asciiTheme="minorHAnsi" w:eastAsiaTheme="minorEastAsia" w:hAnsiTheme="minorHAnsi" w:cstheme="minorBidi"/>
                <w:b w:val="0"/>
                <w:bCs w:val="0"/>
                <w:color w:val="auto"/>
                <w:kern w:val="2"/>
                <w14:ligatures w14:val="standardContextual"/>
              </w:rPr>
              <w:tab/>
            </w:r>
            <w:r w:rsidRPr="00E947E2">
              <w:rPr>
                <w:rStyle w:val="Hyperlink"/>
                <w:rFonts w:ascii="Avenir Next LT Pro" w:hAnsi="Avenir Next LT Pro"/>
              </w:rPr>
              <w:t>Bijlages</w:t>
            </w:r>
            <w:r>
              <w:rPr>
                <w:webHidden/>
              </w:rPr>
              <w:tab/>
            </w:r>
            <w:r>
              <w:rPr>
                <w:webHidden/>
              </w:rPr>
              <w:fldChar w:fldCharType="begin"/>
            </w:r>
            <w:r>
              <w:rPr>
                <w:webHidden/>
              </w:rPr>
              <w:instrText xml:space="preserve"> PAGEREF _Toc156825355 \h </w:instrText>
            </w:r>
            <w:r>
              <w:rPr>
                <w:webHidden/>
              </w:rPr>
            </w:r>
            <w:r>
              <w:rPr>
                <w:webHidden/>
              </w:rPr>
              <w:fldChar w:fldCharType="separate"/>
            </w:r>
            <w:r w:rsidR="009F3A7B">
              <w:rPr>
                <w:webHidden/>
              </w:rPr>
              <w:t>62</w:t>
            </w:r>
            <w:r>
              <w:rPr>
                <w:webHidden/>
              </w:rPr>
              <w:fldChar w:fldCharType="end"/>
            </w:r>
          </w:hyperlink>
        </w:p>
        <w:p w14:paraId="65343CDF" w14:textId="7874DDB4" w:rsidR="000B7635" w:rsidRDefault="000B7635">
          <w:pPr>
            <w:pStyle w:val="Inhopg2"/>
            <w:tabs>
              <w:tab w:val="right" w:leader="dot" w:pos="9060"/>
            </w:tabs>
            <w:rPr>
              <w:rFonts w:asciiTheme="minorHAnsi" w:eastAsiaTheme="minorEastAsia" w:hAnsiTheme="minorHAnsi" w:cstheme="minorBidi"/>
              <w:noProof/>
              <w:kern w:val="2"/>
              <w14:ligatures w14:val="standardContextual"/>
            </w:rPr>
          </w:pPr>
          <w:hyperlink w:anchor="_Toc156825356" w:history="1">
            <w:r w:rsidRPr="00E947E2">
              <w:rPr>
                <w:rStyle w:val="Hyperlink"/>
                <w:noProof/>
              </w:rPr>
              <w:t>8.1. Effectmeting</w:t>
            </w:r>
            <w:r>
              <w:rPr>
                <w:noProof/>
                <w:webHidden/>
              </w:rPr>
              <w:tab/>
            </w:r>
            <w:r>
              <w:rPr>
                <w:noProof/>
                <w:webHidden/>
              </w:rPr>
              <w:fldChar w:fldCharType="begin"/>
            </w:r>
            <w:r>
              <w:rPr>
                <w:noProof/>
                <w:webHidden/>
              </w:rPr>
              <w:instrText xml:space="preserve"> PAGEREF _Toc156825356 \h </w:instrText>
            </w:r>
            <w:r>
              <w:rPr>
                <w:noProof/>
                <w:webHidden/>
              </w:rPr>
            </w:r>
            <w:r>
              <w:rPr>
                <w:noProof/>
                <w:webHidden/>
              </w:rPr>
              <w:fldChar w:fldCharType="separate"/>
            </w:r>
            <w:r w:rsidR="009F3A7B">
              <w:rPr>
                <w:noProof/>
                <w:webHidden/>
              </w:rPr>
              <w:t>62</w:t>
            </w:r>
            <w:r>
              <w:rPr>
                <w:noProof/>
                <w:webHidden/>
              </w:rPr>
              <w:fldChar w:fldCharType="end"/>
            </w:r>
          </w:hyperlink>
        </w:p>
        <w:p w14:paraId="20102B01" w14:textId="243C21F8" w:rsidR="000B7635" w:rsidRDefault="000B7635">
          <w:pPr>
            <w:pStyle w:val="Inhopg3"/>
            <w:tabs>
              <w:tab w:val="right" w:leader="dot" w:pos="9060"/>
            </w:tabs>
            <w:rPr>
              <w:rFonts w:asciiTheme="minorHAnsi" w:eastAsiaTheme="minorEastAsia" w:hAnsiTheme="minorHAnsi" w:cstheme="minorBidi"/>
              <w:noProof/>
              <w:kern w:val="2"/>
              <w14:ligatures w14:val="standardContextual"/>
            </w:rPr>
          </w:pPr>
          <w:hyperlink w:anchor="_Toc156825357" w:history="1">
            <w:r w:rsidRPr="00E947E2">
              <w:rPr>
                <w:rStyle w:val="Hyperlink"/>
                <w:noProof/>
              </w:rPr>
              <w:t>8.1.1. Effectmeting in te vullen door de lerenden (full)</w:t>
            </w:r>
            <w:r>
              <w:rPr>
                <w:noProof/>
                <w:webHidden/>
              </w:rPr>
              <w:tab/>
            </w:r>
            <w:r>
              <w:rPr>
                <w:noProof/>
                <w:webHidden/>
              </w:rPr>
              <w:fldChar w:fldCharType="begin"/>
            </w:r>
            <w:r>
              <w:rPr>
                <w:noProof/>
                <w:webHidden/>
              </w:rPr>
              <w:instrText xml:space="preserve"> PAGEREF _Toc156825357 \h </w:instrText>
            </w:r>
            <w:r>
              <w:rPr>
                <w:noProof/>
                <w:webHidden/>
              </w:rPr>
            </w:r>
            <w:r>
              <w:rPr>
                <w:noProof/>
                <w:webHidden/>
              </w:rPr>
              <w:fldChar w:fldCharType="separate"/>
            </w:r>
            <w:r w:rsidR="009F3A7B">
              <w:rPr>
                <w:noProof/>
                <w:webHidden/>
              </w:rPr>
              <w:t>62</w:t>
            </w:r>
            <w:r>
              <w:rPr>
                <w:noProof/>
                <w:webHidden/>
              </w:rPr>
              <w:fldChar w:fldCharType="end"/>
            </w:r>
          </w:hyperlink>
        </w:p>
        <w:p w14:paraId="274E96BD" w14:textId="5D415AF0" w:rsidR="000B7635" w:rsidRDefault="000B7635">
          <w:pPr>
            <w:pStyle w:val="Inhopg3"/>
            <w:tabs>
              <w:tab w:val="right" w:leader="dot" w:pos="9060"/>
            </w:tabs>
            <w:rPr>
              <w:rFonts w:asciiTheme="minorHAnsi" w:eastAsiaTheme="minorEastAsia" w:hAnsiTheme="minorHAnsi" w:cstheme="minorBidi"/>
              <w:noProof/>
              <w:kern w:val="2"/>
              <w14:ligatures w14:val="standardContextual"/>
            </w:rPr>
          </w:pPr>
          <w:hyperlink w:anchor="_Toc156825358" w:history="1">
            <w:r w:rsidRPr="00E947E2">
              <w:rPr>
                <w:rStyle w:val="Hyperlink"/>
                <w:noProof/>
              </w:rPr>
              <w:t>8.1.2. Effectmeting in te vullen door de lerenden (light)</w:t>
            </w:r>
            <w:r>
              <w:rPr>
                <w:noProof/>
                <w:webHidden/>
              </w:rPr>
              <w:tab/>
            </w:r>
            <w:r>
              <w:rPr>
                <w:noProof/>
                <w:webHidden/>
              </w:rPr>
              <w:fldChar w:fldCharType="begin"/>
            </w:r>
            <w:r>
              <w:rPr>
                <w:noProof/>
                <w:webHidden/>
              </w:rPr>
              <w:instrText xml:space="preserve"> PAGEREF _Toc156825358 \h </w:instrText>
            </w:r>
            <w:r>
              <w:rPr>
                <w:noProof/>
                <w:webHidden/>
              </w:rPr>
            </w:r>
            <w:r>
              <w:rPr>
                <w:noProof/>
                <w:webHidden/>
              </w:rPr>
              <w:fldChar w:fldCharType="separate"/>
            </w:r>
            <w:r w:rsidR="009F3A7B">
              <w:rPr>
                <w:noProof/>
                <w:webHidden/>
              </w:rPr>
              <w:t>66</w:t>
            </w:r>
            <w:r>
              <w:rPr>
                <w:noProof/>
                <w:webHidden/>
              </w:rPr>
              <w:fldChar w:fldCharType="end"/>
            </w:r>
          </w:hyperlink>
        </w:p>
        <w:p w14:paraId="0CF98E2E" w14:textId="5A3DC1F2" w:rsidR="000B7635" w:rsidRDefault="000B7635">
          <w:pPr>
            <w:pStyle w:val="Inhopg3"/>
            <w:tabs>
              <w:tab w:val="left" w:pos="1440"/>
              <w:tab w:val="right" w:leader="dot" w:pos="9060"/>
            </w:tabs>
            <w:rPr>
              <w:rFonts w:asciiTheme="minorHAnsi" w:eastAsiaTheme="minorEastAsia" w:hAnsiTheme="minorHAnsi" w:cstheme="minorBidi"/>
              <w:noProof/>
              <w:kern w:val="2"/>
              <w14:ligatures w14:val="standardContextual"/>
            </w:rPr>
          </w:pPr>
          <w:hyperlink w:anchor="_Toc156825359" w:history="1">
            <w:r w:rsidRPr="00E947E2">
              <w:rPr>
                <w:rStyle w:val="Hyperlink"/>
                <w:noProof/>
              </w:rPr>
              <w:t>8.1.3.</w:t>
            </w:r>
            <w:r>
              <w:rPr>
                <w:rFonts w:asciiTheme="minorHAnsi" w:eastAsiaTheme="minorEastAsia" w:hAnsiTheme="minorHAnsi" w:cstheme="minorBidi"/>
                <w:noProof/>
                <w:kern w:val="2"/>
                <w14:ligatures w14:val="standardContextual"/>
              </w:rPr>
              <w:tab/>
            </w:r>
            <w:r w:rsidRPr="00E947E2">
              <w:rPr>
                <w:rStyle w:val="Hyperlink"/>
                <w:noProof/>
              </w:rPr>
              <w:t>Effectmeting in te vullen door de trainer</w:t>
            </w:r>
            <w:r>
              <w:rPr>
                <w:noProof/>
                <w:webHidden/>
              </w:rPr>
              <w:tab/>
            </w:r>
            <w:r>
              <w:rPr>
                <w:noProof/>
                <w:webHidden/>
              </w:rPr>
              <w:fldChar w:fldCharType="begin"/>
            </w:r>
            <w:r>
              <w:rPr>
                <w:noProof/>
                <w:webHidden/>
              </w:rPr>
              <w:instrText xml:space="preserve"> PAGEREF _Toc156825359 \h </w:instrText>
            </w:r>
            <w:r>
              <w:rPr>
                <w:noProof/>
                <w:webHidden/>
              </w:rPr>
            </w:r>
            <w:r>
              <w:rPr>
                <w:noProof/>
                <w:webHidden/>
              </w:rPr>
              <w:fldChar w:fldCharType="separate"/>
            </w:r>
            <w:r w:rsidR="009F3A7B">
              <w:rPr>
                <w:noProof/>
                <w:webHidden/>
              </w:rPr>
              <w:t>69</w:t>
            </w:r>
            <w:r>
              <w:rPr>
                <w:noProof/>
                <w:webHidden/>
              </w:rPr>
              <w:fldChar w:fldCharType="end"/>
            </w:r>
          </w:hyperlink>
        </w:p>
        <w:p w14:paraId="5CD0330E" w14:textId="372EF0F3" w:rsidR="000B7635" w:rsidRDefault="000B7635">
          <w:pPr>
            <w:pStyle w:val="Inhopg2"/>
            <w:tabs>
              <w:tab w:val="left" w:pos="960"/>
              <w:tab w:val="right" w:leader="dot" w:pos="9060"/>
            </w:tabs>
            <w:rPr>
              <w:rFonts w:asciiTheme="minorHAnsi" w:eastAsiaTheme="minorEastAsia" w:hAnsiTheme="minorHAnsi" w:cstheme="minorBidi"/>
              <w:noProof/>
              <w:kern w:val="2"/>
              <w14:ligatures w14:val="standardContextual"/>
            </w:rPr>
          </w:pPr>
          <w:hyperlink w:anchor="_Toc156825360" w:history="1">
            <w:r w:rsidRPr="00E947E2">
              <w:rPr>
                <w:rStyle w:val="Hyperlink"/>
                <w:noProof/>
              </w:rPr>
              <w:t>8.2.</w:t>
            </w:r>
            <w:r>
              <w:rPr>
                <w:rFonts w:asciiTheme="minorHAnsi" w:eastAsiaTheme="minorEastAsia" w:hAnsiTheme="minorHAnsi" w:cstheme="minorBidi"/>
                <w:noProof/>
                <w:kern w:val="2"/>
                <w14:ligatures w14:val="standardContextual"/>
              </w:rPr>
              <w:tab/>
            </w:r>
            <w:r w:rsidRPr="00E947E2">
              <w:rPr>
                <w:rStyle w:val="Hyperlink"/>
                <w:noProof/>
              </w:rPr>
              <w:t>Lexicon</w:t>
            </w:r>
            <w:r>
              <w:rPr>
                <w:noProof/>
                <w:webHidden/>
              </w:rPr>
              <w:tab/>
            </w:r>
            <w:r>
              <w:rPr>
                <w:noProof/>
                <w:webHidden/>
              </w:rPr>
              <w:fldChar w:fldCharType="begin"/>
            </w:r>
            <w:r>
              <w:rPr>
                <w:noProof/>
                <w:webHidden/>
              </w:rPr>
              <w:instrText xml:space="preserve"> PAGEREF _Toc156825360 \h </w:instrText>
            </w:r>
            <w:r>
              <w:rPr>
                <w:noProof/>
                <w:webHidden/>
              </w:rPr>
            </w:r>
            <w:r>
              <w:rPr>
                <w:noProof/>
                <w:webHidden/>
              </w:rPr>
              <w:fldChar w:fldCharType="separate"/>
            </w:r>
            <w:r w:rsidR="009F3A7B">
              <w:rPr>
                <w:noProof/>
                <w:webHidden/>
              </w:rPr>
              <w:t>73</w:t>
            </w:r>
            <w:r>
              <w:rPr>
                <w:noProof/>
                <w:webHidden/>
              </w:rPr>
              <w:fldChar w:fldCharType="end"/>
            </w:r>
          </w:hyperlink>
        </w:p>
        <w:p w14:paraId="3A4390B4" w14:textId="56D7578B" w:rsidR="000B7635" w:rsidRDefault="000B7635">
          <w:pPr>
            <w:pStyle w:val="Inhopg1"/>
            <w:rPr>
              <w:rFonts w:asciiTheme="minorHAnsi" w:eastAsiaTheme="minorEastAsia" w:hAnsiTheme="minorHAnsi" w:cstheme="minorBidi"/>
              <w:b w:val="0"/>
              <w:bCs w:val="0"/>
              <w:color w:val="auto"/>
              <w:kern w:val="2"/>
              <w14:ligatures w14:val="standardContextual"/>
            </w:rPr>
          </w:pPr>
          <w:hyperlink w:anchor="_Toc156825361" w:history="1">
            <w:r w:rsidRPr="00E947E2">
              <w:rPr>
                <w:rStyle w:val="Hyperlink"/>
                <w:rFonts w:ascii="Avenir Next LT Pro" w:hAnsi="Avenir Next LT Pro"/>
              </w:rPr>
              <w:t>Bronnenlijst</w:t>
            </w:r>
            <w:r>
              <w:rPr>
                <w:webHidden/>
              </w:rPr>
              <w:tab/>
            </w:r>
            <w:r>
              <w:rPr>
                <w:webHidden/>
              </w:rPr>
              <w:fldChar w:fldCharType="begin"/>
            </w:r>
            <w:r>
              <w:rPr>
                <w:webHidden/>
              </w:rPr>
              <w:instrText xml:space="preserve"> PAGEREF _Toc156825361 \h </w:instrText>
            </w:r>
            <w:r>
              <w:rPr>
                <w:webHidden/>
              </w:rPr>
            </w:r>
            <w:r>
              <w:rPr>
                <w:webHidden/>
              </w:rPr>
              <w:fldChar w:fldCharType="separate"/>
            </w:r>
            <w:r w:rsidR="009F3A7B">
              <w:rPr>
                <w:webHidden/>
              </w:rPr>
              <w:t>74</w:t>
            </w:r>
            <w:r>
              <w:rPr>
                <w:webHidden/>
              </w:rPr>
              <w:fldChar w:fldCharType="end"/>
            </w:r>
          </w:hyperlink>
        </w:p>
        <w:p w14:paraId="4360B11E" w14:textId="4D132374" w:rsidR="0083587D" w:rsidRPr="00D91DE4" w:rsidRDefault="0083587D" w:rsidP="00B07264">
          <w:r w:rsidRPr="00D91DE4">
            <w:rPr>
              <w:b/>
              <w:bCs/>
              <w:lang w:val="nl-NL"/>
            </w:rPr>
            <w:fldChar w:fldCharType="end"/>
          </w:r>
        </w:p>
      </w:sdtContent>
    </w:sdt>
    <w:p w14:paraId="18D6BADF" w14:textId="77777777" w:rsidR="00191AA9" w:rsidRDefault="00191AA9" w:rsidP="0023014C">
      <w:pPr>
        <w:pStyle w:val="Kop1"/>
        <w:numPr>
          <w:ilvl w:val="0"/>
          <w:numId w:val="10"/>
        </w:numPr>
        <w:jc w:val="both"/>
        <w:rPr>
          <w:rFonts w:ascii="Avenir Next LT Pro" w:hAnsi="Avenir Next LT Pro" w:cstheme="minorHAnsi"/>
        </w:rPr>
        <w:sectPr w:rsidR="00191AA9" w:rsidSect="003C2C0C">
          <w:pgSz w:w="11906" w:h="16838"/>
          <w:pgMar w:top="1985" w:right="1418" w:bottom="1418" w:left="1418" w:header="709" w:footer="709" w:gutter="0"/>
          <w:cols w:space="708"/>
          <w:docGrid w:linePitch="360"/>
        </w:sectPr>
      </w:pPr>
      <w:bookmarkStart w:id="5" w:name="_Toc137640718"/>
    </w:p>
    <w:p w14:paraId="716A41C1" w14:textId="7EDEB689" w:rsidR="00027C4A" w:rsidRDefault="00027C4A" w:rsidP="0023014C">
      <w:pPr>
        <w:pStyle w:val="Kop1"/>
        <w:numPr>
          <w:ilvl w:val="0"/>
          <w:numId w:val="10"/>
        </w:numPr>
        <w:jc w:val="both"/>
        <w:rPr>
          <w:rFonts w:ascii="Avenir Next LT Pro" w:hAnsi="Avenir Next LT Pro" w:cstheme="minorHAnsi"/>
        </w:rPr>
      </w:pPr>
      <w:bookmarkStart w:id="6" w:name="_Toc156825323"/>
      <w:r>
        <w:rPr>
          <w:rFonts w:ascii="Avenir Next LT Pro" w:hAnsi="Avenir Next LT Pro" w:cstheme="minorHAnsi"/>
        </w:rPr>
        <w:lastRenderedPageBreak/>
        <w:t>Situering</w:t>
      </w:r>
      <w:bookmarkEnd w:id="6"/>
      <w:r>
        <w:rPr>
          <w:rFonts w:ascii="Avenir Next LT Pro" w:hAnsi="Avenir Next LT Pro" w:cstheme="minorHAnsi"/>
        </w:rPr>
        <w:t xml:space="preserve"> </w:t>
      </w:r>
    </w:p>
    <w:p w14:paraId="40D404F5" w14:textId="77777777" w:rsidR="00027C4A" w:rsidRDefault="00027C4A" w:rsidP="00027C4A">
      <w:pPr>
        <w:jc w:val="both"/>
      </w:pPr>
    </w:p>
    <w:p w14:paraId="295E0FDF" w14:textId="64811E94" w:rsidR="009209AF" w:rsidRDefault="00027C4A" w:rsidP="00027C4A">
      <w:pPr>
        <w:jc w:val="both"/>
      </w:pPr>
      <w:r>
        <w:t>Onze wereld verandert razendsnel. Digitalisering, nieuwe technologieën</w:t>
      </w:r>
      <w:r w:rsidR="009209AF">
        <w:t xml:space="preserve"> en innovaties</w:t>
      </w:r>
      <w:r w:rsidR="00905CBA">
        <w:t xml:space="preserve">, </w:t>
      </w:r>
      <w:r w:rsidR="00B07264">
        <w:t xml:space="preserve">circulaire economie, </w:t>
      </w:r>
      <w:r w:rsidR="00F241D5">
        <w:t>enz.</w:t>
      </w:r>
      <w:r w:rsidR="004B1118">
        <w:t xml:space="preserve"> hebben een </w:t>
      </w:r>
      <w:r w:rsidR="004E122B">
        <w:t>enorme</w:t>
      </w:r>
      <w:r w:rsidR="00905CBA">
        <w:t xml:space="preserve"> impact op onze arbeidsmarkt</w:t>
      </w:r>
      <w:r w:rsidR="009209AF">
        <w:t>. De jobs van de toekomst zullen er anders uitzien dan die van vandaag</w:t>
      </w:r>
      <w:r w:rsidR="0051560F">
        <w:t xml:space="preserve">. De veranderende arbeidsmarkt vraagt </w:t>
      </w:r>
      <w:r w:rsidR="009209AF">
        <w:t xml:space="preserve">onder andere </w:t>
      </w:r>
      <w:r w:rsidR="004B1118">
        <w:t xml:space="preserve">om </w:t>
      </w:r>
      <w:r w:rsidR="00905CBA" w:rsidRPr="0059322B">
        <w:rPr>
          <w:b/>
          <w:bCs/>
        </w:rPr>
        <w:t xml:space="preserve">wendbare werknemers </w:t>
      </w:r>
      <w:r w:rsidR="004E122B" w:rsidRPr="0059322B">
        <w:rPr>
          <w:b/>
          <w:bCs/>
        </w:rPr>
        <w:t>met een sterke</w:t>
      </w:r>
      <w:r w:rsidR="0051560F" w:rsidRPr="0059322B">
        <w:rPr>
          <w:b/>
          <w:bCs/>
        </w:rPr>
        <w:t>(re)</w:t>
      </w:r>
      <w:r w:rsidR="004E122B" w:rsidRPr="0059322B">
        <w:rPr>
          <w:b/>
          <w:bCs/>
        </w:rPr>
        <w:t xml:space="preserve"> set aan ‘soft skills’</w:t>
      </w:r>
      <w:r w:rsidR="00C96741">
        <w:t>.</w:t>
      </w:r>
      <w:r w:rsidR="004B1118">
        <w:t xml:space="preserve"> </w:t>
      </w:r>
    </w:p>
    <w:p w14:paraId="656276F4" w14:textId="77777777" w:rsidR="00AF47D7" w:rsidRDefault="00AF47D7" w:rsidP="00027C4A">
      <w:pPr>
        <w:jc w:val="both"/>
      </w:pPr>
    </w:p>
    <w:p w14:paraId="7200B4D6" w14:textId="74A12702" w:rsidR="00C96741" w:rsidRDefault="004E122B" w:rsidP="00027C4A">
      <w:pPr>
        <w:jc w:val="both"/>
      </w:pPr>
      <w:r>
        <w:t xml:space="preserve">Om </w:t>
      </w:r>
      <w:r w:rsidR="009209AF">
        <w:t xml:space="preserve">de “soft skills” van </w:t>
      </w:r>
      <w:r>
        <w:t xml:space="preserve">Vlaamse </w:t>
      </w:r>
      <w:r w:rsidRPr="004E122B">
        <w:t xml:space="preserve">werknemers </w:t>
      </w:r>
      <w:r w:rsidR="00C96741">
        <w:t xml:space="preserve">te versterken </w:t>
      </w:r>
      <w:r w:rsidR="00D91D58">
        <w:t>zodat</w:t>
      </w:r>
      <w:r w:rsidR="00C96741">
        <w:t xml:space="preserve"> ze </w:t>
      </w:r>
      <w:r w:rsidRPr="004E122B">
        <w:t xml:space="preserve">zich vlot(ter) kunnen bewegen in </w:t>
      </w:r>
      <w:r w:rsidR="00C96741">
        <w:t>onze</w:t>
      </w:r>
      <w:r w:rsidRPr="004E122B">
        <w:t xml:space="preserve"> </w:t>
      </w:r>
      <w:r w:rsidR="00722493">
        <w:t xml:space="preserve">huidige en toekomstige </w:t>
      </w:r>
      <w:r w:rsidRPr="004E122B">
        <w:t xml:space="preserve">arbeidsmarkt </w:t>
      </w:r>
      <w:r w:rsidR="00C96741">
        <w:t xml:space="preserve">sloegen </w:t>
      </w:r>
      <w:r w:rsidR="00C96741" w:rsidRPr="0059322B">
        <w:rPr>
          <w:b/>
          <w:bCs/>
        </w:rPr>
        <w:t>12 organisaties de handen in elkaar</w:t>
      </w:r>
      <w:r w:rsidR="00C96741">
        <w:t xml:space="preserve">. </w:t>
      </w:r>
      <w:r w:rsidR="009209AF">
        <w:t xml:space="preserve">Met </w:t>
      </w:r>
      <w:r w:rsidR="00C96741">
        <w:t xml:space="preserve">steun van </w:t>
      </w:r>
      <w:r w:rsidR="00DC4865">
        <w:fldChar w:fldCharType="begin"/>
      </w:r>
      <w:r w:rsidR="00DC4865">
        <w:instrText>HYPERLINK "https://www.europawse.be/"</w:instrText>
      </w:r>
      <w:r w:rsidR="00DC4865">
        <w:fldChar w:fldCharType="separate"/>
      </w:r>
      <w:r w:rsidR="00C96741" w:rsidRPr="00C96741">
        <w:rPr>
          <w:rStyle w:val="Hyperlink"/>
        </w:rPr>
        <w:t>Europa WSE</w:t>
      </w:r>
      <w:r w:rsidR="00DC4865">
        <w:rPr>
          <w:rStyle w:val="Hyperlink"/>
        </w:rPr>
        <w:fldChar w:fldCharType="end"/>
      </w:r>
      <w:r w:rsidR="00C96741">
        <w:t xml:space="preserve"> </w:t>
      </w:r>
      <w:r w:rsidR="009209AF">
        <w:t>co-creëerde en ontwikkelde dit partnerschap</w:t>
      </w:r>
      <w:r w:rsidR="00B07264">
        <w:t xml:space="preserve"> </w:t>
      </w:r>
      <w:r w:rsidR="00C96741" w:rsidRPr="0059322B">
        <w:rPr>
          <w:b/>
          <w:bCs/>
        </w:rPr>
        <w:t>11 opleidingen van de toekomst</w:t>
      </w:r>
      <w:r w:rsidR="00C96741">
        <w:t xml:space="preserve">. </w:t>
      </w:r>
    </w:p>
    <w:p w14:paraId="29AE0C2A" w14:textId="77777777" w:rsidR="00AF47D7" w:rsidRDefault="00AF47D7" w:rsidP="00027C4A">
      <w:pPr>
        <w:jc w:val="both"/>
        <w:rPr>
          <w:rFonts w:cs="Calibri Light"/>
          <w:color w:val="333333"/>
          <w:shd w:val="clear" w:color="auto" w:fill="FFFFFF"/>
        </w:rPr>
      </w:pPr>
    </w:p>
    <w:p w14:paraId="0AC838FB" w14:textId="0D7A58D1" w:rsidR="009209AF" w:rsidRDefault="009209AF" w:rsidP="00027C4A">
      <w:pPr>
        <w:jc w:val="both"/>
        <w:rPr>
          <w:rFonts w:cs="Calibri Light"/>
          <w:color w:val="333333"/>
          <w:shd w:val="clear" w:color="auto" w:fill="FFFFFF"/>
        </w:rPr>
      </w:pPr>
      <w:r>
        <w:rPr>
          <w:rFonts w:cs="Calibri Light"/>
          <w:color w:val="333333"/>
          <w:shd w:val="clear" w:color="auto" w:fill="FFFFFF"/>
        </w:rPr>
        <w:t xml:space="preserve">De focus van de opleidingen werd bepaald op </w:t>
      </w:r>
      <w:r w:rsidR="00027C4A" w:rsidRPr="00027C4A">
        <w:rPr>
          <w:rFonts w:cs="Calibri Light"/>
          <w:color w:val="333333"/>
          <w:shd w:val="clear" w:color="auto" w:fill="FFFFFF"/>
        </w:rPr>
        <w:t xml:space="preserve">basis van </w:t>
      </w:r>
      <w:r w:rsidR="00E47CF8">
        <w:rPr>
          <w:rFonts w:cs="Calibri Light"/>
          <w:color w:val="333333"/>
          <w:shd w:val="clear" w:color="auto" w:fill="FFFFFF"/>
        </w:rPr>
        <w:t>een scan</w:t>
      </w:r>
      <w:r w:rsidR="004B1118">
        <w:rPr>
          <w:rFonts w:cs="Calibri Light"/>
          <w:color w:val="333333"/>
          <w:shd w:val="clear" w:color="auto" w:fill="FFFFFF"/>
        </w:rPr>
        <w:t xml:space="preserve"> van de arbeidsmarkt</w:t>
      </w:r>
      <w:r w:rsidR="00027C4A" w:rsidRPr="00027C4A">
        <w:rPr>
          <w:rFonts w:cs="Calibri Light"/>
          <w:color w:val="333333"/>
          <w:shd w:val="clear" w:color="auto" w:fill="FFFFFF"/>
        </w:rPr>
        <w:t xml:space="preserve"> en de resultaten uit de SCOPE </w:t>
      </w:r>
      <w:r w:rsidR="00DC4865">
        <w:fldChar w:fldCharType="begin"/>
      </w:r>
      <w:r w:rsidR="00DC4865">
        <w:instrText>HYPERLINK "https://www.vlaanderen.be/kennisplatform-departement-werk-en-sociale-economie/nieuws/competentieprognoses-het-resultaat-van-3-oproepen-van-europa-wse"</w:instrText>
      </w:r>
      <w:r w:rsidR="00DC4865">
        <w:fldChar w:fldCharType="separate"/>
      </w:r>
      <w:r w:rsidR="00027C4A" w:rsidRPr="00C96741">
        <w:rPr>
          <w:rStyle w:val="Hyperlink"/>
          <w:rFonts w:cs="Calibri Light"/>
          <w:shd w:val="clear" w:color="auto" w:fill="FFFFFF"/>
        </w:rPr>
        <w:t>competentieprognoses</w:t>
      </w:r>
      <w:r w:rsidR="00DC4865">
        <w:rPr>
          <w:rStyle w:val="Hyperlink"/>
          <w:rFonts w:cs="Calibri Light"/>
          <w:shd w:val="clear" w:color="auto" w:fill="FFFFFF"/>
        </w:rPr>
        <w:fldChar w:fldCharType="end"/>
      </w:r>
      <w:r>
        <w:rPr>
          <w:rFonts w:cs="Calibri Light"/>
          <w:color w:val="333333"/>
          <w:shd w:val="clear" w:color="auto" w:fill="FFFFFF"/>
        </w:rPr>
        <w:t>. Concreet</w:t>
      </w:r>
      <w:r w:rsidR="00027C4A" w:rsidRPr="00027C4A">
        <w:rPr>
          <w:rFonts w:cs="Calibri Light"/>
          <w:color w:val="333333"/>
          <w:shd w:val="clear" w:color="auto" w:fill="FFFFFF"/>
        </w:rPr>
        <w:t xml:space="preserve"> </w:t>
      </w:r>
      <w:r w:rsidR="0059322B">
        <w:rPr>
          <w:rFonts w:cs="Calibri Light"/>
          <w:color w:val="333333"/>
          <w:shd w:val="clear" w:color="auto" w:fill="FFFFFF"/>
        </w:rPr>
        <w:t>legde</w:t>
      </w:r>
      <w:r w:rsidR="00027C4A" w:rsidRPr="00027C4A">
        <w:rPr>
          <w:rFonts w:cs="Calibri Light"/>
          <w:color w:val="333333"/>
          <w:shd w:val="clear" w:color="auto" w:fill="FFFFFF"/>
        </w:rPr>
        <w:t xml:space="preserve"> </w:t>
      </w:r>
      <w:r w:rsidR="00B07264">
        <w:rPr>
          <w:rFonts w:cs="Calibri Light"/>
          <w:color w:val="333333"/>
          <w:shd w:val="clear" w:color="auto" w:fill="FFFFFF"/>
        </w:rPr>
        <w:t>het partnerschap zich</w:t>
      </w:r>
      <w:r w:rsidR="00C96741">
        <w:rPr>
          <w:rFonts w:cs="Calibri Light"/>
          <w:color w:val="333333"/>
          <w:shd w:val="clear" w:color="auto" w:fill="FFFFFF"/>
        </w:rPr>
        <w:t xml:space="preserve"> </w:t>
      </w:r>
      <w:r w:rsidR="0059322B">
        <w:rPr>
          <w:rFonts w:cs="Calibri Light"/>
          <w:color w:val="333333"/>
          <w:shd w:val="clear" w:color="auto" w:fill="FFFFFF"/>
        </w:rPr>
        <w:t>toe op</w:t>
      </w:r>
      <w:r w:rsidR="004B1118">
        <w:rPr>
          <w:rFonts w:cs="Calibri Light"/>
          <w:color w:val="333333"/>
          <w:shd w:val="clear" w:color="auto" w:fill="FFFFFF"/>
        </w:rPr>
        <w:t xml:space="preserve"> de ontwikkeling van </w:t>
      </w:r>
      <w:r>
        <w:rPr>
          <w:rFonts w:cs="Calibri Light"/>
          <w:color w:val="333333"/>
          <w:shd w:val="clear" w:color="auto" w:fill="FFFFFF"/>
        </w:rPr>
        <w:t xml:space="preserve">11 </w:t>
      </w:r>
      <w:r w:rsidR="004B1118">
        <w:rPr>
          <w:rFonts w:cs="Calibri Light"/>
          <w:color w:val="333333"/>
          <w:shd w:val="clear" w:color="auto" w:fill="FFFFFF"/>
        </w:rPr>
        <w:t xml:space="preserve">opleidingen binnen </w:t>
      </w:r>
      <w:r w:rsidR="00E47CF8">
        <w:rPr>
          <w:rFonts w:cs="Calibri Light"/>
          <w:color w:val="333333"/>
          <w:shd w:val="clear" w:color="auto" w:fill="FFFFFF"/>
        </w:rPr>
        <w:t xml:space="preserve">4 </w:t>
      </w:r>
      <w:r w:rsidR="004B1118">
        <w:rPr>
          <w:rFonts w:cs="Calibri Light"/>
          <w:color w:val="333333"/>
          <w:shd w:val="clear" w:color="auto" w:fill="FFFFFF"/>
        </w:rPr>
        <w:t>subthema</w:t>
      </w:r>
      <w:r w:rsidR="00E47CF8">
        <w:rPr>
          <w:rFonts w:cs="Calibri Light"/>
          <w:color w:val="333333"/>
          <w:shd w:val="clear" w:color="auto" w:fill="FFFFFF"/>
        </w:rPr>
        <w:t>’</w:t>
      </w:r>
      <w:r w:rsidR="004B1118">
        <w:rPr>
          <w:rFonts w:cs="Calibri Light"/>
          <w:color w:val="333333"/>
          <w:shd w:val="clear" w:color="auto" w:fill="FFFFFF"/>
        </w:rPr>
        <w:t>s</w:t>
      </w:r>
      <w:r w:rsidR="00E47CF8">
        <w:rPr>
          <w:rFonts w:cs="Calibri Light"/>
          <w:color w:val="333333"/>
          <w:shd w:val="clear" w:color="auto" w:fill="FFFFFF"/>
        </w:rPr>
        <w:t xml:space="preserve"> van “soft skills”. De arbeidsmarkt van de toekomst vraagt om </w:t>
      </w:r>
      <w:r w:rsidR="00E47CF8" w:rsidRPr="00E47CF8">
        <w:rPr>
          <w:rFonts w:cs="Calibri Light"/>
          <w:b/>
          <w:bCs/>
          <w:color w:val="333333"/>
          <w:shd w:val="clear" w:color="auto" w:fill="FFFFFF"/>
        </w:rPr>
        <w:t>intensievere interdisciplinaire samenwerkingen</w:t>
      </w:r>
      <w:r w:rsidR="00E47CF8">
        <w:rPr>
          <w:rFonts w:cs="Calibri Light"/>
          <w:b/>
          <w:bCs/>
          <w:color w:val="333333"/>
          <w:shd w:val="clear" w:color="auto" w:fill="FFFFFF"/>
        </w:rPr>
        <w:t xml:space="preserve"> (1)</w:t>
      </w:r>
      <w:r w:rsidR="00E47CF8">
        <w:rPr>
          <w:rFonts w:cs="Calibri Light"/>
          <w:color w:val="333333"/>
          <w:shd w:val="clear" w:color="auto" w:fill="FFFFFF"/>
        </w:rPr>
        <w:t xml:space="preserve">, een andere stijl van </w:t>
      </w:r>
      <w:r w:rsidR="00E47CF8" w:rsidRPr="00E47CF8">
        <w:rPr>
          <w:rFonts w:cs="Calibri Light"/>
          <w:b/>
          <w:bCs/>
          <w:color w:val="333333"/>
          <w:shd w:val="clear" w:color="auto" w:fill="FFFFFF"/>
        </w:rPr>
        <w:t>leidinggeven</w:t>
      </w:r>
      <w:r w:rsidR="00E47CF8">
        <w:rPr>
          <w:rFonts w:cs="Calibri Light"/>
          <w:b/>
          <w:bCs/>
          <w:color w:val="333333"/>
          <w:shd w:val="clear" w:color="auto" w:fill="FFFFFF"/>
        </w:rPr>
        <w:t xml:space="preserve"> (2)</w:t>
      </w:r>
      <w:r w:rsidR="00E47CF8">
        <w:rPr>
          <w:rFonts w:cs="Calibri Light"/>
          <w:color w:val="333333"/>
          <w:shd w:val="clear" w:color="auto" w:fill="FFFFFF"/>
        </w:rPr>
        <w:t xml:space="preserve">, een constructieve omgang met de groeiende </w:t>
      </w:r>
      <w:r w:rsidR="00E47CF8" w:rsidRPr="00E47CF8">
        <w:rPr>
          <w:rFonts w:cs="Calibri Light"/>
          <w:b/>
          <w:bCs/>
          <w:color w:val="333333"/>
          <w:shd w:val="clear" w:color="auto" w:fill="FFFFFF"/>
        </w:rPr>
        <w:t>diversiteit</w:t>
      </w:r>
      <w:r w:rsidR="00E47CF8">
        <w:rPr>
          <w:rFonts w:cs="Calibri Light"/>
          <w:color w:val="333333"/>
          <w:shd w:val="clear" w:color="auto" w:fill="FFFFFF"/>
        </w:rPr>
        <w:t xml:space="preserve"> op de werkvloer </w:t>
      </w:r>
      <w:r w:rsidR="00E47CF8" w:rsidRPr="00E47CF8">
        <w:rPr>
          <w:rFonts w:cs="Calibri Light"/>
          <w:b/>
          <w:bCs/>
          <w:color w:val="333333"/>
          <w:shd w:val="clear" w:color="auto" w:fill="FFFFFF"/>
        </w:rPr>
        <w:t>(3)</w:t>
      </w:r>
      <w:r w:rsidR="00E47CF8">
        <w:rPr>
          <w:rFonts w:cs="Calibri Light"/>
          <w:color w:val="333333"/>
          <w:shd w:val="clear" w:color="auto" w:fill="FFFFFF"/>
        </w:rPr>
        <w:t xml:space="preserve"> en een grotere wendbaarheid en </w:t>
      </w:r>
      <w:r w:rsidR="00E47CF8" w:rsidRPr="00E47CF8">
        <w:rPr>
          <w:rFonts w:cs="Calibri Light"/>
          <w:b/>
          <w:bCs/>
          <w:color w:val="333333"/>
          <w:shd w:val="clear" w:color="auto" w:fill="FFFFFF"/>
        </w:rPr>
        <w:t>adaptief vermogen</w:t>
      </w:r>
      <w:r w:rsidR="00E47CF8">
        <w:rPr>
          <w:rFonts w:cs="Calibri Light"/>
          <w:color w:val="333333"/>
          <w:shd w:val="clear" w:color="auto" w:fill="FFFFFF"/>
        </w:rPr>
        <w:t xml:space="preserve"> van werknemers </w:t>
      </w:r>
      <w:r w:rsidR="00E47CF8" w:rsidRPr="00E47CF8">
        <w:rPr>
          <w:rFonts w:cs="Calibri Light"/>
          <w:b/>
          <w:bCs/>
          <w:color w:val="333333"/>
          <w:shd w:val="clear" w:color="auto" w:fill="FFFFFF"/>
        </w:rPr>
        <w:t>(4)</w:t>
      </w:r>
      <w:r w:rsidR="00E47CF8">
        <w:rPr>
          <w:rFonts w:cs="Calibri Light"/>
          <w:color w:val="333333"/>
          <w:shd w:val="clear" w:color="auto" w:fill="FFFFFF"/>
        </w:rPr>
        <w:t>:</w:t>
      </w:r>
    </w:p>
    <w:p w14:paraId="78C076DF" w14:textId="77777777" w:rsidR="009209AF" w:rsidRPr="00027C4A" w:rsidRDefault="009209AF" w:rsidP="0023014C">
      <w:pPr>
        <w:pStyle w:val="Lijstalinea"/>
        <w:numPr>
          <w:ilvl w:val="0"/>
          <w:numId w:val="9"/>
        </w:numPr>
        <w:jc w:val="both"/>
      </w:pPr>
      <w:r w:rsidRPr="0059322B">
        <w:rPr>
          <w:rFonts w:cs="Calibri Light"/>
          <w:b/>
          <w:bCs/>
          <w:color w:val="333333"/>
          <w:shd w:val="clear" w:color="auto" w:fill="FFFFFF"/>
        </w:rPr>
        <w:t>Interdisciplinair samenwerken</w:t>
      </w:r>
      <w:r>
        <w:rPr>
          <w:rFonts w:cs="Calibri Light"/>
          <w:color w:val="333333"/>
          <w:shd w:val="clear" w:color="auto" w:fill="FFFFFF"/>
        </w:rPr>
        <w:t xml:space="preserve"> (1 opleiding)</w:t>
      </w:r>
      <w:r w:rsidRPr="00027C4A">
        <w:rPr>
          <w:rFonts w:cs="Calibri Light"/>
          <w:color w:val="333333"/>
          <w:shd w:val="clear" w:color="auto" w:fill="FFFFFF"/>
        </w:rPr>
        <w:t xml:space="preserve">; </w:t>
      </w:r>
    </w:p>
    <w:p w14:paraId="7DDAABFF" w14:textId="3C6FEA34" w:rsidR="00027C4A" w:rsidRPr="00027C4A" w:rsidRDefault="00027C4A" w:rsidP="0023014C">
      <w:pPr>
        <w:pStyle w:val="Lijstalinea"/>
        <w:numPr>
          <w:ilvl w:val="0"/>
          <w:numId w:val="9"/>
        </w:numPr>
        <w:jc w:val="both"/>
      </w:pPr>
      <w:r w:rsidRPr="0059322B">
        <w:rPr>
          <w:rFonts w:cs="Calibri Light"/>
          <w:b/>
          <w:bCs/>
          <w:color w:val="333333"/>
          <w:shd w:val="clear" w:color="auto" w:fill="FFFFFF"/>
        </w:rPr>
        <w:t>Coachend leidinggeven</w:t>
      </w:r>
      <w:r w:rsidR="009209AF">
        <w:rPr>
          <w:rFonts w:cs="Calibri Light"/>
          <w:color w:val="333333"/>
          <w:shd w:val="clear" w:color="auto" w:fill="FFFFFF"/>
        </w:rPr>
        <w:t xml:space="preserve"> (4 opleidingen)</w:t>
      </w:r>
      <w:r w:rsidRPr="00027C4A">
        <w:rPr>
          <w:rFonts w:cs="Calibri Light"/>
          <w:color w:val="333333"/>
          <w:shd w:val="clear" w:color="auto" w:fill="FFFFFF"/>
        </w:rPr>
        <w:t xml:space="preserve">; </w:t>
      </w:r>
    </w:p>
    <w:p w14:paraId="2BD5F626" w14:textId="13E35599" w:rsidR="00027C4A" w:rsidRPr="00027C4A" w:rsidRDefault="00027C4A" w:rsidP="0023014C">
      <w:pPr>
        <w:pStyle w:val="Lijstalinea"/>
        <w:numPr>
          <w:ilvl w:val="0"/>
          <w:numId w:val="9"/>
        </w:numPr>
        <w:jc w:val="both"/>
      </w:pPr>
      <w:r w:rsidRPr="0059322B">
        <w:rPr>
          <w:rFonts w:cs="Calibri Light"/>
          <w:b/>
          <w:bCs/>
          <w:color w:val="333333"/>
          <w:shd w:val="clear" w:color="auto" w:fill="FFFFFF"/>
        </w:rPr>
        <w:t>Omgaan met diversiteit</w:t>
      </w:r>
      <w:r w:rsidR="009209AF">
        <w:rPr>
          <w:rFonts w:cs="Calibri Light"/>
          <w:color w:val="333333"/>
          <w:shd w:val="clear" w:color="auto" w:fill="FFFFFF"/>
        </w:rPr>
        <w:t xml:space="preserve"> (5 opleidingen)</w:t>
      </w:r>
      <w:r w:rsidRPr="00027C4A">
        <w:rPr>
          <w:rFonts w:cs="Calibri Light"/>
          <w:color w:val="333333"/>
          <w:shd w:val="clear" w:color="auto" w:fill="FFFFFF"/>
        </w:rPr>
        <w:t xml:space="preserve">; </w:t>
      </w:r>
    </w:p>
    <w:p w14:paraId="1B402637" w14:textId="2C515A9C" w:rsidR="00027C4A" w:rsidRPr="00987174" w:rsidRDefault="00027C4A" w:rsidP="0023014C">
      <w:pPr>
        <w:pStyle w:val="Lijstalinea"/>
        <w:numPr>
          <w:ilvl w:val="0"/>
          <w:numId w:val="9"/>
        </w:numPr>
        <w:jc w:val="both"/>
      </w:pPr>
      <w:r w:rsidRPr="0059322B">
        <w:rPr>
          <w:rFonts w:cs="Calibri Light"/>
          <w:b/>
          <w:bCs/>
          <w:color w:val="333333"/>
          <w:shd w:val="clear" w:color="auto" w:fill="FFFFFF"/>
        </w:rPr>
        <w:t>Adaptief vermogen</w:t>
      </w:r>
      <w:r w:rsidR="009209AF">
        <w:rPr>
          <w:rFonts w:cs="Calibri Light"/>
          <w:color w:val="333333"/>
          <w:shd w:val="clear" w:color="auto" w:fill="FFFFFF"/>
        </w:rPr>
        <w:t xml:space="preserve"> (1 opleiding)</w:t>
      </w:r>
      <w:r w:rsidRPr="00027C4A">
        <w:rPr>
          <w:rFonts w:cs="Calibri Light"/>
          <w:color w:val="333333"/>
          <w:shd w:val="clear" w:color="auto" w:fill="FFFFFF"/>
        </w:rPr>
        <w:t xml:space="preserve">. </w:t>
      </w:r>
    </w:p>
    <w:p w14:paraId="3C81AE64" w14:textId="77777777" w:rsidR="00AF47D7" w:rsidRDefault="00AF47D7" w:rsidP="004B1118">
      <w:pPr>
        <w:jc w:val="both"/>
        <w:rPr>
          <w:rFonts w:cs="Calibri Light"/>
          <w:color w:val="333333"/>
          <w:shd w:val="clear" w:color="auto" w:fill="FFFFFF"/>
        </w:rPr>
      </w:pPr>
    </w:p>
    <w:p w14:paraId="3C632679" w14:textId="577EF4C9" w:rsidR="0059322B" w:rsidRDefault="0059322B" w:rsidP="004B1118">
      <w:pPr>
        <w:jc w:val="both"/>
        <w:rPr>
          <w:rFonts w:cs="Calibri Light"/>
          <w:color w:val="333333"/>
          <w:shd w:val="clear" w:color="auto" w:fill="FFFFFF"/>
        </w:rPr>
      </w:pPr>
      <w:r>
        <w:rPr>
          <w:rFonts w:cs="Calibri Light"/>
          <w:color w:val="333333"/>
          <w:shd w:val="clear" w:color="auto" w:fill="FFFFFF"/>
        </w:rPr>
        <w:t>Om de impact en het vernieuwend karakter van deze 11</w:t>
      </w:r>
      <w:r w:rsidR="0051560F">
        <w:rPr>
          <w:rFonts w:cs="Calibri Light"/>
          <w:color w:val="333333"/>
          <w:shd w:val="clear" w:color="auto" w:fill="FFFFFF"/>
        </w:rPr>
        <w:t xml:space="preserve"> opleidingen</w:t>
      </w:r>
      <w:r>
        <w:rPr>
          <w:rFonts w:cs="Calibri Light"/>
          <w:color w:val="333333"/>
          <w:shd w:val="clear" w:color="auto" w:fill="FFFFFF"/>
        </w:rPr>
        <w:t xml:space="preserve"> te verzekeren</w:t>
      </w:r>
      <w:r w:rsidR="0051560F">
        <w:rPr>
          <w:rFonts w:cs="Calibri Light"/>
          <w:color w:val="333333"/>
          <w:shd w:val="clear" w:color="auto" w:fill="FFFFFF"/>
        </w:rPr>
        <w:t xml:space="preserve"> werd</w:t>
      </w:r>
      <w:r>
        <w:rPr>
          <w:rFonts w:cs="Calibri Light"/>
          <w:color w:val="333333"/>
          <w:shd w:val="clear" w:color="auto" w:fill="FFFFFF"/>
        </w:rPr>
        <w:t>en deze opleidingen ontwikkeld volgens de principes</w:t>
      </w:r>
      <w:r w:rsidR="00E47CF8">
        <w:rPr>
          <w:rFonts w:cs="Calibri Light"/>
          <w:color w:val="333333"/>
          <w:shd w:val="clear" w:color="auto" w:fill="FFFFFF"/>
        </w:rPr>
        <w:t xml:space="preserve"> van</w:t>
      </w:r>
      <w:r>
        <w:rPr>
          <w:rFonts w:cs="Calibri Light"/>
          <w:color w:val="333333"/>
          <w:shd w:val="clear" w:color="auto" w:fill="FFFFFF"/>
        </w:rPr>
        <w:t xml:space="preserve"> </w:t>
      </w:r>
      <w:r w:rsidR="000C6E36" w:rsidRPr="0059322B">
        <w:rPr>
          <w:rFonts w:cs="Calibri Light"/>
          <w:b/>
          <w:bCs/>
          <w:color w:val="333333"/>
          <w:shd w:val="clear" w:color="auto" w:fill="FFFFFF"/>
        </w:rPr>
        <w:t>High Impact Learning that Lasts</w:t>
      </w:r>
      <w:r w:rsidRPr="00D91DE4">
        <w:rPr>
          <w:rStyle w:val="Voetnootmarkering"/>
        </w:rPr>
        <w:footnoteReference w:id="2"/>
      </w:r>
      <w:r w:rsidR="000C6E36">
        <w:rPr>
          <w:rFonts w:cs="Calibri Light"/>
          <w:color w:val="333333"/>
          <w:shd w:val="clear" w:color="auto" w:fill="FFFFFF"/>
        </w:rPr>
        <w:t xml:space="preserve">. </w:t>
      </w:r>
      <w:r w:rsidR="0051560F">
        <w:rPr>
          <w:rFonts w:cs="Calibri Light"/>
          <w:color w:val="333333"/>
          <w:shd w:val="clear" w:color="auto" w:fill="FFFFFF"/>
        </w:rPr>
        <w:t xml:space="preserve">Na ontwikkeling werden de opleidingen </w:t>
      </w:r>
      <w:r w:rsidR="00E47CF8">
        <w:rPr>
          <w:rFonts w:cs="Calibri Light"/>
          <w:color w:val="333333"/>
          <w:shd w:val="clear" w:color="auto" w:fill="FFFFFF"/>
        </w:rPr>
        <w:t xml:space="preserve">uitvoerig </w:t>
      </w:r>
      <w:r w:rsidR="0051560F">
        <w:rPr>
          <w:rFonts w:cs="Calibri Light"/>
          <w:color w:val="333333"/>
          <w:shd w:val="clear" w:color="auto" w:fill="FFFFFF"/>
        </w:rPr>
        <w:t>getest en geoptimaliseerd</w:t>
      </w:r>
      <w:r w:rsidR="0051560F" w:rsidRPr="000C6E36">
        <w:rPr>
          <w:rFonts w:cs="Calibri Light"/>
          <w:color w:val="333333"/>
          <w:shd w:val="clear" w:color="auto" w:fill="FFFFFF"/>
        </w:rPr>
        <w:t xml:space="preserve">. </w:t>
      </w:r>
    </w:p>
    <w:p w14:paraId="28E7EC06" w14:textId="77777777" w:rsidR="00AF47D7" w:rsidRDefault="00AF47D7" w:rsidP="004B1118">
      <w:pPr>
        <w:jc w:val="both"/>
      </w:pPr>
    </w:p>
    <w:p w14:paraId="1CACE3A1" w14:textId="560C1755" w:rsidR="0051560F" w:rsidRDefault="003741A6" w:rsidP="004B1118">
      <w:pPr>
        <w:jc w:val="both"/>
        <w:rPr>
          <w:rFonts w:cs="Calibri Light"/>
          <w:color w:val="333333"/>
          <w:shd w:val="clear" w:color="auto" w:fill="FFFFFF"/>
        </w:rPr>
      </w:pPr>
      <w:r>
        <w:t>Dit draaiboek</w:t>
      </w:r>
      <w:r w:rsidR="0051560F">
        <w:t xml:space="preserve"> </w:t>
      </w:r>
      <w:r w:rsidR="002011C5">
        <w:t>bundelt</w:t>
      </w:r>
      <w:r w:rsidR="0051560F">
        <w:t xml:space="preserve"> een </w:t>
      </w:r>
      <w:r w:rsidR="00E47CF8">
        <w:t>beschrijving van het leertraject</w:t>
      </w:r>
      <w:r w:rsidR="002011C5">
        <w:t>, de nodige materialen en documentatie</w:t>
      </w:r>
      <w:r w:rsidR="0051560F">
        <w:t xml:space="preserve"> </w:t>
      </w:r>
      <w:r w:rsidR="002011C5">
        <w:t>van</w:t>
      </w:r>
      <w:r w:rsidR="0051560F">
        <w:t xml:space="preserve"> de opleiding </w:t>
      </w:r>
      <w:r w:rsidR="00C66311">
        <w:t>‘Algemene module’</w:t>
      </w:r>
      <w:r w:rsidR="00E47CF8">
        <w:t xml:space="preserve"> onder het</w:t>
      </w:r>
      <w:r w:rsidR="0051560F">
        <w:t xml:space="preserve"> subthema </w:t>
      </w:r>
      <w:r w:rsidR="00C66311">
        <w:t>‘Omgaan met Diversiteit’</w:t>
      </w:r>
      <w:r w:rsidR="00E125B7">
        <w:t xml:space="preserve"> en staat vrij ter beschikking.</w:t>
      </w:r>
      <w:r w:rsidR="00542414">
        <w:t xml:space="preserve"> </w:t>
      </w:r>
    </w:p>
    <w:p w14:paraId="3ED9B94F" w14:textId="77777777" w:rsidR="004E122B" w:rsidRDefault="004E122B" w:rsidP="00027C4A"/>
    <w:p w14:paraId="7D743705" w14:textId="77777777" w:rsidR="00027C4A" w:rsidRPr="00027C4A" w:rsidRDefault="00027C4A" w:rsidP="00027C4A"/>
    <w:p w14:paraId="5E56A21D" w14:textId="77777777" w:rsidR="00C96741" w:rsidRDefault="00C96741">
      <w:pPr>
        <w:rPr>
          <w:rFonts w:eastAsiaTheme="majorEastAsia" w:cstheme="minorHAnsi"/>
          <w:b/>
          <w:color w:val="13304C"/>
          <w:sz w:val="36"/>
          <w:szCs w:val="32"/>
        </w:rPr>
      </w:pPr>
      <w:r>
        <w:rPr>
          <w:rFonts w:cstheme="minorHAnsi"/>
        </w:rPr>
        <w:br w:type="page"/>
      </w:r>
    </w:p>
    <w:p w14:paraId="2C32902B" w14:textId="017771D5" w:rsidR="00916083" w:rsidRPr="00D91DE4" w:rsidRDefault="00916083" w:rsidP="0023014C">
      <w:pPr>
        <w:pStyle w:val="Kop1"/>
        <w:numPr>
          <w:ilvl w:val="0"/>
          <w:numId w:val="10"/>
        </w:numPr>
        <w:jc w:val="both"/>
        <w:rPr>
          <w:rFonts w:ascii="Avenir Next LT Pro" w:hAnsi="Avenir Next LT Pro" w:cstheme="minorHAnsi"/>
        </w:rPr>
      </w:pPr>
      <w:bookmarkStart w:id="7" w:name="_Toc156825324"/>
      <w:r w:rsidRPr="00D91DE4">
        <w:rPr>
          <w:rFonts w:ascii="Avenir Next LT Pro" w:hAnsi="Avenir Next LT Pro" w:cstheme="minorHAnsi"/>
        </w:rPr>
        <w:lastRenderedPageBreak/>
        <w:t>Doel &amp; doelgroep</w:t>
      </w:r>
      <w:bookmarkEnd w:id="5"/>
      <w:bookmarkEnd w:id="7"/>
      <w:r w:rsidRPr="00D91DE4">
        <w:rPr>
          <w:rFonts w:ascii="Avenir Next LT Pro" w:hAnsi="Avenir Next LT Pro" w:cstheme="minorHAnsi"/>
        </w:rPr>
        <w:t xml:space="preserve"> </w:t>
      </w:r>
    </w:p>
    <w:p w14:paraId="6CB87E65" w14:textId="77777777" w:rsidR="00561E38" w:rsidRPr="00D91DE4" w:rsidRDefault="00561E38" w:rsidP="002F0472">
      <w:pPr>
        <w:jc w:val="both"/>
        <w:rPr>
          <w:rFonts w:cstheme="minorHAnsi"/>
        </w:rPr>
      </w:pPr>
    </w:p>
    <w:p w14:paraId="4B43CD08" w14:textId="5D82C125" w:rsidR="000F1AF4" w:rsidRPr="00D91DE4" w:rsidRDefault="00916083" w:rsidP="0023014C">
      <w:pPr>
        <w:pStyle w:val="Kop2"/>
        <w:numPr>
          <w:ilvl w:val="1"/>
          <w:numId w:val="10"/>
        </w:numPr>
        <w:jc w:val="both"/>
        <w:rPr>
          <w:rFonts w:ascii="Avenir Next LT Pro" w:hAnsi="Avenir Next LT Pro" w:cstheme="minorHAnsi"/>
        </w:rPr>
      </w:pPr>
      <w:bookmarkStart w:id="8" w:name="_Toc137640719"/>
      <w:bookmarkStart w:id="9" w:name="_Toc156825325"/>
      <w:r w:rsidRPr="00D91DE4">
        <w:rPr>
          <w:rFonts w:ascii="Avenir Next LT Pro" w:hAnsi="Avenir Next LT Pro" w:cstheme="minorHAnsi"/>
        </w:rPr>
        <w:t>Algemeen doel</w:t>
      </w:r>
      <w:bookmarkEnd w:id="8"/>
      <w:bookmarkEnd w:id="9"/>
      <w:r w:rsidRPr="00D91DE4">
        <w:rPr>
          <w:rFonts w:ascii="Avenir Next LT Pro" w:hAnsi="Avenir Next LT Pro" w:cstheme="minorHAnsi"/>
        </w:rPr>
        <w:t xml:space="preserve"> </w:t>
      </w:r>
    </w:p>
    <w:p w14:paraId="30F5D2AA" w14:textId="77777777" w:rsidR="00BF37DD" w:rsidRDefault="00BF37DD" w:rsidP="00BF37DD"/>
    <w:p w14:paraId="72C29BCF" w14:textId="7E4B435D" w:rsidR="00BF37DD" w:rsidRPr="00BF37DD" w:rsidRDefault="00BF37DD" w:rsidP="00BF37DD">
      <w:r w:rsidRPr="00BF37DD">
        <w:t xml:space="preserve">Het algemene doel van de opleiding 'Omgaan met Diversiteit' is om individuen en organisaties uit verschillende sectoren uit te rusten met de kennis en vaardigheden die nodig zijn om effectief te werken in een diverse omgeving. Deze opleiding </w:t>
      </w:r>
      <w:r w:rsidR="0094782F">
        <w:t>is</w:t>
      </w:r>
      <w:r w:rsidRPr="00BF37DD">
        <w:t xml:space="preserve"> ontwikkeld omdat het steeds belangrijker wordt om te kunnen omgaan met diversiteit in onze maatschappij. De verandering die beoogd wordt met deze opleiding is drievoudig:</w:t>
      </w:r>
    </w:p>
    <w:p w14:paraId="2EE03ED3" w14:textId="38DF19B2" w:rsidR="00BF37DD" w:rsidRPr="00BF37DD" w:rsidRDefault="00BF37DD" w:rsidP="0023014C">
      <w:pPr>
        <w:pStyle w:val="Lijstalinea"/>
        <w:numPr>
          <w:ilvl w:val="0"/>
          <w:numId w:val="13"/>
        </w:numPr>
      </w:pPr>
      <w:r w:rsidRPr="00BF37DD">
        <w:rPr>
          <w:b/>
          <w:bCs/>
        </w:rPr>
        <w:t>Op individueel niveau (micro)</w:t>
      </w:r>
      <w:r w:rsidRPr="00BF37DD">
        <w:t xml:space="preserve">: De deelnemers ontwikkelen een dieper inzicht in het belang van diversiteit en leren de complexiteit ervan in onze geglobaliseerde maatschappij te begrijpen. Dit leidt tot betere samenwerking en </w:t>
      </w:r>
      <w:r w:rsidR="0094782F">
        <w:t xml:space="preserve">een betere </w:t>
      </w:r>
      <w:r w:rsidRPr="00BF37DD">
        <w:t>inclusieve communicatie.</w:t>
      </w:r>
    </w:p>
    <w:p w14:paraId="6BD6EA69" w14:textId="61E98612" w:rsidR="00BF37DD" w:rsidRPr="00BF37DD" w:rsidRDefault="00BF37DD" w:rsidP="0023014C">
      <w:pPr>
        <w:pStyle w:val="Lijstalinea"/>
        <w:numPr>
          <w:ilvl w:val="0"/>
          <w:numId w:val="13"/>
        </w:numPr>
      </w:pPr>
      <w:r w:rsidRPr="00BF37DD">
        <w:rPr>
          <w:b/>
          <w:bCs/>
        </w:rPr>
        <w:t>Op organisatieniveau (meso)</w:t>
      </w:r>
      <w:r w:rsidRPr="00BF37DD">
        <w:t>: Organisaties leren de waarde van diversiteit en streven naar een inclusiever beleid.</w:t>
      </w:r>
    </w:p>
    <w:p w14:paraId="2EEB9C1B" w14:textId="77777777" w:rsidR="00BF37DD" w:rsidRPr="00BF37DD" w:rsidRDefault="00BF37DD" w:rsidP="0023014C">
      <w:pPr>
        <w:pStyle w:val="Lijstalinea"/>
        <w:numPr>
          <w:ilvl w:val="0"/>
          <w:numId w:val="13"/>
        </w:numPr>
      </w:pPr>
      <w:r w:rsidRPr="00BF37DD">
        <w:rPr>
          <w:b/>
          <w:bCs/>
        </w:rPr>
        <w:t>Op samenlevingsniveau (macro)</w:t>
      </w:r>
      <w:r w:rsidRPr="00BF37DD">
        <w:t>: De opleiding draagt bij aan een meer inclusieve en gelijkwaardige samenleving door bewustwording en begrip voor diversiteit te bevorderen.</w:t>
      </w:r>
    </w:p>
    <w:p w14:paraId="05A2956F" w14:textId="77777777" w:rsidR="0094782F" w:rsidRDefault="0094782F" w:rsidP="00BF37DD"/>
    <w:p w14:paraId="1FC824FE" w14:textId="56C95A85" w:rsidR="00D81A7E" w:rsidRDefault="00BF37DD" w:rsidP="00BF37DD">
      <w:r w:rsidRPr="00BF37DD">
        <w:t>Door deze benadering op meerdere niveaus beoogt de opleiding een alomvattende en duurzame verandering in de omgang met diversiteit.</w:t>
      </w:r>
    </w:p>
    <w:p w14:paraId="1FEAC139" w14:textId="77777777" w:rsidR="00BF37DD" w:rsidRPr="00BF37DD" w:rsidRDefault="00BF37DD" w:rsidP="00BF37DD">
      <w:pPr>
        <w:rPr>
          <w:rFonts w:cstheme="minorBidi"/>
        </w:rPr>
      </w:pPr>
    </w:p>
    <w:p w14:paraId="0DB8CAED" w14:textId="77777777" w:rsidR="00D81A7E" w:rsidRPr="00D91DE4" w:rsidRDefault="00D81A7E" w:rsidP="0023014C">
      <w:pPr>
        <w:pStyle w:val="Kop2"/>
        <w:numPr>
          <w:ilvl w:val="1"/>
          <w:numId w:val="10"/>
        </w:numPr>
        <w:jc w:val="both"/>
        <w:rPr>
          <w:rFonts w:ascii="Avenir Next LT Pro" w:hAnsi="Avenir Next LT Pro" w:cstheme="minorHAnsi"/>
        </w:rPr>
      </w:pPr>
      <w:bookmarkStart w:id="10" w:name="_Toc137640720"/>
      <w:bookmarkStart w:id="11" w:name="_Toc156825326"/>
      <w:r w:rsidRPr="00D91DE4">
        <w:rPr>
          <w:rFonts w:ascii="Avenir Next LT Pro" w:hAnsi="Avenir Next LT Pro" w:cstheme="minorHAnsi"/>
        </w:rPr>
        <w:t>Beschrijving van de doelgroep en nodige voorkennis</w:t>
      </w:r>
      <w:bookmarkEnd w:id="10"/>
      <w:bookmarkEnd w:id="11"/>
    </w:p>
    <w:p w14:paraId="349F535C" w14:textId="77777777" w:rsidR="00BF37DD" w:rsidRDefault="00BF37DD" w:rsidP="00BF37DD"/>
    <w:p w14:paraId="32B57ED2" w14:textId="4AEECFB5" w:rsidR="00BF37DD" w:rsidRPr="00BF37DD" w:rsidRDefault="00BF37DD" w:rsidP="00BF37DD">
      <w:r w:rsidRPr="00BF37DD">
        <w:t xml:space="preserve">De doelgroep van de opleiding 'Omgaan met Diversiteit' is breed en omvat professionals uit verschillende sectoren zoals onderwijs, gezondheidszorg, overheidsinstanties en het bedrijfsleven. De opleiding is ontworpen om zowel individuen zonder </w:t>
      </w:r>
      <w:r w:rsidR="0094782F">
        <w:t xml:space="preserve">als met </w:t>
      </w:r>
      <w:r w:rsidRPr="00BF37DD">
        <w:t xml:space="preserve">voorkennis van diversiteitskwesties te </w:t>
      </w:r>
      <w:r w:rsidR="0094782F">
        <w:t>ondersteunen</w:t>
      </w:r>
      <w:r w:rsidRPr="00BF37DD">
        <w:t>.</w:t>
      </w:r>
    </w:p>
    <w:p w14:paraId="223F929F" w14:textId="77777777" w:rsidR="0094782F" w:rsidRDefault="0094782F" w:rsidP="00BF37DD"/>
    <w:p w14:paraId="77CF059E" w14:textId="1C785230" w:rsidR="00BF37DD" w:rsidRDefault="00BF37DD" w:rsidP="00BF37DD">
      <w:r w:rsidRPr="00BF37DD">
        <w:t>Bij de ontwikkeling van de opleiding w</w:t>
      </w:r>
      <w:r w:rsidR="0094782F">
        <w:t>o</w:t>
      </w:r>
      <w:r w:rsidRPr="00BF37DD">
        <w:t>rd</w:t>
      </w:r>
      <w:r w:rsidR="0094782F">
        <w:t>t</w:t>
      </w:r>
      <w:r w:rsidRPr="00BF37DD">
        <w:t xml:space="preserve"> rekening gehouden met de uiteenlopende behoeften van deze brede doelgroep</w:t>
      </w:r>
      <w:r w:rsidR="0094782F">
        <w:t>(en)</w:t>
      </w:r>
      <w:r w:rsidRPr="00BF37DD">
        <w:t>. Om de opleiding generieker en toegankelijker te maken voor een diverse groep deelnemers, kunnen aanpassingen nodig zijn, zoals het gebruik van een breed scala aan voorbeelden die verschillende sectoren en situaties vertegenwoordigen. Dit helpt om de inhoud relevant en toepasbaar te maken voor een divers publiek.</w:t>
      </w:r>
    </w:p>
    <w:p w14:paraId="2397847F" w14:textId="77777777" w:rsidR="00B06A53" w:rsidRPr="00BF37DD" w:rsidRDefault="00B06A53" w:rsidP="00BF37DD"/>
    <w:p w14:paraId="16A331C3" w14:textId="77777777" w:rsidR="00D81A7E" w:rsidRPr="00D91DE4" w:rsidRDefault="00D81A7E" w:rsidP="00BF37DD"/>
    <w:p w14:paraId="67F20261" w14:textId="77777777" w:rsidR="00BF37DD" w:rsidRDefault="00BF37DD" w:rsidP="0023014C">
      <w:pPr>
        <w:pStyle w:val="Kop2"/>
        <w:numPr>
          <w:ilvl w:val="1"/>
          <w:numId w:val="10"/>
        </w:numPr>
        <w:jc w:val="both"/>
        <w:rPr>
          <w:rFonts w:ascii="Avenir Next LT Pro" w:hAnsi="Avenir Next LT Pro" w:cstheme="minorHAnsi"/>
        </w:rPr>
        <w:sectPr w:rsidR="00BF37DD" w:rsidSect="003C2C0C">
          <w:pgSz w:w="11906" w:h="16838"/>
          <w:pgMar w:top="1985" w:right="1418" w:bottom="1418" w:left="1418" w:header="709" w:footer="709" w:gutter="0"/>
          <w:cols w:space="708"/>
          <w:docGrid w:linePitch="360"/>
        </w:sectPr>
      </w:pPr>
      <w:bookmarkStart w:id="12" w:name="_Toc137640721"/>
    </w:p>
    <w:p w14:paraId="0D08CC3C" w14:textId="47AEC408" w:rsidR="00916083" w:rsidRPr="00D91DE4" w:rsidRDefault="00916083" w:rsidP="0023014C">
      <w:pPr>
        <w:pStyle w:val="Kop2"/>
        <w:numPr>
          <w:ilvl w:val="1"/>
          <w:numId w:val="10"/>
        </w:numPr>
        <w:jc w:val="both"/>
        <w:rPr>
          <w:rFonts w:ascii="Avenir Next LT Pro" w:hAnsi="Avenir Next LT Pro" w:cstheme="minorHAnsi"/>
        </w:rPr>
      </w:pPr>
      <w:bookmarkStart w:id="13" w:name="_Toc156825327"/>
      <w:r w:rsidRPr="00D91DE4">
        <w:rPr>
          <w:rFonts w:ascii="Avenir Next LT Pro" w:hAnsi="Avenir Next LT Pro" w:cstheme="minorHAnsi"/>
        </w:rPr>
        <w:lastRenderedPageBreak/>
        <w:t>Concrete leerdoelen</w:t>
      </w:r>
      <w:bookmarkEnd w:id="12"/>
      <w:bookmarkEnd w:id="13"/>
      <w:r w:rsidRPr="00D91DE4">
        <w:rPr>
          <w:rFonts w:ascii="Avenir Next LT Pro" w:hAnsi="Avenir Next LT Pro" w:cstheme="minorHAnsi"/>
        </w:rPr>
        <w:t xml:space="preserve"> </w:t>
      </w:r>
    </w:p>
    <w:p w14:paraId="354426F1" w14:textId="77777777" w:rsidR="00BF37DD" w:rsidRDefault="00BF37DD" w:rsidP="00BF37DD"/>
    <w:p w14:paraId="3201D209" w14:textId="605EF0AE" w:rsidR="00BF37DD" w:rsidRPr="00BF37DD" w:rsidRDefault="00BF37DD" w:rsidP="00794EE5">
      <w:pPr>
        <w:pStyle w:val="Lijstalinea"/>
        <w:numPr>
          <w:ilvl w:val="0"/>
          <w:numId w:val="57"/>
        </w:numPr>
      </w:pPr>
      <w:r w:rsidRPr="00BF37DD">
        <w:t>Basiskennis tov het thema:</w:t>
      </w:r>
    </w:p>
    <w:p w14:paraId="0AE3801C" w14:textId="77777777" w:rsidR="00BF37DD" w:rsidRPr="00BF37DD" w:rsidRDefault="00BF37DD" w:rsidP="00794EE5">
      <w:pPr>
        <w:pStyle w:val="Lijstalinea"/>
        <w:numPr>
          <w:ilvl w:val="1"/>
          <w:numId w:val="14"/>
        </w:numPr>
      </w:pPr>
      <w:r w:rsidRPr="00BF37DD">
        <w:t>De lerende </w:t>
      </w:r>
      <w:r w:rsidRPr="00BF37DD">
        <w:rPr>
          <w:b/>
          <w:bCs/>
        </w:rPr>
        <w:t>benoemt</w:t>
      </w:r>
      <w:r w:rsidRPr="00BF37DD">
        <w:t> enkele basisfeiten over diversiteit. </w:t>
      </w:r>
    </w:p>
    <w:p w14:paraId="54B667AB" w14:textId="77777777" w:rsidR="00BF37DD" w:rsidRPr="00BF37DD" w:rsidRDefault="00BF37DD" w:rsidP="00794EE5">
      <w:pPr>
        <w:pStyle w:val="Lijstalinea"/>
        <w:numPr>
          <w:ilvl w:val="1"/>
          <w:numId w:val="14"/>
        </w:numPr>
      </w:pPr>
      <w:r w:rsidRPr="00BF37DD">
        <w:t>De lerende </w:t>
      </w:r>
      <w:r w:rsidRPr="00BF37DD">
        <w:rPr>
          <w:b/>
          <w:bCs/>
        </w:rPr>
        <w:t>herkent</w:t>
      </w:r>
      <w:r w:rsidRPr="00BF37DD">
        <w:t> de verschillende vormen van identiteit (model van Hoffman)</w:t>
      </w:r>
    </w:p>
    <w:p w14:paraId="74B3FF7B" w14:textId="77777777" w:rsidR="00BF37DD" w:rsidRPr="00BF37DD" w:rsidRDefault="00BF37DD" w:rsidP="00794EE5">
      <w:pPr>
        <w:pStyle w:val="Lijstalinea"/>
        <w:numPr>
          <w:ilvl w:val="0"/>
          <w:numId w:val="57"/>
        </w:numPr>
      </w:pPr>
      <w:r w:rsidRPr="00BF37DD">
        <w:t>(Eigen) referentiekader:</w:t>
      </w:r>
    </w:p>
    <w:p w14:paraId="385D1542" w14:textId="77777777" w:rsidR="00BF37DD" w:rsidRPr="00BF37DD" w:rsidRDefault="00BF37DD" w:rsidP="00794EE5">
      <w:pPr>
        <w:pStyle w:val="Lijstalinea"/>
        <w:numPr>
          <w:ilvl w:val="1"/>
          <w:numId w:val="14"/>
        </w:numPr>
      </w:pPr>
      <w:r w:rsidRPr="00BF37DD">
        <w:t>De lerende </w:t>
      </w:r>
      <w:r w:rsidRPr="00BF37DD">
        <w:rPr>
          <w:b/>
          <w:bCs/>
        </w:rPr>
        <w:t>verwerft inzicht in</w:t>
      </w:r>
      <w:r w:rsidRPr="00BF37DD">
        <w:t> het eigen referentiekader en vooroordelen.</w:t>
      </w:r>
    </w:p>
    <w:p w14:paraId="66055D51" w14:textId="77777777" w:rsidR="00BF37DD" w:rsidRPr="00BF37DD" w:rsidRDefault="00BF37DD" w:rsidP="00794EE5">
      <w:pPr>
        <w:pStyle w:val="Lijstalinea"/>
        <w:numPr>
          <w:ilvl w:val="1"/>
          <w:numId w:val="14"/>
        </w:numPr>
      </w:pPr>
      <w:r w:rsidRPr="00BF37DD">
        <w:t>De lerende </w:t>
      </w:r>
      <w:r w:rsidRPr="00BF37DD">
        <w:rPr>
          <w:b/>
          <w:bCs/>
        </w:rPr>
        <w:t>reflecteert</w:t>
      </w:r>
      <w:r w:rsidRPr="00BF37DD">
        <w:t> op de invloed van zijn/haar referentiekader op het eigen gedrag. </w:t>
      </w:r>
    </w:p>
    <w:p w14:paraId="76D9CC2E" w14:textId="77777777" w:rsidR="00BF37DD" w:rsidRPr="00BF37DD" w:rsidRDefault="00BF37DD" w:rsidP="00794EE5">
      <w:pPr>
        <w:pStyle w:val="Lijstalinea"/>
        <w:numPr>
          <w:ilvl w:val="1"/>
          <w:numId w:val="14"/>
        </w:numPr>
      </w:pPr>
      <w:r w:rsidRPr="00BF37DD">
        <w:t>De lerende </w:t>
      </w:r>
      <w:r w:rsidRPr="00BF37DD">
        <w:rPr>
          <w:b/>
          <w:bCs/>
        </w:rPr>
        <w:t>verwerft inzicht in</w:t>
      </w:r>
      <w:r w:rsidRPr="00BF37DD">
        <w:t> het referentiekader van anderen en de impact hiervan op hun gedrag.</w:t>
      </w:r>
    </w:p>
    <w:p w14:paraId="1C7B0629" w14:textId="77777777" w:rsidR="00BF37DD" w:rsidRPr="00BF37DD" w:rsidRDefault="00BF37DD" w:rsidP="00794EE5">
      <w:pPr>
        <w:pStyle w:val="Lijstalinea"/>
        <w:numPr>
          <w:ilvl w:val="0"/>
          <w:numId w:val="57"/>
        </w:numPr>
      </w:pPr>
      <w:r w:rsidRPr="00BF37DD">
        <w:t>Kracht/belang van diversiteit:</w:t>
      </w:r>
    </w:p>
    <w:p w14:paraId="36A819B4" w14:textId="77777777" w:rsidR="00BF37DD" w:rsidRPr="00BF37DD" w:rsidRDefault="00BF37DD" w:rsidP="00794EE5">
      <w:pPr>
        <w:pStyle w:val="Lijstalinea"/>
        <w:numPr>
          <w:ilvl w:val="1"/>
          <w:numId w:val="14"/>
        </w:numPr>
      </w:pPr>
      <w:r w:rsidRPr="00BF37DD">
        <w:t>De lerende </w:t>
      </w:r>
      <w:r w:rsidRPr="00BF37DD">
        <w:rPr>
          <w:b/>
          <w:bCs/>
        </w:rPr>
        <w:t>beschrijft</w:t>
      </w:r>
      <w:r w:rsidRPr="00BF37DD">
        <w:t> het belang en de kracht van diversiteit.</w:t>
      </w:r>
    </w:p>
    <w:p w14:paraId="69EEDAD1" w14:textId="77777777" w:rsidR="00BF37DD" w:rsidRPr="00BF37DD" w:rsidRDefault="00BF37DD" w:rsidP="00794EE5">
      <w:pPr>
        <w:pStyle w:val="Lijstalinea"/>
        <w:numPr>
          <w:ilvl w:val="1"/>
          <w:numId w:val="14"/>
        </w:numPr>
      </w:pPr>
      <w:r w:rsidRPr="00BF37DD">
        <w:t>De lerende </w:t>
      </w:r>
      <w:r w:rsidRPr="00BF37DD">
        <w:rPr>
          <w:b/>
          <w:bCs/>
        </w:rPr>
        <w:t>bespreekt</w:t>
      </w:r>
      <w:r w:rsidRPr="00BF37DD">
        <w:t> de uitdagingen en kansen die diversiteit met zich meebrengt. </w:t>
      </w:r>
    </w:p>
    <w:p w14:paraId="0B4D6842" w14:textId="77777777" w:rsidR="00BF37DD" w:rsidRPr="00BF37DD" w:rsidRDefault="00BF37DD" w:rsidP="00794EE5">
      <w:pPr>
        <w:pStyle w:val="Lijstalinea"/>
        <w:numPr>
          <w:ilvl w:val="0"/>
          <w:numId w:val="57"/>
        </w:numPr>
      </w:pPr>
      <w:r w:rsidRPr="00BF37DD">
        <w:t>Communicatie/gedrag:</w:t>
      </w:r>
    </w:p>
    <w:p w14:paraId="33A567C5" w14:textId="77777777" w:rsidR="00BF37DD" w:rsidRPr="00BF37DD" w:rsidRDefault="00BF37DD" w:rsidP="00794EE5">
      <w:pPr>
        <w:pStyle w:val="Lijstalinea"/>
        <w:numPr>
          <w:ilvl w:val="1"/>
          <w:numId w:val="14"/>
        </w:numPr>
      </w:pPr>
      <w:r w:rsidRPr="00BF37DD">
        <w:t>De lerende </w:t>
      </w:r>
      <w:r w:rsidRPr="00BF37DD">
        <w:rPr>
          <w:b/>
          <w:bCs/>
        </w:rPr>
        <w:t>identificeert</w:t>
      </w:r>
      <w:r w:rsidRPr="00BF37DD">
        <w:t> het verschil tussen inclusief en niet inclusief communiceren.</w:t>
      </w:r>
    </w:p>
    <w:p w14:paraId="6B8AC874" w14:textId="77777777" w:rsidR="00BF37DD" w:rsidRPr="00BF37DD" w:rsidRDefault="00BF37DD" w:rsidP="00794EE5">
      <w:pPr>
        <w:pStyle w:val="Lijstalinea"/>
        <w:numPr>
          <w:ilvl w:val="1"/>
          <w:numId w:val="14"/>
        </w:numPr>
      </w:pPr>
      <w:r w:rsidRPr="00BF37DD">
        <w:t>De lerende </w:t>
      </w:r>
      <w:r w:rsidRPr="00BF37DD">
        <w:rPr>
          <w:b/>
          <w:bCs/>
        </w:rPr>
        <w:t>oefent</w:t>
      </w:r>
      <w:r w:rsidRPr="00BF37DD">
        <w:t> in het stellen van gepast gedrag in sensitieve situaties. </w:t>
      </w:r>
    </w:p>
    <w:p w14:paraId="46390CD1" w14:textId="77777777" w:rsidR="00BF37DD" w:rsidRPr="00BF37DD" w:rsidRDefault="00BF37DD" w:rsidP="00794EE5">
      <w:pPr>
        <w:pStyle w:val="Lijstalinea"/>
        <w:numPr>
          <w:ilvl w:val="0"/>
          <w:numId w:val="57"/>
        </w:numPr>
      </w:pPr>
      <w:r w:rsidRPr="00BF37DD">
        <w:t>Beleidsvisie</w:t>
      </w:r>
    </w:p>
    <w:p w14:paraId="15AD7F60" w14:textId="77777777" w:rsidR="00BF37DD" w:rsidRPr="00BF37DD" w:rsidRDefault="00BF37DD" w:rsidP="00794EE5">
      <w:pPr>
        <w:pStyle w:val="Lijstalinea"/>
        <w:numPr>
          <w:ilvl w:val="1"/>
          <w:numId w:val="14"/>
        </w:numPr>
      </w:pPr>
      <w:r w:rsidRPr="00BF37DD">
        <w:t>De lerende </w:t>
      </w:r>
      <w:r w:rsidRPr="00BF37DD">
        <w:rPr>
          <w:b/>
          <w:bCs/>
        </w:rPr>
        <w:t>beschrijft</w:t>
      </w:r>
      <w:r w:rsidRPr="00BF37DD">
        <w:t> het belang van een beleidsvisie op diversiteit en inclusie.</w:t>
      </w:r>
    </w:p>
    <w:p w14:paraId="49619953" w14:textId="77777777" w:rsidR="000F1AF4" w:rsidRPr="00D91DE4" w:rsidRDefault="000F1AF4" w:rsidP="002F0472">
      <w:pPr>
        <w:jc w:val="both"/>
        <w:rPr>
          <w:rFonts w:cstheme="minorHAnsi"/>
          <w:i/>
          <w:iCs/>
          <w:color w:val="BFBFBF" w:themeColor="background1" w:themeShade="BF"/>
        </w:rPr>
      </w:pPr>
    </w:p>
    <w:p w14:paraId="0938979C" w14:textId="77777777" w:rsidR="000F1AF4" w:rsidRPr="00D91DE4" w:rsidRDefault="000F1AF4" w:rsidP="002F0472">
      <w:pPr>
        <w:jc w:val="both"/>
        <w:rPr>
          <w:rFonts w:cstheme="minorHAnsi"/>
          <w:i/>
          <w:iCs/>
          <w:color w:val="BFBFBF" w:themeColor="background1" w:themeShade="BF"/>
        </w:rPr>
      </w:pPr>
    </w:p>
    <w:p w14:paraId="0A04B346" w14:textId="77777777" w:rsidR="00126F28" w:rsidRPr="00D91DE4" w:rsidRDefault="00126F28" w:rsidP="002F0472">
      <w:pPr>
        <w:jc w:val="both"/>
        <w:rPr>
          <w:rFonts w:eastAsiaTheme="majorEastAsia" w:cstheme="minorHAnsi"/>
          <w:b/>
          <w:color w:val="2F5496" w:themeColor="accent1" w:themeShade="BF"/>
          <w:sz w:val="36"/>
          <w:szCs w:val="32"/>
        </w:rPr>
      </w:pPr>
      <w:r w:rsidRPr="00D91DE4">
        <w:rPr>
          <w:rFonts w:cstheme="minorHAnsi"/>
        </w:rPr>
        <w:br w:type="page"/>
      </w:r>
    </w:p>
    <w:p w14:paraId="384A8A42" w14:textId="5B23DDE6" w:rsidR="00065FE8" w:rsidRPr="00D91DE4" w:rsidRDefault="00916083" w:rsidP="0023014C">
      <w:pPr>
        <w:pStyle w:val="Kop1"/>
        <w:numPr>
          <w:ilvl w:val="0"/>
          <w:numId w:val="10"/>
        </w:numPr>
        <w:jc w:val="both"/>
        <w:rPr>
          <w:rFonts w:ascii="Avenir Next LT Pro" w:hAnsi="Avenir Next LT Pro" w:cstheme="minorHAnsi"/>
        </w:rPr>
      </w:pPr>
      <w:bookmarkStart w:id="14" w:name="_Toc137640722"/>
      <w:bookmarkStart w:id="15" w:name="_Hlk139525864"/>
      <w:bookmarkStart w:id="16" w:name="_Toc156825328"/>
      <w:r w:rsidRPr="00D91DE4">
        <w:rPr>
          <w:rFonts w:ascii="Avenir Next LT Pro" w:hAnsi="Avenir Next LT Pro" w:cstheme="minorHAnsi"/>
        </w:rPr>
        <w:lastRenderedPageBreak/>
        <w:t>Pedagogische visie en principes</w:t>
      </w:r>
      <w:bookmarkEnd w:id="14"/>
      <w:bookmarkEnd w:id="16"/>
    </w:p>
    <w:bookmarkEnd w:id="15"/>
    <w:p w14:paraId="0634D2B0" w14:textId="77777777" w:rsidR="00305421" w:rsidRPr="00D91DE4" w:rsidRDefault="00305421" w:rsidP="002F0472">
      <w:pPr>
        <w:jc w:val="both"/>
      </w:pPr>
    </w:p>
    <w:p w14:paraId="51778402" w14:textId="3AB712F3" w:rsidR="007E44FF" w:rsidRPr="00D91DE4" w:rsidRDefault="00E47CF8" w:rsidP="002F0472">
      <w:pPr>
        <w:jc w:val="both"/>
      </w:pPr>
      <w:r>
        <w:t>D</w:t>
      </w:r>
      <w:r w:rsidR="007E44FF" w:rsidRPr="00D91DE4">
        <w:t xml:space="preserve">eze opleiding </w:t>
      </w:r>
      <w:r w:rsidR="0094782F">
        <w:t>is</w:t>
      </w:r>
      <w:r>
        <w:t xml:space="preserve"> ontwikkeld van</w:t>
      </w:r>
      <w:r w:rsidR="007E44FF" w:rsidRPr="00D91DE4">
        <w:t xml:space="preserve">uit een brede visie op leren gebaseerd op wetenschappelijke inzichten uit de psychologie en pedagogie. </w:t>
      </w:r>
    </w:p>
    <w:p w14:paraId="03B853E7" w14:textId="77777777" w:rsidR="007E44FF" w:rsidRPr="00D91DE4" w:rsidRDefault="007E44FF" w:rsidP="002F0472">
      <w:pPr>
        <w:jc w:val="both"/>
      </w:pPr>
    </w:p>
    <w:p w14:paraId="04A36575" w14:textId="36235B88" w:rsidR="00E47CF8" w:rsidRPr="00E47CF8" w:rsidRDefault="00972193" w:rsidP="0023014C">
      <w:pPr>
        <w:pStyle w:val="Kop2"/>
        <w:numPr>
          <w:ilvl w:val="1"/>
          <w:numId w:val="10"/>
        </w:numPr>
        <w:jc w:val="both"/>
        <w:rPr>
          <w:rFonts w:ascii="Avenir Next LT Pro" w:hAnsi="Avenir Next LT Pro"/>
        </w:rPr>
      </w:pPr>
      <w:bookmarkStart w:id="17" w:name="_Toc137640723"/>
      <w:bookmarkStart w:id="18" w:name="_Toc156825329"/>
      <w:r w:rsidRPr="00D91DE4">
        <w:rPr>
          <w:rFonts w:ascii="Avenir Next LT Pro" w:hAnsi="Avenir Next LT Pro"/>
        </w:rPr>
        <w:t xml:space="preserve">HILL- </w:t>
      </w:r>
      <w:r w:rsidR="00E47CF8">
        <w:rPr>
          <w:rFonts w:ascii="Avenir Next LT Pro" w:hAnsi="Avenir Next LT Pro"/>
        </w:rPr>
        <w:t>model</w:t>
      </w:r>
      <w:bookmarkEnd w:id="18"/>
    </w:p>
    <w:p w14:paraId="57F3C86E" w14:textId="09EC880A" w:rsidR="00E47CF8" w:rsidRPr="00D91DE4" w:rsidRDefault="00E47CF8" w:rsidP="00E47CF8">
      <w:pPr>
        <w:jc w:val="both"/>
      </w:pPr>
      <w:r w:rsidRPr="00987174">
        <w:t xml:space="preserve">De opleiding werd </w:t>
      </w:r>
      <w:r>
        <w:t>ontworpen volgens d</w:t>
      </w:r>
      <w:r w:rsidRPr="00987174">
        <w:t xml:space="preserve">e principes van </w:t>
      </w:r>
      <w:r w:rsidRPr="00987174">
        <w:rPr>
          <w:i/>
          <w:iCs/>
        </w:rPr>
        <w:t>High Impact Learning that Latsts</w:t>
      </w:r>
      <w:r w:rsidRPr="00987174">
        <w:t xml:space="preserve"> (HILL). </w:t>
      </w:r>
      <w:r>
        <w:t xml:space="preserve">HILL </w:t>
      </w:r>
      <w:r w:rsidR="0094782F">
        <w:t xml:space="preserve">- </w:t>
      </w:r>
      <w:r>
        <w:t xml:space="preserve">een model ontwikkeld door </w:t>
      </w:r>
      <w:r w:rsidRPr="00D91DE4">
        <w:t>Segers en Dochy (2020)</w:t>
      </w:r>
      <w:r w:rsidRPr="00D91DE4">
        <w:rPr>
          <w:rStyle w:val="Voetnootmarkering"/>
        </w:rPr>
        <w:footnoteReference w:id="3"/>
      </w:r>
      <w:r w:rsidR="0094782F">
        <w:t xml:space="preserve"> -</w:t>
      </w:r>
      <w:r w:rsidRPr="00D91DE4">
        <w:t xml:space="preserve"> </w:t>
      </w:r>
      <w:r>
        <w:t>bestaat uit</w:t>
      </w:r>
      <w:r w:rsidRPr="00D91DE4">
        <w:t xml:space="preserve"> zeven bouwstenen die samen zorgen voor opleidingen met meer impact. Met andere woorden: inzetten op deze bouwstenen zorgt voor leertrajecten met een hoger leerrendement en meer transfer. Er bestaat geen strikte hiërarchie tussen deze bouwstenen en het is geen alles-of-niets verhaal: zodra je inzet op één of een combinatie van deze bouwstenen creëer je een leertraject met meer impact. </w:t>
      </w:r>
    </w:p>
    <w:p w14:paraId="6E9F6AB2" w14:textId="77777777" w:rsidR="0094782F" w:rsidRDefault="0094782F" w:rsidP="00E47CF8">
      <w:pPr>
        <w:jc w:val="both"/>
      </w:pPr>
    </w:p>
    <w:p w14:paraId="3E5D17F3" w14:textId="522B9FD4" w:rsidR="00E47CF8" w:rsidRPr="00D91DE4" w:rsidRDefault="00E47CF8" w:rsidP="00E47CF8">
      <w:pPr>
        <w:jc w:val="both"/>
      </w:pPr>
      <w:r w:rsidRPr="00D91DE4">
        <w:t xml:space="preserve">De zeven bouwstenen worden samengevat in het HILL-model (zie afbeelding hieronder). Het model is het resultaat van uitgebreid onderzoek en meta-analyses over leren, opleiden en ontwikkelen. </w:t>
      </w:r>
    </w:p>
    <w:p w14:paraId="146CA603" w14:textId="77777777" w:rsidR="00E47CF8" w:rsidRPr="00D91DE4" w:rsidRDefault="00E47CF8" w:rsidP="00E47CF8">
      <w:pPr>
        <w:jc w:val="both"/>
      </w:pPr>
    </w:p>
    <w:p w14:paraId="272987AD" w14:textId="77777777" w:rsidR="00E47CF8" w:rsidRPr="00D91DE4" w:rsidRDefault="00E47CF8" w:rsidP="00E47CF8">
      <w:pPr>
        <w:jc w:val="center"/>
      </w:pPr>
      <w:r w:rsidRPr="00D91DE4">
        <w:rPr>
          <w:noProof/>
        </w:rPr>
        <w:drawing>
          <wp:inline distT="0" distB="0" distL="0" distR="0" wp14:anchorId="400DE544" wp14:editId="70213399">
            <wp:extent cx="3492098" cy="2908100"/>
            <wp:effectExtent l="0" t="0" r="0" b="6985"/>
            <wp:docPr id="905506263" name="Afbeelding 905506263" descr="Afbeelding met tekst, schermopname, Lettertype, Elektrisch blauw&#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506263" name="Afbeelding 3" descr="Afbeelding met tekst, schermopname, Lettertype, Elektrisch blauw&#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35219" cy="2944009"/>
                    </a:xfrm>
                    <a:prstGeom prst="rect">
                      <a:avLst/>
                    </a:prstGeom>
                    <a:noFill/>
                    <a:ln>
                      <a:noFill/>
                    </a:ln>
                  </pic:spPr>
                </pic:pic>
              </a:graphicData>
            </a:graphic>
          </wp:inline>
        </w:drawing>
      </w:r>
    </w:p>
    <w:p w14:paraId="7F46AF5E" w14:textId="77777777" w:rsidR="00E47CF8" w:rsidRPr="00D91DE4" w:rsidRDefault="00E47CF8" w:rsidP="00E47CF8"/>
    <w:p w14:paraId="55C299D7" w14:textId="77777777" w:rsidR="00E47CF8" w:rsidRPr="00D91DE4" w:rsidRDefault="00E47CF8" w:rsidP="00E47CF8">
      <w:r w:rsidRPr="00D91DE4">
        <w:br w:type="page"/>
      </w:r>
    </w:p>
    <w:p w14:paraId="2594AE24" w14:textId="1D1FEA18" w:rsidR="00E47CF8" w:rsidRDefault="00E47CF8" w:rsidP="00E47CF8">
      <w:pPr>
        <w:jc w:val="both"/>
      </w:pPr>
      <w:r>
        <w:lastRenderedPageBreak/>
        <w:t xml:space="preserve">Wat de </w:t>
      </w:r>
      <w:r w:rsidRPr="00D91DE4">
        <w:t xml:space="preserve">HILL-principes </w:t>
      </w:r>
      <w:r>
        <w:t xml:space="preserve">betekenen en hoe ze </w:t>
      </w:r>
      <w:r w:rsidRPr="00D91DE4">
        <w:t>werden toegepast tijdens de ontwikkeling van deze opleiding</w:t>
      </w:r>
      <w:r>
        <w:t xml:space="preserve"> lees je hieronder</w:t>
      </w:r>
      <w:r w:rsidRPr="00D91DE4">
        <w:t xml:space="preserve">. </w:t>
      </w:r>
    </w:p>
    <w:p w14:paraId="7A10DFEB" w14:textId="77777777" w:rsidR="0094782F" w:rsidRDefault="0094782F" w:rsidP="00E47CF8">
      <w:pPr>
        <w:jc w:val="both"/>
      </w:pPr>
    </w:p>
    <w:tbl>
      <w:tblPr>
        <w:tblStyle w:val="Tabelraster"/>
        <w:tblW w:w="0" w:type="auto"/>
        <w:tblLook w:val="04A0" w:firstRow="1" w:lastRow="0" w:firstColumn="1" w:lastColumn="0" w:noHBand="0" w:noVBand="1"/>
      </w:tblPr>
      <w:tblGrid>
        <w:gridCol w:w="1696"/>
        <w:gridCol w:w="7364"/>
      </w:tblGrid>
      <w:tr w:rsidR="00E47CF8" w:rsidRPr="00B823E2" w14:paraId="39C20063" w14:textId="77777777">
        <w:tc>
          <w:tcPr>
            <w:tcW w:w="9060" w:type="dxa"/>
            <w:gridSpan w:val="2"/>
            <w:shd w:val="clear" w:color="auto" w:fill="FDC900"/>
          </w:tcPr>
          <w:p w14:paraId="53E9572B" w14:textId="77777777" w:rsidR="00E47CF8" w:rsidRPr="00B823E2" w:rsidRDefault="00E47CF8">
            <w:pPr>
              <w:jc w:val="center"/>
              <w:rPr>
                <w:b/>
                <w:bCs/>
              </w:rPr>
            </w:pPr>
            <w:r w:rsidRPr="00B823E2">
              <w:rPr>
                <w:b/>
                <w:bCs/>
                <w:lang w:val="en-US"/>
              </w:rPr>
              <w:t>Learner Agency</w:t>
            </w:r>
          </w:p>
        </w:tc>
      </w:tr>
      <w:tr w:rsidR="00E47CF8" w:rsidRPr="00B823E2" w14:paraId="6369520F" w14:textId="77777777">
        <w:tc>
          <w:tcPr>
            <w:tcW w:w="1696" w:type="dxa"/>
          </w:tcPr>
          <w:p w14:paraId="6295A1CA" w14:textId="77777777" w:rsidR="00E47CF8" w:rsidRPr="00B823E2" w:rsidRDefault="00E47CF8">
            <w:pPr>
              <w:jc w:val="both"/>
            </w:pPr>
            <w:r w:rsidRPr="00B823E2">
              <w:t>Omschrijving</w:t>
            </w:r>
          </w:p>
        </w:tc>
        <w:tc>
          <w:tcPr>
            <w:tcW w:w="7364" w:type="dxa"/>
          </w:tcPr>
          <w:p w14:paraId="216CBBB2" w14:textId="2FA2223C" w:rsidR="00E47CF8" w:rsidRPr="00B823E2" w:rsidRDefault="00E47CF8">
            <w:pPr>
              <w:jc w:val="both"/>
            </w:pPr>
            <w:r w:rsidRPr="00B823E2">
              <w:t>De lerende neemt verantwoordelijkheid op voor het eigen leerproces</w:t>
            </w:r>
            <w:r w:rsidR="00C16DCA">
              <w:t>.</w:t>
            </w:r>
          </w:p>
        </w:tc>
      </w:tr>
      <w:tr w:rsidR="00E47CF8" w:rsidRPr="00B823E2" w14:paraId="785C1F35" w14:textId="77777777">
        <w:tc>
          <w:tcPr>
            <w:tcW w:w="1696" w:type="dxa"/>
          </w:tcPr>
          <w:p w14:paraId="5A7E04B4" w14:textId="77777777" w:rsidR="00E47CF8" w:rsidRPr="00B823E2" w:rsidRDefault="00E47CF8">
            <w:pPr>
              <w:jc w:val="both"/>
            </w:pPr>
            <w:r w:rsidRPr="00B823E2">
              <w:t xml:space="preserve">Toepassing </w:t>
            </w:r>
          </w:p>
        </w:tc>
        <w:tc>
          <w:tcPr>
            <w:tcW w:w="7364" w:type="dxa"/>
          </w:tcPr>
          <w:p w14:paraId="2F8765E0" w14:textId="77777777" w:rsidR="00E47CF8" w:rsidRPr="00B823E2" w:rsidRDefault="00E47CF8">
            <w:pPr>
              <w:jc w:val="both"/>
            </w:pPr>
            <w:r w:rsidRPr="00B823E2">
              <w:t xml:space="preserve">De lerende formuleert eigen leerdoelen en verwachtingen bij aanvang van de opleiding. </w:t>
            </w:r>
          </w:p>
        </w:tc>
      </w:tr>
      <w:tr w:rsidR="00E47CF8" w:rsidRPr="00B823E2" w14:paraId="3204DAD6" w14:textId="77777777">
        <w:tc>
          <w:tcPr>
            <w:tcW w:w="9060" w:type="dxa"/>
            <w:gridSpan w:val="2"/>
            <w:shd w:val="clear" w:color="auto" w:fill="FDC900"/>
          </w:tcPr>
          <w:p w14:paraId="0126367C" w14:textId="77777777" w:rsidR="00E47CF8" w:rsidRPr="00B823E2" w:rsidRDefault="00E47CF8">
            <w:pPr>
              <w:jc w:val="center"/>
              <w:rPr>
                <w:b/>
                <w:bCs/>
              </w:rPr>
            </w:pPr>
            <w:r w:rsidRPr="00B823E2">
              <w:rPr>
                <w:b/>
                <w:bCs/>
                <w:lang w:val="en-US"/>
              </w:rPr>
              <w:t>Urgency</w:t>
            </w:r>
          </w:p>
        </w:tc>
      </w:tr>
      <w:tr w:rsidR="00E47CF8" w:rsidRPr="00B823E2" w14:paraId="6C08C8D8" w14:textId="77777777">
        <w:tc>
          <w:tcPr>
            <w:tcW w:w="1696" w:type="dxa"/>
          </w:tcPr>
          <w:p w14:paraId="7F4C0886" w14:textId="77777777" w:rsidR="00E47CF8" w:rsidRPr="00B823E2" w:rsidRDefault="00E47CF8">
            <w:pPr>
              <w:jc w:val="both"/>
            </w:pPr>
            <w:r w:rsidRPr="00B823E2">
              <w:t>Omschrijving</w:t>
            </w:r>
          </w:p>
        </w:tc>
        <w:tc>
          <w:tcPr>
            <w:tcW w:w="7364" w:type="dxa"/>
          </w:tcPr>
          <w:p w14:paraId="22EFFEA5" w14:textId="34715BC7" w:rsidR="00E47CF8" w:rsidRPr="00B823E2" w:rsidRDefault="00E47CF8">
            <w:pPr>
              <w:jc w:val="both"/>
            </w:pPr>
            <w:r w:rsidRPr="00B823E2">
              <w:t>De lerende ervaart urgentie om extra kennis en vaardigheden te ontwikkelen.</w:t>
            </w:r>
          </w:p>
        </w:tc>
      </w:tr>
      <w:tr w:rsidR="00E47CF8" w:rsidRPr="00B823E2" w14:paraId="52F6EEAE" w14:textId="77777777">
        <w:tc>
          <w:tcPr>
            <w:tcW w:w="1696" w:type="dxa"/>
          </w:tcPr>
          <w:p w14:paraId="280DFC8F" w14:textId="77777777" w:rsidR="00E47CF8" w:rsidRPr="00B823E2" w:rsidRDefault="00E47CF8">
            <w:pPr>
              <w:jc w:val="both"/>
            </w:pPr>
            <w:r w:rsidRPr="00B823E2">
              <w:t xml:space="preserve">Toepassing </w:t>
            </w:r>
          </w:p>
        </w:tc>
        <w:tc>
          <w:tcPr>
            <w:tcW w:w="7364" w:type="dxa"/>
          </w:tcPr>
          <w:p w14:paraId="3B9EB79E" w14:textId="27BB97B8" w:rsidR="00E47CF8" w:rsidRPr="00B823E2" w:rsidRDefault="00E47CF8">
            <w:pPr>
              <w:jc w:val="both"/>
            </w:pPr>
            <w:r w:rsidRPr="00B823E2">
              <w:t xml:space="preserve">De lerende </w:t>
            </w:r>
            <w:r w:rsidR="008C006E">
              <w:t>wordt gevraagd</w:t>
            </w:r>
            <w:r w:rsidRPr="00B823E2">
              <w:t xml:space="preserve"> eigen urgenties</w:t>
            </w:r>
            <w:r w:rsidR="00E3213F">
              <w:t>/</w:t>
            </w:r>
            <w:r>
              <w:t>leerbehoeftes</w:t>
            </w:r>
            <w:r w:rsidRPr="00B823E2">
              <w:t xml:space="preserve"> </w:t>
            </w:r>
            <w:r w:rsidR="008C006E">
              <w:t xml:space="preserve">te </w:t>
            </w:r>
            <w:r w:rsidRPr="00B823E2">
              <w:t xml:space="preserve">benoemen. De trainer zet in </w:t>
            </w:r>
            <w:r w:rsidR="003A3852">
              <w:t>op</w:t>
            </w:r>
            <w:r w:rsidRPr="00B823E2">
              <w:t xml:space="preserve"> praktijkgerichte casussen die de nieuwsgierigheid van de lerende prikkelen. </w:t>
            </w:r>
          </w:p>
        </w:tc>
      </w:tr>
      <w:tr w:rsidR="00E47CF8" w:rsidRPr="00B823E2" w14:paraId="4525624E" w14:textId="77777777">
        <w:tc>
          <w:tcPr>
            <w:tcW w:w="9060" w:type="dxa"/>
            <w:gridSpan w:val="2"/>
            <w:shd w:val="clear" w:color="auto" w:fill="FDC900"/>
          </w:tcPr>
          <w:p w14:paraId="662F7196" w14:textId="77777777" w:rsidR="00E47CF8" w:rsidRPr="00B823E2" w:rsidRDefault="00E47CF8">
            <w:pPr>
              <w:jc w:val="center"/>
              <w:rPr>
                <w:b/>
                <w:bCs/>
              </w:rPr>
            </w:pPr>
            <w:r w:rsidRPr="00B823E2">
              <w:rPr>
                <w:b/>
                <w:bCs/>
                <w:lang w:val="en-US"/>
              </w:rPr>
              <w:t>Collaboration &amp; Coaching</w:t>
            </w:r>
          </w:p>
        </w:tc>
      </w:tr>
      <w:tr w:rsidR="00E47CF8" w:rsidRPr="00B823E2" w14:paraId="43E19CE5" w14:textId="77777777">
        <w:tc>
          <w:tcPr>
            <w:tcW w:w="1696" w:type="dxa"/>
          </w:tcPr>
          <w:p w14:paraId="463929DF" w14:textId="77777777" w:rsidR="00E47CF8" w:rsidRPr="00B823E2" w:rsidRDefault="00E47CF8">
            <w:pPr>
              <w:jc w:val="both"/>
            </w:pPr>
            <w:r w:rsidRPr="00B823E2">
              <w:t>Omschrijving</w:t>
            </w:r>
          </w:p>
        </w:tc>
        <w:tc>
          <w:tcPr>
            <w:tcW w:w="7364" w:type="dxa"/>
          </w:tcPr>
          <w:p w14:paraId="1A081A32" w14:textId="77777777" w:rsidR="00E47CF8" w:rsidRPr="00B823E2" w:rsidRDefault="00E47CF8">
            <w:pPr>
              <w:jc w:val="both"/>
            </w:pPr>
            <w:r w:rsidRPr="00B823E2">
              <w:t xml:space="preserve">Leren vindt plaats in een netwerk van sociale interacties. </w:t>
            </w:r>
          </w:p>
        </w:tc>
      </w:tr>
      <w:tr w:rsidR="00E47CF8" w:rsidRPr="00B823E2" w14:paraId="58C55B8E" w14:textId="77777777">
        <w:tc>
          <w:tcPr>
            <w:tcW w:w="1696" w:type="dxa"/>
          </w:tcPr>
          <w:p w14:paraId="414CE7E4" w14:textId="77777777" w:rsidR="00E47CF8" w:rsidRPr="00B823E2" w:rsidRDefault="00E47CF8">
            <w:pPr>
              <w:jc w:val="both"/>
            </w:pPr>
            <w:r w:rsidRPr="00B823E2">
              <w:t xml:space="preserve">Toepassing </w:t>
            </w:r>
          </w:p>
        </w:tc>
        <w:tc>
          <w:tcPr>
            <w:tcW w:w="7364" w:type="dxa"/>
          </w:tcPr>
          <w:p w14:paraId="3E68E27B" w14:textId="77777777" w:rsidR="00E47CF8" w:rsidRPr="00B823E2" w:rsidRDefault="00E47CF8">
            <w:pPr>
              <w:jc w:val="both"/>
            </w:pPr>
            <w:r w:rsidRPr="00B823E2">
              <w:t xml:space="preserve">Coaching, intervisie, samenwerking en feedbackdialogen nemen een belangrijke rol in tijdens de opleiding. </w:t>
            </w:r>
          </w:p>
        </w:tc>
      </w:tr>
      <w:tr w:rsidR="00E47CF8" w:rsidRPr="00B823E2" w14:paraId="52F15E41" w14:textId="77777777">
        <w:tc>
          <w:tcPr>
            <w:tcW w:w="9060" w:type="dxa"/>
            <w:gridSpan w:val="2"/>
            <w:shd w:val="clear" w:color="auto" w:fill="FDC900"/>
          </w:tcPr>
          <w:p w14:paraId="26562C61" w14:textId="77777777" w:rsidR="00E47CF8" w:rsidRPr="00B823E2" w:rsidRDefault="00E47CF8">
            <w:pPr>
              <w:jc w:val="center"/>
              <w:rPr>
                <w:b/>
                <w:bCs/>
              </w:rPr>
            </w:pPr>
            <w:r w:rsidRPr="00B823E2">
              <w:rPr>
                <w:b/>
                <w:bCs/>
                <w:lang w:val="en-US"/>
              </w:rPr>
              <w:t>Hybrid Learning</w:t>
            </w:r>
          </w:p>
        </w:tc>
      </w:tr>
      <w:tr w:rsidR="00E47CF8" w:rsidRPr="00B823E2" w14:paraId="306044C3" w14:textId="77777777">
        <w:tc>
          <w:tcPr>
            <w:tcW w:w="1696" w:type="dxa"/>
          </w:tcPr>
          <w:p w14:paraId="10B9B55D" w14:textId="77777777" w:rsidR="00E47CF8" w:rsidRPr="00B823E2" w:rsidRDefault="00E47CF8">
            <w:pPr>
              <w:jc w:val="both"/>
            </w:pPr>
            <w:r w:rsidRPr="00B823E2">
              <w:t>Omschrijving</w:t>
            </w:r>
          </w:p>
        </w:tc>
        <w:tc>
          <w:tcPr>
            <w:tcW w:w="7364" w:type="dxa"/>
          </w:tcPr>
          <w:p w14:paraId="3F6F6AC8" w14:textId="77777777" w:rsidR="00E47CF8" w:rsidRPr="00B823E2" w:rsidRDefault="00E47CF8">
            <w:pPr>
              <w:jc w:val="both"/>
            </w:pPr>
            <w:r w:rsidRPr="00B823E2">
              <w:t>Het leertraject bestaat uit een doordachte combinatie van online en offline leermomenten en leervormen. De gebruikte werk- en leervormen zijn een middel en geen doel op zich.</w:t>
            </w:r>
          </w:p>
        </w:tc>
      </w:tr>
      <w:tr w:rsidR="00E47CF8" w:rsidRPr="00B823E2" w14:paraId="6E254F92" w14:textId="77777777">
        <w:tc>
          <w:tcPr>
            <w:tcW w:w="1696" w:type="dxa"/>
          </w:tcPr>
          <w:p w14:paraId="783AB8F7" w14:textId="77777777" w:rsidR="00E47CF8" w:rsidRPr="00B823E2" w:rsidRDefault="00E47CF8">
            <w:pPr>
              <w:jc w:val="both"/>
            </w:pPr>
            <w:r w:rsidRPr="00B823E2">
              <w:t xml:space="preserve">Toepassing </w:t>
            </w:r>
          </w:p>
        </w:tc>
        <w:tc>
          <w:tcPr>
            <w:tcW w:w="7364" w:type="dxa"/>
          </w:tcPr>
          <w:p w14:paraId="7FD6CA8C" w14:textId="68F2F962" w:rsidR="00E47CF8" w:rsidRPr="00B823E2" w:rsidRDefault="00E47CF8">
            <w:pPr>
              <w:jc w:val="both"/>
            </w:pPr>
            <w:r w:rsidRPr="00B823E2">
              <w:t>Tijdens de ontwikkeling van deze opleiding werd, aan de hand van het B</w:t>
            </w:r>
            <w:r>
              <w:t xml:space="preserve">usiness </w:t>
            </w:r>
            <w:r w:rsidRPr="00B823E2">
              <w:t>I</w:t>
            </w:r>
            <w:r>
              <w:t>mpact</w:t>
            </w:r>
            <w:r w:rsidRPr="00B823E2">
              <w:t>-model</w:t>
            </w:r>
            <w:r>
              <w:t xml:space="preserve"> (ontwikkeld door </w:t>
            </w:r>
            <w:r w:rsidRPr="00D91DE4">
              <w:t>De Opleidingscoach</w:t>
            </w:r>
            <w:r w:rsidRPr="00D91DE4">
              <w:rPr>
                <w:rStyle w:val="Voetnootmarkering"/>
              </w:rPr>
              <w:footnoteReference w:id="4"/>
            </w:r>
            <w:r>
              <w:t>)</w:t>
            </w:r>
            <w:r w:rsidRPr="00B823E2">
              <w:t>, een doordachte keuze gemaakt voor online/offline</w:t>
            </w:r>
            <w:r w:rsidR="00906BD1">
              <w:t>-synchroon/asynchrone</w:t>
            </w:r>
            <w:r w:rsidRPr="00B823E2">
              <w:t xml:space="preserve"> werkvormen en leeractiviteiten. Er wordt ingezet op een weloverwogen variatie</w:t>
            </w:r>
            <w:r w:rsidR="006C4C0C">
              <w:t>.</w:t>
            </w:r>
            <w:r w:rsidRPr="00B823E2">
              <w:t xml:space="preserve"> </w:t>
            </w:r>
          </w:p>
        </w:tc>
      </w:tr>
      <w:tr w:rsidR="00E47CF8" w:rsidRPr="00B823E2" w14:paraId="1C4FDA11" w14:textId="77777777">
        <w:trPr>
          <w:trHeight w:val="241"/>
        </w:trPr>
        <w:tc>
          <w:tcPr>
            <w:tcW w:w="9060" w:type="dxa"/>
            <w:gridSpan w:val="2"/>
            <w:shd w:val="clear" w:color="auto" w:fill="FDC900"/>
          </w:tcPr>
          <w:p w14:paraId="286A97D7" w14:textId="77777777" w:rsidR="00E47CF8" w:rsidRPr="00B823E2" w:rsidRDefault="00E47CF8">
            <w:pPr>
              <w:jc w:val="center"/>
              <w:rPr>
                <w:b/>
                <w:bCs/>
              </w:rPr>
            </w:pPr>
            <w:r w:rsidRPr="00B823E2">
              <w:rPr>
                <w:b/>
                <w:bCs/>
                <w:lang w:val="en-US"/>
              </w:rPr>
              <w:t>Flexibility</w:t>
            </w:r>
          </w:p>
        </w:tc>
      </w:tr>
      <w:tr w:rsidR="00E47CF8" w:rsidRPr="00B823E2" w14:paraId="3930F93B" w14:textId="77777777">
        <w:tc>
          <w:tcPr>
            <w:tcW w:w="1696" w:type="dxa"/>
          </w:tcPr>
          <w:p w14:paraId="3E6D722D" w14:textId="77777777" w:rsidR="00E47CF8" w:rsidRPr="00B823E2" w:rsidRDefault="00E47CF8">
            <w:pPr>
              <w:jc w:val="both"/>
            </w:pPr>
            <w:r w:rsidRPr="00B823E2">
              <w:t>Omschrijving</w:t>
            </w:r>
          </w:p>
        </w:tc>
        <w:tc>
          <w:tcPr>
            <w:tcW w:w="7364" w:type="dxa"/>
          </w:tcPr>
          <w:p w14:paraId="07C20470" w14:textId="55AB971B" w:rsidR="00E47CF8" w:rsidRPr="00B823E2" w:rsidRDefault="00DC1C0D">
            <w:pPr>
              <w:jc w:val="both"/>
            </w:pPr>
            <w:r>
              <w:t>V</w:t>
            </w:r>
            <w:r w:rsidR="00E47CF8" w:rsidRPr="00B823E2">
              <w:t xml:space="preserve">ariatie en inspraak in de opleiding </w:t>
            </w:r>
            <w:r>
              <w:t>zorgt</w:t>
            </w:r>
            <w:r w:rsidR="00E47CF8" w:rsidRPr="00B823E2">
              <w:t xml:space="preserve"> ervoor dat iedereen tot leren komt.</w:t>
            </w:r>
          </w:p>
        </w:tc>
      </w:tr>
      <w:tr w:rsidR="00E47CF8" w:rsidRPr="00B823E2" w14:paraId="2972A4F5" w14:textId="77777777">
        <w:tc>
          <w:tcPr>
            <w:tcW w:w="1696" w:type="dxa"/>
          </w:tcPr>
          <w:p w14:paraId="26D61D48" w14:textId="77777777" w:rsidR="00E47CF8" w:rsidRPr="00B823E2" w:rsidRDefault="00E47CF8">
            <w:pPr>
              <w:jc w:val="both"/>
            </w:pPr>
            <w:r w:rsidRPr="00B823E2">
              <w:t xml:space="preserve">Toepassing </w:t>
            </w:r>
          </w:p>
        </w:tc>
        <w:tc>
          <w:tcPr>
            <w:tcW w:w="7364" w:type="dxa"/>
          </w:tcPr>
          <w:p w14:paraId="7F2E2C9E" w14:textId="77777777" w:rsidR="00E47CF8" w:rsidRPr="00B823E2" w:rsidRDefault="00E47CF8">
            <w:pPr>
              <w:jc w:val="both"/>
            </w:pPr>
            <w:r w:rsidRPr="00B823E2">
              <w:t xml:space="preserve">Er wordt ruimte voorzien om in te spelen op de urgenties van lerenden. De trainer is in staat in te gaan op deze urgenties en </w:t>
            </w:r>
            <w:r>
              <w:t xml:space="preserve">houdt </w:t>
            </w:r>
            <w:r w:rsidRPr="00B823E2">
              <w:t xml:space="preserve">niet star aan de eigen planning vast. </w:t>
            </w:r>
          </w:p>
        </w:tc>
      </w:tr>
      <w:tr w:rsidR="00E47CF8" w:rsidRPr="00B823E2" w14:paraId="5EEDA370" w14:textId="77777777">
        <w:tc>
          <w:tcPr>
            <w:tcW w:w="9060" w:type="dxa"/>
            <w:gridSpan w:val="2"/>
            <w:shd w:val="clear" w:color="auto" w:fill="FDC900"/>
          </w:tcPr>
          <w:p w14:paraId="2E2F12B6" w14:textId="77777777" w:rsidR="00E47CF8" w:rsidRPr="00B823E2" w:rsidRDefault="00E47CF8">
            <w:pPr>
              <w:jc w:val="center"/>
              <w:rPr>
                <w:b/>
                <w:bCs/>
              </w:rPr>
            </w:pPr>
            <w:r w:rsidRPr="00B823E2">
              <w:rPr>
                <w:b/>
                <w:bCs/>
                <w:lang w:val="en-US"/>
              </w:rPr>
              <w:t>Action &amp; Knowledge sharing</w:t>
            </w:r>
          </w:p>
        </w:tc>
      </w:tr>
      <w:tr w:rsidR="00E47CF8" w:rsidRPr="00B823E2" w14:paraId="4F98B3BE" w14:textId="77777777">
        <w:tc>
          <w:tcPr>
            <w:tcW w:w="1696" w:type="dxa"/>
          </w:tcPr>
          <w:p w14:paraId="5DA3D8ED" w14:textId="77777777" w:rsidR="00E47CF8" w:rsidRPr="00B823E2" w:rsidRDefault="00E47CF8">
            <w:pPr>
              <w:jc w:val="both"/>
              <w:rPr>
                <w:lang w:val="en-US"/>
              </w:rPr>
            </w:pPr>
            <w:r w:rsidRPr="00B823E2">
              <w:t>Omschrijving</w:t>
            </w:r>
          </w:p>
        </w:tc>
        <w:tc>
          <w:tcPr>
            <w:tcW w:w="7364" w:type="dxa"/>
          </w:tcPr>
          <w:p w14:paraId="71C5E2BF" w14:textId="77777777" w:rsidR="00E47CF8" w:rsidRPr="00B823E2" w:rsidRDefault="00E47CF8">
            <w:pPr>
              <w:jc w:val="both"/>
            </w:pPr>
            <w:r w:rsidRPr="00B823E2">
              <w:t>Leren impliceert actieve kennisopbouw en kennisdeling.</w:t>
            </w:r>
          </w:p>
        </w:tc>
      </w:tr>
      <w:tr w:rsidR="00E47CF8" w:rsidRPr="00B823E2" w14:paraId="2DA1CDA0" w14:textId="77777777">
        <w:tc>
          <w:tcPr>
            <w:tcW w:w="1696" w:type="dxa"/>
          </w:tcPr>
          <w:p w14:paraId="303471B1" w14:textId="77777777" w:rsidR="00E47CF8" w:rsidRPr="00B823E2" w:rsidRDefault="00E47CF8">
            <w:pPr>
              <w:jc w:val="both"/>
              <w:rPr>
                <w:lang w:val="en-US"/>
              </w:rPr>
            </w:pPr>
            <w:r w:rsidRPr="00B823E2">
              <w:t xml:space="preserve">Toepassing </w:t>
            </w:r>
          </w:p>
        </w:tc>
        <w:tc>
          <w:tcPr>
            <w:tcW w:w="7364" w:type="dxa"/>
          </w:tcPr>
          <w:p w14:paraId="66FA5BD4" w14:textId="72C48CDC" w:rsidR="00E47CF8" w:rsidRPr="00B823E2" w:rsidRDefault="00AE57A5">
            <w:pPr>
              <w:jc w:val="both"/>
            </w:pPr>
            <w:r>
              <w:rPr>
                <w:rFonts w:cstheme="minorHAnsi"/>
              </w:rPr>
              <w:t>D</w:t>
            </w:r>
            <w:r w:rsidR="00E47CF8" w:rsidRPr="00B823E2">
              <w:rPr>
                <w:rFonts w:cstheme="minorHAnsi"/>
              </w:rPr>
              <w:t xml:space="preserve">e opleiding </w:t>
            </w:r>
            <w:r>
              <w:rPr>
                <w:rFonts w:cstheme="minorHAnsi"/>
              </w:rPr>
              <w:t>zet in</w:t>
            </w:r>
            <w:r w:rsidR="00E47CF8" w:rsidRPr="00B823E2">
              <w:rPr>
                <w:rFonts w:cstheme="minorHAnsi"/>
              </w:rPr>
              <w:t xml:space="preserve"> op actieve werkvormen. De lerende</w:t>
            </w:r>
            <w:r w:rsidR="00E47CF8">
              <w:rPr>
                <w:rFonts w:cstheme="minorHAnsi"/>
              </w:rPr>
              <w:t>n krijgen</w:t>
            </w:r>
            <w:r w:rsidR="00E47CF8" w:rsidRPr="00B823E2">
              <w:rPr>
                <w:rFonts w:cstheme="minorHAnsi"/>
              </w:rPr>
              <w:t xml:space="preserve"> veelvuldig de kans om samen te werken en om van elkaars inzichten en ervaringen te leren.</w:t>
            </w:r>
          </w:p>
        </w:tc>
      </w:tr>
      <w:tr w:rsidR="00E47CF8" w:rsidRPr="00B823E2" w14:paraId="29251E77" w14:textId="77777777">
        <w:tc>
          <w:tcPr>
            <w:tcW w:w="9060" w:type="dxa"/>
            <w:gridSpan w:val="2"/>
            <w:shd w:val="clear" w:color="auto" w:fill="FDC900"/>
          </w:tcPr>
          <w:p w14:paraId="335A4566" w14:textId="77777777" w:rsidR="00E47CF8" w:rsidRPr="00B823E2" w:rsidRDefault="00E47CF8">
            <w:pPr>
              <w:jc w:val="center"/>
              <w:rPr>
                <w:b/>
                <w:bCs/>
              </w:rPr>
            </w:pPr>
            <w:r w:rsidRPr="00B823E2">
              <w:rPr>
                <w:b/>
                <w:bCs/>
                <w:lang w:val="en-US"/>
              </w:rPr>
              <w:t>Assessment as learning</w:t>
            </w:r>
          </w:p>
        </w:tc>
      </w:tr>
      <w:tr w:rsidR="00E47CF8" w:rsidRPr="00B823E2" w14:paraId="06EF8D16" w14:textId="77777777">
        <w:tc>
          <w:tcPr>
            <w:tcW w:w="1696" w:type="dxa"/>
          </w:tcPr>
          <w:p w14:paraId="100E8EDB" w14:textId="77777777" w:rsidR="00E47CF8" w:rsidRPr="00B823E2" w:rsidRDefault="00E47CF8">
            <w:pPr>
              <w:jc w:val="both"/>
            </w:pPr>
            <w:r w:rsidRPr="00B823E2">
              <w:t>Omschrijving</w:t>
            </w:r>
          </w:p>
        </w:tc>
        <w:tc>
          <w:tcPr>
            <w:tcW w:w="7364" w:type="dxa"/>
          </w:tcPr>
          <w:p w14:paraId="198B0FF3" w14:textId="77777777" w:rsidR="00E47CF8" w:rsidRPr="00B823E2" w:rsidRDefault="00E47CF8">
            <w:pPr>
              <w:jc w:val="both"/>
            </w:pPr>
            <w:r w:rsidRPr="00B823E2">
              <w:t>Richt tijdens de opleiding evaluaties in als leermomenten. Test niet aan het einde van een leertraject.</w:t>
            </w:r>
          </w:p>
        </w:tc>
      </w:tr>
      <w:tr w:rsidR="00E47CF8" w:rsidRPr="00B823E2" w14:paraId="5B697D6F" w14:textId="77777777">
        <w:tc>
          <w:tcPr>
            <w:tcW w:w="1696" w:type="dxa"/>
          </w:tcPr>
          <w:p w14:paraId="2F043420" w14:textId="77777777" w:rsidR="00E47CF8" w:rsidRPr="00B823E2" w:rsidRDefault="00E47CF8">
            <w:pPr>
              <w:jc w:val="both"/>
            </w:pPr>
            <w:r w:rsidRPr="00B823E2">
              <w:t xml:space="preserve">Toepassing </w:t>
            </w:r>
          </w:p>
        </w:tc>
        <w:tc>
          <w:tcPr>
            <w:tcW w:w="7364" w:type="dxa"/>
          </w:tcPr>
          <w:p w14:paraId="4F506CC4" w14:textId="57AD7EB4" w:rsidR="00E47CF8" w:rsidRPr="00B823E2" w:rsidRDefault="004F7565">
            <w:pPr>
              <w:jc w:val="both"/>
            </w:pPr>
            <w:r>
              <w:t>Via</w:t>
            </w:r>
            <w:r w:rsidR="00E47CF8" w:rsidRPr="00B823E2">
              <w:t xml:space="preserve"> directe feedback/intervisie, wordt er ingezet op assessment as learning. Er wordt gebruik gemaakt van verschillende methoden om zowel de lerenden als de trainer inzicht te geven in ieders leerproces: zelfreflectie, peerfeedback en coaching. </w:t>
            </w:r>
          </w:p>
        </w:tc>
      </w:tr>
    </w:tbl>
    <w:p w14:paraId="78FDEA2E" w14:textId="77777777" w:rsidR="00E47CF8" w:rsidRPr="00D91DE4" w:rsidRDefault="00E47CF8" w:rsidP="00E47CF8">
      <w:pPr>
        <w:jc w:val="both"/>
      </w:pPr>
    </w:p>
    <w:p w14:paraId="35BABD0F" w14:textId="77777777" w:rsidR="00E47CF8" w:rsidRPr="00E47CF8" w:rsidRDefault="00E47CF8" w:rsidP="00E47CF8"/>
    <w:p w14:paraId="443A3C0B" w14:textId="1272A90E" w:rsidR="007E44FF" w:rsidRPr="00D91DE4" w:rsidRDefault="00972193" w:rsidP="0023014C">
      <w:pPr>
        <w:pStyle w:val="Kop2"/>
        <w:numPr>
          <w:ilvl w:val="1"/>
          <w:numId w:val="10"/>
        </w:numPr>
        <w:jc w:val="both"/>
        <w:rPr>
          <w:rFonts w:ascii="Avenir Next LT Pro" w:hAnsi="Avenir Next LT Pro"/>
        </w:rPr>
      </w:pPr>
      <w:bookmarkStart w:id="19" w:name="_Toc156825330"/>
      <w:r w:rsidRPr="00D91DE4">
        <w:rPr>
          <w:rFonts w:ascii="Avenir Next LT Pro" w:hAnsi="Avenir Next LT Pro"/>
        </w:rPr>
        <w:lastRenderedPageBreak/>
        <w:t>B</w:t>
      </w:r>
      <w:r w:rsidR="00E47CF8">
        <w:rPr>
          <w:rFonts w:ascii="Avenir Next LT Pro" w:hAnsi="Avenir Next LT Pro"/>
        </w:rPr>
        <w:t xml:space="preserve">usiness </w:t>
      </w:r>
      <w:r w:rsidRPr="00D91DE4">
        <w:rPr>
          <w:rFonts w:ascii="Avenir Next LT Pro" w:hAnsi="Avenir Next LT Pro"/>
        </w:rPr>
        <w:t>I</w:t>
      </w:r>
      <w:r w:rsidR="00E47CF8">
        <w:rPr>
          <w:rFonts w:ascii="Avenir Next LT Pro" w:hAnsi="Avenir Next LT Pro"/>
        </w:rPr>
        <w:t>mpact</w:t>
      </w:r>
      <w:r w:rsidRPr="00D91DE4">
        <w:rPr>
          <w:rFonts w:ascii="Avenir Next LT Pro" w:hAnsi="Avenir Next LT Pro"/>
        </w:rPr>
        <w:t>-model</w:t>
      </w:r>
      <w:bookmarkEnd w:id="17"/>
      <w:bookmarkEnd w:id="19"/>
    </w:p>
    <w:p w14:paraId="4FD874FA" w14:textId="77777777" w:rsidR="0094782F" w:rsidRDefault="0094782F" w:rsidP="002F0472">
      <w:pPr>
        <w:jc w:val="both"/>
      </w:pPr>
    </w:p>
    <w:p w14:paraId="20E9C972" w14:textId="3E0C818C" w:rsidR="00306991" w:rsidRDefault="00306991" w:rsidP="002F0472">
      <w:pPr>
        <w:jc w:val="both"/>
      </w:pPr>
      <w:r w:rsidRPr="00306991">
        <w:t xml:space="preserve">Het HILL-model vraagt om hybride leertrajecten. Hybride leertrajecten bestaan uit een </w:t>
      </w:r>
      <w:r w:rsidRPr="00E42A08">
        <w:rPr>
          <w:b/>
          <w:bCs/>
        </w:rPr>
        <w:t>doordachte</w:t>
      </w:r>
      <w:r w:rsidRPr="00306991">
        <w:t xml:space="preserve"> mix van online/offline en synchrone/asynchrone leermomenten</w:t>
      </w:r>
      <w:r>
        <w:t xml:space="preserve">. </w:t>
      </w:r>
      <w:r w:rsidR="00987174">
        <w:t xml:space="preserve">Om </w:t>
      </w:r>
      <w:r w:rsidR="00E47CF8">
        <w:t>een</w:t>
      </w:r>
      <w:r w:rsidR="00987174">
        <w:t xml:space="preserve"> hybride leertraject te </w:t>
      </w:r>
      <w:r w:rsidR="00E47CF8">
        <w:t xml:space="preserve">ontwikkelen lieten we ons inspireren door </w:t>
      </w:r>
      <w:r w:rsidR="00987174">
        <w:t xml:space="preserve">het </w:t>
      </w:r>
      <w:r w:rsidR="00126F28" w:rsidRPr="00D91DE4">
        <w:t>B</w:t>
      </w:r>
      <w:r>
        <w:t xml:space="preserve">usiness </w:t>
      </w:r>
      <w:r w:rsidR="00126F28" w:rsidRPr="00D91DE4">
        <w:t>I</w:t>
      </w:r>
      <w:r>
        <w:t>mpact</w:t>
      </w:r>
      <w:r w:rsidR="00126F28" w:rsidRPr="00D91DE4">
        <w:t>-model</w:t>
      </w:r>
      <w:r>
        <w:t xml:space="preserve"> (BI-model)</w:t>
      </w:r>
      <w:r w:rsidR="00126F28" w:rsidRPr="00D91DE4">
        <w:t>. Het BI-model werd ontwikkeld door De Opleidingscoach</w:t>
      </w:r>
      <w:r w:rsidR="00972193" w:rsidRPr="00D91DE4">
        <w:rPr>
          <w:rStyle w:val="Voetnootmarkering"/>
        </w:rPr>
        <w:footnoteReference w:id="5"/>
      </w:r>
      <w:r w:rsidR="00126F28" w:rsidRPr="00D91DE4">
        <w:t xml:space="preserve"> </w:t>
      </w:r>
      <w:r w:rsidR="00E42A08">
        <w:t>en biedt praktische richtlijnen v</w:t>
      </w:r>
      <w:r w:rsidR="00972193" w:rsidRPr="00D91DE4">
        <w:t>oor de ontwikkeling van hybride leeracties</w:t>
      </w:r>
      <w:r>
        <w:t xml:space="preserve"> in 4 stappen: </w:t>
      </w:r>
    </w:p>
    <w:p w14:paraId="542C729A" w14:textId="77777777" w:rsidR="00CB5631" w:rsidRDefault="00306991" w:rsidP="00CB5631">
      <w:pPr>
        <w:ind w:left="708"/>
        <w:jc w:val="both"/>
      </w:pPr>
      <w:r>
        <w:t xml:space="preserve">1. </w:t>
      </w:r>
      <w:r w:rsidR="00CB5631">
        <w:t>Omschrijf het algemeen doel</w:t>
      </w:r>
    </w:p>
    <w:p w14:paraId="49D527CB" w14:textId="44322E71" w:rsidR="00306991" w:rsidRPr="00CB5631" w:rsidRDefault="00306991" w:rsidP="00306991">
      <w:pPr>
        <w:ind w:left="708"/>
        <w:jc w:val="both"/>
        <w:rPr>
          <w:i/>
          <w:iCs/>
        </w:rPr>
      </w:pPr>
      <w:r w:rsidRPr="00CB5631">
        <w:rPr>
          <w:i/>
          <w:iCs/>
        </w:rPr>
        <w:t xml:space="preserve">Wat is het doel? Waarom wordt deze opleiding ontwikkeld? </w:t>
      </w:r>
    </w:p>
    <w:p w14:paraId="31417809" w14:textId="77777777" w:rsidR="00CB5631" w:rsidRDefault="00306991" w:rsidP="00CB5631">
      <w:pPr>
        <w:ind w:left="708"/>
        <w:jc w:val="both"/>
      </w:pPr>
      <w:r>
        <w:t xml:space="preserve">2. </w:t>
      </w:r>
      <w:r w:rsidR="00CB5631">
        <w:t>Omschrijf de gewenste gedragingen</w:t>
      </w:r>
    </w:p>
    <w:p w14:paraId="4172ABD2" w14:textId="37A6C437" w:rsidR="00CB5631" w:rsidRPr="00CB5631" w:rsidRDefault="00306991" w:rsidP="00CB5631">
      <w:pPr>
        <w:ind w:left="708"/>
        <w:jc w:val="both"/>
        <w:rPr>
          <w:i/>
          <w:iCs/>
        </w:rPr>
      </w:pPr>
      <w:r w:rsidRPr="00CB5631">
        <w:rPr>
          <w:i/>
          <w:iCs/>
        </w:rPr>
        <w:t xml:space="preserve">Wat doen lerenden wanneer dit doel bereikt is? Welk gedrag stellen lerenden? </w:t>
      </w:r>
    </w:p>
    <w:p w14:paraId="611F631C" w14:textId="4CE1C64A" w:rsidR="00CB5631" w:rsidRDefault="00306991" w:rsidP="00CB5631">
      <w:pPr>
        <w:ind w:left="708"/>
        <w:jc w:val="both"/>
      </w:pPr>
      <w:r>
        <w:t xml:space="preserve">3. </w:t>
      </w:r>
      <w:r w:rsidR="00CB5631">
        <w:t>Schat de complexiteit en kriti</w:t>
      </w:r>
      <w:r w:rsidR="002011C5">
        <w:t>citeit</w:t>
      </w:r>
      <w:r w:rsidR="00CB5631">
        <w:t xml:space="preserve"> van elk gedrag in</w:t>
      </w:r>
    </w:p>
    <w:p w14:paraId="78252E9F" w14:textId="6585BE0D" w:rsidR="00CB5631" w:rsidRPr="00CB5631" w:rsidRDefault="00CB5631" w:rsidP="00CB5631">
      <w:pPr>
        <w:ind w:left="708"/>
        <w:jc w:val="both"/>
        <w:rPr>
          <w:i/>
          <w:iCs/>
        </w:rPr>
      </w:pPr>
      <w:r w:rsidRPr="00CB5631">
        <w:rPr>
          <w:i/>
          <w:iCs/>
        </w:rPr>
        <w:t xml:space="preserve">Hoe complex is het stellen van het beoogde gedrag? Hoe kritisch is het stellen van het beoogde gedrag? </w:t>
      </w:r>
    </w:p>
    <w:p w14:paraId="2851AB56" w14:textId="03C52E7D" w:rsidR="00306991" w:rsidRDefault="00306991" w:rsidP="00CB5631">
      <w:pPr>
        <w:ind w:left="708"/>
        <w:jc w:val="both"/>
      </w:pPr>
      <w:r>
        <w:t>4. Kies voor geschikte online/offline en synchrone/asynchrone leervorm</w:t>
      </w:r>
    </w:p>
    <w:p w14:paraId="7BEB5C2B" w14:textId="71C8E52F" w:rsidR="00CB5631" w:rsidRPr="00CB5631" w:rsidRDefault="00CB5631" w:rsidP="00C71608">
      <w:pPr>
        <w:ind w:left="708"/>
        <w:jc w:val="both"/>
        <w:rPr>
          <w:i/>
          <w:iCs/>
        </w:rPr>
      </w:pPr>
      <w:r w:rsidRPr="00CB5631">
        <w:rPr>
          <w:i/>
          <w:iCs/>
        </w:rPr>
        <w:t xml:space="preserve">Maak op basis van de complexiteit en kriticiteit van de gedragingen een keuze voor een online/offline of synchrone/asynchrone leervorm. </w:t>
      </w:r>
    </w:p>
    <w:p w14:paraId="4AE7A50E" w14:textId="48BDFE20" w:rsidR="00306991" w:rsidRDefault="00C71608" w:rsidP="00C71608">
      <w:pPr>
        <w:ind w:left="708"/>
        <w:jc w:val="center"/>
      </w:pPr>
      <w:r w:rsidRPr="00C71608">
        <w:rPr>
          <w:noProof/>
        </w:rPr>
        <w:drawing>
          <wp:inline distT="0" distB="0" distL="0" distR="0" wp14:anchorId="3BCAE219" wp14:editId="2BF1A5EC">
            <wp:extent cx="3846164" cy="2338654"/>
            <wp:effectExtent l="38100" t="38100" r="40640" b="43180"/>
            <wp:docPr id="26302672" name="Afbeelding 26302672" descr="Afbeelding met tekst, schermopname, Lettertyp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02672" name="Afbeelding 1" descr="Afbeelding met tekst, schermopname, Lettertype, lijn&#10;&#10;Automatisch gegenereerde beschrijving"/>
                    <pic:cNvPicPr/>
                  </pic:nvPicPr>
                  <pic:blipFill>
                    <a:blip r:embed="rId20"/>
                    <a:stretch>
                      <a:fillRect/>
                    </a:stretch>
                  </pic:blipFill>
                  <pic:spPr>
                    <a:xfrm>
                      <a:off x="0" y="0"/>
                      <a:ext cx="3855490" cy="2344324"/>
                    </a:xfrm>
                    <a:prstGeom prst="rect">
                      <a:avLst/>
                    </a:prstGeom>
                    <a:ln w="28575">
                      <a:solidFill>
                        <a:srgbClr val="FDC900"/>
                      </a:solidFill>
                    </a:ln>
                  </pic:spPr>
                </pic:pic>
              </a:graphicData>
            </a:graphic>
          </wp:inline>
        </w:drawing>
      </w:r>
    </w:p>
    <w:p w14:paraId="2E230FC3" w14:textId="77777777" w:rsidR="0094782F" w:rsidRDefault="0094782F" w:rsidP="00BE18A2">
      <w:pPr>
        <w:rPr>
          <w:rFonts w:cs="Calibri"/>
          <w:color w:val="000000"/>
        </w:rPr>
      </w:pPr>
      <w:bookmarkStart w:id="20" w:name="_Toc137640724"/>
    </w:p>
    <w:p w14:paraId="460FE939" w14:textId="0804BFE8" w:rsidR="002011C5" w:rsidRDefault="00BE18A2" w:rsidP="00BE18A2">
      <w:pPr>
        <w:rPr>
          <w:rFonts w:eastAsiaTheme="majorEastAsia" w:cstheme="majorBidi"/>
          <w:b/>
          <w:color w:val="FDC900"/>
          <w:sz w:val="26"/>
          <w:szCs w:val="26"/>
        </w:rPr>
      </w:pPr>
      <w:r w:rsidRPr="00BE18A2">
        <w:rPr>
          <w:rFonts w:cs="Calibri"/>
          <w:color w:val="000000"/>
        </w:rPr>
        <w:t>Voorliggende opleiding kwam tot stand door een complementair partnerschap tussen</w:t>
      </w:r>
      <w:r w:rsidRPr="00BE18A2">
        <w:rPr>
          <w:rFonts w:eastAsiaTheme="majorEastAsia" w:cs="Calibri"/>
          <w:color w:val="000000"/>
        </w:rPr>
        <w:t> </w:t>
      </w:r>
      <w:r w:rsidR="000D0FE1">
        <w:rPr>
          <w:rFonts w:eastAsiaTheme="majorEastAsia" w:cs="Calibri"/>
          <w:color w:val="000000"/>
        </w:rPr>
        <w:t xml:space="preserve">de onderzoeksgroep </w:t>
      </w:r>
      <w:r w:rsidR="0094782F" w:rsidRPr="000D0FE1">
        <w:rPr>
          <w:rFonts w:eastAsiaTheme="majorEastAsia" w:cs="Calibri"/>
          <w:i/>
          <w:iCs/>
          <w:color w:val="000000"/>
        </w:rPr>
        <w:t>Inclusive Diversity</w:t>
      </w:r>
      <w:r w:rsidR="000D0FE1">
        <w:rPr>
          <w:rFonts w:eastAsiaTheme="majorEastAsia" w:cs="Calibri"/>
          <w:color w:val="000000"/>
        </w:rPr>
        <w:t xml:space="preserve"> van </w:t>
      </w:r>
      <w:r>
        <w:rPr>
          <w:rFonts w:cs="Calibri"/>
          <w:i/>
          <w:iCs/>
          <w:color w:val="000000"/>
        </w:rPr>
        <w:t xml:space="preserve">Thomas More,  Scum Studios en Beyond </w:t>
      </w:r>
      <w:r w:rsidR="00FA6746">
        <w:rPr>
          <w:rFonts w:cs="Calibri"/>
          <w:i/>
          <w:iCs/>
          <w:color w:val="000000"/>
        </w:rPr>
        <w:t>T</w:t>
      </w:r>
      <w:r>
        <w:rPr>
          <w:rFonts w:cs="Calibri"/>
          <w:i/>
          <w:iCs/>
          <w:color w:val="000000"/>
        </w:rPr>
        <w:t xml:space="preserve">he </w:t>
      </w:r>
      <w:r w:rsidR="00FA6746">
        <w:rPr>
          <w:rFonts w:cs="Calibri"/>
          <w:i/>
          <w:iCs/>
          <w:color w:val="000000"/>
        </w:rPr>
        <w:t>H</w:t>
      </w:r>
      <w:r>
        <w:rPr>
          <w:rFonts w:cs="Calibri"/>
          <w:i/>
          <w:iCs/>
          <w:color w:val="000000"/>
        </w:rPr>
        <w:t>orizon</w:t>
      </w:r>
      <w:r w:rsidRPr="00BE18A2">
        <w:rPr>
          <w:rFonts w:cs="Calibri"/>
          <w:color w:val="000000"/>
        </w:rPr>
        <w:t>. Het ontwikkelteam bestond uit volgende experten:</w:t>
      </w:r>
      <w:r w:rsidRPr="00BE18A2">
        <w:rPr>
          <w:rFonts w:eastAsiaTheme="majorEastAsia" w:cs="Calibri"/>
          <w:color w:val="000000"/>
        </w:rPr>
        <w:t> </w:t>
      </w:r>
      <w:r w:rsidR="000D0FE1">
        <w:rPr>
          <w:rFonts w:eastAsiaTheme="majorEastAsia" w:cs="Calibri"/>
          <w:color w:val="000000"/>
        </w:rPr>
        <w:t xml:space="preserve">dr. </w:t>
      </w:r>
      <w:r>
        <w:rPr>
          <w:rFonts w:cs="Calibri"/>
          <w:i/>
          <w:iCs/>
          <w:color w:val="000000"/>
        </w:rPr>
        <w:t>Aleidis Devillé (</w:t>
      </w:r>
      <w:r w:rsidR="000D0FE1">
        <w:rPr>
          <w:rFonts w:cs="Calibri"/>
          <w:i/>
          <w:iCs/>
          <w:color w:val="000000"/>
        </w:rPr>
        <w:t xml:space="preserve">Inclusive Diversity - </w:t>
      </w:r>
      <w:r>
        <w:rPr>
          <w:rFonts w:cs="Calibri"/>
          <w:i/>
          <w:iCs/>
          <w:color w:val="000000"/>
        </w:rPr>
        <w:t>Thomas More), Jasmien Sirfouq</w:t>
      </w:r>
      <w:r w:rsidR="000D0FE1">
        <w:rPr>
          <w:rFonts w:cs="Calibri"/>
          <w:i/>
          <w:iCs/>
          <w:color w:val="000000"/>
        </w:rPr>
        <w:t xml:space="preserve"> </w:t>
      </w:r>
      <w:r>
        <w:rPr>
          <w:rFonts w:cs="Calibri"/>
          <w:i/>
          <w:iCs/>
          <w:color w:val="000000"/>
        </w:rPr>
        <w:t xml:space="preserve">(Thomas More), Mohamed El Kasmi (Scum Studios) en Fatih Yilmaz (Beyond </w:t>
      </w:r>
      <w:r w:rsidR="00FA6746">
        <w:rPr>
          <w:rFonts w:cs="Calibri"/>
          <w:i/>
          <w:iCs/>
          <w:color w:val="000000"/>
        </w:rPr>
        <w:t>T</w:t>
      </w:r>
      <w:r>
        <w:rPr>
          <w:rFonts w:cs="Calibri"/>
          <w:i/>
          <w:iCs/>
          <w:color w:val="000000"/>
        </w:rPr>
        <w:t xml:space="preserve">he </w:t>
      </w:r>
      <w:r w:rsidR="00FA6746">
        <w:rPr>
          <w:rFonts w:cs="Calibri"/>
          <w:i/>
          <w:iCs/>
          <w:color w:val="000000"/>
        </w:rPr>
        <w:t>H</w:t>
      </w:r>
      <w:r>
        <w:rPr>
          <w:rFonts w:cs="Calibri"/>
          <w:i/>
          <w:iCs/>
          <w:color w:val="000000"/>
        </w:rPr>
        <w:t>orizon)</w:t>
      </w:r>
      <w:r w:rsidR="000D0FE1">
        <w:rPr>
          <w:rFonts w:cs="Calibri"/>
          <w:color w:val="000000"/>
        </w:rPr>
        <w:t xml:space="preserve"> en dit m</w:t>
      </w:r>
      <w:r w:rsidRPr="00BE18A2">
        <w:rPr>
          <w:rFonts w:cs="Calibri"/>
          <w:color w:val="000000"/>
        </w:rPr>
        <w:t xml:space="preserve">et didactische ondersteuning van </w:t>
      </w:r>
      <w:r w:rsidR="000D0FE1">
        <w:rPr>
          <w:rFonts w:cs="Calibri"/>
          <w:color w:val="000000"/>
        </w:rPr>
        <w:t>d</w:t>
      </w:r>
      <w:r w:rsidRPr="00BE18A2">
        <w:rPr>
          <w:rFonts w:cs="Calibri"/>
          <w:color w:val="000000"/>
        </w:rPr>
        <w:t xml:space="preserve">e </w:t>
      </w:r>
      <w:r w:rsidR="000D0FE1">
        <w:rPr>
          <w:rFonts w:cs="Calibri"/>
          <w:color w:val="000000"/>
        </w:rPr>
        <w:t>o</w:t>
      </w:r>
      <w:r w:rsidRPr="00BE18A2">
        <w:rPr>
          <w:rFonts w:cs="Calibri"/>
          <w:color w:val="000000"/>
        </w:rPr>
        <w:t>pleidingscoach (Soraya Vreye).</w:t>
      </w:r>
      <w:r w:rsidR="002011C5">
        <w:br w:type="page"/>
      </w:r>
    </w:p>
    <w:p w14:paraId="738D7C3E" w14:textId="0C80D8F5" w:rsidR="0080396D" w:rsidRPr="00D91DE4" w:rsidRDefault="00F175BA" w:rsidP="0023014C">
      <w:pPr>
        <w:pStyle w:val="Kop2"/>
        <w:numPr>
          <w:ilvl w:val="1"/>
          <w:numId w:val="10"/>
        </w:numPr>
        <w:jc w:val="both"/>
        <w:rPr>
          <w:rFonts w:ascii="Avenir Next LT Pro" w:hAnsi="Avenir Next LT Pro"/>
        </w:rPr>
      </w:pPr>
      <w:bookmarkStart w:id="21" w:name="_Toc156825331"/>
      <w:r w:rsidRPr="00D91DE4">
        <w:rPr>
          <w:rFonts w:ascii="Avenir Next LT Pro" w:hAnsi="Avenir Next LT Pro"/>
        </w:rPr>
        <w:lastRenderedPageBreak/>
        <w:t>Neurowetenschappelijke inzichten</w:t>
      </w:r>
      <w:bookmarkEnd w:id="20"/>
      <w:bookmarkEnd w:id="21"/>
      <w:r w:rsidRPr="00D91DE4">
        <w:rPr>
          <w:rFonts w:ascii="Avenir Next LT Pro" w:hAnsi="Avenir Next LT Pro"/>
        </w:rPr>
        <w:t xml:space="preserve"> </w:t>
      </w:r>
    </w:p>
    <w:p w14:paraId="5604B408" w14:textId="77777777" w:rsidR="009B7E93" w:rsidRDefault="009B7E93" w:rsidP="002F0472">
      <w:pPr>
        <w:jc w:val="both"/>
        <w:rPr>
          <w:rStyle w:val="normaltextrun"/>
          <w:rFonts w:cs="Calibri"/>
          <w:color w:val="000000"/>
        </w:rPr>
      </w:pPr>
    </w:p>
    <w:p w14:paraId="766212CA" w14:textId="78ED122B" w:rsidR="003254EB" w:rsidRPr="00D91DE4" w:rsidRDefault="00F175BA" w:rsidP="002F0472">
      <w:pPr>
        <w:jc w:val="both"/>
        <w:rPr>
          <w:rStyle w:val="normaltextrun"/>
          <w:rFonts w:cs="Calibri"/>
          <w:color w:val="000000"/>
        </w:rPr>
      </w:pPr>
      <w:r w:rsidRPr="00D91DE4">
        <w:rPr>
          <w:rStyle w:val="normaltextrun"/>
          <w:rFonts w:cs="Calibri"/>
          <w:color w:val="000000"/>
        </w:rPr>
        <w:t xml:space="preserve">Naast het HILL- en BI-model </w:t>
      </w:r>
      <w:r w:rsidR="009B7E93">
        <w:rPr>
          <w:rStyle w:val="normaltextrun"/>
          <w:rFonts w:cs="Calibri"/>
          <w:color w:val="000000"/>
        </w:rPr>
        <w:t>is</w:t>
      </w:r>
      <w:r w:rsidR="002011C5">
        <w:rPr>
          <w:rStyle w:val="normaltextrun"/>
          <w:rFonts w:cs="Calibri"/>
          <w:color w:val="000000"/>
        </w:rPr>
        <w:t xml:space="preserve"> het leertraject ontwikkeld rekening houdend met enkele </w:t>
      </w:r>
      <w:r w:rsidRPr="00D91DE4">
        <w:rPr>
          <w:rStyle w:val="normaltextrun"/>
          <w:rFonts w:cs="Calibri"/>
          <w:color w:val="000000"/>
        </w:rPr>
        <w:t>neurowetenschappelijke inzichten</w:t>
      </w:r>
      <w:r w:rsidRPr="00D91DE4">
        <w:rPr>
          <w:rStyle w:val="Voetnootmarkering"/>
          <w:rFonts w:cs="Calibri"/>
          <w:color w:val="000000"/>
        </w:rPr>
        <w:footnoteReference w:id="6"/>
      </w:r>
      <w:r w:rsidR="00844D2C" w:rsidRPr="00D91DE4">
        <w:rPr>
          <w:rStyle w:val="normaltextrun"/>
          <w:rFonts w:cs="Calibri"/>
          <w:color w:val="000000"/>
        </w:rPr>
        <w:t>-</w:t>
      </w:r>
      <w:r w:rsidR="00037795" w:rsidRPr="00D91DE4">
        <w:rPr>
          <w:rStyle w:val="Voetnootmarkering"/>
          <w:rFonts w:cs="Calibri"/>
          <w:color w:val="000000"/>
        </w:rPr>
        <w:footnoteReference w:id="7"/>
      </w:r>
      <w:r w:rsidRPr="00D91DE4">
        <w:rPr>
          <w:rStyle w:val="normaltextrun"/>
          <w:rFonts w:cs="Calibri"/>
          <w:color w:val="000000"/>
        </w:rPr>
        <w:t xml:space="preserve"> </w:t>
      </w:r>
      <w:r w:rsidR="00987174">
        <w:rPr>
          <w:rStyle w:val="normaltextrun"/>
          <w:rFonts w:cs="Calibri"/>
          <w:color w:val="000000"/>
        </w:rPr>
        <w:t>met betrekking tot leren</w:t>
      </w:r>
      <w:r w:rsidRPr="00D91DE4">
        <w:rPr>
          <w:rStyle w:val="normaltextrun"/>
          <w:rFonts w:cs="Calibri"/>
          <w:color w:val="000000"/>
        </w:rPr>
        <w:t xml:space="preserve">. </w:t>
      </w:r>
      <w:r w:rsidR="009B7E93">
        <w:rPr>
          <w:rStyle w:val="normaltextrun"/>
          <w:rFonts w:cs="Calibri"/>
          <w:color w:val="000000"/>
        </w:rPr>
        <w:t xml:space="preserve">Hieronder enkele </w:t>
      </w:r>
      <w:r w:rsidR="00E47CF8">
        <w:rPr>
          <w:rStyle w:val="normaltextrun"/>
          <w:rFonts w:cs="Calibri"/>
          <w:color w:val="000000"/>
        </w:rPr>
        <w:t>principes aangaande b</w:t>
      </w:r>
      <w:r w:rsidR="00987174" w:rsidRPr="00D91DE4">
        <w:rPr>
          <w:rStyle w:val="normaltextrun"/>
          <w:rFonts w:cs="Calibri"/>
          <w:color w:val="000000"/>
        </w:rPr>
        <w:t>reinvriendelijk leren</w:t>
      </w:r>
      <w:r w:rsidR="00B0300A">
        <w:rPr>
          <w:rStyle w:val="normaltextrun"/>
          <w:rFonts w:cs="Calibri"/>
          <w:color w:val="000000"/>
        </w:rPr>
        <w:t>:</w:t>
      </w:r>
    </w:p>
    <w:p w14:paraId="0D34166F" w14:textId="77777777" w:rsidR="00987174" w:rsidRPr="00987174" w:rsidRDefault="003254EB" w:rsidP="0023014C">
      <w:pPr>
        <w:pStyle w:val="Lijstalinea"/>
        <w:numPr>
          <w:ilvl w:val="0"/>
          <w:numId w:val="8"/>
        </w:numPr>
        <w:jc w:val="both"/>
        <w:rPr>
          <w:rStyle w:val="normaltextrun"/>
          <w:rFonts w:cs="Calibri"/>
          <w:color w:val="000000"/>
        </w:rPr>
      </w:pPr>
      <w:r w:rsidRPr="00D91DE4">
        <w:rPr>
          <w:rStyle w:val="normaltextrun"/>
          <w:rFonts w:cs="Calibri"/>
          <w:b/>
          <w:bCs/>
          <w:color w:val="000000"/>
        </w:rPr>
        <w:t>Emoties</w:t>
      </w:r>
      <w:r w:rsidRPr="00D91DE4">
        <w:rPr>
          <w:rStyle w:val="normaltextrun"/>
          <w:rFonts w:cs="Calibri"/>
          <w:color w:val="000000"/>
        </w:rPr>
        <w:t xml:space="preserve">: </w:t>
      </w:r>
      <w:r w:rsidR="00844D2C" w:rsidRPr="00D91DE4">
        <w:rPr>
          <w:rStyle w:val="normaltextrun"/>
          <w:rFonts w:cs="Calibri"/>
          <w:b/>
          <w:bCs/>
          <w:color w:val="000000"/>
        </w:rPr>
        <w:t>we geven</w:t>
      </w:r>
      <w:r w:rsidRPr="00D91DE4">
        <w:rPr>
          <w:rStyle w:val="normaltextrun"/>
          <w:rFonts w:cs="Calibri"/>
          <w:b/>
          <w:bCs/>
          <w:color w:val="000000"/>
        </w:rPr>
        <w:t xml:space="preserve"> lerenden de kans hun eventuele negatieve emoties te ontladen vooraleer ze aan het leerproces starten.</w:t>
      </w:r>
    </w:p>
    <w:p w14:paraId="224D6988" w14:textId="5F7D182A" w:rsidR="00987174" w:rsidRPr="00987174" w:rsidRDefault="00987174" w:rsidP="00987174">
      <w:pPr>
        <w:pStyle w:val="Lijstalinea"/>
        <w:jc w:val="both"/>
        <w:rPr>
          <w:rStyle w:val="normaltextrun"/>
        </w:rPr>
      </w:pPr>
      <w:r w:rsidRPr="00987174">
        <w:rPr>
          <w:rStyle w:val="normaltextrun"/>
        </w:rPr>
        <w:t>Onze emoties spelen een belangrijke rol bij het leerproces. Positieve emoties stimuleren ons om informatie op te nemen, terwijl negatieve emoties een negatief effect kunnen hebben. De amygdala, ook wel bekend als het angstcentrum, en de hippocampus, betrokken bij het geheugen, zijn sterk met elkaar verbonden. Een actief vurende amygdala kan de werking van de hippocampus belemmeren en de aandacht afleiden, waardoor het moeilijker wordt om nieuwe informatie op te slaan en te onthouden.</w:t>
      </w:r>
    </w:p>
    <w:p w14:paraId="3CB81719" w14:textId="4A3D0032" w:rsidR="00987174" w:rsidRPr="00987174" w:rsidRDefault="003254EB" w:rsidP="0023014C">
      <w:pPr>
        <w:pStyle w:val="Lijstalinea"/>
        <w:numPr>
          <w:ilvl w:val="0"/>
          <w:numId w:val="8"/>
        </w:numPr>
        <w:jc w:val="both"/>
        <w:rPr>
          <w:rStyle w:val="normaltextrun"/>
        </w:rPr>
      </w:pPr>
      <w:r w:rsidRPr="00D91DE4">
        <w:rPr>
          <w:rStyle w:val="normaltextrun"/>
          <w:rFonts w:cs="Calibri"/>
          <w:b/>
          <w:bCs/>
          <w:color w:val="000000"/>
        </w:rPr>
        <w:t>Waardering</w:t>
      </w:r>
      <w:r w:rsidRPr="00D91DE4">
        <w:rPr>
          <w:rStyle w:val="normaltextrun"/>
          <w:rFonts w:cs="Calibri"/>
          <w:color w:val="000000"/>
        </w:rPr>
        <w:t xml:space="preserve">: </w:t>
      </w:r>
      <w:r w:rsidR="00844D2C" w:rsidRPr="00D91DE4">
        <w:rPr>
          <w:rStyle w:val="normaltextrun"/>
          <w:rFonts w:cs="Calibri"/>
          <w:b/>
          <w:bCs/>
          <w:color w:val="000000"/>
        </w:rPr>
        <w:t>we zetten in op</w:t>
      </w:r>
      <w:r w:rsidR="00844D2C" w:rsidRPr="00D91DE4">
        <w:rPr>
          <w:rStyle w:val="normaltextrun"/>
          <w:rFonts w:cs="Calibri"/>
          <w:color w:val="000000"/>
        </w:rPr>
        <w:t xml:space="preserve"> </w:t>
      </w:r>
      <w:r w:rsidR="004B6170" w:rsidRPr="00D91DE4">
        <w:rPr>
          <w:rStyle w:val="normaltextrun"/>
          <w:rFonts w:cs="Calibri"/>
          <w:b/>
          <w:bCs/>
          <w:color w:val="000000"/>
        </w:rPr>
        <w:t>veelvuldige waardering, door</w:t>
      </w:r>
      <w:r w:rsidR="00C87C31">
        <w:rPr>
          <w:rStyle w:val="normaltextrun"/>
          <w:rFonts w:cs="Calibri"/>
          <w:b/>
          <w:bCs/>
          <w:color w:val="000000"/>
        </w:rPr>
        <w:t xml:space="preserve"> </w:t>
      </w:r>
      <w:r w:rsidR="004B6170" w:rsidRPr="00D91DE4">
        <w:rPr>
          <w:rStyle w:val="normaltextrun"/>
          <w:rFonts w:cs="Calibri"/>
          <w:b/>
          <w:bCs/>
          <w:color w:val="000000"/>
        </w:rPr>
        <w:t>middel van bijvoorbeeld feedbackdialogen</w:t>
      </w:r>
      <w:r w:rsidR="00844D2C" w:rsidRPr="00D91DE4">
        <w:rPr>
          <w:rStyle w:val="normaltextrun"/>
          <w:rFonts w:cs="Calibri"/>
          <w:b/>
          <w:bCs/>
          <w:color w:val="000000"/>
        </w:rPr>
        <w:t xml:space="preserve"> </w:t>
      </w:r>
      <w:r w:rsidR="00B0300A">
        <w:rPr>
          <w:rStyle w:val="normaltextrun"/>
          <w:rFonts w:cs="Calibri"/>
          <w:b/>
          <w:bCs/>
          <w:color w:val="000000"/>
        </w:rPr>
        <w:t>en coaching</w:t>
      </w:r>
      <w:r w:rsidR="004B6170" w:rsidRPr="00D91DE4">
        <w:rPr>
          <w:rStyle w:val="normaltextrun"/>
          <w:rFonts w:cs="Calibri"/>
          <w:b/>
          <w:bCs/>
          <w:color w:val="000000"/>
        </w:rPr>
        <w:t xml:space="preserve">. </w:t>
      </w:r>
    </w:p>
    <w:p w14:paraId="6F8E2F43" w14:textId="78085068" w:rsidR="00987174" w:rsidRPr="00B0300A" w:rsidRDefault="00987174" w:rsidP="00B0300A">
      <w:pPr>
        <w:pStyle w:val="Lijstalinea"/>
        <w:jc w:val="both"/>
        <w:rPr>
          <w:rStyle w:val="normaltextrun"/>
          <w:rFonts w:cs="Calibri"/>
          <w:color w:val="000000"/>
        </w:rPr>
      </w:pPr>
      <w:r w:rsidRPr="00987174">
        <w:rPr>
          <w:rStyle w:val="normaltextrun"/>
          <w:rFonts w:cs="Calibri"/>
          <w:color w:val="000000"/>
        </w:rPr>
        <w:t>Oprechte waardering die gericht is op inspanning heeft aanzienlijke positieve effecten op onze hersenwerking. Het activeert ons beloningssysteem, draagt bij aan emotieregulatie en versterkt ons zelfbeeld</w:t>
      </w:r>
      <w:r w:rsidR="00B0300A">
        <w:rPr>
          <w:rStyle w:val="normaltextrun"/>
          <w:rFonts w:cs="Calibri"/>
          <w:color w:val="000000"/>
        </w:rPr>
        <w:t>/</w:t>
      </w:r>
      <w:r w:rsidRPr="00987174">
        <w:rPr>
          <w:rStyle w:val="normaltextrun"/>
          <w:rFonts w:cs="Calibri"/>
          <w:color w:val="000000"/>
        </w:rPr>
        <w:t xml:space="preserve">zelfvertrouwen. Deze processen hebben een positieve invloed op motivatie en leergoesting en verhogen dus ook het leerrendement. </w:t>
      </w:r>
    </w:p>
    <w:p w14:paraId="7B9F02C7" w14:textId="055C6270" w:rsidR="004B6170" w:rsidRPr="00D91DE4" w:rsidRDefault="003254EB" w:rsidP="0023014C">
      <w:pPr>
        <w:pStyle w:val="Lijstalinea"/>
        <w:numPr>
          <w:ilvl w:val="0"/>
          <w:numId w:val="8"/>
        </w:numPr>
        <w:jc w:val="both"/>
        <w:rPr>
          <w:rStyle w:val="normaltextrun"/>
        </w:rPr>
      </w:pPr>
      <w:r w:rsidRPr="00D91DE4">
        <w:rPr>
          <w:rStyle w:val="normaltextrun"/>
          <w:b/>
          <w:bCs/>
        </w:rPr>
        <w:t xml:space="preserve">Actie: </w:t>
      </w:r>
      <w:r w:rsidR="00844D2C" w:rsidRPr="00D91DE4">
        <w:rPr>
          <w:rStyle w:val="normaltextrun"/>
          <w:b/>
          <w:bCs/>
        </w:rPr>
        <w:t xml:space="preserve">we </w:t>
      </w:r>
      <w:r w:rsidRPr="00D91DE4">
        <w:rPr>
          <w:rStyle w:val="normaltextrun"/>
          <w:b/>
          <w:bCs/>
        </w:rPr>
        <w:t>stimule</w:t>
      </w:r>
      <w:r w:rsidR="00844D2C" w:rsidRPr="00D91DE4">
        <w:rPr>
          <w:rStyle w:val="normaltextrun"/>
          <w:b/>
          <w:bCs/>
        </w:rPr>
        <w:t>ren</w:t>
      </w:r>
      <w:r w:rsidRPr="00D91DE4">
        <w:rPr>
          <w:rStyle w:val="normaltextrun"/>
          <w:b/>
          <w:bCs/>
        </w:rPr>
        <w:t xml:space="preserve"> lerenden om te bewegen.</w:t>
      </w:r>
      <w:r w:rsidRPr="00D91DE4">
        <w:rPr>
          <w:rStyle w:val="normaltextrun"/>
        </w:rPr>
        <w:t xml:space="preserve"> </w:t>
      </w:r>
    </w:p>
    <w:p w14:paraId="0FEBF54C" w14:textId="0627E2B0" w:rsidR="00B0300A" w:rsidRPr="00A63770" w:rsidRDefault="00E47CF8" w:rsidP="00B0300A">
      <w:pPr>
        <w:pStyle w:val="Lijstalinea"/>
        <w:jc w:val="both"/>
        <w:rPr>
          <w:rStyle w:val="normaltextrun"/>
        </w:rPr>
      </w:pPr>
      <w:r>
        <w:rPr>
          <w:rStyle w:val="normaltextrun"/>
        </w:rPr>
        <w:t>F</w:t>
      </w:r>
      <w:r w:rsidR="00B0300A" w:rsidRPr="00B0300A">
        <w:rPr>
          <w:rStyle w:val="normaltextrun"/>
        </w:rPr>
        <w:t xml:space="preserve">ysieke activiteit </w:t>
      </w:r>
      <w:r>
        <w:rPr>
          <w:rStyle w:val="normaltextrun"/>
        </w:rPr>
        <w:t xml:space="preserve">stimuleert </w:t>
      </w:r>
      <w:r w:rsidR="00B0300A" w:rsidRPr="00B0300A">
        <w:rPr>
          <w:rStyle w:val="normaltextrun"/>
        </w:rPr>
        <w:t>de hersenactiviteit</w:t>
      </w:r>
      <w:r w:rsidR="00B0300A">
        <w:rPr>
          <w:rStyle w:val="normaltextrun"/>
        </w:rPr>
        <w:t>. N</w:t>
      </w:r>
      <w:r w:rsidR="00B0300A" w:rsidRPr="00B0300A">
        <w:rPr>
          <w:rStyle w:val="normaltextrun"/>
        </w:rPr>
        <w:t xml:space="preserve">euronen die beweging aansturen </w:t>
      </w:r>
      <w:r w:rsidR="00B0300A">
        <w:rPr>
          <w:rStyle w:val="normaltextrun"/>
        </w:rPr>
        <w:t xml:space="preserve">zijn </w:t>
      </w:r>
      <w:r w:rsidR="00B0300A" w:rsidRPr="00B0300A">
        <w:rPr>
          <w:rStyle w:val="normaltextrun"/>
        </w:rPr>
        <w:t xml:space="preserve">actief tijdens het oplossen van cognitieve taken. Deze nauwe verbinding tussen lichaamsbeweging en cognitieve functies draagt bij aan een beter leerproces. </w:t>
      </w:r>
    </w:p>
    <w:p w14:paraId="0A2ACE8D" w14:textId="2DF9C7C8" w:rsidR="003254EB" w:rsidRPr="00D91DE4" w:rsidRDefault="004B6170" w:rsidP="0023014C">
      <w:pPr>
        <w:pStyle w:val="Lijstalinea"/>
        <w:numPr>
          <w:ilvl w:val="0"/>
          <w:numId w:val="8"/>
        </w:numPr>
        <w:jc w:val="both"/>
        <w:rPr>
          <w:rStyle w:val="normaltextrun"/>
          <w:b/>
          <w:bCs/>
        </w:rPr>
      </w:pPr>
      <w:r w:rsidRPr="00D91DE4">
        <w:rPr>
          <w:rStyle w:val="normaltextrun"/>
          <w:b/>
          <w:bCs/>
        </w:rPr>
        <w:t>Actieve herhaling</w:t>
      </w:r>
      <w:r w:rsidR="003254EB" w:rsidRPr="00D91DE4">
        <w:rPr>
          <w:rStyle w:val="normaltextrun"/>
          <w:b/>
          <w:bCs/>
        </w:rPr>
        <w:t xml:space="preserve">: </w:t>
      </w:r>
      <w:r w:rsidR="00844D2C" w:rsidRPr="00D91DE4">
        <w:rPr>
          <w:rStyle w:val="normaltextrun"/>
          <w:b/>
          <w:bCs/>
        </w:rPr>
        <w:t xml:space="preserve">we zetten in op </w:t>
      </w:r>
      <w:r w:rsidRPr="00D91DE4">
        <w:rPr>
          <w:rStyle w:val="normaltextrun"/>
          <w:b/>
          <w:bCs/>
        </w:rPr>
        <w:t xml:space="preserve">actieve herhaling/toepassing van het geleerde. </w:t>
      </w:r>
    </w:p>
    <w:p w14:paraId="535430FC" w14:textId="557396BD" w:rsidR="004B6170" w:rsidRPr="00A63770" w:rsidRDefault="004B6170" w:rsidP="00A63770">
      <w:pPr>
        <w:pStyle w:val="Lijstalinea"/>
        <w:jc w:val="both"/>
        <w:rPr>
          <w:rStyle w:val="normaltextrun"/>
          <w:b/>
          <w:bCs/>
        </w:rPr>
      </w:pPr>
      <w:r w:rsidRPr="00D91DE4">
        <w:t>Als we leren vormen we neuronale netwerken in ons brein. Hoe meer we iets herhalen en oefenen</w:t>
      </w:r>
      <w:r w:rsidR="00913C89">
        <w:t>,</w:t>
      </w:r>
      <w:r w:rsidRPr="00D91DE4">
        <w:t xml:space="preserve"> hoe groter, sterker en talrijker de betrokken knooppunten van die netwerken worden. </w:t>
      </w:r>
    </w:p>
    <w:p w14:paraId="21BFD100" w14:textId="48161203" w:rsidR="00B0300A" w:rsidRDefault="00B0300A" w:rsidP="0023014C">
      <w:pPr>
        <w:pStyle w:val="Lijstalinea"/>
        <w:numPr>
          <w:ilvl w:val="0"/>
          <w:numId w:val="8"/>
        </w:numPr>
        <w:jc w:val="both"/>
        <w:rPr>
          <w:rStyle w:val="normaltextrun"/>
          <w:b/>
          <w:bCs/>
        </w:rPr>
      </w:pPr>
      <w:r>
        <w:rPr>
          <w:rStyle w:val="normaltextrun"/>
          <w:b/>
          <w:bCs/>
        </w:rPr>
        <w:t>Variatie: we zetten in op een variatie aan leervormen</w:t>
      </w:r>
      <w:r w:rsidR="00126632">
        <w:rPr>
          <w:rStyle w:val="normaltextrun"/>
          <w:b/>
          <w:bCs/>
        </w:rPr>
        <w:t>.</w:t>
      </w:r>
    </w:p>
    <w:p w14:paraId="5E0D7FA1" w14:textId="657EE84B" w:rsidR="00B0300A" w:rsidRPr="00B0300A" w:rsidRDefault="00B0300A" w:rsidP="00B0300A">
      <w:pPr>
        <w:pStyle w:val="Lijstalinea"/>
        <w:jc w:val="both"/>
        <w:rPr>
          <w:rStyle w:val="normaltextrun"/>
        </w:rPr>
      </w:pPr>
      <w:r>
        <w:t>Bij m</w:t>
      </w:r>
      <w:r w:rsidRPr="00B0300A">
        <w:t xml:space="preserve">ultimodaal leren </w:t>
      </w:r>
      <w:r>
        <w:t>maakt de lerende gebruik</w:t>
      </w:r>
      <w:r w:rsidRPr="00B0300A">
        <w:t xml:space="preserve"> van meerdere zintuigen en modaliteiten, zoals zien, horen, aanraken, doen en ervaren. Dit stimuleert een diepere verwerking van informatie, verbetert de opslag en codering, en bevordert het begrip. Door verschillende modaliteiten te combineren, wordt het leerproces verrijkt en versterkt.</w:t>
      </w:r>
      <w:r>
        <w:t xml:space="preserve"> </w:t>
      </w:r>
    </w:p>
    <w:p w14:paraId="4AC0F44A" w14:textId="3A72BAE0" w:rsidR="00B0300A" w:rsidRPr="00B0300A" w:rsidRDefault="004B6170" w:rsidP="0023014C">
      <w:pPr>
        <w:pStyle w:val="Lijstalinea"/>
        <w:numPr>
          <w:ilvl w:val="0"/>
          <w:numId w:val="8"/>
        </w:numPr>
        <w:jc w:val="both"/>
        <w:rPr>
          <w:rStyle w:val="normaltextrun"/>
          <w:b/>
          <w:bCs/>
        </w:rPr>
      </w:pPr>
      <w:r w:rsidRPr="00D91DE4">
        <w:rPr>
          <w:rStyle w:val="normaltextrun"/>
          <w:b/>
          <w:bCs/>
        </w:rPr>
        <w:t xml:space="preserve">Pauze: </w:t>
      </w:r>
      <w:r w:rsidR="00844D2C" w:rsidRPr="00D91DE4">
        <w:rPr>
          <w:rStyle w:val="normaltextrun"/>
          <w:b/>
          <w:bCs/>
        </w:rPr>
        <w:t xml:space="preserve">we lassen </w:t>
      </w:r>
      <w:r w:rsidRPr="00D91DE4">
        <w:rPr>
          <w:rStyle w:val="normaltextrun"/>
          <w:b/>
          <w:bCs/>
        </w:rPr>
        <w:t xml:space="preserve">voldoende pauzemomenten in en </w:t>
      </w:r>
      <w:r w:rsidR="00844D2C" w:rsidRPr="00D91DE4">
        <w:rPr>
          <w:rStyle w:val="normaltextrun"/>
          <w:b/>
          <w:bCs/>
        </w:rPr>
        <w:t>geven</w:t>
      </w:r>
      <w:r w:rsidRPr="00D91DE4">
        <w:rPr>
          <w:rStyle w:val="normaltextrun"/>
          <w:b/>
          <w:bCs/>
        </w:rPr>
        <w:t xml:space="preserve"> lerenden inspraak in wanneer er gepauzeerd wordt. </w:t>
      </w:r>
    </w:p>
    <w:p w14:paraId="20097CE6" w14:textId="546AB095" w:rsidR="00B0300A" w:rsidRDefault="00B0300A" w:rsidP="00B0300A">
      <w:pPr>
        <w:pStyle w:val="Lijstalinea"/>
        <w:jc w:val="both"/>
      </w:pPr>
      <w:r w:rsidRPr="00B0300A">
        <w:t xml:space="preserve">Pauzes bieden de hersenen de mogelijkheid om te rusten, te herstellen en nieuwe informatie te consolideren. Tijdens pauzes </w:t>
      </w:r>
      <w:r>
        <w:t xml:space="preserve">bereiden </w:t>
      </w:r>
      <w:r w:rsidRPr="00B0300A">
        <w:t>neurale netwerken die betrokken zijn bij het leren zich voor om zich te versterken</w:t>
      </w:r>
      <w:r>
        <w:t xml:space="preserve">. Hierdoor kan </w:t>
      </w:r>
      <w:r w:rsidRPr="00B0300A">
        <w:t xml:space="preserve">het opgeslagen materiaal beter worden geïntegreerd en opgehaald. Over het algemeen </w:t>
      </w:r>
      <w:r w:rsidR="006E51B3">
        <w:t>is het</w:t>
      </w:r>
      <w:r w:rsidRPr="00B0300A">
        <w:t xml:space="preserve"> beter </w:t>
      </w:r>
      <w:r w:rsidR="006E51B3">
        <w:t xml:space="preserve">om </w:t>
      </w:r>
      <w:r w:rsidRPr="00B0300A">
        <w:t>vaak korte pauzes</w:t>
      </w:r>
      <w:r w:rsidR="00663D97">
        <w:t xml:space="preserve"> te </w:t>
      </w:r>
      <w:r w:rsidRPr="00B0300A">
        <w:t xml:space="preserve">houden (vb. 10 minuten) </w:t>
      </w:r>
      <w:r w:rsidR="00663D97">
        <w:t>dan</w:t>
      </w:r>
      <w:r w:rsidRPr="00B0300A">
        <w:t xml:space="preserve"> één langere.</w:t>
      </w:r>
      <w:r>
        <w:t xml:space="preserve"> </w:t>
      </w:r>
    </w:p>
    <w:p w14:paraId="5E016714" w14:textId="77777777" w:rsidR="00457421" w:rsidRDefault="00457421" w:rsidP="00B0300A">
      <w:pPr>
        <w:pStyle w:val="Lijstalinea"/>
        <w:jc w:val="both"/>
      </w:pPr>
    </w:p>
    <w:p w14:paraId="434ECB4B" w14:textId="6145BA7A" w:rsidR="00457421" w:rsidRPr="00D91DE4" w:rsidRDefault="00457421" w:rsidP="00457421">
      <w:pPr>
        <w:jc w:val="both"/>
        <w:rPr>
          <w:rStyle w:val="normaltextrun"/>
          <w:rFonts w:cs="Calibri"/>
          <w:b/>
          <w:bCs/>
          <w:color w:val="000000"/>
        </w:rPr>
      </w:pPr>
      <w:r w:rsidRPr="00D91DE4">
        <w:rPr>
          <w:rStyle w:val="normaltextrun"/>
          <w:rFonts w:cs="Calibri"/>
          <w:b/>
          <w:bCs/>
          <w:color w:val="000000"/>
        </w:rPr>
        <w:t>De combinatie van de inzet op het HILL-model</w:t>
      </w:r>
      <w:r>
        <w:rPr>
          <w:rStyle w:val="normaltextrun"/>
          <w:rFonts w:cs="Calibri"/>
          <w:b/>
          <w:bCs/>
          <w:color w:val="000000"/>
        </w:rPr>
        <w:t xml:space="preserve">, </w:t>
      </w:r>
      <w:r w:rsidRPr="00D91DE4">
        <w:rPr>
          <w:rStyle w:val="normaltextrun"/>
          <w:rFonts w:cs="Calibri"/>
          <w:b/>
          <w:bCs/>
          <w:color w:val="000000"/>
        </w:rPr>
        <w:t>het BI-model</w:t>
      </w:r>
      <w:r>
        <w:rPr>
          <w:rStyle w:val="normaltextrun"/>
          <w:rFonts w:cs="Calibri"/>
          <w:b/>
          <w:bCs/>
          <w:color w:val="000000"/>
        </w:rPr>
        <w:t xml:space="preserve"> en de principes van breinvriendelijk leren </w:t>
      </w:r>
      <w:r w:rsidRPr="00D91DE4">
        <w:rPr>
          <w:rStyle w:val="normaltextrun"/>
          <w:rFonts w:cs="Calibri"/>
          <w:b/>
          <w:bCs/>
          <w:color w:val="000000"/>
        </w:rPr>
        <w:t>garandeert</w:t>
      </w:r>
      <w:r>
        <w:rPr>
          <w:rStyle w:val="normaltextrun"/>
          <w:rFonts w:cs="Calibri"/>
          <w:b/>
          <w:bCs/>
          <w:color w:val="000000"/>
        </w:rPr>
        <w:t xml:space="preserve"> </w:t>
      </w:r>
      <w:r w:rsidRPr="00D91DE4">
        <w:rPr>
          <w:rStyle w:val="normaltextrun"/>
          <w:rFonts w:cs="Calibri"/>
          <w:b/>
          <w:bCs/>
          <w:color w:val="000000"/>
        </w:rPr>
        <w:t>bewuste keuzes voor werkvormen en de ontwikkeling van leertraject</w:t>
      </w:r>
      <w:r>
        <w:rPr>
          <w:rStyle w:val="normaltextrun"/>
          <w:rFonts w:cs="Calibri"/>
          <w:b/>
          <w:bCs/>
          <w:color w:val="000000"/>
        </w:rPr>
        <w:t>en</w:t>
      </w:r>
      <w:r w:rsidRPr="00D91DE4">
        <w:rPr>
          <w:rStyle w:val="normaltextrun"/>
          <w:rFonts w:cs="Calibri"/>
          <w:b/>
          <w:bCs/>
          <w:color w:val="000000"/>
        </w:rPr>
        <w:t xml:space="preserve"> mét impact. </w:t>
      </w:r>
    </w:p>
    <w:p w14:paraId="7D04FC45" w14:textId="77777777" w:rsidR="00457421" w:rsidRPr="00B0300A" w:rsidRDefault="00457421" w:rsidP="00B0300A">
      <w:pPr>
        <w:pStyle w:val="Lijstalinea"/>
        <w:jc w:val="both"/>
      </w:pPr>
    </w:p>
    <w:p w14:paraId="559185A5" w14:textId="77777777" w:rsidR="00B0300A" w:rsidRPr="00A63770" w:rsidRDefault="00B0300A" w:rsidP="00B0300A">
      <w:pPr>
        <w:pStyle w:val="Lijstalinea"/>
        <w:jc w:val="both"/>
        <w:rPr>
          <w:rStyle w:val="normaltextrun"/>
          <w:b/>
          <w:bCs/>
        </w:rPr>
      </w:pPr>
    </w:p>
    <w:p w14:paraId="5589914F" w14:textId="77B5260E" w:rsidR="00916083" w:rsidRPr="00D91DE4" w:rsidRDefault="00916083" w:rsidP="0023014C">
      <w:pPr>
        <w:pStyle w:val="Kop1"/>
        <w:numPr>
          <w:ilvl w:val="0"/>
          <w:numId w:val="10"/>
        </w:numPr>
        <w:jc w:val="both"/>
        <w:rPr>
          <w:rFonts w:ascii="Avenir Next LT Pro" w:hAnsi="Avenir Next LT Pro" w:cstheme="minorHAnsi"/>
        </w:rPr>
      </w:pPr>
      <w:bookmarkStart w:id="22" w:name="_Toc137640726"/>
      <w:bookmarkStart w:id="23" w:name="_Toc156825332"/>
      <w:r w:rsidRPr="00D91DE4">
        <w:rPr>
          <w:rFonts w:ascii="Avenir Next LT Pro" w:hAnsi="Avenir Next LT Pro" w:cstheme="minorHAnsi"/>
        </w:rPr>
        <w:t>Voorwaarden trainer</w:t>
      </w:r>
      <w:bookmarkEnd w:id="22"/>
      <w:bookmarkEnd w:id="23"/>
    </w:p>
    <w:p w14:paraId="30D0DEEE" w14:textId="77777777" w:rsidR="00561E38" w:rsidRPr="00D91DE4" w:rsidRDefault="00561E38" w:rsidP="002F0472">
      <w:pPr>
        <w:jc w:val="both"/>
        <w:rPr>
          <w:rFonts w:cstheme="minorHAnsi"/>
        </w:rPr>
      </w:pPr>
    </w:p>
    <w:p w14:paraId="5398D07F" w14:textId="6146EBB5" w:rsidR="00F175BA" w:rsidRDefault="00B0300A" w:rsidP="002F0472">
      <w:pPr>
        <w:jc w:val="both"/>
        <w:rPr>
          <w:rFonts w:cstheme="minorHAnsi"/>
        </w:rPr>
      </w:pPr>
      <w:r>
        <w:rPr>
          <w:rFonts w:cstheme="minorHAnsi"/>
        </w:rPr>
        <w:t>E</w:t>
      </w:r>
      <w:r w:rsidR="00F175BA" w:rsidRPr="00D91DE4">
        <w:rPr>
          <w:rFonts w:cstheme="minorHAnsi"/>
        </w:rPr>
        <w:t xml:space="preserve">en succesvolle uitrol van deze opleiding </w:t>
      </w:r>
      <w:r>
        <w:rPr>
          <w:rFonts w:cstheme="minorHAnsi"/>
        </w:rPr>
        <w:t xml:space="preserve">hangt </w:t>
      </w:r>
      <w:r w:rsidR="00F175BA" w:rsidRPr="00D91DE4">
        <w:rPr>
          <w:rFonts w:cstheme="minorHAnsi"/>
        </w:rPr>
        <w:t xml:space="preserve">in grote mate af van de </w:t>
      </w:r>
      <w:r w:rsidR="00844D2C" w:rsidRPr="00D91DE4">
        <w:rPr>
          <w:rFonts w:cstheme="minorHAnsi"/>
        </w:rPr>
        <w:t>competenties</w:t>
      </w:r>
      <w:r w:rsidR="002011C5">
        <w:rPr>
          <w:rFonts w:cstheme="minorHAnsi"/>
        </w:rPr>
        <w:t xml:space="preserve"> en talenten</w:t>
      </w:r>
      <w:r w:rsidR="00844D2C" w:rsidRPr="00D91DE4">
        <w:rPr>
          <w:rFonts w:cstheme="minorHAnsi"/>
        </w:rPr>
        <w:t xml:space="preserve"> van de</w:t>
      </w:r>
      <w:r w:rsidR="00F175BA" w:rsidRPr="00D91DE4">
        <w:rPr>
          <w:rFonts w:cstheme="minorHAnsi"/>
        </w:rPr>
        <w:t xml:space="preserve"> trainer. </w:t>
      </w:r>
      <w:r>
        <w:rPr>
          <w:rFonts w:cstheme="minorHAnsi"/>
        </w:rPr>
        <w:t xml:space="preserve">De opleiding </w:t>
      </w:r>
      <w:r w:rsidR="009B7E93">
        <w:rPr>
          <w:rFonts w:cstheme="minorHAnsi"/>
        </w:rPr>
        <w:t xml:space="preserve">is </w:t>
      </w:r>
      <w:r>
        <w:rPr>
          <w:rFonts w:cstheme="minorHAnsi"/>
        </w:rPr>
        <w:t>ontwikkeld vanuit een sterke visie op leren en een grote nadruk op transfer</w:t>
      </w:r>
      <w:r w:rsidR="00457421">
        <w:rPr>
          <w:rFonts w:cstheme="minorHAnsi"/>
        </w:rPr>
        <w:t>. H</w:t>
      </w:r>
      <w:r>
        <w:rPr>
          <w:rFonts w:cstheme="minorHAnsi"/>
        </w:rPr>
        <w:t xml:space="preserve">oe de opleiding </w:t>
      </w:r>
      <w:r w:rsidR="00457421">
        <w:rPr>
          <w:rFonts w:cstheme="minorHAnsi"/>
        </w:rPr>
        <w:t xml:space="preserve">door de trainer </w:t>
      </w:r>
      <w:r w:rsidR="002011C5">
        <w:rPr>
          <w:rFonts w:cstheme="minorHAnsi"/>
        </w:rPr>
        <w:t>in realiteit wordt gebracht</w:t>
      </w:r>
      <w:r>
        <w:rPr>
          <w:rFonts w:cstheme="minorHAnsi"/>
        </w:rPr>
        <w:t xml:space="preserve"> </w:t>
      </w:r>
      <w:r w:rsidR="00457421">
        <w:rPr>
          <w:rFonts w:cstheme="minorHAnsi"/>
        </w:rPr>
        <w:t xml:space="preserve">heeft een groot effect op </w:t>
      </w:r>
      <w:r>
        <w:rPr>
          <w:rFonts w:cstheme="minorHAnsi"/>
        </w:rPr>
        <w:t xml:space="preserve">de uiteindelijke </w:t>
      </w:r>
      <w:r w:rsidR="009B7E93">
        <w:rPr>
          <w:rFonts w:cstheme="minorHAnsi"/>
        </w:rPr>
        <w:t>impact</w:t>
      </w:r>
      <w:r>
        <w:rPr>
          <w:rFonts w:cstheme="minorHAnsi"/>
        </w:rPr>
        <w:t xml:space="preserve"> ervan. D</w:t>
      </w:r>
      <w:r w:rsidR="00F175BA" w:rsidRPr="00D91DE4">
        <w:rPr>
          <w:rFonts w:cstheme="minorHAnsi"/>
        </w:rPr>
        <w:t xml:space="preserve">aarom formuleren we hieronder enkele </w:t>
      </w:r>
      <w:r>
        <w:rPr>
          <w:rFonts w:cstheme="minorHAnsi"/>
        </w:rPr>
        <w:t>algemene en opleiding</w:t>
      </w:r>
      <w:r w:rsidR="00A1111B">
        <w:rPr>
          <w:rFonts w:cstheme="minorHAnsi"/>
        </w:rPr>
        <w:t>s</w:t>
      </w:r>
      <w:r>
        <w:rPr>
          <w:rFonts w:cstheme="minorHAnsi"/>
        </w:rPr>
        <w:t xml:space="preserve">specifieke </w:t>
      </w:r>
      <w:r w:rsidR="00F175BA" w:rsidRPr="00D91DE4">
        <w:rPr>
          <w:rFonts w:cstheme="minorHAnsi"/>
        </w:rPr>
        <w:t>voorwaarden</w:t>
      </w:r>
      <w:r w:rsidR="00457421">
        <w:rPr>
          <w:rFonts w:cstheme="minorHAnsi"/>
        </w:rPr>
        <w:t xml:space="preserve"> </w:t>
      </w:r>
      <w:r w:rsidR="009B7E93">
        <w:rPr>
          <w:rFonts w:cstheme="minorHAnsi"/>
        </w:rPr>
        <w:t>voor</w:t>
      </w:r>
      <w:r w:rsidR="00457421">
        <w:rPr>
          <w:rFonts w:cstheme="minorHAnsi"/>
        </w:rPr>
        <w:t xml:space="preserve"> de trainer van deze opleiding. </w:t>
      </w:r>
    </w:p>
    <w:p w14:paraId="397AF24B" w14:textId="77777777" w:rsidR="00B5313D" w:rsidRPr="00D91DE4" w:rsidRDefault="00B5313D" w:rsidP="002F0472">
      <w:pPr>
        <w:jc w:val="both"/>
        <w:rPr>
          <w:rFonts w:cstheme="minorHAnsi"/>
        </w:rPr>
      </w:pPr>
    </w:p>
    <w:p w14:paraId="63DD1CE3" w14:textId="1AB5CD98" w:rsidR="00F175BA" w:rsidRPr="00D91DE4" w:rsidRDefault="00916083" w:rsidP="0023014C">
      <w:pPr>
        <w:pStyle w:val="Kop2"/>
        <w:numPr>
          <w:ilvl w:val="1"/>
          <w:numId w:val="10"/>
        </w:numPr>
        <w:jc w:val="both"/>
        <w:rPr>
          <w:rFonts w:ascii="Avenir Next LT Pro" w:hAnsi="Avenir Next LT Pro" w:cstheme="minorHAnsi"/>
        </w:rPr>
      </w:pPr>
      <w:bookmarkStart w:id="24" w:name="_Toc137640727"/>
      <w:bookmarkStart w:id="25" w:name="_Toc156825333"/>
      <w:r w:rsidRPr="00D91DE4">
        <w:rPr>
          <w:rFonts w:ascii="Avenir Next LT Pro" w:hAnsi="Avenir Next LT Pro" w:cstheme="minorHAnsi"/>
        </w:rPr>
        <w:t>Algemene voorwaarden</w:t>
      </w:r>
      <w:bookmarkEnd w:id="24"/>
      <w:bookmarkEnd w:id="25"/>
      <w:r w:rsidRPr="00D91DE4">
        <w:rPr>
          <w:rFonts w:ascii="Avenir Next LT Pro" w:hAnsi="Avenir Next LT Pro" w:cstheme="minorHAnsi"/>
        </w:rPr>
        <w:t xml:space="preserve"> </w:t>
      </w:r>
    </w:p>
    <w:p w14:paraId="3A00988C" w14:textId="77777777" w:rsidR="00457421" w:rsidRDefault="00457421" w:rsidP="00457421">
      <w:pPr>
        <w:pStyle w:val="Lijstalinea"/>
        <w:ind w:left="360"/>
        <w:jc w:val="both"/>
      </w:pPr>
    </w:p>
    <w:p w14:paraId="447BD198" w14:textId="78185729" w:rsidR="00F175BA" w:rsidRPr="00D91DE4" w:rsidRDefault="00F175BA" w:rsidP="0023014C">
      <w:pPr>
        <w:pStyle w:val="Lijstalinea"/>
        <w:numPr>
          <w:ilvl w:val="0"/>
          <w:numId w:val="4"/>
        </w:numPr>
        <w:jc w:val="both"/>
      </w:pPr>
      <w:r w:rsidRPr="00D91DE4">
        <w:t>De trainer schaart zich achter de pedagogische visie en principes</w:t>
      </w:r>
      <w:r w:rsidR="003254EB" w:rsidRPr="00D91DE4">
        <w:t xml:space="preserve">, beschreven </w:t>
      </w:r>
      <w:r w:rsidRPr="00D91DE4">
        <w:t xml:space="preserve">onder punt </w:t>
      </w:r>
      <w:r w:rsidR="00350162">
        <w:t>3</w:t>
      </w:r>
      <w:r w:rsidRPr="00D91DE4">
        <w:t xml:space="preserve">. </w:t>
      </w:r>
      <w:r w:rsidR="00907151">
        <w:t>Die</w:t>
      </w:r>
      <w:r w:rsidRPr="00D91DE4">
        <w:t xml:space="preserve"> kan zich vinden in de geformuleerde visie en draagt deze visie als trainer uit.</w:t>
      </w:r>
    </w:p>
    <w:p w14:paraId="33447983" w14:textId="77777777" w:rsidR="00412675" w:rsidRPr="00D91DE4" w:rsidRDefault="00412675" w:rsidP="002F0472">
      <w:pPr>
        <w:pStyle w:val="Lijstalinea"/>
        <w:ind w:left="360"/>
        <w:jc w:val="both"/>
      </w:pPr>
    </w:p>
    <w:p w14:paraId="7B211C55" w14:textId="20EA6DFF" w:rsidR="00412675" w:rsidRPr="00B823E2" w:rsidRDefault="00F175BA" w:rsidP="0023014C">
      <w:pPr>
        <w:pStyle w:val="Lijstalinea"/>
        <w:numPr>
          <w:ilvl w:val="0"/>
          <w:numId w:val="4"/>
        </w:numPr>
        <w:jc w:val="both"/>
        <w:rPr>
          <w:rFonts w:cstheme="minorHAnsi"/>
        </w:rPr>
      </w:pPr>
      <w:r w:rsidRPr="00D91DE4">
        <w:t xml:space="preserve">De trainer </w:t>
      </w:r>
      <w:r w:rsidR="00B823E2">
        <w:t xml:space="preserve">is vertrouwd met het </w:t>
      </w:r>
      <w:r w:rsidRPr="00D91DE4">
        <w:t xml:space="preserve">HILL-model. Wanneer de trainer </w:t>
      </w:r>
      <w:r w:rsidR="00B823E2">
        <w:t xml:space="preserve">het HILL-model niet kent </w:t>
      </w:r>
      <w:r w:rsidRPr="00D91DE4">
        <w:t xml:space="preserve"> raden we</w:t>
      </w:r>
      <w:r w:rsidR="002011C5">
        <w:t xml:space="preserve"> het boek “</w:t>
      </w:r>
      <w:r w:rsidR="002011C5" w:rsidRPr="00B823E2">
        <w:rPr>
          <w:rFonts w:cstheme="minorHAnsi"/>
          <w:i/>
          <w:iCs/>
          <w:color w:val="222222"/>
          <w:shd w:val="clear" w:color="auto" w:fill="FFFFFF"/>
        </w:rPr>
        <w:t>Bouwstenen voor high impact learning: van model naar praktische tips en succescriteria</w:t>
      </w:r>
      <w:r w:rsidR="002011C5">
        <w:rPr>
          <w:rFonts w:cstheme="minorHAnsi"/>
          <w:i/>
          <w:iCs/>
          <w:color w:val="222222"/>
          <w:shd w:val="clear" w:color="auto" w:fill="FFFFFF"/>
        </w:rPr>
        <w:t>”</w:t>
      </w:r>
      <w:r w:rsidR="002011C5" w:rsidRPr="002011C5">
        <w:t xml:space="preserve"> </w:t>
      </w:r>
      <w:r w:rsidR="002011C5" w:rsidRPr="00D91DE4">
        <w:rPr>
          <w:rStyle w:val="Voetnootmarkering"/>
        </w:rPr>
        <w:footnoteReference w:id="8"/>
      </w:r>
      <w:r w:rsidR="002011C5">
        <w:rPr>
          <w:rFonts w:cstheme="minorHAnsi"/>
          <w:i/>
          <w:iCs/>
          <w:color w:val="222222"/>
          <w:shd w:val="clear" w:color="auto" w:fill="FFFFFF"/>
        </w:rPr>
        <w:t xml:space="preserve"> aan. </w:t>
      </w:r>
      <w:r w:rsidR="009C46DF">
        <w:t xml:space="preserve">Ook zijn er diverse filmpjes te vinden op het </w:t>
      </w:r>
      <w:r w:rsidR="001D287F">
        <w:t>internet.</w:t>
      </w:r>
    </w:p>
    <w:p w14:paraId="59502B27" w14:textId="77777777" w:rsidR="00412675" w:rsidRPr="00D91DE4" w:rsidRDefault="00412675" w:rsidP="002F0472">
      <w:pPr>
        <w:pStyle w:val="Lijstalinea"/>
        <w:jc w:val="both"/>
        <w:rPr>
          <w:rFonts w:cstheme="minorHAnsi"/>
        </w:rPr>
      </w:pPr>
    </w:p>
    <w:p w14:paraId="3805D325" w14:textId="6DB31E15" w:rsidR="00F175BA" w:rsidRPr="00D91DE4" w:rsidRDefault="00412675" w:rsidP="0023014C">
      <w:pPr>
        <w:pStyle w:val="Lijstalinea"/>
        <w:numPr>
          <w:ilvl w:val="0"/>
          <w:numId w:val="4"/>
        </w:numPr>
        <w:jc w:val="both"/>
        <w:rPr>
          <w:rFonts w:cstheme="minorHAnsi"/>
        </w:rPr>
      </w:pPr>
      <w:r w:rsidRPr="00D91DE4">
        <w:rPr>
          <w:rFonts w:cstheme="minorHAnsi"/>
        </w:rPr>
        <w:t xml:space="preserve">De trainer heeft inzicht in hoe de keuze voor bepaalde leer- en werkvormen tot stand is gekomen. </w:t>
      </w:r>
      <w:r w:rsidR="00350162">
        <w:rPr>
          <w:rFonts w:cstheme="minorHAnsi"/>
        </w:rPr>
        <w:t xml:space="preserve">Achtergrondinformatie bij het </w:t>
      </w:r>
      <w:r w:rsidRPr="00D91DE4">
        <w:rPr>
          <w:rFonts w:cstheme="minorHAnsi"/>
        </w:rPr>
        <w:t>BI-model</w:t>
      </w:r>
      <w:r w:rsidR="00350162">
        <w:rPr>
          <w:rFonts w:cstheme="minorHAnsi"/>
        </w:rPr>
        <w:t xml:space="preserve">: </w:t>
      </w:r>
      <w:r w:rsidRPr="00D91DE4">
        <w:rPr>
          <w:rFonts w:cstheme="minorHAnsi"/>
        </w:rPr>
        <w:t>e-book van De Opleidingscoach: “</w:t>
      </w:r>
      <w:r w:rsidRPr="00D91DE4">
        <w:t>In 4 stappen naar effectieve leertrajecten”</w:t>
      </w:r>
      <w:r w:rsidR="002011C5">
        <w:t xml:space="preserve">. </w:t>
      </w:r>
      <w:r w:rsidRPr="00D91DE4">
        <w:t xml:space="preserve"> </w:t>
      </w:r>
    </w:p>
    <w:p w14:paraId="635DE835" w14:textId="77777777" w:rsidR="003254EB" w:rsidRPr="00D91DE4" w:rsidRDefault="003254EB" w:rsidP="003254EB">
      <w:pPr>
        <w:pStyle w:val="Lijstalinea"/>
        <w:ind w:left="360"/>
        <w:jc w:val="both"/>
        <w:rPr>
          <w:rFonts w:cstheme="minorHAnsi"/>
        </w:rPr>
      </w:pPr>
    </w:p>
    <w:p w14:paraId="78B497AD" w14:textId="3D6A5B6C" w:rsidR="003254EB" w:rsidRPr="00B5313D" w:rsidRDefault="003254EB" w:rsidP="0023014C">
      <w:pPr>
        <w:pStyle w:val="Lijstalinea"/>
        <w:numPr>
          <w:ilvl w:val="0"/>
          <w:numId w:val="4"/>
        </w:numPr>
        <w:jc w:val="both"/>
        <w:rPr>
          <w:rFonts w:cstheme="minorHAnsi"/>
        </w:rPr>
      </w:pPr>
      <w:r w:rsidRPr="00D91DE4">
        <w:t xml:space="preserve">De trainer is zicht bewust van de principes van breinvriendelijk leren en houdt hiermee rekening bij de uitrol van de opleiding. </w:t>
      </w:r>
    </w:p>
    <w:p w14:paraId="78A36F39" w14:textId="77777777" w:rsidR="00B5313D" w:rsidRPr="00B5313D" w:rsidRDefault="00B5313D" w:rsidP="00B5313D">
      <w:pPr>
        <w:jc w:val="both"/>
        <w:rPr>
          <w:rFonts w:cstheme="minorHAnsi"/>
        </w:rPr>
      </w:pPr>
    </w:p>
    <w:p w14:paraId="56924395" w14:textId="49CC95F1" w:rsidR="00916083" w:rsidRPr="00D91DE4" w:rsidRDefault="00916083" w:rsidP="0023014C">
      <w:pPr>
        <w:pStyle w:val="Kop2"/>
        <w:numPr>
          <w:ilvl w:val="1"/>
          <w:numId w:val="10"/>
        </w:numPr>
        <w:jc w:val="both"/>
        <w:rPr>
          <w:rFonts w:ascii="Avenir Next LT Pro" w:hAnsi="Avenir Next LT Pro" w:cstheme="minorHAnsi"/>
        </w:rPr>
      </w:pPr>
      <w:bookmarkStart w:id="26" w:name="_Toc137640728"/>
      <w:bookmarkStart w:id="27" w:name="_Toc156825334"/>
      <w:r w:rsidRPr="00D91DE4">
        <w:rPr>
          <w:rFonts w:ascii="Avenir Next LT Pro" w:hAnsi="Avenir Next LT Pro" w:cstheme="minorHAnsi"/>
        </w:rPr>
        <w:t>Opleidingsspecifieke voorwaarden</w:t>
      </w:r>
      <w:bookmarkEnd w:id="26"/>
      <w:bookmarkEnd w:id="27"/>
      <w:r w:rsidRPr="00D91DE4">
        <w:rPr>
          <w:rFonts w:ascii="Avenir Next LT Pro" w:hAnsi="Avenir Next LT Pro" w:cstheme="minorHAnsi"/>
        </w:rPr>
        <w:t xml:space="preserve"> </w:t>
      </w:r>
    </w:p>
    <w:p w14:paraId="695E2071" w14:textId="77777777" w:rsidR="009B7E93" w:rsidRDefault="009B7E93" w:rsidP="009B7E93"/>
    <w:p w14:paraId="4D038249" w14:textId="4746274A" w:rsidR="009B7E93" w:rsidRPr="00D91DE4" w:rsidRDefault="009B7E93" w:rsidP="009B7E93">
      <w:r w:rsidRPr="00FA6746">
        <w:t>De</w:t>
      </w:r>
      <w:r>
        <w:t xml:space="preserve"> volgende</w:t>
      </w:r>
      <w:r w:rsidRPr="00FA6746">
        <w:t xml:space="preserve"> kennis en vaardigheden zorgen ervoor dat de trainer de inhoud effectief kan overbrengen en een leeromgeving kan creëren die inclusiviteit en diversiteit bevordert.</w:t>
      </w:r>
    </w:p>
    <w:p w14:paraId="1D7511EB" w14:textId="77777777" w:rsidR="00FA6746" w:rsidRDefault="00FA6746" w:rsidP="00FA6746"/>
    <w:p w14:paraId="44B6F25E" w14:textId="54232A5A" w:rsidR="00FA6746" w:rsidRDefault="00FA6746" w:rsidP="00794EE5">
      <w:pPr>
        <w:pStyle w:val="Lijstalinea"/>
        <w:numPr>
          <w:ilvl w:val="0"/>
          <w:numId w:val="56"/>
        </w:numPr>
      </w:pPr>
      <w:r w:rsidRPr="00FA6746">
        <w:t xml:space="preserve">Voor het geven van de opleiding 'Omgaan met Diversiteit' is het essentieel dat de trainer grondige kennis heeft van </w:t>
      </w:r>
      <w:r>
        <w:t xml:space="preserve">de handvaten van </w:t>
      </w:r>
      <w:r w:rsidRPr="00FA6746">
        <w:t xml:space="preserve">inclusieve communicatie. </w:t>
      </w:r>
    </w:p>
    <w:p w14:paraId="380911F6" w14:textId="77777777" w:rsidR="00FA6746" w:rsidRDefault="00FA6746" w:rsidP="00FA6746">
      <w:pPr>
        <w:pStyle w:val="Lijstalinea"/>
        <w:ind w:left="360"/>
      </w:pPr>
    </w:p>
    <w:p w14:paraId="6391CA0E" w14:textId="7E24939F" w:rsidR="00FA6746" w:rsidRDefault="00FA6746" w:rsidP="00794EE5">
      <w:pPr>
        <w:pStyle w:val="Lijstalinea"/>
        <w:numPr>
          <w:ilvl w:val="0"/>
          <w:numId w:val="56"/>
        </w:numPr>
      </w:pPr>
      <w:r>
        <w:t>De</w:t>
      </w:r>
      <w:r w:rsidRPr="00FA6746">
        <w:t xml:space="preserve"> trainer </w:t>
      </w:r>
      <w:r>
        <w:t xml:space="preserve">moet daarnaast </w:t>
      </w:r>
      <w:r w:rsidRPr="00FA6746">
        <w:t xml:space="preserve">bekend zijn met specifieke </w:t>
      </w:r>
      <w:r>
        <w:t xml:space="preserve">kennis bij bepaalde </w:t>
      </w:r>
      <w:r w:rsidRPr="00FA6746">
        <w:t xml:space="preserve">werkvormen die gebruikt worden tijdens de opleiding. </w:t>
      </w:r>
    </w:p>
    <w:p w14:paraId="551C600A" w14:textId="77777777" w:rsidR="00545C43" w:rsidRDefault="00545C43" w:rsidP="00545C43"/>
    <w:p w14:paraId="776B8938" w14:textId="77777777" w:rsidR="00065FE8" w:rsidRPr="00D91DE4" w:rsidRDefault="00065FE8" w:rsidP="002F0472">
      <w:pPr>
        <w:jc w:val="both"/>
        <w:rPr>
          <w:rFonts w:cstheme="minorHAnsi"/>
        </w:rPr>
      </w:pPr>
    </w:p>
    <w:p w14:paraId="627BBB2F" w14:textId="77777777" w:rsidR="0083587D" w:rsidRPr="00D91DE4" w:rsidRDefault="0083587D">
      <w:pPr>
        <w:rPr>
          <w:rFonts w:eastAsiaTheme="majorEastAsia" w:cstheme="minorHAnsi"/>
          <w:b/>
          <w:color w:val="2F5496" w:themeColor="accent1" w:themeShade="BF"/>
          <w:sz w:val="36"/>
          <w:szCs w:val="32"/>
        </w:rPr>
      </w:pPr>
      <w:r w:rsidRPr="00D91DE4">
        <w:rPr>
          <w:rFonts w:cstheme="minorHAnsi"/>
        </w:rPr>
        <w:br w:type="page"/>
      </w:r>
    </w:p>
    <w:p w14:paraId="1BE6E615" w14:textId="398C9D4F" w:rsidR="00065FE8" w:rsidRPr="00D91DE4" w:rsidRDefault="00065FE8" w:rsidP="003D1983">
      <w:pPr>
        <w:pStyle w:val="Kop1"/>
        <w:numPr>
          <w:ilvl w:val="0"/>
          <w:numId w:val="10"/>
        </w:numPr>
        <w:jc w:val="both"/>
        <w:rPr>
          <w:rFonts w:ascii="Avenir Next LT Pro" w:hAnsi="Avenir Next LT Pro" w:cstheme="minorHAnsi"/>
        </w:rPr>
      </w:pPr>
      <w:bookmarkStart w:id="28" w:name="_Toc137640729"/>
      <w:bookmarkStart w:id="29" w:name="_Toc156825335"/>
      <w:r w:rsidRPr="00D91DE4">
        <w:rPr>
          <w:rFonts w:ascii="Avenir Next LT Pro" w:hAnsi="Avenir Next LT Pro" w:cstheme="minorHAnsi"/>
        </w:rPr>
        <w:lastRenderedPageBreak/>
        <w:t>Het leertraject in een notendop</w:t>
      </w:r>
      <w:bookmarkEnd w:id="28"/>
      <w:bookmarkEnd w:id="29"/>
      <w:r w:rsidRPr="00D91DE4">
        <w:rPr>
          <w:rFonts w:ascii="Avenir Next LT Pro" w:hAnsi="Avenir Next LT Pro" w:cstheme="minorHAnsi"/>
        </w:rPr>
        <w:t xml:space="preserve"> </w:t>
      </w:r>
    </w:p>
    <w:p w14:paraId="55800852" w14:textId="77777777" w:rsidR="00561E38" w:rsidRPr="00D91DE4" w:rsidRDefault="00561E38" w:rsidP="002F0472">
      <w:pPr>
        <w:jc w:val="both"/>
        <w:rPr>
          <w:rFonts w:cstheme="minorHAnsi"/>
        </w:rPr>
      </w:pPr>
    </w:p>
    <w:p w14:paraId="149C282A" w14:textId="39EF1C29" w:rsidR="00065FE8" w:rsidRPr="008D047C" w:rsidRDefault="00065FE8" w:rsidP="008D047C">
      <w:pPr>
        <w:pStyle w:val="Kop2"/>
        <w:numPr>
          <w:ilvl w:val="1"/>
          <w:numId w:val="10"/>
        </w:numPr>
      </w:pPr>
      <w:bookmarkStart w:id="30" w:name="_Toc137640730"/>
      <w:bookmarkStart w:id="31" w:name="_Toc156825336"/>
      <w:r w:rsidRPr="008D047C">
        <w:t>Opbouw van het traject</w:t>
      </w:r>
      <w:bookmarkEnd w:id="30"/>
      <w:bookmarkEnd w:id="31"/>
      <w:r w:rsidRPr="008D047C">
        <w:t xml:space="preserve"> </w:t>
      </w:r>
    </w:p>
    <w:p w14:paraId="7508CBF7" w14:textId="77777777" w:rsidR="00507B15" w:rsidRDefault="00507B15" w:rsidP="00507B15"/>
    <w:p w14:paraId="0DC59AAD" w14:textId="69E594A9" w:rsidR="000F1AF4" w:rsidRDefault="00507B15" w:rsidP="00507B15">
      <w:r w:rsidRPr="00507B15">
        <w:t xml:space="preserve">De </w:t>
      </w:r>
      <w:r w:rsidR="009B260A" w:rsidRPr="00507B15">
        <w:t xml:space="preserve">opleiding </w:t>
      </w:r>
      <w:r w:rsidRPr="00507B15">
        <w:t>'Omgaan met Diversiteit' bestaat uit vijf modules: Algemeen, Gender, Interculturaliteit, Digitale geletterdheid, en Mensen met een beperking. Elke module duurt 8 uur, verdeeld over een lesdag van 6 uur en een terugkommoment van 2 uur op een later moment. De opleiding maakt voornamelijk gebruik van synchrone, interactieve en actieve offline werkvormen, aangevuld met een online quiz en enkele kleine asynchrone opdrachten. De algemene module behandelt thema's die in de andere modules verder worden uitgediept.</w:t>
      </w:r>
    </w:p>
    <w:p w14:paraId="0EB4DDDE" w14:textId="77777777" w:rsidR="009B260A" w:rsidRPr="00D91DE4" w:rsidRDefault="009B260A" w:rsidP="00507B15"/>
    <w:p w14:paraId="60B59284" w14:textId="6FC9A669" w:rsidR="00065FE8" w:rsidRPr="008D047C" w:rsidRDefault="00065FE8" w:rsidP="008D047C">
      <w:pPr>
        <w:pStyle w:val="Kop2"/>
        <w:numPr>
          <w:ilvl w:val="1"/>
          <w:numId w:val="10"/>
        </w:numPr>
      </w:pPr>
      <w:bookmarkStart w:id="32" w:name="_Toc137640731"/>
      <w:bookmarkStart w:id="33" w:name="_Toc156825337"/>
      <w:r w:rsidRPr="008D047C">
        <w:t>Duur van het traject</w:t>
      </w:r>
      <w:bookmarkEnd w:id="32"/>
      <w:bookmarkEnd w:id="33"/>
      <w:r w:rsidRPr="008D047C">
        <w:t xml:space="preserve"> </w:t>
      </w:r>
    </w:p>
    <w:p w14:paraId="4B43BA9C" w14:textId="77777777" w:rsidR="00507B15" w:rsidRDefault="00507B15" w:rsidP="00507B15"/>
    <w:p w14:paraId="4D93C1FF" w14:textId="3AC5A653" w:rsidR="000F1AF4" w:rsidRDefault="00507B15" w:rsidP="00CE671F">
      <w:r w:rsidRPr="00507B15">
        <w:t xml:space="preserve">De duur van de algemene module in de </w:t>
      </w:r>
      <w:r w:rsidR="009B260A" w:rsidRPr="00507B15">
        <w:t xml:space="preserve">opleiding </w:t>
      </w:r>
      <w:r w:rsidRPr="00507B15">
        <w:t>'Omgaan met Diversiteit'</w:t>
      </w:r>
      <w:r w:rsidR="009B260A">
        <w:t xml:space="preserve"> -</w:t>
      </w:r>
      <w:r w:rsidRPr="00507B15">
        <w:t xml:space="preserve"> inclusief voorbereidings- en werktijd voor zowel trainers als deelnemers</w:t>
      </w:r>
      <w:r w:rsidR="009B260A">
        <w:t xml:space="preserve"> -</w:t>
      </w:r>
      <w:r w:rsidRPr="00507B15">
        <w:t xml:space="preserve"> is geschat op </w:t>
      </w:r>
      <w:r w:rsidR="00CE671F">
        <w:t>16</w:t>
      </w:r>
      <w:r w:rsidRPr="00507B15">
        <w:t xml:space="preserve"> uur. Dit omvat een interactieve lesdag en aanvullende tijd voor voorbereiding en opvolging. De specifieke tijd kan variëren afhankelijk van de betrokkenheid en benadering van elke individuele deelnemer en trainer.</w:t>
      </w:r>
    </w:p>
    <w:p w14:paraId="359E3830" w14:textId="77777777" w:rsidR="00507B15" w:rsidRPr="00D91DE4" w:rsidRDefault="00507B15" w:rsidP="00507B15"/>
    <w:p w14:paraId="10CCB6A3" w14:textId="4ECE6934" w:rsidR="00FF2C71" w:rsidRPr="008D047C" w:rsidRDefault="00FF2C71" w:rsidP="008D047C">
      <w:pPr>
        <w:pStyle w:val="Kop2"/>
        <w:numPr>
          <w:ilvl w:val="1"/>
          <w:numId w:val="10"/>
        </w:numPr>
      </w:pPr>
      <w:bookmarkStart w:id="34" w:name="_Toc137640732"/>
      <w:bookmarkStart w:id="35" w:name="_Toc156825338"/>
      <w:r w:rsidRPr="008D047C">
        <w:t>Groepsgrootte</w:t>
      </w:r>
      <w:bookmarkEnd w:id="34"/>
      <w:bookmarkEnd w:id="35"/>
      <w:r w:rsidRPr="008D047C">
        <w:t xml:space="preserve"> </w:t>
      </w:r>
    </w:p>
    <w:p w14:paraId="1D327140" w14:textId="77777777" w:rsidR="009B260A" w:rsidRDefault="009B260A" w:rsidP="00F831A2">
      <w:pPr>
        <w:jc w:val="both"/>
      </w:pPr>
    </w:p>
    <w:p w14:paraId="205C8691" w14:textId="340C9E8D" w:rsidR="00F831A2" w:rsidRPr="00507B15" w:rsidRDefault="00457421" w:rsidP="00507B15">
      <w:pPr>
        <w:jc w:val="both"/>
        <w:rPr>
          <w:rFonts w:eastAsiaTheme="majorEastAsia"/>
        </w:rPr>
      </w:pPr>
      <w:r>
        <w:t xml:space="preserve">Gelieve </w:t>
      </w:r>
      <w:r w:rsidR="00F831A2" w:rsidRPr="00D91DE4">
        <w:t xml:space="preserve">bij de uitrol van deze opleiding rekening </w:t>
      </w:r>
      <w:r>
        <w:t xml:space="preserve">te houden </w:t>
      </w:r>
      <w:r w:rsidR="00F831A2" w:rsidRPr="00D91DE4">
        <w:t xml:space="preserve">met de ideale groepsgrootte. </w:t>
      </w:r>
      <w:r w:rsidR="00350162">
        <w:t>O</w:t>
      </w:r>
      <w:r w:rsidR="00F831A2" w:rsidRPr="00D91DE4">
        <w:t>nderzoek</w:t>
      </w:r>
      <w:r w:rsidR="00350162">
        <w:t xml:space="preserve"> toont aan dat</w:t>
      </w:r>
      <w:r w:rsidR="00F831A2" w:rsidRPr="00D91DE4">
        <w:t xml:space="preserve"> een ideale groepsgrootte tussen de 6-12 personen ligt</w:t>
      </w:r>
      <w:r w:rsidR="00F831A2" w:rsidRPr="00D91DE4">
        <w:rPr>
          <w:rStyle w:val="Voetnootmarkering"/>
        </w:rPr>
        <w:footnoteReference w:id="9"/>
      </w:r>
      <w:r w:rsidR="00F831A2" w:rsidRPr="00D91DE4">
        <w:t xml:space="preserve">. De ideale groepsgrootte voor deze opleiding bedraagt: </w:t>
      </w:r>
      <w:r w:rsidR="00507B15">
        <w:t xml:space="preserve">10-12 personen </w:t>
      </w:r>
      <w:r w:rsidR="00F831A2" w:rsidRPr="00D91DE4">
        <w:t xml:space="preserve">omdat </w:t>
      </w:r>
      <w:r w:rsidR="00507B15" w:rsidRPr="00507B15">
        <w:t>dit aantal groot genoeg is om een diversiteit aan perspectieven en ervaringen te bieden, wat essentieel is voor een praktijkgerichte opleiding zoals deze. Tegelijkertijd blijft de groep klein genoeg om interactieve en persoonlijke leerervaringen mogelijk te maken, wat cruciaal is voor het effectief ontwikkelen van soft skills gerelateerd aan diversiteit en inclusie. In grotere groepen wordt aangeraden om subgroepen te vormen om de kwaliteit van het leren te behouden.</w:t>
      </w:r>
      <w:r w:rsidR="009B260A" w:rsidRPr="009B260A">
        <w:t xml:space="preserve"> </w:t>
      </w:r>
      <w:r w:rsidR="009B260A">
        <w:t>Bij</w:t>
      </w:r>
      <w:r w:rsidR="009B260A" w:rsidRPr="00D91DE4">
        <w:t xml:space="preserve"> de ontwikkeling van vaardigheden wordt idealiter ingezet op een kleinere groep van 4 tot 6 personen. </w:t>
      </w:r>
      <w:r w:rsidR="009B260A">
        <w:t>I</w:t>
      </w:r>
      <w:r w:rsidR="009B260A" w:rsidRPr="00D91DE4">
        <w:t>ndien de totale groep grote</w:t>
      </w:r>
      <w:r w:rsidR="009B260A">
        <w:t>r</w:t>
      </w:r>
      <w:r w:rsidR="009B260A" w:rsidRPr="00D91DE4">
        <w:t xml:space="preserve"> is dan 6</w:t>
      </w:r>
      <w:r w:rsidR="009B260A">
        <w:t xml:space="preserve"> vragen we </w:t>
      </w:r>
      <w:r w:rsidR="009B260A" w:rsidRPr="00D91DE4">
        <w:t xml:space="preserve">gebruik </w:t>
      </w:r>
      <w:r w:rsidR="009B260A">
        <w:t>te maken</w:t>
      </w:r>
      <w:r w:rsidR="009B260A" w:rsidRPr="00D91DE4">
        <w:t xml:space="preserve"> van subgroepen</w:t>
      </w:r>
      <w:r w:rsidR="009B260A">
        <w:t xml:space="preserve"> voor sommige werkvormen. </w:t>
      </w:r>
      <w:r w:rsidR="00F831A2" w:rsidRPr="00507B15">
        <w:br w:type="page"/>
      </w:r>
    </w:p>
    <w:p w14:paraId="0644E9D5" w14:textId="2310A1DA" w:rsidR="00065FE8" w:rsidRPr="003D1983" w:rsidRDefault="00065FE8" w:rsidP="003D1983">
      <w:pPr>
        <w:pStyle w:val="Kop1"/>
        <w:numPr>
          <w:ilvl w:val="0"/>
          <w:numId w:val="10"/>
        </w:numPr>
        <w:jc w:val="both"/>
        <w:rPr>
          <w:rFonts w:ascii="Avenir Next LT Pro" w:hAnsi="Avenir Next LT Pro" w:cstheme="minorHAnsi"/>
        </w:rPr>
      </w:pPr>
      <w:bookmarkStart w:id="36" w:name="_Toc137640733"/>
      <w:bookmarkStart w:id="37" w:name="_Toc156825339"/>
      <w:r w:rsidRPr="00F831A2">
        <w:rPr>
          <w:rFonts w:ascii="Avenir Next LT Pro" w:hAnsi="Avenir Next LT Pro" w:cstheme="minorHAnsi"/>
        </w:rPr>
        <w:lastRenderedPageBreak/>
        <w:t>Het leertraject in detail</w:t>
      </w:r>
      <w:r w:rsidR="00FF2C71" w:rsidRPr="00F831A2">
        <w:rPr>
          <w:rFonts w:ascii="Avenir Next LT Pro" w:hAnsi="Avenir Next LT Pro" w:cstheme="minorHAnsi"/>
        </w:rPr>
        <w:t>: een handleiding</w:t>
      </w:r>
      <w:bookmarkEnd w:id="36"/>
      <w:bookmarkEnd w:id="37"/>
      <w:r w:rsidR="00FF2C71" w:rsidRPr="003D1983">
        <w:rPr>
          <w:rFonts w:ascii="Avenir Next LT Pro" w:hAnsi="Avenir Next LT Pro" w:cstheme="minorHAnsi"/>
        </w:rPr>
        <w:t xml:space="preserve"> </w:t>
      </w:r>
    </w:p>
    <w:p w14:paraId="264FE925" w14:textId="77777777" w:rsidR="00F82EE5" w:rsidRPr="00F82EE5" w:rsidRDefault="00F82EE5" w:rsidP="00F82EE5"/>
    <w:p w14:paraId="70C0FFE9" w14:textId="4794ACF1" w:rsidR="00F82EE5" w:rsidRPr="00741518" w:rsidRDefault="00F82EE5" w:rsidP="00741518">
      <w:pPr>
        <w:pStyle w:val="Kop2"/>
        <w:numPr>
          <w:ilvl w:val="1"/>
          <w:numId w:val="10"/>
        </w:numPr>
      </w:pPr>
      <w:bookmarkStart w:id="38" w:name="_Toc156825340"/>
      <w:r w:rsidRPr="00741518">
        <w:t>Een overzicht</w:t>
      </w:r>
      <w:bookmarkEnd w:id="38"/>
      <w:r w:rsidRPr="00741518">
        <w:t xml:space="preserve"> </w:t>
      </w:r>
      <w:bookmarkStart w:id="39" w:name="_Toc137640734"/>
    </w:p>
    <w:p w14:paraId="348FF632" w14:textId="77777777" w:rsidR="00F121D4" w:rsidRDefault="00F121D4" w:rsidP="007762C9">
      <w:pPr>
        <w:jc w:val="both"/>
      </w:pPr>
    </w:p>
    <w:p w14:paraId="4E56B7B6" w14:textId="77777777" w:rsidR="008D25CA" w:rsidRDefault="007762C9" w:rsidP="007762C9">
      <w:pPr>
        <w:jc w:val="both"/>
      </w:pPr>
      <w:r w:rsidRPr="007762C9">
        <w:t xml:space="preserve">Hieronder vind je een overzicht </w:t>
      </w:r>
      <w:r w:rsidR="00350162">
        <w:t xml:space="preserve">van </w:t>
      </w:r>
      <w:r w:rsidR="00F121D4">
        <w:t>à</w:t>
      </w:r>
      <w:r w:rsidR="00350162">
        <w:t>ll</w:t>
      </w:r>
      <w:r w:rsidR="00F121D4">
        <w:t>e</w:t>
      </w:r>
      <w:r w:rsidRPr="007762C9">
        <w:t xml:space="preserve"> leeractiviteiten</w:t>
      </w:r>
      <w:r w:rsidR="00457421">
        <w:t xml:space="preserve"> </w:t>
      </w:r>
      <w:r w:rsidR="008D25CA">
        <w:t>van</w:t>
      </w:r>
      <w:r w:rsidR="00457421">
        <w:t xml:space="preserve"> de opleiding</w:t>
      </w:r>
      <w:r w:rsidR="00350162">
        <w:t xml:space="preserve">. </w:t>
      </w:r>
      <w:r w:rsidR="008D25CA">
        <w:t xml:space="preserve">Een concrete opleiding zal steeds een keuze maken tussen een aantal leeractiviteiten, deze keuze wordt ingegeven enerzijds door de doelgroep en anderzijds door de doelstellingen die een organisatie beoogt. </w:t>
      </w:r>
    </w:p>
    <w:p w14:paraId="7CDD42B1" w14:textId="77777777" w:rsidR="008D25CA" w:rsidRDefault="008D25CA" w:rsidP="007762C9">
      <w:pPr>
        <w:jc w:val="both"/>
      </w:pPr>
    </w:p>
    <w:p w14:paraId="6421E8F6" w14:textId="6FD2964F" w:rsidR="00350162" w:rsidRDefault="00350162" w:rsidP="007762C9">
      <w:pPr>
        <w:jc w:val="both"/>
      </w:pPr>
      <w:r>
        <w:t>Per leeractiviteit vind je</w:t>
      </w:r>
      <w:r w:rsidR="001D287F">
        <w:t>:</w:t>
      </w:r>
    </w:p>
    <w:p w14:paraId="67596719" w14:textId="08CC9CBB" w:rsidR="00350162" w:rsidRDefault="00350162" w:rsidP="0023014C">
      <w:pPr>
        <w:pStyle w:val="Lijstalinea"/>
        <w:numPr>
          <w:ilvl w:val="0"/>
          <w:numId w:val="11"/>
        </w:numPr>
        <w:jc w:val="both"/>
      </w:pPr>
      <w:r>
        <w:t>een</w:t>
      </w:r>
      <w:r w:rsidR="007762C9" w:rsidRPr="007762C9">
        <w:t xml:space="preserve"> korte omschrijving</w:t>
      </w:r>
      <w:r w:rsidR="00457421">
        <w:t>;</w:t>
      </w:r>
    </w:p>
    <w:p w14:paraId="2B243DC6" w14:textId="79008B40" w:rsidR="00350162" w:rsidRDefault="007762C9" w:rsidP="0023014C">
      <w:pPr>
        <w:pStyle w:val="Lijstalinea"/>
        <w:numPr>
          <w:ilvl w:val="0"/>
          <w:numId w:val="11"/>
        </w:numPr>
        <w:jc w:val="both"/>
      </w:pPr>
      <w:r w:rsidRPr="007762C9">
        <w:t>betrokken leerdoel(en)</w:t>
      </w:r>
      <w:r w:rsidR="00457421">
        <w:t>;</w:t>
      </w:r>
      <w:r w:rsidRPr="007762C9">
        <w:t xml:space="preserve"> </w:t>
      </w:r>
    </w:p>
    <w:p w14:paraId="6CEFE5A6" w14:textId="5F082C23" w:rsidR="00350162" w:rsidRDefault="00350162" w:rsidP="0023014C">
      <w:pPr>
        <w:pStyle w:val="Lijstalinea"/>
        <w:numPr>
          <w:ilvl w:val="0"/>
          <w:numId w:val="11"/>
        </w:numPr>
        <w:jc w:val="both"/>
      </w:pPr>
      <w:r>
        <w:t xml:space="preserve">de </w:t>
      </w:r>
      <w:r w:rsidR="007762C9" w:rsidRPr="007762C9">
        <w:t>duurtijd</w:t>
      </w:r>
      <w:r w:rsidR="00457421">
        <w:t>;</w:t>
      </w:r>
    </w:p>
    <w:p w14:paraId="2E39563E" w14:textId="1A78F9C5" w:rsidR="00350162" w:rsidRDefault="00350162" w:rsidP="0023014C">
      <w:pPr>
        <w:pStyle w:val="Lijstalinea"/>
        <w:numPr>
          <w:ilvl w:val="0"/>
          <w:numId w:val="11"/>
        </w:numPr>
        <w:jc w:val="both"/>
      </w:pPr>
      <w:r>
        <w:t>de link</w:t>
      </w:r>
      <w:r w:rsidR="007762C9" w:rsidRPr="007762C9">
        <w:t xml:space="preserve"> naar een uitgebreidere fiche met gedetailleerde omschrijving</w:t>
      </w:r>
      <w:r w:rsidR="00457421">
        <w:t>.</w:t>
      </w:r>
    </w:p>
    <w:p w14:paraId="67E367AB" w14:textId="77777777" w:rsidR="00F121D4" w:rsidRDefault="00F121D4" w:rsidP="00F121D4">
      <w:pPr>
        <w:pStyle w:val="Lijstalinea"/>
        <w:ind w:left="773"/>
        <w:jc w:val="both"/>
      </w:pPr>
    </w:p>
    <w:tbl>
      <w:tblPr>
        <w:tblStyle w:val="Tabelraster"/>
        <w:tblW w:w="0" w:type="auto"/>
        <w:tblInd w:w="736" w:type="dxa"/>
        <w:tblLook w:val="04A0" w:firstRow="1" w:lastRow="0" w:firstColumn="1" w:lastColumn="0" w:noHBand="0" w:noVBand="1"/>
      </w:tblPr>
      <w:tblGrid>
        <w:gridCol w:w="2293"/>
        <w:gridCol w:w="6031"/>
      </w:tblGrid>
      <w:tr w:rsidR="00350162" w:rsidRPr="00B823E2" w14:paraId="009114A7" w14:textId="77777777" w:rsidTr="0074098E">
        <w:tc>
          <w:tcPr>
            <w:tcW w:w="8324" w:type="dxa"/>
            <w:gridSpan w:val="2"/>
            <w:shd w:val="clear" w:color="auto" w:fill="13304C"/>
          </w:tcPr>
          <w:p w14:paraId="0D3D37C4" w14:textId="439AA652" w:rsidR="00350162" w:rsidRPr="00062B31" w:rsidRDefault="00350162" w:rsidP="00350162">
            <w:pPr>
              <w:jc w:val="center"/>
              <w:rPr>
                <w:b/>
                <w:bCs/>
              </w:rPr>
            </w:pPr>
            <w:r>
              <w:rPr>
                <w:b/>
                <w:bCs/>
              </w:rPr>
              <w:t>De leeractiviteiten</w:t>
            </w:r>
          </w:p>
        </w:tc>
      </w:tr>
      <w:tr w:rsidR="007762C9" w:rsidRPr="00B823E2" w14:paraId="4D830699" w14:textId="77777777" w:rsidTr="0074098E">
        <w:tc>
          <w:tcPr>
            <w:tcW w:w="8324" w:type="dxa"/>
            <w:gridSpan w:val="2"/>
            <w:shd w:val="clear" w:color="auto" w:fill="13304C"/>
          </w:tcPr>
          <w:p w14:paraId="3FF24D0F" w14:textId="6651C150" w:rsidR="007762C9" w:rsidRPr="00062B31" w:rsidRDefault="007762C9" w:rsidP="007762C9">
            <w:pPr>
              <w:rPr>
                <w:rFonts w:cstheme="minorHAnsi"/>
                <w:b/>
                <w:bCs/>
              </w:rPr>
            </w:pPr>
            <w:r w:rsidRPr="00062B31">
              <w:rPr>
                <w:b/>
                <w:bCs/>
              </w:rPr>
              <w:t>Leeractiviteit 1</w:t>
            </w:r>
            <w:r w:rsidR="00062B31" w:rsidRPr="00062B31">
              <w:rPr>
                <w:b/>
                <w:bCs/>
              </w:rPr>
              <w:t>:</w:t>
            </w:r>
            <w:r w:rsidR="008D25CA">
              <w:rPr>
                <w:b/>
                <w:bCs/>
              </w:rPr>
              <w:t xml:space="preserve"> Wat te verwachten? (</w:t>
            </w:r>
            <w:r w:rsidR="00062B31" w:rsidRPr="00062B31">
              <w:rPr>
                <w:rFonts w:cstheme="minorHAnsi"/>
                <w:b/>
                <w:bCs/>
                <w:color w:val="FFFFFF" w:themeColor="background1"/>
              </w:rPr>
              <w:t xml:space="preserve"> </w:t>
            </w:r>
            <w:hyperlink w:anchor="_Fiche_leeractiviteit_1" w:history="1">
              <w:r w:rsidR="00062B31" w:rsidRPr="00062B31">
                <w:rPr>
                  <w:rStyle w:val="Hyperlink"/>
                  <w:rFonts w:cstheme="minorHAnsi"/>
                  <w:b/>
                  <w:bCs/>
                  <w:color w:val="FFFFFF" w:themeColor="background1"/>
                </w:rPr>
                <w:t>link naar gedetailleerde fiche</w:t>
              </w:r>
            </w:hyperlink>
          </w:p>
        </w:tc>
      </w:tr>
      <w:tr w:rsidR="007762C9" w:rsidRPr="00B823E2" w14:paraId="4883876A" w14:textId="77777777" w:rsidTr="0074098E">
        <w:tc>
          <w:tcPr>
            <w:tcW w:w="2293" w:type="dxa"/>
          </w:tcPr>
          <w:p w14:paraId="36A106BB" w14:textId="5806B800" w:rsidR="007762C9" w:rsidRPr="00B823E2" w:rsidRDefault="007762C9">
            <w:pPr>
              <w:jc w:val="both"/>
            </w:pPr>
            <w:r>
              <w:t xml:space="preserve">Korte </w:t>
            </w:r>
            <w:r w:rsidR="00E5308C">
              <w:t>o</w:t>
            </w:r>
            <w:r w:rsidRPr="00B823E2">
              <w:t>mschrijving</w:t>
            </w:r>
          </w:p>
        </w:tc>
        <w:tc>
          <w:tcPr>
            <w:tcW w:w="6031" w:type="dxa"/>
          </w:tcPr>
          <w:p w14:paraId="5A8C0408" w14:textId="352DB7AF" w:rsidR="007762C9" w:rsidRPr="00B823E2" w:rsidRDefault="00DD6082" w:rsidP="00DD6082">
            <w:r w:rsidRPr="00DD6082">
              <w:t xml:space="preserve">Binnen onze opleiding hebben we diverse leeractiviteiten onder </w:t>
            </w:r>
            <w:r>
              <w:t>‘Wat te verwachten?</w:t>
            </w:r>
            <w:r w:rsidRPr="00DD6082">
              <w:t>' ontwikkeld om een diepgaand begrip en engagement bij de deelnemers te stimuleren. Deze activiteiten zijn ontworpen om de verwachtingen, het zelfbewustzijn en de voorbereiding van de deelnemers op de opleiding te bevorderen.</w:t>
            </w:r>
            <w:r>
              <w:t xml:space="preserve"> Er zijn meerdere werkvormen ontwikkeld waarbij de trainer kan kiezen welke werkvorm gepast is.</w:t>
            </w:r>
          </w:p>
        </w:tc>
      </w:tr>
      <w:tr w:rsidR="007762C9" w:rsidRPr="00B823E2" w14:paraId="3448D987" w14:textId="77777777" w:rsidTr="0074098E">
        <w:tc>
          <w:tcPr>
            <w:tcW w:w="2293" w:type="dxa"/>
          </w:tcPr>
          <w:p w14:paraId="78EEC58C" w14:textId="49C90600" w:rsidR="007762C9" w:rsidRPr="00062B31" w:rsidRDefault="007762C9" w:rsidP="007762C9">
            <w:pPr>
              <w:jc w:val="both"/>
              <w:rPr>
                <w:rFonts w:cstheme="minorHAnsi"/>
              </w:rPr>
            </w:pPr>
            <w:r w:rsidRPr="00D91DE4">
              <w:rPr>
                <w:rFonts w:cstheme="minorHAnsi"/>
              </w:rPr>
              <w:t>Duurtijd</w:t>
            </w:r>
          </w:p>
        </w:tc>
        <w:tc>
          <w:tcPr>
            <w:tcW w:w="6031" w:type="dxa"/>
          </w:tcPr>
          <w:p w14:paraId="7B1D761B" w14:textId="4C943478" w:rsidR="007762C9" w:rsidRPr="00062B31" w:rsidRDefault="00DD6082" w:rsidP="00DD6082">
            <w:r>
              <w:t>20-30 minuten</w:t>
            </w:r>
          </w:p>
        </w:tc>
      </w:tr>
      <w:tr w:rsidR="007762C9" w:rsidRPr="00B823E2" w14:paraId="0A90B049" w14:textId="77777777" w:rsidTr="0074098E">
        <w:tc>
          <w:tcPr>
            <w:tcW w:w="2293" w:type="dxa"/>
          </w:tcPr>
          <w:p w14:paraId="064AC95E" w14:textId="20765583" w:rsidR="007762C9" w:rsidRPr="00D91DE4" w:rsidRDefault="00612489" w:rsidP="007762C9">
            <w:pPr>
              <w:jc w:val="both"/>
              <w:rPr>
                <w:rFonts w:cstheme="minorHAnsi"/>
              </w:rPr>
            </w:pPr>
            <w:r>
              <w:rPr>
                <w:rFonts w:cstheme="minorHAnsi"/>
              </w:rPr>
              <w:t>D</w:t>
            </w:r>
            <w:r w:rsidR="007762C9">
              <w:rPr>
                <w:rFonts w:cstheme="minorHAnsi"/>
              </w:rPr>
              <w:t>oel(en)</w:t>
            </w:r>
          </w:p>
        </w:tc>
        <w:tc>
          <w:tcPr>
            <w:tcW w:w="6031" w:type="dxa"/>
          </w:tcPr>
          <w:p w14:paraId="7E1BC63B" w14:textId="6A4CC869" w:rsidR="00DD6082" w:rsidRPr="00D17B78" w:rsidRDefault="00D538EE" w:rsidP="00D17B78">
            <w:r>
              <w:t xml:space="preserve">De lerende </w:t>
            </w:r>
            <w:r w:rsidR="00412956" w:rsidRPr="00075B5D">
              <w:rPr>
                <w:b/>
                <w:bCs/>
              </w:rPr>
              <w:t>identificeert</w:t>
            </w:r>
            <w:r w:rsidR="00412956">
              <w:t xml:space="preserve"> en verwoordt zijn verwachtingen.</w:t>
            </w:r>
          </w:p>
        </w:tc>
      </w:tr>
      <w:tr w:rsidR="00062B31" w:rsidRPr="00062B31" w14:paraId="1F74FD35" w14:textId="77777777" w:rsidTr="0074098E">
        <w:tc>
          <w:tcPr>
            <w:tcW w:w="8324" w:type="dxa"/>
            <w:gridSpan w:val="2"/>
            <w:shd w:val="clear" w:color="auto" w:fill="13304C"/>
          </w:tcPr>
          <w:p w14:paraId="3EB777A0" w14:textId="256B71FB" w:rsidR="00062B31" w:rsidRPr="00062B31" w:rsidRDefault="00062B31">
            <w:pPr>
              <w:rPr>
                <w:rFonts w:cstheme="minorHAnsi"/>
                <w:b/>
                <w:bCs/>
              </w:rPr>
            </w:pPr>
            <w:r w:rsidRPr="00062B31">
              <w:rPr>
                <w:b/>
                <w:bCs/>
              </w:rPr>
              <w:t xml:space="preserve">Leeractiviteit </w:t>
            </w:r>
            <w:r>
              <w:rPr>
                <w:b/>
                <w:bCs/>
              </w:rPr>
              <w:t>2</w:t>
            </w:r>
            <w:r w:rsidRPr="00062B31">
              <w:rPr>
                <w:b/>
                <w:bCs/>
              </w:rPr>
              <w:t>:</w:t>
            </w:r>
            <w:r w:rsidR="008D25CA">
              <w:rPr>
                <w:b/>
                <w:bCs/>
              </w:rPr>
              <w:t xml:space="preserve"> Quiz Jezelf (</w:t>
            </w:r>
            <w:r w:rsidRPr="00062B31">
              <w:rPr>
                <w:rFonts w:cstheme="minorHAnsi"/>
                <w:b/>
                <w:bCs/>
                <w:color w:val="FFFFFF" w:themeColor="background1"/>
              </w:rPr>
              <w:t xml:space="preserve"> </w:t>
            </w:r>
            <w:hyperlink w:anchor="_Fiche_leeractiviteit_2" w:history="1">
              <w:r w:rsidRPr="00062B31">
                <w:rPr>
                  <w:rStyle w:val="Hyperlink"/>
                  <w:rFonts w:cstheme="minorHAnsi"/>
                  <w:b/>
                  <w:bCs/>
                  <w:color w:val="FFFFFF" w:themeColor="background1"/>
                </w:rPr>
                <w:t>link naar gedetailleerde fiche</w:t>
              </w:r>
            </w:hyperlink>
            <w:r w:rsidR="008D25CA">
              <w:rPr>
                <w:rStyle w:val="Hyperlink"/>
                <w:rFonts w:cstheme="minorHAnsi"/>
                <w:b/>
                <w:bCs/>
                <w:color w:val="FFFFFF" w:themeColor="background1"/>
              </w:rPr>
              <w:t>)</w:t>
            </w:r>
          </w:p>
        </w:tc>
      </w:tr>
      <w:tr w:rsidR="00062B31" w:rsidRPr="00B823E2" w14:paraId="476384E6" w14:textId="77777777" w:rsidTr="0074098E">
        <w:tc>
          <w:tcPr>
            <w:tcW w:w="2293" w:type="dxa"/>
          </w:tcPr>
          <w:p w14:paraId="6622AA0D" w14:textId="3237D643" w:rsidR="00062B31" w:rsidRPr="00B823E2" w:rsidRDefault="00062B31">
            <w:pPr>
              <w:jc w:val="both"/>
            </w:pPr>
            <w:r>
              <w:t xml:space="preserve">Korte </w:t>
            </w:r>
            <w:r w:rsidR="00E5308C">
              <w:t>o</w:t>
            </w:r>
            <w:r w:rsidRPr="00B823E2">
              <w:t>mschrijving</w:t>
            </w:r>
          </w:p>
        </w:tc>
        <w:tc>
          <w:tcPr>
            <w:tcW w:w="6031" w:type="dxa"/>
          </w:tcPr>
          <w:p w14:paraId="43163E5E" w14:textId="0FA5D298" w:rsidR="00062B31" w:rsidRPr="00B823E2" w:rsidRDefault="006F6629" w:rsidP="00BE05DD">
            <w:r w:rsidRPr="006F6629">
              <w:t xml:space="preserve">Leeractiviteit 2 richt zich op het stimuleren van zelfreflectie en bewustwording over diverse thema's zoals gender, culturen, digitale geletterdheid, en omgaan met mensen met een beperking. Dit gebeurt door middel van een voorbereidende online quiz genaamd </w:t>
            </w:r>
            <w:r w:rsidR="00E710E1">
              <w:t>‘</w:t>
            </w:r>
            <w:r w:rsidRPr="006F6629">
              <w:t>Quiz Jezelf</w:t>
            </w:r>
            <w:r w:rsidR="00E710E1">
              <w:t>’</w:t>
            </w:r>
            <w:r w:rsidRPr="006F6629">
              <w:t>, gevolgd door een interactieve groepsdiscussie. De activiteit is ontworpen om deelnemers inzicht te geven in hun persoonlijke ervaringen met diversiteit, zonder de nadruk te leggen op kennisbeoordeling.</w:t>
            </w:r>
          </w:p>
        </w:tc>
      </w:tr>
      <w:tr w:rsidR="00062B31" w:rsidRPr="00062B31" w14:paraId="1B2589E5" w14:textId="77777777" w:rsidTr="0074098E">
        <w:tc>
          <w:tcPr>
            <w:tcW w:w="2293" w:type="dxa"/>
          </w:tcPr>
          <w:p w14:paraId="4FEE42D8" w14:textId="77777777" w:rsidR="00062B31" w:rsidRPr="00062B31" w:rsidRDefault="00062B31">
            <w:pPr>
              <w:jc w:val="both"/>
              <w:rPr>
                <w:rFonts w:cstheme="minorHAnsi"/>
              </w:rPr>
            </w:pPr>
            <w:r w:rsidRPr="00D91DE4">
              <w:rPr>
                <w:rFonts w:cstheme="minorHAnsi"/>
              </w:rPr>
              <w:t>Duurtijd</w:t>
            </w:r>
          </w:p>
        </w:tc>
        <w:tc>
          <w:tcPr>
            <w:tcW w:w="6031" w:type="dxa"/>
          </w:tcPr>
          <w:p w14:paraId="028749C4" w14:textId="174E8201" w:rsidR="00062B31" w:rsidRPr="00062B31" w:rsidRDefault="00BE05DD" w:rsidP="00BE05DD">
            <w:r>
              <w:t>10-15 minuten</w:t>
            </w:r>
          </w:p>
        </w:tc>
      </w:tr>
      <w:tr w:rsidR="00062B31" w:rsidRPr="00D91DE4" w14:paraId="0D6BF4FD" w14:textId="77777777" w:rsidTr="0074098E">
        <w:tc>
          <w:tcPr>
            <w:tcW w:w="2293" w:type="dxa"/>
          </w:tcPr>
          <w:p w14:paraId="0A27D7AF" w14:textId="77777777" w:rsidR="00062B31" w:rsidRPr="00D91DE4" w:rsidRDefault="00062B31">
            <w:pPr>
              <w:jc w:val="both"/>
              <w:rPr>
                <w:rFonts w:cstheme="minorHAnsi"/>
              </w:rPr>
            </w:pPr>
            <w:r>
              <w:rPr>
                <w:rFonts w:cstheme="minorHAnsi"/>
              </w:rPr>
              <w:t>Leerdoel(en)</w:t>
            </w:r>
          </w:p>
        </w:tc>
        <w:tc>
          <w:tcPr>
            <w:tcW w:w="6031" w:type="dxa"/>
          </w:tcPr>
          <w:p w14:paraId="402767DC" w14:textId="4D68247D" w:rsidR="00062B31" w:rsidRDefault="007F02AA">
            <w:pPr>
              <w:jc w:val="both"/>
              <w:rPr>
                <w:lang w:val="nl-NL"/>
              </w:rPr>
            </w:pPr>
            <w:r>
              <w:rPr>
                <w:lang w:val="nl-NL"/>
              </w:rPr>
              <w:t xml:space="preserve">De lerende </w:t>
            </w:r>
            <w:r w:rsidRPr="00A15C6C">
              <w:rPr>
                <w:b/>
                <w:bCs/>
                <w:lang w:val="nl-NL"/>
              </w:rPr>
              <w:t>reflecteert</w:t>
            </w:r>
            <w:r>
              <w:rPr>
                <w:lang w:val="nl-NL"/>
              </w:rPr>
              <w:t xml:space="preserve"> over zijn </w:t>
            </w:r>
            <w:r w:rsidR="00A15C6C">
              <w:rPr>
                <w:lang w:val="nl-NL"/>
              </w:rPr>
              <w:t>eigen referentiekader en vooroordelen.</w:t>
            </w:r>
          </w:p>
          <w:p w14:paraId="358A159D" w14:textId="33374A17" w:rsidR="00612489" w:rsidRPr="002B3B40" w:rsidRDefault="00612489" w:rsidP="002B3B40">
            <w:r w:rsidRPr="00191358">
              <w:t>De lerende </w:t>
            </w:r>
            <w:r w:rsidRPr="00191358">
              <w:rPr>
                <w:b/>
                <w:bCs/>
              </w:rPr>
              <w:t>benoemt</w:t>
            </w:r>
            <w:r w:rsidRPr="00191358">
              <w:t> enkele basisfeiten over diversiteit. </w:t>
            </w:r>
          </w:p>
        </w:tc>
      </w:tr>
      <w:tr w:rsidR="00062B31" w:rsidRPr="00062B31" w14:paraId="0E30F9D8" w14:textId="77777777" w:rsidTr="0074098E">
        <w:tc>
          <w:tcPr>
            <w:tcW w:w="8324" w:type="dxa"/>
            <w:gridSpan w:val="2"/>
            <w:shd w:val="clear" w:color="auto" w:fill="13304C"/>
          </w:tcPr>
          <w:p w14:paraId="72BB1567" w14:textId="4D1B990D" w:rsidR="00062B31" w:rsidRPr="00062B31" w:rsidRDefault="00062B31">
            <w:pPr>
              <w:rPr>
                <w:rFonts w:cstheme="minorHAnsi"/>
                <w:b/>
                <w:bCs/>
              </w:rPr>
            </w:pPr>
            <w:r w:rsidRPr="00062B31">
              <w:rPr>
                <w:b/>
                <w:bCs/>
              </w:rPr>
              <w:t xml:space="preserve">Leeractiviteit </w:t>
            </w:r>
            <w:r>
              <w:rPr>
                <w:b/>
                <w:bCs/>
              </w:rPr>
              <w:t>3</w:t>
            </w:r>
            <w:r w:rsidRPr="00062B31">
              <w:rPr>
                <w:b/>
                <w:bCs/>
                <w:color w:val="FFFFFF" w:themeColor="background1"/>
              </w:rPr>
              <w:t>:</w:t>
            </w:r>
            <w:r w:rsidR="008D25CA">
              <w:rPr>
                <w:b/>
                <w:bCs/>
                <w:color w:val="FFFFFF" w:themeColor="background1"/>
              </w:rPr>
              <w:t xml:space="preserve"> DiversiteitsBingo (</w:t>
            </w:r>
            <w:r w:rsidRPr="00062B31">
              <w:rPr>
                <w:rFonts w:cstheme="minorHAnsi"/>
                <w:b/>
                <w:bCs/>
                <w:color w:val="FFFFFF" w:themeColor="background1"/>
              </w:rPr>
              <w:t xml:space="preserve"> </w:t>
            </w:r>
            <w:hyperlink w:anchor="_Fiche_leeractiviteit_3_1" w:history="1">
              <w:r w:rsidRPr="00062B31">
                <w:rPr>
                  <w:rStyle w:val="Hyperlink"/>
                  <w:rFonts w:cstheme="minorHAnsi"/>
                  <w:b/>
                  <w:bCs/>
                  <w:color w:val="FFFFFF" w:themeColor="background1"/>
                </w:rPr>
                <w:t>link naar gedetailleerde fiche</w:t>
              </w:r>
            </w:hyperlink>
            <w:r w:rsidR="008D25CA">
              <w:rPr>
                <w:rStyle w:val="Hyperlink"/>
                <w:rFonts w:cstheme="minorHAnsi"/>
                <w:b/>
                <w:bCs/>
                <w:color w:val="FFFFFF" w:themeColor="background1"/>
              </w:rPr>
              <w:t>)</w:t>
            </w:r>
          </w:p>
        </w:tc>
      </w:tr>
      <w:tr w:rsidR="00062B31" w:rsidRPr="00B823E2" w14:paraId="63BF6988" w14:textId="77777777" w:rsidTr="0074098E">
        <w:tc>
          <w:tcPr>
            <w:tcW w:w="2293" w:type="dxa"/>
          </w:tcPr>
          <w:p w14:paraId="07ED9CD4" w14:textId="2687ED9D" w:rsidR="00062B31" w:rsidRPr="00B823E2" w:rsidRDefault="00062B31">
            <w:pPr>
              <w:jc w:val="both"/>
            </w:pPr>
            <w:r>
              <w:t xml:space="preserve">Korte </w:t>
            </w:r>
            <w:r w:rsidR="00E5308C">
              <w:t>o</w:t>
            </w:r>
            <w:r w:rsidRPr="00B823E2">
              <w:t>mschrijving</w:t>
            </w:r>
          </w:p>
        </w:tc>
        <w:tc>
          <w:tcPr>
            <w:tcW w:w="6031" w:type="dxa"/>
          </w:tcPr>
          <w:p w14:paraId="1CD2F2F5" w14:textId="1259F99B" w:rsidR="00062B31" w:rsidRPr="00B823E2" w:rsidRDefault="0082296D" w:rsidP="0082296D">
            <w:r w:rsidRPr="0082296D">
              <w:t xml:space="preserve">De essentie </w:t>
            </w:r>
            <w:r w:rsidR="007E79D9">
              <w:t xml:space="preserve">van deze </w:t>
            </w:r>
            <w:r w:rsidR="002976D5">
              <w:t xml:space="preserve">leeractiviteit </w:t>
            </w:r>
            <w:r w:rsidRPr="0082296D">
              <w:t xml:space="preserve">ligt in het stimuleren van sociale interactie en dialoog tussen deelnemers. </w:t>
            </w:r>
            <w:r w:rsidR="002976D5" w:rsidRPr="0082296D">
              <w:t xml:space="preserve">De </w:t>
            </w:r>
            <w:r w:rsidR="00E710E1">
              <w:t>‘</w:t>
            </w:r>
            <w:r w:rsidR="002976D5" w:rsidRPr="0082296D">
              <w:t>DiversiteitsBingo</w:t>
            </w:r>
            <w:r w:rsidR="00E710E1">
              <w:t>’</w:t>
            </w:r>
            <w:r w:rsidR="002976D5" w:rsidRPr="0082296D">
              <w:t xml:space="preserve"> is een interactieve </w:t>
            </w:r>
            <w:r w:rsidR="00761121">
              <w:t>activiteit</w:t>
            </w:r>
            <w:r w:rsidR="002976D5" w:rsidRPr="0082296D">
              <w:t xml:space="preserve"> die gebruik maakt van de leervorm bingo om bewustwording en begrip van diversiteit en inclusie te bevorderen. </w:t>
            </w:r>
            <w:r w:rsidR="00761121">
              <w:t>Deelnemers</w:t>
            </w:r>
            <w:r w:rsidRPr="0082296D">
              <w:t xml:space="preserve"> </w:t>
            </w:r>
            <w:r w:rsidRPr="0082296D">
              <w:lastRenderedPageBreak/>
              <w:t>wandelen rond, spreken elkaar aan, en ontdekken overeenkomsten en verschillen door kenmerken op hun bingokaart af te vinken. Dit faciliteert niet alleen kennismaking, maar moedigt ook aan tot het delen van persoonlijke ervaringen en het waarderen van diversiteit binnen de groep.</w:t>
            </w:r>
          </w:p>
        </w:tc>
      </w:tr>
      <w:tr w:rsidR="00062B31" w:rsidRPr="00062B31" w14:paraId="470F02FB" w14:textId="77777777" w:rsidTr="0074098E">
        <w:tc>
          <w:tcPr>
            <w:tcW w:w="2293" w:type="dxa"/>
          </w:tcPr>
          <w:p w14:paraId="41408004" w14:textId="77777777" w:rsidR="00062B31" w:rsidRPr="00062B31" w:rsidRDefault="00062B31">
            <w:pPr>
              <w:jc w:val="both"/>
              <w:rPr>
                <w:rFonts w:cstheme="minorHAnsi"/>
              </w:rPr>
            </w:pPr>
            <w:r w:rsidRPr="00D91DE4">
              <w:rPr>
                <w:rFonts w:cstheme="minorHAnsi"/>
              </w:rPr>
              <w:lastRenderedPageBreak/>
              <w:t>Duurtijd</w:t>
            </w:r>
          </w:p>
        </w:tc>
        <w:tc>
          <w:tcPr>
            <w:tcW w:w="6031" w:type="dxa"/>
          </w:tcPr>
          <w:p w14:paraId="627BEBB9" w14:textId="458D0BC3" w:rsidR="00062B31" w:rsidRPr="00062B31" w:rsidRDefault="00761121" w:rsidP="00761121">
            <w:r>
              <w:t>15-20 minuten</w:t>
            </w:r>
          </w:p>
        </w:tc>
      </w:tr>
      <w:tr w:rsidR="00062B31" w:rsidRPr="00D91DE4" w14:paraId="5FD423A8" w14:textId="77777777" w:rsidTr="0074098E">
        <w:tc>
          <w:tcPr>
            <w:tcW w:w="2293" w:type="dxa"/>
          </w:tcPr>
          <w:p w14:paraId="25F22ACE" w14:textId="77777777" w:rsidR="00062B31" w:rsidRPr="00D91DE4" w:rsidRDefault="00062B31">
            <w:pPr>
              <w:jc w:val="both"/>
              <w:rPr>
                <w:rFonts w:cstheme="minorHAnsi"/>
              </w:rPr>
            </w:pPr>
            <w:r>
              <w:rPr>
                <w:rFonts w:cstheme="minorHAnsi"/>
              </w:rPr>
              <w:t>Leerdoel(en)</w:t>
            </w:r>
          </w:p>
        </w:tc>
        <w:tc>
          <w:tcPr>
            <w:tcW w:w="6031" w:type="dxa"/>
          </w:tcPr>
          <w:p w14:paraId="5660EF96" w14:textId="30AFC82F" w:rsidR="00062B31" w:rsidRPr="00D91DE4" w:rsidRDefault="00F46498" w:rsidP="00F46498">
            <w:r w:rsidRPr="00F46498">
              <w:t xml:space="preserve">De lerende </w:t>
            </w:r>
            <w:r w:rsidRPr="00F46498">
              <w:rPr>
                <w:b/>
                <w:bCs/>
              </w:rPr>
              <w:t>identificeert</w:t>
            </w:r>
            <w:r w:rsidRPr="00F46498">
              <w:t xml:space="preserve"> en </w:t>
            </w:r>
            <w:r w:rsidRPr="00F46498">
              <w:rPr>
                <w:b/>
                <w:bCs/>
              </w:rPr>
              <w:t>erkent</w:t>
            </w:r>
            <w:r w:rsidRPr="00F46498">
              <w:t xml:space="preserve"> de diversiteit in de groep door interactie en gesprekken.</w:t>
            </w:r>
          </w:p>
        </w:tc>
      </w:tr>
      <w:tr w:rsidR="0074098E" w:rsidRPr="00062B31" w14:paraId="2E41EDAD" w14:textId="77777777" w:rsidTr="0074098E">
        <w:tc>
          <w:tcPr>
            <w:tcW w:w="8324" w:type="dxa"/>
            <w:gridSpan w:val="2"/>
            <w:shd w:val="clear" w:color="auto" w:fill="13304C"/>
          </w:tcPr>
          <w:p w14:paraId="45E99D3C" w14:textId="5BA1A0CA" w:rsidR="0074098E" w:rsidRPr="00062B31" w:rsidRDefault="0074098E">
            <w:pPr>
              <w:rPr>
                <w:rFonts w:cstheme="minorHAnsi"/>
                <w:b/>
                <w:bCs/>
              </w:rPr>
            </w:pPr>
            <w:r w:rsidRPr="00062B31">
              <w:rPr>
                <w:b/>
                <w:bCs/>
              </w:rPr>
              <w:t xml:space="preserve">Leeractiviteit </w:t>
            </w:r>
            <w:r w:rsidR="00F46498">
              <w:rPr>
                <w:b/>
                <w:bCs/>
              </w:rPr>
              <w:t>4</w:t>
            </w:r>
            <w:r w:rsidRPr="00062B31">
              <w:rPr>
                <w:b/>
                <w:bCs/>
                <w:color w:val="FFFFFF" w:themeColor="background1"/>
              </w:rPr>
              <w:t>:</w:t>
            </w:r>
            <w:r w:rsidR="00B056C7">
              <w:rPr>
                <w:b/>
                <w:bCs/>
                <w:color w:val="FFFFFF" w:themeColor="background1"/>
              </w:rPr>
              <w:t xml:space="preserve"> Inclusieve Communicatie (</w:t>
            </w:r>
            <w:r w:rsidRPr="00062B31">
              <w:rPr>
                <w:rFonts w:cstheme="minorHAnsi"/>
                <w:b/>
                <w:bCs/>
                <w:color w:val="FFFFFF" w:themeColor="background1"/>
              </w:rPr>
              <w:t xml:space="preserve"> </w:t>
            </w:r>
            <w:hyperlink w:anchor="_Fiche_leeractiviteit_4" w:history="1">
              <w:r w:rsidRPr="00062B31">
                <w:rPr>
                  <w:rStyle w:val="Hyperlink"/>
                  <w:rFonts w:cstheme="minorHAnsi"/>
                  <w:b/>
                  <w:bCs/>
                  <w:color w:val="FFFFFF" w:themeColor="background1"/>
                </w:rPr>
                <w:t>link naar gedetailleerde fiche</w:t>
              </w:r>
            </w:hyperlink>
            <w:r w:rsidR="00B056C7">
              <w:rPr>
                <w:rStyle w:val="Hyperlink"/>
                <w:rFonts w:cstheme="minorHAnsi"/>
                <w:b/>
                <w:bCs/>
                <w:color w:val="FFFFFF" w:themeColor="background1"/>
              </w:rPr>
              <w:t>)</w:t>
            </w:r>
          </w:p>
        </w:tc>
      </w:tr>
      <w:tr w:rsidR="0074098E" w:rsidRPr="00B823E2" w14:paraId="14B0AAFB" w14:textId="77777777" w:rsidTr="0074098E">
        <w:tc>
          <w:tcPr>
            <w:tcW w:w="2293" w:type="dxa"/>
          </w:tcPr>
          <w:p w14:paraId="3247C863" w14:textId="77777777" w:rsidR="0074098E" w:rsidRPr="00B823E2" w:rsidRDefault="0074098E">
            <w:pPr>
              <w:jc w:val="both"/>
            </w:pPr>
            <w:r>
              <w:t>Korte o</w:t>
            </w:r>
            <w:r w:rsidRPr="00B823E2">
              <w:t>mschrijving</w:t>
            </w:r>
          </w:p>
        </w:tc>
        <w:tc>
          <w:tcPr>
            <w:tcW w:w="6031" w:type="dxa"/>
          </w:tcPr>
          <w:p w14:paraId="3D2D7A11" w14:textId="34D716F6" w:rsidR="0074098E" w:rsidRPr="00B823E2" w:rsidRDefault="00C72D7C" w:rsidP="00C72D7C">
            <w:r w:rsidRPr="00C72D7C">
              <w:t xml:space="preserve">De essentie van de leeractiviteit </w:t>
            </w:r>
            <w:r w:rsidR="00E710E1">
              <w:t>‘</w:t>
            </w:r>
            <w:r>
              <w:t>Inclusieve Communicatie</w:t>
            </w:r>
            <w:r w:rsidR="00E710E1">
              <w:t>’</w:t>
            </w:r>
            <w:r w:rsidRPr="00C72D7C">
              <w:t xml:space="preserve"> is gericht op het </w:t>
            </w:r>
            <w:r w:rsidR="00E14DF0">
              <w:t xml:space="preserve">inleven en </w:t>
            </w:r>
            <w:r w:rsidRPr="00C72D7C">
              <w:t>begrijpen van diverse identiteitsvormen, gebaseerd op het model van Hoffman. Deze activiteit combineert een presentatie met interactieve elementen om deelnemers te engageren in het leren over identiteit, diversiteit en inclusie. De gebruikte leervormen omvatten interactieve discussies, groepsopdrachten, en reflectieve oefeningen. Deze aanpak bevordert actieve deelname, verdiept het begrip van complexe thema's en stimuleert de toepassing van theorie in praktijksituaties.</w:t>
            </w:r>
          </w:p>
        </w:tc>
      </w:tr>
      <w:tr w:rsidR="0074098E" w:rsidRPr="00062B31" w14:paraId="6AD17065" w14:textId="77777777" w:rsidTr="0074098E">
        <w:tc>
          <w:tcPr>
            <w:tcW w:w="2293" w:type="dxa"/>
          </w:tcPr>
          <w:p w14:paraId="589C19A0" w14:textId="77777777" w:rsidR="0074098E" w:rsidRPr="00062B31" w:rsidRDefault="0074098E">
            <w:pPr>
              <w:jc w:val="both"/>
              <w:rPr>
                <w:rFonts w:cstheme="minorHAnsi"/>
              </w:rPr>
            </w:pPr>
            <w:r w:rsidRPr="00D91DE4">
              <w:rPr>
                <w:rFonts w:cstheme="minorHAnsi"/>
              </w:rPr>
              <w:t>Duurtijd</w:t>
            </w:r>
          </w:p>
        </w:tc>
        <w:tc>
          <w:tcPr>
            <w:tcW w:w="6031" w:type="dxa"/>
          </w:tcPr>
          <w:p w14:paraId="77900309" w14:textId="0B790071" w:rsidR="0074098E" w:rsidRPr="00062B31" w:rsidRDefault="00920CD3" w:rsidP="008453FB">
            <w:r>
              <w:t>1,5</w:t>
            </w:r>
            <w:r w:rsidR="001842DA">
              <w:t xml:space="preserve"> tot </w:t>
            </w:r>
            <w:r w:rsidR="008453FB">
              <w:t>2 uren</w:t>
            </w:r>
          </w:p>
        </w:tc>
      </w:tr>
      <w:tr w:rsidR="0074098E" w:rsidRPr="00D91DE4" w14:paraId="689485B4" w14:textId="77777777" w:rsidTr="0074098E">
        <w:tc>
          <w:tcPr>
            <w:tcW w:w="2293" w:type="dxa"/>
          </w:tcPr>
          <w:p w14:paraId="7FD1C3C1" w14:textId="77777777" w:rsidR="0074098E" w:rsidRPr="00D91DE4" w:rsidRDefault="0074098E">
            <w:pPr>
              <w:jc w:val="both"/>
              <w:rPr>
                <w:rFonts w:cstheme="minorHAnsi"/>
              </w:rPr>
            </w:pPr>
            <w:r>
              <w:rPr>
                <w:rFonts w:cstheme="minorHAnsi"/>
              </w:rPr>
              <w:t>Leerdoel(en)</w:t>
            </w:r>
          </w:p>
        </w:tc>
        <w:tc>
          <w:tcPr>
            <w:tcW w:w="6031" w:type="dxa"/>
          </w:tcPr>
          <w:p w14:paraId="79BAC673" w14:textId="77777777" w:rsidR="0074098E" w:rsidRDefault="00395EC7" w:rsidP="00395EC7">
            <w:r w:rsidRPr="00BF37DD">
              <w:t>De lerende </w:t>
            </w:r>
            <w:r w:rsidRPr="00BF37DD">
              <w:rPr>
                <w:b/>
                <w:bCs/>
              </w:rPr>
              <w:t>herkent</w:t>
            </w:r>
            <w:r w:rsidRPr="00BF37DD">
              <w:t> de verschillende vormen van identiteit</w:t>
            </w:r>
            <w:r w:rsidR="000D7E2F">
              <w:t>.</w:t>
            </w:r>
          </w:p>
          <w:p w14:paraId="0D5C3526" w14:textId="77777777" w:rsidR="00A82DAF" w:rsidRPr="00BF37DD" w:rsidRDefault="00A82DAF" w:rsidP="00A82DAF">
            <w:r w:rsidRPr="00BF37DD">
              <w:t>De lerende </w:t>
            </w:r>
            <w:r w:rsidRPr="00BF37DD">
              <w:rPr>
                <w:b/>
                <w:bCs/>
              </w:rPr>
              <w:t>verwerft inzicht in</w:t>
            </w:r>
            <w:r w:rsidRPr="00BF37DD">
              <w:t> het eigen referentiekader en vooroordelen.</w:t>
            </w:r>
          </w:p>
          <w:p w14:paraId="256FA096" w14:textId="77777777" w:rsidR="00A82DAF" w:rsidRPr="00BF37DD" w:rsidRDefault="00A82DAF" w:rsidP="00A82DAF">
            <w:r w:rsidRPr="00BF37DD">
              <w:t>De lerende </w:t>
            </w:r>
            <w:r w:rsidRPr="00BF37DD">
              <w:rPr>
                <w:b/>
                <w:bCs/>
              </w:rPr>
              <w:t>reflecteert</w:t>
            </w:r>
            <w:r w:rsidRPr="00BF37DD">
              <w:t> op de invloed van zijn/haar referentiekader op het eigen gedrag. </w:t>
            </w:r>
          </w:p>
          <w:p w14:paraId="2D4FC710" w14:textId="7B595379" w:rsidR="00A82DAF" w:rsidRPr="00395EC7" w:rsidRDefault="00A82DAF" w:rsidP="00A82DAF">
            <w:r w:rsidRPr="00BF37DD">
              <w:t>De lerende </w:t>
            </w:r>
            <w:r w:rsidRPr="00BF37DD">
              <w:rPr>
                <w:b/>
                <w:bCs/>
              </w:rPr>
              <w:t>verwerft inzicht in</w:t>
            </w:r>
            <w:r w:rsidRPr="00BF37DD">
              <w:t> het referentiekader van anderen en de impact hiervan op hun gedrag.</w:t>
            </w:r>
          </w:p>
        </w:tc>
      </w:tr>
      <w:tr w:rsidR="0074098E" w:rsidRPr="00062B31" w14:paraId="6F2CBAA9" w14:textId="77777777" w:rsidTr="0074098E">
        <w:tc>
          <w:tcPr>
            <w:tcW w:w="8324" w:type="dxa"/>
            <w:gridSpan w:val="2"/>
            <w:shd w:val="clear" w:color="auto" w:fill="13304C"/>
          </w:tcPr>
          <w:p w14:paraId="3F605F17" w14:textId="1346AE9E" w:rsidR="0074098E" w:rsidRPr="00062B31" w:rsidRDefault="0074098E">
            <w:pPr>
              <w:rPr>
                <w:rFonts w:cstheme="minorHAnsi"/>
                <w:b/>
                <w:bCs/>
              </w:rPr>
            </w:pPr>
            <w:r w:rsidRPr="00062B31">
              <w:rPr>
                <w:b/>
                <w:bCs/>
              </w:rPr>
              <w:t xml:space="preserve">Leeractiviteit </w:t>
            </w:r>
            <w:r w:rsidR="008B5768">
              <w:rPr>
                <w:b/>
                <w:bCs/>
              </w:rPr>
              <w:t>5</w:t>
            </w:r>
            <w:r w:rsidRPr="00062B31">
              <w:rPr>
                <w:b/>
                <w:bCs/>
                <w:color w:val="FFFFFF" w:themeColor="background1"/>
              </w:rPr>
              <w:t>:</w:t>
            </w:r>
            <w:r w:rsidR="00B056C7">
              <w:rPr>
                <w:b/>
                <w:bCs/>
                <w:color w:val="FFFFFF" w:themeColor="background1"/>
              </w:rPr>
              <w:t xml:space="preserve"> Casusbespreking (</w:t>
            </w:r>
            <w:r w:rsidRPr="00062B31">
              <w:rPr>
                <w:rFonts w:cstheme="minorHAnsi"/>
                <w:b/>
                <w:bCs/>
                <w:color w:val="FFFFFF" w:themeColor="background1"/>
              </w:rPr>
              <w:t xml:space="preserve"> </w:t>
            </w:r>
            <w:hyperlink w:anchor="_Fiche_leeractiviteit_5" w:history="1">
              <w:r w:rsidRPr="00062B31">
                <w:rPr>
                  <w:rStyle w:val="Hyperlink"/>
                  <w:rFonts w:cstheme="minorHAnsi"/>
                  <w:b/>
                  <w:bCs/>
                  <w:color w:val="FFFFFF" w:themeColor="background1"/>
                </w:rPr>
                <w:t>link naar gedetailleerde fiche</w:t>
              </w:r>
            </w:hyperlink>
            <w:r w:rsidR="00B056C7">
              <w:rPr>
                <w:rStyle w:val="Hyperlink"/>
                <w:rFonts w:cstheme="minorHAnsi"/>
                <w:b/>
                <w:bCs/>
                <w:color w:val="FFFFFF" w:themeColor="background1"/>
              </w:rPr>
              <w:t>)</w:t>
            </w:r>
          </w:p>
        </w:tc>
      </w:tr>
      <w:tr w:rsidR="0074098E" w:rsidRPr="00B823E2" w14:paraId="0260116B" w14:textId="77777777" w:rsidTr="0074098E">
        <w:tc>
          <w:tcPr>
            <w:tcW w:w="2293" w:type="dxa"/>
          </w:tcPr>
          <w:p w14:paraId="2201E646" w14:textId="77777777" w:rsidR="0074098E" w:rsidRPr="00B823E2" w:rsidRDefault="0074098E">
            <w:pPr>
              <w:jc w:val="both"/>
            </w:pPr>
            <w:r>
              <w:t>Korte o</w:t>
            </w:r>
            <w:r w:rsidRPr="00B823E2">
              <w:t>mschrijving</w:t>
            </w:r>
          </w:p>
        </w:tc>
        <w:tc>
          <w:tcPr>
            <w:tcW w:w="6031" w:type="dxa"/>
          </w:tcPr>
          <w:p w14:paraId="1A748005" w14:textId="164FFC3D" w:rsidR="0074098E" w:rsidRPr="00B823E2" w:rsidRDefault="008D41FE" w:rsidP="008D41FE">
            <w:r w:rsidRPr="008D41FE">
              <w:t xml:space="preserve">De </w:t>
            </w:r>
            <w:r w:rsidR="004B31EF">
              <w:t xml:space="preserve">leervorm </w:t>
            </w:r>
            <w:r w:rsidR="00B056C7">
              <w:t>‘C</w:t>
            </w:r>
            <w:r w:rsidRPr="008D41FE">
              <w:t>asusbespreking</w:t>
            </w:r>
            <w:r w:rsidR="00B056C7">
              <w:t>’</w:t>
            </w:r>
            <w:r w:rsidRPr="008D41FE">
              <w:t xml:space="preserve"> is een leeractiviteit waarbij deelnemers zich verdiepen in realistische scenario's of problemen om praktische toepassingen van theorieën en concepten te onderzoeken. Het doel is om kritisch denken, analytische vaardigheden en besluitvorming te bevorderen door praktijkvoorbeelden te bespreken. Deze aanpak moedigt deelnemers aan om vanuit verschillende perspectieven te denken en samenwerkend naar oplossingen te zoeken.</w:t>
            </w:r>
          </w:p>
        </w:tc>
      </w:tr>
      <w:tr w:rsidR="0074098E" w:rsidRPr="00062B31" w14:paraId="10C69C95" w14:textId="77777777" w:rsidTr="0074098E">
        <w:tc>
          <w:tcPr>
            <w:tcW w:w="2293" w:type="dxa"/>
          </w:tcPr>
          <w:p w14:paraId="3A88E1EE" w14:textId="77777777" w:rsidR="0074098E" w:rsidRPr="00062B31" w:rsidRDefault="0074098E">
            <w:pPr>
              <w:jc w:val="both"/>
              <w:rPr>
                <w:rFonts w:cstheme="minorHAnsi"/>
              </w:rPr>
            </w:pPr>
            <w:r w:rsidRPr="00D91DE4">
              <w:rPr>
                <w:rFonts w:cstheme="minorHAnsi"/>
              </w:rPr>
              <w:t>Duurtijd</w:t>
            </w:r>
          </w:p>
        </w:tc>
        <w:tc>
          <w:tcPr>
            <w:tcW w:w="6031" w:type="dxa"/>
          </w:tcPr>
          <w:p w14:paraId="305039D0" w14:textId="25562FD3" w:rsidR="0074098E" w:rsidRPr="00062B31" w:rsidRDefault="00363270" w:rsidP="00363270">
            <w:r>
              <w:t>20</w:t>
            </w:r>
            <w:r w:rsidRPr="00363270">
              <w:t>-</w:t>
            </w:r>
            <w:r>
              <w:t>30</w:t>
            </w:r>
            <w:r w:rsidRPr="00363270">
              <w:t xml:space="preserve"> minuten</w:t>
            </w:r>
          </w:p>
        </w:tc>
      </w:tr>
      <w:tr w:rsidR="0074098E" w:rsidRPr="00D91DE4" w14:paraId="41EFA6E9" w14:textId="77777777" w:rsidTr="0074098E">
        <w:tc>
          <w:tcPr>
            <w:tcW w:w="2293" w:type="dxa"/>
          </w:tcPr>
          <w:p w14:paraId="2E71C690" w14:textId="77777777" w:rsidR="0074098E" w:rsidRPr="00D91DE4" w:rsidRDefault="0074098E">
            <w:pPr>
              <w:jc w:val="both"/>
              <w:rPr>
                <w:rFonts w:cstheme="minorHAnsi"/>
              </w:rPr>
            </w:pPr>
            <w:r>
              <w:rPr>
                <w:rFonts w:cstheme="minorHAnsi"/>
              </w:rPr>
              <w:t>Leerdoel(en)</w:t>
            </w:r>
          </w:p>
        </w:tc>
        <w:tc>
          <w:tcPr>
            <w:tcW w:w="6031" w:type="dxa"/>
          </w:tcPr>
          <w:p w14:paraId="0F096CBF" w14:textId="77777777" w:rsidR="00454F70" w:rsidRPr="00BF37DD" w:rsidRDefault="00454F70" w:rsidP="00454F70">
            <w:r w:rsidRPr="00BF37DD">
              <w:t>De lerende </w:t>
            </w:r>
            <w:r w:rsidRPr="00BF37DD">
              <w:rPr>
                <w:b/>
                <w:bCs/>
              </w:rPr>
              <w:t>verwerft inzicht in</w:t>
            </w:r>
            <w:r w:rsidRPr="00BF37DD">
              <w:t> het referentiekader van anderen en de impact hiervan op hun gedrag.</w:t>
            </w:r>
          </w:p>
          <w:p w14:paraId="7624BBEC" w14:textId="77777777" w:rsidR="00454F70" w:rsidRPr="00BF37DD" w:rsidRDefault="00454F70" w:rsidP="00454F70">
            <w:r w:rsidRPr="00BF37DD">
              <w:t>De lerende </w:t>
            </w:r>
            <w:r w:rsidRPr="00BF37DD">
              <w:rPr>
                <w:b/>
                <w:bCs/>
              </w:rPr>
              <w:t>beschrijft</w:t>
            </w:r>
            <w:r w:rsidRPr="00BF37DD">
              <w:t> het belang en de kracht van diversiteit.</w:t>
            </w:r>
          </w:p>
          <w:p w14:paraId="7A4A4FEE" w14:textId="77777777" w:rsidR="00454F70" w:rsidRPr="00BF37DD" w:rsidRDefault="00454F70" w:rsidP="00454F70">
            <w:r w:rsidRPr="00BF37DD">
              <w:t>De lerende </w:t>
            </w:r>
            <w:r w:rsidRPr="00BF37DD">
              <w:rPr>
                <w:b/>
                <w:bCs/>
              </w:rPr>
              <w:t>bespreekt</w:t>
            </w:r>
            <w:r w:rsidRPr="00BF37DD">
              <w:t> de uitdagingen en kansen die diversiteit met zich meebrengt. </w:t>
            </w:r>
          </w:p>
          <w:p w14:paraId="5DDB5242" w14:textId="5C4FF76B" w:rsidR="0074098E" w:rsidRPr="00454F70" w:rsidRDefault="00454F70" w:rsidP="00454F70">
            <w:r w:rsidRPr="00BF37DD">
              <w:t>De lerende </w:t>
            </w:r>
            <w:r w:rsidR="00B056C7">
              <w:rPr>
                <w:b/>
                <w:bCs/>
              </w:rPr>
              <w:t>detecteert</w:t>
            </w:r>
            <w:r w:rsidRPr="00BF37DD">
              <w:t> het verschil tussen inclusief en niet inclusief communiceren.</w:t>
            </w:r>
          </w:p>
        </w:tc>
      </w:tr>
      <w:tr w:rsidR="0074098E" w:rsidRPr="00062B31" w14:paraId="5CC99BC1" w14:textId="77777777" w:rsidTr="0074098E">
        <w:tc>
          <w:tcPr>
            <w:tcW w:w="8324" w:type="dxa"/>
            <w:gridSpan w:val="2"/>
            <w:shd w:val="clear" w:color="auto" w:fill="13304C"/>
          </w:tcPr>
          <w:p w14:paraId="0EAEA3AB" w14:textId="6357649E" w:rsidR="0074098E" w:rsidRPr="00062B31" w:rsidRDefault="0074098E">
            <w:pPr>
              <w:rPr>
                <w:rFonts w:cstheme="minorHAnsi"/>
                <w:b/>
                <w:bCs/>
              </w:rPr>
            </w:pPr>
            <w:r w:rsidRPr="00062B31">
              <w:rPr>
                <w:b/>
                <w:bCs/>
              </w:rPr>
              <w:t xml:space="preserve">Leeractiviteit </w:t>
            </w:r>
            <w:r w:rsidR="00D7797B">
              <w:rPr>
                <w:b/>
                <w:bCs/>
              </w:rPr>
              <w:t>6</w:t>
            </w:r>
            <w:r w:rsidRPr="00062B31">
              <w:rPr>
                <w:b/>
                <w:bCs/>
                <w:color w:val="FFFFFF" w:themeColor="background1"/>
              </w:rPr>
              <w:t>:</w:t>
            </w:r>
            <w:r w:rsidR="003B2831">
              <w:rPr>
                <w:b/>
                <w:bCs/>
                <w:color w:val="FFFFFF" w:themeColor="background1"/>
              </w:rPr>
              <w:t xml:space="preserve"> Rollenspel (</w:t>
            </w:r>
            <w:r w:rsidRPr="00062B31">
              <w:rPr>
                <w:rFonts w:cstheme="minorHAnsi"/>
                <w:b/>
                <w:bCs/>
                <w:color w:val="FFFFFF" w:themeColor="background1"/>
              </w:rPr>
              <w:t xml:space="preserve"> </w:t>
            </w:r>
            <w:hyperlink w:anchor="_Fiche_leeractiviteit_6" w:history="1">
              <w:r w:rsidRPr="00062B31">
                <w:rPr>
                  <w:rStyle w:val="Hyperlink"/>
                  <w:rFonts w:cstheme="minorHAnsi"/>
                  <w:b/>
                  <w:bCs/>
                  <w:color w:val="FFFFFF" w:themeColor="background1"/>
                </w:rPr>
                <w:t>link naar gedetailleerde fiche</w:t>
              </w:r>
            </w:hyperlink>
            <w:r w:rsidR="003B2831">
              <w:rPr>
                <w:rStyle w:val="Hyperlink"/>
                <w:rFonts w:cstheme="minorHAnsi"/>
                <w:b/>
                <w:bCs/>
                <w:color w:val="FFFFFF" w:themeColor="background1"/>
              </w:rPr>
              <w:t>)</w:t>
            </w:r>
          </w:p>
        </w:tc>
      </w:tr>
      <w:tr w:rsidR="0074098E" w:rsidRPr="00B823E2" w14:paraId="5D22AC1B" w14:textId="77777777" w:rsidTr="0074098E">
        <w:tc>
          <w:tcPr>
            <w:tcW w:w="2293" w:type="dxa"/>
          </w:tcPr>
          <w:p w14:paraId="3D6923A4" w14:textId="77777777" w:rsidR="0074098E" w:rsidRPr="00B823E2" w:rsidRDefault="0074098E">
            <w:pPr>
              <w:jc w:val="both"/>
            </w:pPr>
            <w:r>
              <w:lastRenderedPageBreak/>
              <w:t>Korte o</w:t>
            </w:r>
            <w:r w:rsidRPr="00B823E2">
              <w:t>mschrijving</w:t>
            </w:r>
          </w:p>
        </w:tc>
        <w:tc>
          <w:tcPr>
            <w:tcW w:w="6031" w:type="dxa"/>
          </w:tcPr>
          <w:p w14:paraId="75C33705" w14:textId="2ABC001B" w:rsidR="0074098E" w:rsidRPr="00B823E2" w:rsidRDefault="00F76302" w:rsidP="00F76302">
            <w:r w:rsidRPr="00F76302">
              <w:t>Het rollenspel is een interactieve leeractiviteit waarbij deelnemers in de huid kruipen van personages om specifieke scenario's te spelen. Deze aanpak</w:t>
            </w:r>
            <w:r w:rsidR="00B056C7">
              <w:t xml:space="preserve"> -</w:t>
            </w:r>
            <w:r w:rsidRPr="00F76302">
              <w:t xml:space="preserve"> vaak gebruikt in trainingen voor communicatie, conflictoplossing en empathie</w:t>
            </w:r>
            <w:r w:rsidR="00B056C7">
              <w:t xml:space="preserve"> -</w:t>
            </w:r>
            <w:r w:rsidRPr="00F76302">
              <w:t xml:space="preserve"> stelt deelnemers in staat praktische vaardigheden te oefenen in een gecontroleerde omgeving. Het belangrijkste doel is het bevorderen van inzicht in verschillende perspectieven, het verbeteren van sociale en emotionele vaardigheden en het vergroten van begrip voor complexe situaties. Leervormen zoals groepsdiscussies en reflectie kunnen ook worden </w:t>
            </w:r>
            <w:r w:rsidR="00B056C7">
              <w:t xml:space="preserve">ingezet </w:t>
            </w:r>
            <w:r w:rsidRPr="00F76302">
              <w:t>om de ervaring te verrijken.</w:t>
            </w:r>
          </w:p>
        </w:tc>
      </w:tr>
      <w:tr w:rsidR="0074098E" w:rsidRPr="00062B31" w14:paraId="1AC3725A" w14:textId="77777777" w:rsidTr="0074098E">
        <w:tc>
          <w:tcPr>
            <w:tcW w:w="2293" w:type="dxa"/>
          </w:tcPr>
          <w:p w14:paraId="16317A3A" w14:textId="77777777" w:rsidR="0074098E" w:rsidRPr="00062B31" w:rsidRDefault="0074098E">
            <w:pPr>
              <w:jc w:val="both"/>
              <w:rPr>
                <w:rFonts w:cstheme="minorHAnsi"/>
              </w:rPr>
            </w:pPr>
            <w:r w:rsidRPr="00D91DE4">
              <w:rPr>
                <w:rFonts w:cstheme="minorHAnsi"/>
              </w:rPr>
              <w:t>Duurtijd</w:t>
            </w:r>
          </w:p>
        </w:tc>
        <w:tc>
          <w:tcPr>
            <w:tcW w:w="6031" w:type="dxa"/>
          </w:tcPr>
          <w:p w14:paraId="032AC490" w14:textId="26BA65AC" w:rsidR="0074098E" w:rsidRPr="00062B31" w:rsidRDefault="001842DA" w:rsidP="001842DA">
            <w:r w:rsidRPr="001842DA">
              <w:t>1</w:t>
            </w:r>
            <w:r>
              <w:t xml:space="preserve"> tot </w:t>
            </w:r>
            <w:r w:rsidRPr="001842DA">
              <w:t>1,5 uur</w:t>
            </w:r>
          </w:p>
        </w:tc>
      </w:tr>
      <w:tr w:rsidR="0074098E" w:rsidRPr="00D91DE4" w14:paraId="7815754A" w14:textId="77777777" w:rsidTr="0074098E">
        <w:tc>
          <w:tcPr>
            <w:tcW w:w="2293" w:type="dxa"/>
          </w:tcPr>
          <w:p w14:paraId="5706965A" w14:textId="77777777" w:rsidR="0074098E" w:rsidRPr="00D91DE4" w:rsidRDefault="0074098E">
            <w:pPr>
              <w:jc w:val="both"/>
              <w:rPr>
                <w:rFonts w:cstheme="minorHAnsi"/>
              </w:rPr>
            </w:pPr>
            <w:r>
              <w:rPr>
                <w:rFonts w:cstheme="minorHAnsi"/>
              </w:rPr>
              <w:t>Leerdoel(en)</w:t>
            </w:r>
          </w:p>
        </w:tc>
        <w:tc>
          <w:tcPr>
            <w:tcW w:w="6031" w:type="dxa"/>
          </w:tcPr>
          <w:p w14:paraId="6A145F36" w14:textId="77777777" w:rsidR="008F0B4F" w:rsidRPr="008F0B4F" w:rsidRDefault="008F0B4F" w:rsidP="008F0B4F">
            <w:r w:rsidRPr="008F0B4F">
              <w:t>De lerende </w:t>
            </w:r>
            <w:r w:rsidRPr="008F0B4F">
              <w:rPr>
                <w:b/>
                <w:bCs/>
              </w:rPr>
              <w:t>reflecteert</w:t>
            </w:r>
            <w:r w:rsidRPr="008F0B4F">
              <w:t> op de invloed van zijn/haar referentiekader op het eigen gedrag. </w:t>
            </w:r>
          </w:p>
          <w:p w14:paraId="4B5161CC" w14:textId="77777777" w:rsidR="0074098E" w:rsidRDefault="008F0B4F" w:rsidP="008F0B4F">
            <w:r w:rsidRPr="008F0B4F">
              <w:t>De lerende </w:t>
            </w:r>
            <w:r w:rsidRPr="008F0B4F">
              <w:rPr>
                <w:b/>
                <w:bCs/>
              </w:rPr>
              <w:t>verwerft inzicht in</w:t>
            </w:r>
            <w:r w:rsidRPr="008F0B4F">
              <w:t> het referentiekader van anderen en de impact hiervan op hun gedrag.</w:t>
            </w:r>
          </w:p>
          <w:p w14:paraId="0C21BF35" w14:textId="0A7F319C" w:rsidR="008F0B4F" w:rsidRPr="008F0B4F" w:rsidRDefault="008F0B4F" w:rsidP="008F0B4F">
            <w:r w:rsidRPr="008F0B4F">
              <w:t>De lerende </w:t>
            </w:r>
            <w:r w:rsidR="00B056C7">
              <w:rPr>
                <w:b/>
                <w:bCs/>
              </w:rPr>
              <w:t>detecteert</w:t>
            </w:r>
            <w:r w:rsidRPr="008F0B4F">
              <w:t> het verschil tussen inclusief en niet inclusief communiceren.</w:t>
            </w:r>
          </w:p>
          <w:p w14:paraId="32C2D942" w14:textId="57582B5F" w:rsidR="008F0B4F" w:rsidRPr="00D91DE4" w:rsidRDefault="008F0B4F" w:rsidP="008F0B4F">
            <w:r w:rsidRPr="008F0B4F">
              <w:t>De lerende </w:t>
            </w:r>
            <w:r w:rsidRPr="008F0B4F">
              <w:rPr>
                <w:b/>
                <w:bCs/>
              </w:rPr>
              <w:t>oefent</w:t>
            </w:r>
            <w:r w:rsidRPr="008F0B4F">
              <w:t> in het stellen van gepast gedrag in sensitieve situaties. </w:t>
            </w:r>
          </w:p>
        </w:tc>
      </w:tr>
      <w:tr w:rsidR="0074098E" w:rsidRPr="00062B31" w14:paraId="72B9270C" w14:textId="77777777" w:rsidTr="0074098E">
        <w:tc>
          <w:tcPr>
            <w:tcW w:w="8324" w:type="dxa"/>
            <w:gridSpan w:val="2"/>
            <w:shd w:val="clear" w:color="auto" w:fill="13304C"/>
          </w:tcPr>
          <w:p w14:paraId="6A41A08D" w14:textId="31E24E38" w:rsidR="0074098E" w:rsidRPr="00062B31" w:rsidRDefault="0074098E">
            <w:pPr>
              <w:rPr>
                <w:rFonts w:cstheme="minorHAnsi"/>
                <w:b/>
                <w:bCs/>
              </w:rPr>
            </w:pPr>
            <w:r w:rsidRPr="00062B31">
              <w:rPr>
                <w:b/>
                <w:bCs/>
              </w:rPr>
              <w:t xml:space="preserve">Leeractiviteit </w:t>
            </w:r>
            <w:r w:rsidR="00CB0977">
              <w:rPr>
                <w:b/>
                <w:bCs/>
              </w:rPr>
              <w:t>7</w:t>
            </w:r>
            <w:r w:rsidRPr="00062B31">
              <w:rPr>
                <w:b/>
                <w:bCs/>
                <w:color w:val="FFFFFF" w:themeColor="background1"/>
              </w:rPr>
              <w:t>:</w:t>
            </w:r>
            <w:r w:rsidR="00B056C7">
              <w:rPr>
                <w:b/>
                <w:bCs/>
                <w:color w:val="FFFFFF" w:themeColor="background1"/>
              </w:rPr>
              <w:t xml:space="preserve"> Quiz met video’s (</w:t>
            </w:r>
            <w:r w:rsidRPr="00062B31">
              <w:rPr>
                <w:rFonts w:cstheme="minorHAnsi"/>
                <w:b/>
                <w:bCs/>
                <w:color w:val="FFFFFF" w:themeColor="background1"/>
              </w:rPr>
              <w:t xml:space="preserve"> </w:t>
            </w:r>
            <w:hyperlink w:anchor="_Fiche_leeractiviteit_7" w:history="1">
              <w:r w:rsidRPr="00062B31">
                <w:rPr>
                  <w:rStyle w:val="Hyperlink"/>
                  <w:rFonts w:cstheme="minorHAnsi"/>
                  <w:b/>
                  <w:bCs/>
                  <w:color w:val="FFFFFF" w:themeColor="background1"/>
                </w:rPr>
                <w:t>link naar gedetailleerde fiche</w:t>
              </w:r>
            </w:hyperlink>
            <w:r w:rsidR="00B056C7">
              <w:rPr>
                <w:rStyle w:val="Hyperlink"/>
                <w:rFonts w:cstheme="minorHAnsi"/>
                <w:b/>
                <w:bCs/>
                <w:color w:val="FFFFFF" w:themeColor="background1"/>
              </w:rPr>
              <w:t>)</w:t>
            </w:r>
          </w:p>
        </w:tc>
      </w:tr>
      <w:tr w:rsidR="0074098E" w:rsidRPr="00B823E2" w14:paraId="51DD71CD" w14:textId="77777777" w:rsidTr="0074098E">
        <w:tc>
          <w:tcPr>
            <w:tcW w:w="2293" w:type="dxa"/>
          </w:tcPr>
          <w:p w14:paraId="441BF1CB" w14:textId="77777777" w:rsidR="0074098E" w:rsidRPr="00B823E2" w:rsidRDefault="0074098E">
            <w:pPr>
              <w:jc w:val="both"/>
            </w:pPr>
            <w:r>
              <w:t>Korte o</w:t>
            </w:r>
            <w:r w:rsidRPr="00B823E2">
              <w:t>mschrijving</w:t>
            </w:r>
          </w:p>
        </w:tc>
        <w:tc>
          <w:tcPr>
            <w:tcW w:w="6031" w:type="dxa"/>
          </w:tcPr>
          <w:p w14:paraId="4ED1635B" w14:textId="6CFE39EA" w:rsidR="0074098E" w:rsidRPr="00B823E2" w:rsidRDefault="00044409" w:rsidP="00044409">
            <w:r w:rsidRPr="00044409">
              <w:t>Deze leeractiviteit gebruikt een quizvorm met video's die sensitieve situaties tonen. Deelnemers bekijken deze scenario's en bespreken vervolgens hoe ze het best kunnen reageren</w:t>
            </w:r>
            <w:r w:rsidR="00B42DB0">
              <w:t xml:space="preserve"> (aan de hand van de hanvaten die ze hebben geleerd)</w:t>
            </w:r>
            <w:r w:rsidRPr="00044409">
              <w:t>. Na de discussie volgt een reflectie om dieper inzicht te krijgen in de situaties. Deze aanpak combineert visueel leren (via video's) met actieve deelname (discussie) en reflectie. Dit stimuleert kritisch denken en helpt deelnemers om effectieve reacties te ontwikkelen in complexe of gevoelige situaties. Het biedt ook een veilige omgeving voor het verkennen van verschillende perspectieven en benaderingen.</w:t>
            </w:r>
          </w:p>
        </w:tc>
      </w:tr>
      <w:tr w:rsidR="0074098E" w:rsidRPr="00062B31" w14:paraId="6445696A" w14:textId="77777777" w:rsidTr="0074098E">
        <w:tc>
          <w:tcPr>
            <w:tcW w:w="2293" w:type="dxa"/>
          </w:tcPr>
          <w:p w14:paraId="376393D9" w14:textId="77777777" w:rsidR="0074098E" w:rsidRPr="00062B31" w:rsidRDefault="0074098E">
            <w:pPr>
              <w:jc w:val="both"/>
              <w:rPr>
                <w:rFonts w:cstheme="minorHAnsi"/>
              </w:rPr>
            </w:pPr>
            <w:r w:rsidRPr="00D91DE4">
              <w:rPr>
                <w:rFonts w:cstheme="minorHAnsi"/>
              </w:rPr>
              <w:t>Duurtijd</w:t>
            </w:r>
          </w:p>
        </w:tc>
        <w:tc>
          <w:tcPr>
            <w:tcW w:w="6031" w:type="dxa"/>
          </w:tcPr>
          <w:p w14:paraId="022BC586" w14:textId="7855F61B" w:rsidR="0074098E" w:rsidRPr="00062B31" w:rsidRDefault="00893321" w:rsidP="00893321">
            <w:r>
              <w:t>10-15 minuten</w:t>
            </w:r>
          </w:p>
        </w:tc>
      </w:tr>
      <w:tr w:rsidR="0074098E" w:rsidRPr="00D91DE4" w14:paraId="2449ADAE" w14:textId="77777777" w:rsidTr="0074098E">
        <w:tc>
          <w:tcPr>
            <w:tcW w:w="2293" w:type="dxa"/>
          </w:tcPr>
          <w:p w14:paraId="55E9E924" w14:textId="77777777" w:rsidR="0074098E" w:rsidRPr="00D91DE4" w:rsidRDefault="0074098E">
            <w:pPr>
              <w:jc w:val="both"/>
              <w:rPr>
                <w:rFonts w:cstheme="minorHAnsi"/>
              </w:rPr>
            </w:pPr>
            <w:r>
              <w:rPr>
                <w:rFonts w:cstheme="minorHAnsi"/>
              </w:rPr>
              <w:t>Leerdoel(en)</w:t>
            </w:r>
          </w:p>
        </w:tc>
        <w:tc>
          <w:tcPr>
            <w:tcW w:w="6031" w:type="dxa"/>
          </w:tcPr>
          <w:p w14:paraId="6BAB17EE" w14:textId="1BD53959" w:rsidR="0074098E" w:rsidRDefault="00982EA2" w:rsidP="00982EA2">
            <w:r w:rsidRPr="00BF37DD">
              <w:t>De lerende </w:t>
            </w:r>
            <w:r w:rsidR="00B056C7">
              <w:rPr>
                <w:b/>
                <w:bCs/>
              </w:rPr>
              <w:t>detecteert</w:t>
            </w:r>
            <w:r w:rsidRPr="00BF37DD">
              <w:t> het verschil tussen inclusief en niet inclusief communiceren.</w:t>
            </w:r>
          </w:p>
          <w:p w14:paraId="1DC1E48C" w14:textId="77777777" w:rsidR="00982EA2" w:rsidRPr="00BF37DD" w:rsidRDefault="00982EA2" w:rsidP="00982EA2">
            <w:r w:rsidRPr="00BF37DD">
              <w:t>De lerende </w:t>
            </w:r>
            <w:r w:rsidRPr="00BF37DD">
              <w:rPr>
                <w:b/>
                <w:bCs/>
              </w:rPr>
              <w:t>beschrijft</w:t>
            </w:r>
            <w:r w:rsidRPr="00BF37DD">
              <w:t> het belang en de kracht van diversiteit.</w:t>
            </w:r>
          </w:p>
          <w:p w14:paraId="09A1EE90" w14:textId="326995AB" w:rsidR="00982EA2" w:rsidRPr="00982EA2" w:rsidRDefault="00982EA2" w:rsidP="00982EA2">
            <w:r w:rsidRPr="00BF37DD">
              <w:t>De lerende </w:t>
            </w:r>
            <w:r w:rsidRPr="00BF37DD">
              <w:rPr>
                <w:b/>
                <w:bCs/>
              </w:rPr>
              <w:t>bespreekt</w:t>
            </w:r>
            <w:r w:rsidRPr="00BF37DD">
              <w:t> de uitdagingen en kansen die diversiteit met zich meebrengt.</w:t>
            </w:r>
          </w:p>
        </w:tc>
      </w:tr>
      <w:tr w:rsidR="0074098E" w:rsidRPr="00062B31" w14:paraId="449DFAFB" w14:textId="77777777" w:rsidTr="0074098E">
        <w:tc>
          <w:tcPr>
            <w:tcW w:w="8324" w:type="dxa"/>
            <w:gridSpan w:val="2"/>
            <w:shd w:val="clear" w:color="auto" w:fill="13304C"/>
          </w:tcPr>
          <w:p w14:paraId="5CB270CB" w14:textId="31247C0A" w:rsidR="0074098E" w:rsidRPr="00062B31" w:rsidRDefault="0074098E">
            <w:pPr>
              <w:rPr>
                <w:rFonts w:cstheme="minorHAnsi"/>
                <w:b/>
                <w:bCs/>
              </w:rPr>
            </w:pPr>
            <w:r w:rsidRPr="00062B31">
              <w:rPr>
                <w:b/>
                <w:bCs/>
              </w:rPr>
              <w:t xml:space="preserve">Leeractiviteit </w:t>
            </w:r>
            <w:r w:rsidR="00200453">
              <w:rPr>
                <w:b/>
                <w:bCs/>
              </w:rPr>
              <w:t>8</w:t>
            </w:r>
            <w:r w:rsidRPr="00062B31">
              <w:rPr>
                <w:b/>
                <w:bCs/>
                <w:color w:val="FFFFFF" w:themeColor="background1"/>
              </w:rPr>
              <w:t>:</w:t>
            </w:r>
            <w:r w:rsidR="00B056C7">
              <w:rPr>
                <w:b/>
                <w:bCs/>
                <w:color w:val="FFFFFF" w:themeColor="background1"/>
              </w:rPr>
              <w:t xml:space="preserve"> Beleid </w:t>
            </w:r>
            <w:r w:rsidR="003B2831">
              <w:rPr>
                <w:b/>
                <w:bCs/>
                <w:color w:val="FFFFFF" w:themeColor="background1"/>
              </w:rPr>
              <w:t xml:space="preserve">en Strategie </w:t>
            </w:r>
            <w:r w:rsidR="00B056C7">
              <w:rPr>
                <w:b/>
                <w:bCs/>
                <w:color w:val="FFFFFF" w:themeColor="background1"/>
              </w:rPr>
              <w:t>(</w:t>
            </w:r>
            <w:r w:rsidRPr="00062B31">
              <w:rPr>
                <w:rFonts w:cstheme="minorHAnsi"/>
                <w:b/>
                <w:bCs/>
                <w:color w:val="FFFFFF" w:themeColor="background1"/>
              </w:rPr>
              <w:t xml:space="preserve"> </w:t>
            </w:r>
            <w:hyperlink w:anchor="_Fiche_leeractiviteit_8" w:history="1">
              <w:r w:rsidRPr="00062B31">
                <w:rPr>
                  <w:rStyle w:val="Hyperlink"/>
                  <w:rFonts w:cstheme="minorHAnsi"/>
                  <w:b/>
                  <w:bCs/>
                  <w:color w:val="FFFFFF" w:themeColor="background1"/>
                </w:rPr>
                <w:t>link naar gedetailleerde fiche</w:t>
              </w:r>
            </w:hyperlink>
            <w:r w:rsidR="00B056C7">
              <w:rPr>
                <w:rStyle w:val="Hyperlink"/>
                <w:rFonts w:cstheme="minorHAnsi"/>
                <w:b/>
                <w:bCs/>
                <w:color w:val="FFFFFF" w:themeColor="background1"/>
              </w:rPr>
              <w:t>)</w:t>
            </w:r>
          </w:p>
        </w:tc>
      </w:tr>
      <w:tr w:rsidR="0074098E" w:rsidRPr="00B823E2" w14:paraId="1E189A9A" w14:textId="77777777" w:rsidTr="0074098E">
        <w:tc>
          <w:tcPr>
            <w:tcW w:w="2293" w:type="dxa"/>
          </w:tcPr>
          <w:p w14:paraId="7BB243D9" w14:textId="77777777" w:rsidR="0074098E" w:rsidRPr="00B823E2" w:rsidRDefault="0074098E">
            <w:pPr>
              <w:jc w:val="both"/>
            </w:pPr>
            <w:r>
              <w:t>Korte o</w:t>
            </w:r>
            <w:r w:rsidRPr="00B823E2">
              <w:t>mschrijving</w:t>
            </w:r>
          </w:p>
        </w:tc>
        <w:tc>
          <w:tcPr>
            <w:tcW w:w="6031" w:type="dxa"/>
          </w:tcPr>
          <w:p w14:paraId="7538C633" w14:textId="26819C16" w:rsidR="0074098E" w:rsidRPr="00B823E2" w:rsidRDefault="009C3512" w:rsidP="009C3512">
            <w:r w:rsidRPr="009C3512">
              <w:t xml:space="preserve">De leeractiviteit </w:t>
            </w:r>
            <w:r>
              <w:t xml:space="preserve">‘Beleid’ </w:t>
            </w:r>
            <w:r w:rsidRPr="009C3512">
              <w:t xml:space="preserve">richt zich op het bestuderen van de missie en visie van een organisatie, waarna deelnemers actief strategische verbeteringen bespreken. Deze aanpak omvat analytisch denken en strategische planning, waarbij deelnemers gezamenlijk werken aan het verfijnen en verbeteren van organisatorische doelstellingen en </w:t>
            </w:r>
            <w:r w:rsidRPr="009C3512">
              <w:lastRenderedPageBreak/>
              <w:t>benaderingen. De gebruikte leervormen kunnen groepsdiscussies, brainstormsessies en workshop</w:t>
            </w:r>
            <w:r w:rsidR="00B056C7">
              <w:t xml:space="preserve">s </w:t>
            </w:r>
            <w:r w:rsidRPr="009C3512">
              <w:t>omvatten. Dit bevordert betrokkenheid, creatief denken en praktijkgerichte probleemoplossing gericht op organisatorische ontwikkeling.</w:t>
            </w:r>
          </w:p>
        </w:tc>
      </w:tr>
      <w:tr w:rsidR="0074098E" w:rsidRPr="00062B31" w14:paraId="0413C9B6" w14:textId="77777777" w:rsidTr="0074098E">
        <w:tc>
          <w:tcPr>
            <w:tcW w:w="2293" w:type="dxa"/>
          </w:tcPr>
          <w:p w14:paraId="30EFBF91" w14:textId="77777777" w:rsidR="0074098E" w:rsidRPr="00062B31" w:rsidRDefault="0074098E">
            <w:pPr>
              <w:jc w:val="both"/>
              <w:rPr>
                <w:rFonts w:cstheme="minorHAnsi"/>
              </w:rPr>
            </w:pPr>
            <w:r w:rsidRPr="00D91DE4">
              <w:rPr>
                <w:rFonts w:cstheme="minorHAnsi"/>
              </w:rPr>
              <w:lastRenderedPageBreak/>
              <w:t>Duurtijd</w:t>
            </w:r>
          </w:p>
        </w:tc>
        <w:tc>
          <w:tcPr>
            <w:tcW w:w="6031" w:type="dxa"/>
          </w:tcPr>
          <w:p w14:paraId="7894EB4C" w14:textId="0CF53033" w:rsidR="0074098E" w:rsidRPr="00062B31" w:rsidRDefault="00621A5F" w:rsidP="00621A5F">
            <w:r>
              <w:t>1 tot 1,5 uur</w:t>
            </w:r>
          </w:p>
        </w:tc>
      </w:tr>
      <w:tr w:rsidR="0074098E" w:rsidRPr="00D91DE4" w14:paraId="49E5C635" w14:textId="77777777" w:rsidTr="0074098E">
        <w:tc>
          <w:tcPr>
            <w:tcW w:w="2293" w:type="dxa"/>
          </w:tcPr>
          <w:p w14:paraId="062DEB6A" w14:textId="77777777" w:rsidR="0074098E" w:rsidRPr="00D91DE4" w:rsidRDefault="0074098E">
            <w:pPr>
              <w:jc w:val="both"/>
              <w:rPr>
                <w:rFonts w:cstheme="minorHAnsi"/>
              </w:rPr>
            </w:pPr>
            <w:r>
              <w:rPr>
                <w:rFonts w:cstheme="minorHAnsi"/>
              </w:rPr>
              <w:t>Leerdoel(en)</w:t>
            </w:r>
          </w:p>
        </w:tc>
        <w:tc>
          <w:tcPr>
            <w:tcW w:w="6031" w:type="dxa"/>
          </w:tcPr>
          <w:p w14:paraId="2AAD0000" w14:textId="63C86FF1" w:rsidR="0074098E" w:rsidRPr="00DB2200" w:rsidRDefault="00DB2200" w:rsidP="00DB2200">
            <w:r w:rsidRPr="00BF37DD">
              <w:t>De lerende </w:t>
            </w:r>
            <w:r w:rsidRPr="00BF37DD">
              <w:rPr>
                <w:b/>
                <w:bCs/>
              </w:rPr>
              <w:t>beschrijft</w:t>
            </w:r>
            <w:r w:rsidRPr="00BF37DD">
              <w:t xml:space="preserve"> het belang van een beleidsvisie </w:t>
            </w:r>
            <w:r w:rsidR="00B056C7">
              <w:t xml:space="preserve">en strategische praktijken </w:t>
            </w:r>
            <w:r w:rsidRPr="00BF37DD">
              <w:t>op diversiteit en inclusie.</w:t>
            </w:r>
          </w:p>
        </w:tc>
      </w:tr>
      <w:tr w:rsidR="0074098E" w:rsidRPr="00062B31" w14:paraId="703317C6" w14:textId="77777777" w:rsidTr="0074098E">
        <w:tc>
          <w:tcPr>
            <w:tcW w:w="8324" w:type="dxa"/>
            <w:gridSpan w:val="2"/>
            <w:shd w:val="clear" w:color="auto" w:fill="13304C"/>
          </w:tcPr>
          <w:p w14:paraId="4DC09579" w14:textId="26C763E1" w:rsidR="0074098E" w:rsidRPr="00062B31" w:rsidRDefault="0074098E">
            <w:pPr>
              <w:rPr>
                <w:rFonts w:cstheme="minorHAnsi"/>
                <w:b/>
                <w:bCs/>
              </w:rPr>
            </w:pPr>
            <w:r w:rsidRPr="00062B31">
              <w:rPr>
                <w:b/>
                <w:bCs/>
              </w:rPr>
              <w:t xml:space="preserve">Leeractiviteit </w:t>
            </w:r>
            <w:r w:rsidR="00200453">
              <w:rPr>
                <w:b/>
                <w:bCs/>
              </w:rPr>
              <w:t>9</w:t>
            </w:r>
            <w:r w:rsidRPr="00062B31">
              <w:rPr>
                <w:b/>
                <w:bCs/>
                <w:color w:val="FFFFFF" w:themeColor="background1"/>
              </w:rPr>
              <w:t>:</w:t>
            </w:r>
            <w:r w:rsidR="00B056C7">
              <w:rPr>
                <w:b/>
                <w:bCs/>
                <w:color w:val="FFFFFF" w:themeColor="background1"/>
              </w:rPr>
              <w:t xml:space="preserve"> Reflectieboek (</w:t>
            </w:r>
            <w:r w:rsidRPr="00062B31">
              <w:rPr>
                <w:rFonts w:cstheme="minorHAnsi"/>
                <w:b/>
                <w:bCs/>
                <w:color w:val="FFFFFF" w:themeColor="background1"/>
              </w:rPr>
              <w:t xml:space="preserve"> </w:t>
            </w:r>
            <w:hyperlink w:anchor="_Fiche_leeractiviteit_9" w:history="1">
              <w:r w:rsidRPr="00062B31">
                <w:rPr>
                  <w:rStyle w:val="Hyperlink"/>
                  <w:rFonts w:cstheme="minorHAnsi"/>
                  <w:b/>
                  <w:bCs/>
                  <w:color w:val="FFFFFF" w:themeColor="background1"/>
                </w:rPr>
                <w:t>link naar gedetailleerde fiche</w:t>
              </w:r>
            </w:hyperlink>
            <w:r w:rsidR="00B056C7">
              <w:rPr>
                <w:rStyle w:val="Hyperlink"/>
                <w:rFonts w:cstheme="minorHAnsi"/>
                <w:b/>
                <w:bCs/>
                <w:color w:val="FFFFFF" w:themeColor="background1"/>
              </w:rPr>
              <w:t>)</w:t>
            </w:r>
          </w:p>
        </w:tc>
      </w:tr>
      <w:tr w:rsidR="0074098E" w:rsidRPr="00B823E2" w14:paraId="1C55D149" w14:textId="77777777" w:rsidTr="0074098E">
        <w:tc>
          <w:tcPr>
            <w:tcW w:w="2293" w:type="dxa"/>
          </w:tcPr>
          <w:p w14:paraId="7323F871" w14:textId="77777777" w:rsidR="0074098E" w:rsidRPr="00B823E2" w:rsidRDefault="0074098E">
            <w:pPr>
              <w:jc w:val="both"/>
            </w:pPr>
            <w:r>
              <w:t>Korte o</w:t>
            </w:r>
            <w:r w:rsidRPr="00B823E2">
              <w:t>mschrijving</w:t>
            </w:r>
          </w:p>
        </w:tc>
        <w:tc>
          <w:tcPr>
            <w:tcW w:w="6031" w:type="dxa"/>
          </w:tcPr>
          <w:p w14:paraId="64DA0DF1" w14:textId="3B681A5D" w:rsidR="0074098E" w:rsidRPr="00B823E2" w:rsidRDefault="00B056C7" w:rsidP="000470FD">
            <w:r>
              <w:t>Het</w:t>
            </w:r>
            <w:r w:rsidR="000470FD" w:rsidRPr="000470FD">
              <w:t xml:space="preserve"> </w:t>
            </w:r>
            <w:r w:rsidR="000470FD">
              <w:t>‘</w:t>
            </w:r>
            <w:r w:rsidR="000470FD" w:rsidRPr="000470FD">
              <w:t>Reflectieboek</w:t>
            </w:r>
            <w:r w:rsidR="000470FD">
              <w:t>’</w:t>
            </w:r>
            <w:r w:rsidR="000470FD" w:rsidRPr="000470FD">
              <w:t xml:space="preserve"> </w:t>
            </w:r>
            <w:r>
              <w:t xml:space="preserve">bestaat uit </w:t>
            </w:r>
            <w:r w:rsidR="000470FD" w:rsidRPr="000470FD">
              <w:t xml:space="preserve">een persoonlijk dagboek </w:t>
            </w:r>
            <w:r>
              <w:t xml:space="preserve">per lerende </w:t>
            </w:r>
            <w:r w:rsidR="000470FD" w:rsidRPr="000470FD">
              <w:t>om reflecties en feedback gedurende de training te noteren. Deze aanpak bevordert zelfreflectie en persoonlijke groei door deelnemers aan te moedigen hun gedachten, gevoelens, en leerpunten op te schrijven. Het stimuleert zelfevaluatie en kritisch denken over persoonlijke en professionele ontwikkeling.</w:t>
            </w:r>
          </w:p>
        </w:tc>
      </w:tr>
      <w:tr w:rsidR="0074098E" w:rsidRPr="00062B31" w14:paraId="0FF15692" w14:textId="77777777" w:rsidTr="0074098E">
        <w:tc>
          <w:tcPr>
            <w:tcW w:w="2293" w:type="dxa"/>
          </w:tcPr>
          <w:p w14:paraId="234AA53A" w14:textId="77777777" w:rsidR="0074098E" w:rsidRPr="00062B31" w:rsidRDefault="0074098E">
            <w:pPr>
              <w:jc w:val="both"/>
              <w:rPr>
                <w:rFonts w:cstheme="minorHAnsi"/>
              </w:rPr>
            </w:pPr>
            <w:r w:rsidRPr="00D91DE4">
              <w:rPr>
                <w:rFonts w:cstheme="minorHAnsi"/>
              </w:rPr>
              <w:t>Duurtijd</w:t>
            </w:r>
          </w:p>
        </w:tc>
        <w:tc>
          <w:tcPr>
            <w:tcW w:w="6031" w:type="dxa"/>
          </w:tcPr>
          <w:p w14:paraId="01B17565" w14:textId="6E46222B" w:rsidR="0074098E" w:rsidRPr="00062B31" w:rsidRDefault="00200453" w:rsidP="00200453">
            <w:r>
              <w:t>Gedurende de opleiding</w:t>
            </w:r>
            <w:r w:rsidR="0074098E" w:rsidRPr="00D91DE4">
              <w:t xml:space="preserve">  </w:t>
            </w:r>
          </w:p>
        </w:tc>
      </w:tr>
      <w:tr w:rsidR="0074098E" w:rsidRPr="00D91DE4" w14:paraId="777E7E1D" w14:textId="77777777" w:rsidTr="0074098E">
        <w:tc>
          <w:tcPr>
            <w:tcW w:w="2293" w:type="dxa"/>
          </w:tcPr>
          <w:p w14:paraId="3892DF55" w14:textId="77777777" w:rsidR="0074098E" w:rsidRPr="00D91DE4" w:rsidRDefault="0074098E">
            <w:pPr>
              <w:jc w:val="both"/>
              <w:rPr>
                <w:rFonts w:cstheme="minorHAnsi"/>
              </w:rPr>
            </w:pPr>
            <w:r>
              <w:rPr>
                <w:rFonts w:cstheme="minorHAnsi"/>
              </w:rPr>
              <w:t>Leerdoel(en)</w:t>
            </w:r>
          </w:p>
        </w:tc>
        <w:tc>
          <w:tcPr>
            <w:tcW w:w="6031" w:type="dxa"/>
          </w:tcPr>
          <w:p w14:paraId="758E8483" w14:textId="62E04CF9" w:rsidR="0074098E" w:rsidRPr="00D91DE4" w:rsidRDefault="007D3F59" w:rsidP="007D3F59">
            <w:r w:rsidRPr="007D3F59">
              <w:t xml:space="preserve">De lerende </w:t>
            </w:r>
            <w:r w:rsidRPr="007D3F59">
              <w:rPr>
                <w:b/>
                <w:bCs/>
              </w:rPr>
              <w:t>ontwikkelt</w:t>
            </w:r>
            <w:r w:rsidRPr="007D3F59">
              <w:t xml:space="preserve"> het vermogen tot zelfreflectie en zelfbewustzijn door persoonlijke ervaringen en feedback te analyseren en te documenteren.</w:t>
            </w:r>
          </w:p>
        </w:tc>
      </w:tr>
      <w:tr w:rsidR="0074098E" w:rsidRPr="00062B31" w14:paraId="3F18E5ED" w14:textId="77777777" w:rsidTr="0074098E">
        <w:tc>
          <w:tcPr>
            <w:tcW w:w="8324" w:type="dxa"/>
            <w:gridSpan w:val="2"/>
            <w:shd w:val="clear" w:color="auto" w:fill="13304C"/>
          </w:tcPr>
          <w:p w14:paraId="3C2DAB7E" w14:textId="32FB57CF" w:rsidR="0074098E" w:rsidRPr="00062B31" w:rsidRDefault="0074098E">
            <w:pPr>
              <w:rPr>
                <w:rFonts w:cstheme="minorHAnsi"/>
                <w:b/>
                <w:bCs/>
              </w:rPr>
            </w:pPr>
            <w:r w:rsidRPr="00062B31">
              <w:rPr>
                <w:b/>
                <w:bCs/>
              </w:rPr>
              <w:t xml:space="preserve">Leeractiviteit </w:t>
            </w:r>
            <w:r w:rsidR="007D3F59">
              <w:rPr>
                <w:b/>
                <w:bCs/>
              </w:rPr>
              <w:t>10</w:t>
            </w:r>
            <w:r w:rsidRPr="00062B31">
              <w:rPr>
                <w:b/>
                <w:bCs/>
                <w:color w:val="FFFFFF" w:themeColor="background1"/>
              </w:rPr>
              <w:t>:</w:t>
            </w:r>
            <w:r w:rsidR="00B056C7">
              <w:rPr>
                <w:b/>
                <w:bCs/>
                <w:color w:val="FFFFFF" w:themeColor="background1"/>
              </w:rPr>
              <w:t xml:space="preserve"> Terugkom</w:t>
            </w:r>
            <w:r w:rsidR="00E80A95">
              <w:rPr>
                <w:b/>
                <w:bCs/>
                <w:color w:val="FFFFFF" w:themeColor="background1"/>
              </w:rPr>
              <w:t>-</w:t>
            </w:r>
            <w:r w:rsidR="00B056C7">
              <w:rPr>
                <w:b/>
                <w:bCs/>
                <w:color w:val="FFFFFF" w:themeColor="background1"/>
              </w:rPr>
              <w:t>moment (</w:t>
            </w:r>
            <w:r w:rsidRPr="00062B31">
              <w:rPr>
                <w:rFonts w:cstheme="minorHAnsi"/>
                <w:b/>
                <w:bCs/>
                <w:color w:val="FFFFFF" w:themeColor="background1"/>
              </w:rPr>
              <w:t xml:space="preserve"> </w:t>
            </w:r>
            <w:hyperlink w:anchor="_Fiche_leeractiviteit_10" w:history="1">
              <w:r w:rsidRPr="00062B31">
                <w:rPr>
                  <w:rStyle w:val="Hyperlink"/>
                  <w:rFonts w:cstheme="minorHAnsi"/>
                  <w:b/>
                  <w:bCs/>
                  <w:color w:val="FFFFFF" w:themeColor="background1"/>
                </w:rPr>
                <w:t>link naar gedetailleerde fiche</w:t>
              </w:r>
            </w:hyperlink>
            <w:r w:rsidR="00B056C7">
              <w:rPr>
                <w:rStyle w:val="Hyperlink"/>
                <w:rFonts w:cstheme="minorHAnsi"/>
                <w:b/>
                <w:bCs/>
                <w:color w:val="FFFFFF" w:themeColor="background1"/>
              </w:rPr>
              <w:t>)</w:t>
            </w:r>
          </w:p>
        </w:tc>
      </w:tr>
      <w:tr w:rsidR="0074098E" w:rsidRPr="00B823E2" w14:paraId="6692FCAA" w14:textId="77777777" w:rsidTr="0074098E">
        <w:tc>
          <w:tcPr>
            <w:tcW w:w="2293" w:type="dxa"/>
          </w:tcPr>
          <w:p w14:paraId="3939972E" w14:textId="77777777" w:rsidR="0074098E" w:rsidRPr="00B823E2" w:rsidRDefault="0074098E">
            <w:pPr>
              <w:jc w:val="both"/>
            </w:pPr>
            <w:r>
              <w:t>Korte o</w:t>
            </w:r>
            <w:r w:rsidRPr="00B823E2">
              <w:t>mschrijving</w:t>
            </w:r>
          </w:p>
        </w:tc>
        <w:tc>
          <w:tcPr>
            <w:tcW w:w="6031" w:type="dxa"/>
          </w:tcPr>
          <w:p w14:paraId="79DE7748" w14:textId="6F647BC2" w:rsidR="0074098E" w:rsidRPr="00B823E2" w:rsidRDefault="00A93FD0" w:rsidP="00A93FD0">
            <w:r w:rsidRPr="00A93FD0">
              <w:t>Het "terugkom</w:t>
            </w:r>
            <w:r w:rsidR="00E80A95">
              <w:t>-</w:t>
            </w:r>
            <w:r w:rsidRPr="00A93FD0">
              <w:t xml:space="preserve">moment" is een leeractiviteit waarbij deelnemers reflecteren op wat ze hebben geleerd en hoe ze dat hebben toegepast sinds de laatste bijeenkomst. Deze sessie maakt gebruik van leervormen zoals groepsdiscussie, persoonlijke reflectie, en ervaringsuitwisseling. De essentie is om de deelnemers te laten nadenken over hun ervaringen, de effectiviteit van hun toepassing van de leerstof in de praktijk te evalueren en om verdere persoonlijke of professionele ontwikkelingsdoelen te </w:t>
            </w:r>
            <w:r w:rsidR="00B056C7">
              <w:t>formuleren</w:t>
            </w:r>
            <w:r w:rsidRPr="00A93FD0">
              <w:t>.</w:t>
            </w:r>
          </w:p>
        </w:tc>
      </w:tr>
      <w:tr w:rsidR="0074098E" w:rsidRPr="00062B31" w14:paraId="5DC248C4" w14:textId="77777777" w:rsidTr="0074098E">
        <w:tc>
          <w:tcPr>
            <w:tcW w:w="2293" w:type="dxa"/>
          </w:tcPr>
          <w:p w14:paraId="2FF3FB2C" w14:textId="77777777" w:rsidR="0074098E" w:rsidRPr="00062B31" w:rsidRDefault="0074098E">
            <w:pPr>
              <w:jc w:val="both"/>
              <w:rPr>
                <w:rFonts w:cstheme="minorHAnsi"/>
              </w:rPr>
            </w:pPr>
            <w:r w:rsidRPr="00D91DE4">
              <w:rPr>
                <w:rFonts w:cstheme="minorHAnsi"/>
              </w:rPr>
              <w:t>Duurtijd</w:t>
            </w:r>
          </w:p>
        </w:tc>
        <w:tc>
          <w:tcPr>
            <w:tcW w:w="6031" w:type="dxa"/>
          </w:tcPr>
          <w:p w14:paraId="3DF792AA" w14:textId="7A5BBE5A" w:rsidR="0074098E" w:rsidRPr="00062B31" w:rsidRDefault="007F46B1" w:rsidP="007F46B1">
            <w:r>
              <w:t>2 tot 2,5 uren</w:t>
            </w:r>
          </w:p>
        </w:tc>
      </w:tr>
      <w:tr w:rsidR="0074098E" w:rsidRPr="00D91DE4" w14:paraId="40547F39" w14:textId="77777777" w:rsidTr="0074098E">
        <w:tc>
          <w:tcPr>
            <w:tcW w:w="2293" w:type="dxa"/>
          </w:tcPr>
          <w:p w14:paraId="016E6C36" w14:textId="77777777" w:rsidR="0074098E" w:rsidRPr="00D91DE4" w:rsidRDefault="0074098E">
            <w:pPr>
              <w:jc w:val="both"/>
              <w:rPr>
                <w:rFonts w:cstheme="minorHAnsi"/>
              </w:rPr>
            </w:pPr>
            <w:r>
              <w:rPr>
                <w:rFonts w:cstheme="minorHAnsi"/>
              </w:rPr>
              <w:t>Leerdoel(en)</w:t>
            </w:r>
          </w:p>
        </w:tc>
        <w:tc>
          <w:tcPr>
            <w:tcW w:w="6031" w:type="dxa"/>
          </w:tcPr>
          <w:p w14:paraId="2A831541" w14:textId="3D9CEB8F" w:rsidR="003D139A" w:rsidRPr="003D139A" w:rsidRDefault="003D139A" w:rsidP="003D139A">
            <w:r w:rsidRPr="003D139A">
              <w:t xml:space="preserve">De lerende </w:t>
            </w:r>
            <w:r w:rsidRPr="003D139A">
              <w:rPr>
                <w:b/>
                <w:bCs/>
              </w:rPr>
              <w:t>reflecteert</w:t>
            </w:r>
            <w:r w:rsidRPr="003D139A">
              <w:t xml:space="preserve"> op en </w:t>
            </w:r>
            <w:r w:rsidRPr="003D139A">
              <w:rPr>
                <w:b/>
                <w:bCs/>
              </w:rPr>
              <w:t>evalueert</w:t>
            </w:r>
            <w:r w:rsidRPr="003D139A">
              <w:t xml:space="preserve"> de toepassing van geleerde vaardigheden of kennis in de praktijk.</w:t>
            </w:r>
          </w:p>
          <w:p w14:paraId="37A8E4EA" w14:textId="1C246999" w:rsidR="003D139A" w:rsidRPr="003D139A" w:rsidRDefault="003D139A" w:rsidP="003D139A">
            <w:r w:rsidRPr="003D139A">
              <w:t xml:space="preserve">De lerende </w:t>
            </w:r>
            <w:r w:rsidRPr="003D139A">
              <w:rPr>
                <w:b/>
                <w:bCs/>
              </w:rPr>
              <w:t>formuleert</w:t>
            </w:r>
            <w:r w:rsidRPr="003D139A">
              <w:t xml:space="preserve"> persoonlijke leerdoelen e</w:t>
            </w:r>
            <w:r>
              <w:t xml:space="preserve">n </w:t>
            </w:r>
            <w:r w:rsidRPr="003D139A">
              <w:t>verbeter</w:t>
            </w:r>
            <w:r w:rsidR="00037AED">
              <w:t>-</w:t>
            </w:r>
            <w:r w:rsidRPr="003D139A">
              <w:t>punten op basis van ervaringen sinds de opleidingsdag.</w:t>
            </w:r>
            <w:r w:rsidRPr="003D139A">
              <w:rPr>
                <w:vanish/>
              </w:rPr>
              <w:t>Bovenkant formulier</w:t>
            </w:r>
          </w:p>
          <w:p w14:paraId="15F5F6E4" w14:textId="77777777" w:rsidR="003D139A" w:rsidRPr="003D139A" w:rsidRDefault="003D139A" w:rsidP="003D139A">
            <w:pPr>
              <w:jc w:val="both"/>
              <w:rPr>
                <w:rFonts w:cstheme="minorHAnsi"/>
                <w:i/>
                <w:iCs/>
                <w:vanish/>
                <w:color w:val="BFBFBF" w:themeColor="background1" w:themeShade="BF"/>
              </w:rPr>
            </w:pPr>
            <w:r w:rsidRPr="003D139A">
              <w:rPr>
                <w:rFonts w:cstheme="minorHAnsi"/>
                <w:i/>
                <w:iCs/>
                <w:vanish/>
                <w:color w:val="BFBFBF" w:themeColor="background1" w:themeShade="BF"/>
              </w:rPr>
              <w:t>Onderkant formulier</w:t>
            </w:r>
          </w:p>
          <w:p w14:paraId="043A0167" w14:textId="1C15C6EA" w:rsidR="0074098E" w:rsidRPr="00D91DE4" w:rsidRDefault="0074098E" w:rsidP="003D139A"/>
        </w:tc>
      </w:tr>
    </w:tbl>
    <w:p w14:paraId="6D50338C" w14:textId="77777777" w:rsidR="007762C9" w:rsidRPr="007762C9" w:rsidRDefault="007762C9" w:rsidP="007762C9">
      <w:pPr>
        <w:jc w:val="both"/>
      </w:pPr>
    </w:p>
    <w:p w14:paraId="2FF3BEDF" w14:textId="77777777" w:rsidR="00A47D30" w:rsidRDefault="00A47D30">
      <w:pPr>
        <w:rPr>
          <w:rFonts w:eastAsiaTheme="majorEastAsia" w:cstheme="majorBidi"/>
          <w:b/>
          <w:color w:val="FDC900"/>
          <w:sz w:val="26"/>
          <w:szCs w:val="26"/>
        </w:rPr>
      </w:pPr>
      <w:r>
        <w:br w:type="page"/>
      </w:r>
    </w:p>
    <w:p w14:paraId="112E7C39" w14:textId="77777777" w:rsidR="0074098E" w:rsidRDefault="0074098E" w:rsidP="00794EE5">
      <w:pPr>
        <w:pStyle w:val="Kop2"/>
        <w:numPr>
          <w:ilvl w:val="1"/>
          <w:numId w:val="56"/>
        </w:numPr>
        <w:rPr>
          <w:rFonts w:ascii="Avenir Next LT Pro" w:hAnsi="Avenir Next LT Pro"/>
        </w:rPr>
        <w:sectPr w:rsidR="0074098E" w:rsidSect="003C2C0C">
          <w:pgSz w:w="11906" w:h="16838"/>
          <w:pgMar w:top="1985" w:right="1418" w:bottom="1418" w:left="1418" w:header="709" w:footer="709" w:gutter="0"/>
          <w:cols w:space="708"/>
          <w:docGrid w:linePitch="360"/>
        </w:sectPr>
      </w:pPr>
    </w:p>
    <w:p w14:paraId="3484D1D0" w14:textId="219B444A" w:rsidR="00F82EE5" w:rsidRPr="00741518" w:rsidRDefault="00F82EE5" w:rsidP="00741518">
      <w:pPr>
        <w:pStyle w:val="Kop2"/>
        <w:numPr>
          <w:ilvl w:val="1"/>
          <w:numId w:val="10"/>
        </w:numPr>
      </w:pPr>
      <w:bookmarkStart w:id="40" w:name="_Toc156825341"/>
      <w:r w:rsidRPr="00741518">
        <w:lastRenderedPageBreak/>
        <w:t>Gedetailleerde fiches</w:t>
      </w:r>
      <w:bookmarkEnd w:id="40"/>
    </w:p>
    <w:p w14:paraId="3567D98E" w14:textId="77777777" w:rsidR="00F82EE5" w:rsidRPr="00D91DE4" w:rsidRDefault="00F82EE5" w:rsidP="00F82EE5">
      <w:pPr>
        <w:jc w:val="both"/>
      </w:pPr>
    </w:p>
    <w:p w14:paraId="270C9483" w14:textId="3ED0CF1B" w:rsidR="00C03241" w:rsidRPr="00741518" w:rsidRDefault="00F82EE5" w:rsidP="00741518">
      <w:pPr>
        <w:pStyle w:val="Kop3"/>
        <w:numPr>
          <w:ilvl w:val="2"/>
          <w:numId w:val="10"/>
        </w:numPr>
      </w:pPr>
      <w:bookmarkStart w:id="41" w:name="_Fiche_leeractiviteit_1"/>
      <w:bookmarkStart w:id="42" w:name="_Toc137640740"/>
      <w:bookmarkStart w:id="43" w:name="_Toc156825342"/>
      <w:bookmarkEnd w:id="41"/>
      <w:r w:rsidRPr="00741518">
        <w:t>Fiche leeractiviteit 1</w:t>
      </w:r>
      <w:bookmarkEnd w:id="42"/>
      <w:r w:rsidR="005D460A">
        <w:t xml:space="preserve"> ‘Wat te verwachten?’</w:t>
      </w:r>
      <w:bookmarkEnd w:id="43"/>
    </w:p>
    <w:p w14:paraId="2FA56115" w14:textId="77777777" w:rsidR="00C03241" w:rsidRPr="00C03241" w:rsidRDefault="00C03241" w:rsidP="00C03241"/>
    <w:p w14:paraId="11C6414D" w14:textId="50EA3D96" w:rsidR="00C03241" w:rsidRDefault="009D61DD" w:rsidP="00C03241">
      <w:r>
        <w:t xml:space="preserve">We behandelen hieronder </w:t>
      </w:r>
      <w:r w:rsidR="004F4956">
        <w:t>vier</w:t>
      </w:r>
      <w:r>
        <w:t xml:space="preserve"> mogelijke werkvormen: Post-it Cluster; Post-it Babbel; </w:t>
      </w:r>
      <w:r w:rsidR="00DF0B42">
        <w:t>‘</w:t>
      </w:r>
      <w:r>
        <w:t>3-2-1</w:t>
      </w:r>
      <w:r w:rsidR="00DF0B42">
        <w:t>’-</w:t>
      </w:r>
      <w:r>
        <w:t xml:space="preserve"> Verwachtingen en Teamleider als Brug. Kies een gepaste werkvorm die werkt voor de trainer en de deelnemers om de verwachtingen in kaart te brengen.</w:t>
      </w:r>
    </w:p>
    <w:p w14:paraId="454857F0" w14:textId="77777777" w:rsidR="009D4E6F" w:rsidRPr="00C03241" w:rsidRDefault="009D4E6F" w:rsidP="00C03241"/>
    <w:p w14:paraId="5D1C0566" w14:textId="188AC343" w:rsidR="00C03241" w:rsidRDefault="00C56404" w:rsidP="00AE13B4">
      <w:pPr>
        <w:pStyle w:val="Kop4"/>
        <w:rPr>
          <w:u w:val="single"/>
        </w:rPr>
      </w:pPr>
      <w:r w:rsidRPr="00C171DE">
        <w:rPr>
          <w:u w:val="single"/>
        </w:rPr>
        <w:t>Werkvorm 1: Post-it Cluster</w:t>
      </w:r>
    </w:p>
    <w:p w14:paraId="70B7C451" w14:textId="77777777" w:rsidR="004F4956" w:rsidRPr="004F4956" w:rsidRDefault="004F4956" w:rsidP="004F4956"/>
    <w:p w14:paraId="22382595" w14:textId="77777777" w:rsidR="00F82EE5" w:rsidRPr="00350162" w:rsidRDefault="00F82EE5" w:rsidP="0023014C">
      <w:pPr>
        <w:pStyle w:val="Lijstalinea"/>
        <w:numPr>
          <w:ilvl w:val="0"/>
          <w:numId w:val="12"/>
        </w:numPr>
        <w:rPr>
          <w:b/>
          <w:bCs/>
          <w:color w:val="13304C"/>
        </w:rPr>
      </w:pPr>
      <w:bookmarkStart w:id="44" w:name="_Toc137640741"/>
      <w:r w:rsidRPr="00350162">
        <w:rPr>
          <w:b/>
          <w:bCs/>
          <w:color w:val="13304C"/>
        </w:rPr>
        <w:t>Verwachte voorbereiding van de lerende</w:t>
      </w:r>
      <w:bookmarkEnd w:id="44"/>
      <w:r w:rsidRPr="00350162">
        <w:rPr>
          <w:b/>
          <w:bCs/>
          <w:color w:val="13304C"/>
        </w:rPr>
        <w:t xml:space="preserve"> </w:t>
      </w:r>
    </w:p>
    <w:p w14:paraId="64A900F2" w14:textId="77777777" w:rsidR="00297EE1" w:rsidRDefault="00297EE1" w:rsidP="00C03241"/>
    <w:p w14:paraId="5F06960D" w14:textId="4C0B32CF" w:rsidR="00F82EE5" w:rsidRDefault="009D61DD" w:rsidP="00C03241">
      <w:r>
        <w:t>Geen verwachte voorbereiding.</w:t>
      </w:r>
    </w:p>
    <w:p w14:paraId="1543FC64" w14:textId="77777777" w:rsidR="009D61DD" w:rsidRPr="00D91DE4" w:rsidRDefault="009D61DD" w:rsidP="00C03241"/>
    <w:p w14:paraId="05B13C9C" w14:textId="1B6B92D9" w:rsidR="00F82EE5" w:rsidRPr="009D61DD" w:rsidRDefault="00F82EE5" w:rsidP="0023014C">
      <w:pPr>
        <w:pStyle w:val="Lijstalinea"/>
        <w:numPr>
          <w:ilvl w:val="0"/>
          <w:numId w:val="12"/>
        </w:numPr>
        <w:rPr>
          <w:rFonts w:cstheme="minorBidi"/>
          <w:b/>
          <w:bCs/>
          <w:color w:val="13304C"/>
        </w:rPr>
      </w:pPr>
      <w:bookmarkStart w:id="45" w:name="_Toc137640742"/>
      <w:r w:rsidRPr="00350162">
        <w:rPr>
          <w:b/>
          <w:bCs/>
          <w:color w:val="13304C"/>
        </w:rPr>
        <w:t>Gedetailleerde beschrijving verloop/aanpak (gebruikte werkvormen)</w:t>
      </w:r>
      <w:bookmarkEnd w:id="45"/>
      <w:r w:rsidRPr="00350162">
        <w:rPr>
          <w:b/>
          <w:bCs/>
          <w:color w:val="13304C"/>
        </w:rPr>
        <w:t xml:space="preserve"> </w:t>
      </w:r>
    </w:p>
    <w:p w14:paraId="7698EE15" w14:textId="77777777" w:rsidR="009D61DD" w:rsidRPr="009D61DD" w:rsidRDefault="009D61DD" w:rsidP="009D61DD">
      <w:pPr>
        <w:rPr>
          <w:rFonts w:cstheme="minorBidi"/>
          <w:b/>
          <w:bCs/>
          <w:color w:val="13304C"/>
        </w:rPr>
      </w:pPr>
    </w:p>
    <w:tbl>
      <w:tblPr>
        <w:tblStyle w:val="Tabelraster"/>
        <w:tblW w:w="9111" w:type="dxa"/>
        <w:tblLook w:val="04A0" w:firstRow="1" w:lastRow="0" w:firstColumn="1" w:lastColumn="0" w:noHBand="0" w:noVBand="1"/>
      </w:tblPr>
      <w:tblGrid>
        <w:gridCol w:w="3114"/>
        <w:gridCol w:w="5997"/>
      </w:tblGrid>
      <w:tr w:rsidR="00F82EE5" w:rsidRPr="00D91DE4" w14:paraId="104226BC" w14:textId="77777777">
        <w:trPr>
          <w:trHeight w:val="364"/>
        </w:trPr>
        <w:tc>
          <w:tcPr>
            <w:tcW w:w="3114" w:type="dxa"/>
            <w:shd w:val="clear" w:color="auto" w:fill="13304C"/>
          </w:tcPr>
          <w:p w14:paraId="7B6ECE50" w14:textId="77777777" w:rsidR="00F82EE5" w:rsidRPr="00062B31" w:rsidRDefault="00F82EE5" w:rsidP="00C03241">
            <w:r w:rsidRPr="00062B31">
              <w:t>Startopstelling van de ruimte</w:t>
            </w:r>
          </w:p>
        </w:tc>
        <w:tc>
          <w:tcPr>
            <w:tcW w:w="5997" w:type="dxa"/>
            <w:shd w:val="clear" w:color="auto" w:fill="FFFFFF" w:themeFill="background1"/>
          </w:tcPr>
          <w:p w14:paraId="5F5A95A7" w14:textId="75EAE170" w:rsidR="00C03241" w:rsidRDefault="00C03241" w:rsidP="00C03241">
            <w:pPr>
              <w:spacing w:after="160" w:line="259" w:lineRule="auto"/>
            </w:pPr>
            <w:r w:rsidRPr="00C03241">
              <w:t>De ruimte kan het beste worden ingedeeld op een wijze die groepsinteractie en het delen van ideeën faciliteert</w:t>
            </w:r>
            <w:r>
              <w:t>:</w:t>
            </w:r>
          </w:p>
          <w:p w14:paraId="64B00451" w14:textId="0A9DB5F8" w:rsidR="00C03241" w:rsidRPr="00C03241" w:rsidRDefault="00C03241" w:rsidP="00794EE5">
            <w:pPr>
              <w:pStyle w:val="Lijstalinea"/>
              <w:numPr>
                <w:ilvl w:val="0"/>
                <w:numId w:val="15"/>
              </w:numPr>
            </w:pPr>
            <w:r w:rsidRPr="00C03241">
              <w:t>Een cirkel- of U-vormige opstelling is ideaal, zodat iedereen elkaar kan zien en gemakkelijk deel kan nemen aan de discussie.</w:t>
            </w:r>
          </w:p>
          <w:p w14:paraId="0A8D0D7F" w14:textId="3D900A33" w:rsidR="00C03241" w:rsidRPr="00C03241" w:rsidRDefault="00C03241" w:rsidP="00794EE5">
            <w:pPr>
              <w:pStyle w:val="Lijstalinea"/>
              <w:numPr>
                <w:ilvl w:val="0"/>
                <w:numId w:val="15"/>
              </w:numPr>
            </w:pPr>
            <w:r w:rsidRPr="00C03241">
              <w:t>Er moeten voldoende ruimtes zijn voor de grote vellen papier of flip-overs, zodat deelnemers hun post-it notes kunnen plakken en groeperen.</w:t>
            </w:r>
          </w:p>
          <w:p w14:paraId="291BEA21" w14:textId="77777777" w:rsidR="00C03241" w:rsidRPr="00C03241" w:rsidRDefault="00C03241" w:rsidP="00794EE5">
            <w:pPr>
              <w:pStyle w:val="Lijstalinea"/>
              <w:numPr>
                <w:ilvl w:val="0"/>
                <w:numId w:val="15"/>
              </w:numPr>
            </w:pPr>
            <w:r w:rsidRPr="00C03241">
              <w:t>Tafels zijn optioneel, afhankelijk van de beschikbare ruimte en de voorkeur van de organisator.</w:t>
            </w:r>
          </w:p>
          <w:p w14:paraId="64EDC241" w14:textId="04976C04" w:rsidR="00F82EE5" w:rsidRPr="00062B31" w:rsidRDefault="00F82EE5" w:rsidP="00C03241"/>
        </w:tc>
      </w:tr>
      <w:tr w:rsidR="00F82EE5" w:rsidRPr="00D91DE4" w14:paraId="1E392733" w14:textId="77777777">
        <w:trPr>
          <w:trHeight w:val="189"/>
        </w:trPr>
        <w:tc>
          <w:tcPr>
            <w:tcW w:w="3114" w:type="dxa"/>
            <w:shd w:val="clear" w:color="auto" w:fill="13304C"/>
          </w:tcPr>
          <w:p w14:paraId="54D4BC15" w14:textId="77777777" w:rsidR="00F82EE5" w:rsidRPr="00062B31" w:rsidRDefault="00F82EE5">
            <w:r w:rsidRPr="00062B31">
              <w:t>Duurtijd</w:t>
            </w:r>
          </w:p>
          <w:p w14:paraId="00405DE8" w14:textId="77777777" w:rsidR="00F82EE5" w:rsidRPr="00062B31" w:rsidRDefault="00F82EE5"/>
        </w:tc>
        <w:tc>
          <w:tcPr>
            <w:tcW w:w="5997" w:type="dxa"/>
            <w:shd w:val="clear" w:color="auto" w:fill="FFFFFF" w:themeFill="background1"/>
          </w:tcPr>
          <w:p w14:paraId="405F2C74" w14:textId="337A60A9" w:rsidR="00F82EE5" w:rsidRPr="00062B31" w:rsidRDefault="00C03241" w:rsidP="00C03241">
            <w:r>
              <w:t>20-30 minuten</w:t>
            </w:r>
            <w:r w:rsidR="00F82EE5" w:rsidRPr="00D91DE4">
              <w:t xml:space="preserve">  </w:t>
            </w:r>
          </w:p>
        </w:tc>
      </w:tr>
      <w:tr w:rsidR="00F82EE5" w:rsidRPr="00D91DE4" w14:paraId="4432182E" w14:textId="77777777">
        <w:trPr>
          <w:trHeight w:val="364"/>
        </w:trPr>
        <w:tc>
          <w:tcPr>
            <w:tcW w:w="3114" w:type="dxa"/>
            <w:shd w:val="clear" w:color="auto" w:fill="13304C"/>
          </w:tcPr>
          <w:p w14:paraId="11A19537" w14:textId="0FB8E743" w:rsidR="00F82EE5" w:rsidRPr="00062B31" w:rsidRDefault="00F82EE5">
            <w:pPr>
              <w:jc w:val="both"/>
              <w:rPr>
                <w:rFonts w:cstheme="minorHAnsi"/>
              </w:rPr>
            </w:pPr>
            <w:r w:rsidRPr="00062B31">
              <w:rPr>
                <w:rFonts w:cstheme="minorHAnsi"/>
              </w:rPr>
              <w:t>Benodigdheden/</w:t>
            </w:r>
            <w:r w:rsidR="0008257B">
              <w:rPr>
                <w:rFonts w:cstheme="minorHAnsi"/>
              </w:rPr>
              <w:t>n</w:t>
            </w:r>
            <w:r w:rsidRPr="00062B31">
              <w:rPr>
                <w:rFonts w:cstheme="minorHAnsi"/>
              </w:rPr>
              <w:t>odige materialen</w:t>
            </w:r>
          </w:p>
          <w:p w14:paraId="7EE60F9B" w14:textId="77777777" w:rsidR="00F82EE5" w:rsidRPr="00062B31" w:rsidRDefault="00F82EE5">
            <w:r w:rsidRPr="00062B31">
              <w:rPr>
                <w:rFonts w:cstheme="minorHAnsi"/>
              </w:rPr>
              <w:t xml:space="preserve">(+ downloadbaar materiaal)  </w:t>
            </w:r>
          </w:p>
        </w:tc>
        <w:tc>
          <w:tcPr>
            <w:tcW w:w="5997" w:type="dxa"/>
            <w:shd w:val="clear" w:color="auto" w:fill="FFFFFF" w:themeFill="background1"/>
          </w:tcPr>
          <w:p w14:paraId="066FCE2F" w14:textId="08F6244A" w:rsidR="00C03241" w:rsidRPr="004E6DE7" w:rsidRDefault="00C03241" w:rsidP="009D61DD">
            <w:pPr>
              <w:pStyle w:val="Lijstalinea"/>
              <w:numPr>
                <w:ilvl w:val="1"/>
                <w:numId w:val="4"/>
              </w:numPr>
            </w:pPr>
            <w:r w:rsidRPr="004E6DE7">
              <w:t>Grote vellen papier of flip-overs</w:t>
            </w:r>
          </w:p>
          <w:p w14:paraId="0A45923B" w14:textId="3E805BE2" w:rsidR="00C03241" w:rsidRDefault="00765761" w:rsidP="009D61DD">
            <w:pPr>
              <w:pStyle w:val="Lijstalinea"/>
              <w:numPr>
                <w:ilvl w:val="1"/>
                <w:numId w:val="4"/>
              </w:numPr>
            </w:pPr>
            <w:r>
              <w:t>G</w:t>
            </w:r>
            <w:r w:rsidR="00C03241" w:rsidRPr="004E6DE7">
              <w:t>ekleurde post-it note</w:t>
            </w:r>
            <w:r w:rsidR="00C03241">
              <w:t>s</w:t>
            </w:r>
          </w:p>
          <w:p w14:paraId="2A079AE8" w14:textId="50DCB530" w:rsidR="00C03241" w:rsidRDefault="00C03241" w:rsidP="009D61DD">
            <w:pPr>
              <w:pStyle w:val="Lijstalinea"/>
              <w:numPr>
                <w:ilvl w:val="1"/>
                <w:numId w:val="4"/>
              </w:numPr>
            </w:pPr>
            <w:r>
              <w:t>Pennen/markers</w:t>
            </w:r>
          </w:p>
          <w:p w14:paraId="03F0B3E5" w14:textId="5EE15B13" w:rsidR="00F82EE5" w:rsidRPr="00062B31" w:rsidRDefault="00F82EE5">
            <w:pPr>
              <w:jc w:val="both"/>
              <w:rPr>
                <w:rFonts w:cstheme="minorHAnsi"/>
                <w:i/>
                <w:iCs/>
                <w:color w:val="BFBFBF" w:themeColor="background1" w:themeShade="BF"/>
              </w:rPr>
            </w:pPr>
          </w:p>
        </w:tc>
      </w:tr>
      <w:tr w:rsidR="00F82EE5" w:rsidRPr="00D91DE4" w14:paraId="4F4108E0" w14:textId="77777777">
        <w:trPr>
          <w:trHeight w:val="364"/>
        </w:trPr>
        <w:tc>
          <w:tcPr>
            <w:tcW w:w="9111" w:type="dxa"/>
            <w:gridSpan w:val="2"/>
            <w:shd w:val="clear" w:color="auto" w:fill="13304C"/>
          </w:tcPr>
          <w:p w14:paraId="50D67B32" w14:textId="77777777" w:rsidR="00F82EE5" w:rsidRPr="00062B31" w:rsidRDefault="00F82EE5">
            <w:pPr>
              <w:jc w:val="center"/>
              <w:rPr>
                <w:b/>
                <w:bCs/>
              </w:rPr>
            </w:pPr>
            <w:bookmarkStart w:id="46" w:name="_Toc137640744"/>
            <w:r w:rsidRPr="00062B31">
              <w:rPr>
                <w:b/>
                <w:bCs/>
              </w:rPr>
              <w:t>Werkvorm/Aanpak /actie</w:t>
            </w:r>
            <w:bookmarkEnd w:id="46"/>
          </w:p>
        </w:tc>
      </w:tr>
      <w:tr w:rsidR="00F82EE5" w:rsidRPr="00D91DE4" w14:paraId="3AD28100" w14:textId="77777777">
        <w:trPr>
          <w:trHeight w:val="330"/>
        </w:trPr>
        <w:tc>
          <w:tcPr>
            <w:tcW w:w="9111" w:type="dxa"/>
            <w:gridSpan w:val="2"/>
          </w:tcPr>
          <w:p w14:paraId="0B025704" w14:textId="77777777" w:rsidR="00C03241" w:rsidRDefault="00C03241" w:rsidP="00C03241">
            <w:pPr>
              <w:rPr>
                <w:b/>
                <w:bCs/>
              </w:rPr>
            </w:pPr>
            <w:r w:rsidRPr="00C03241">
              <w:rPr>
                <w:b/>
                <w:bCs/>
              </w:rPr>
              <w:t>Stappen:</w:t>
            </w:r>
          </w:p>
          <w:p w14:paraId="7FB0EA38" w14:textId="77777777" w:rsidR="00C03241" w:rsidRPr="00C03241" w:rsidRDefault="00C03241" w:rsidP="00C03241">
            <w:pPr>
              <w:rPr>
                <w:b/>
                <w:bCs/>
              </w:rPr>
            </w:pPr>
          </w:p>
          <w:p w14:paraId="73D0DE56" w14:textId="77777777" w:rsidR="00C03241" w:rsidRPr="00C03241" w:rsidRDefault="00C03241" w:rsidP="00794EE5">
            <w:pPr>
              <w:pStyle w:val="Lijstalinea"/>
              <w:numPr>
                <w:ilvl w:val="0"/>
                <w:numId w:val="16"/>
              </w:numPr>
              <w:rPr>
                <w:b/>
                <w:bCs/>
              </w:rPr>
            </w:pPr>
            <w:r w:rsidRPr="00C03241">
              <w:rPr>
                <w:b/>
                <w:bCs/>
              </w:rPr>
              <w:t>Introductie</w:t>
            </w:r>
          </w:p>
          <w:p w14:paraId="2EEE77B0" w14:textId="1304A93E" w:rsidR="00C03241" w:rsidRDefault="00C03241" w:rsidP="00C03241">
            <w:r>
              <w:t>Leg uit waarom het belangrijk is om de verwachtingen te delen en wat het doel is van deze activiteit.</w:t>
            </w:r>
          </w:p>
          <w:p w14:paraId="14A50C62" w14:textId="77777777" w:rsidR="00C03241" w:rsidRDefault="00C03241" w:rsidP="00C03241"/>
          <w:p w14:paraId="0D726ABD" w14:textId="77777777" w:rsidR="00C03241" w:rsidRPr="00C03241" w:rsidRDefault="00C03241" w:rsidP="00794EE5">
            <w:pPr>
              <w:pStyle w:val="Lijstalinea"/>
              <w:numPr>
                <w:ilvl w:val="0"/>
                <w:numId w:val="16"/>
              </w:numPr>
              <w:rPr>
                <w:b/>
                <w:bCs/>
              </w:rPr>
            </w:pPr>
            <w:r w:rsidRPr="00C03241">
              <w:rPr>
                <w:b/>
                <w:bCs/>
              </w:rPr>
              <w:t>Individuele reflectie</w:t>
            </w:r>
          </w:p>
          <w:p w14:paraId="7975994B" w14:textId="35E46FFF" w:rsidR="00C03241" w:rsidRDefault="00C03241" w:rsidP="00C03241">
            <w:r>
              <w:t xml:space="preserve">Deel post-it notes en pennen/markers uit aan </w:t>
            </w:r>
            <w:r w:rsidR="004F4956">
              <w:t>alle</w:t>
            </w:r>
            <w:r>
              <w:t xml:space="preserve"> deel</w:t>
            </w:r>
            <w:r w:rsidR="004F4956">
              <w:t>nemers</w:t>
            </w:r>
            <w:r>
              <w:t>.</w:t>
            </w:r>
          </w:p>
          <w:p w14:paraId="2F86BAC6" w14:textId="77777777" w:rsidR="00C03241" w:rsidRDefault="00C03241" w:rsidP="00C03241">
            <w:r>
              <w:t>Vraag de deelnemers om individueel hun verwachtingen van de opleiding op te schrijven op afzonderlijke post-it notes. Elke verwachting op een aparte post-it.</w:t>
            </w:r>
          </w:p>
          <w:p w14:paraId="0A2F7C88" w14:textId="77777777" w:rsidR="00C03241" w:rsidRDefault="00C03241" w:rsidP="00C03241"/>
          <w:p w14:paraId="5EB80064" w14:textId="77777777" w:rsidR="00C03241" w:rsidRPr="00C03241" w:rsidRDefault="00C03241" w:rsidP="00794EE5">
            <w:pPr>
              <w:pStyle w:val="Lijstalinea"/>
              <w:numPr>
                <w:ilvl w:val="0"/>
                <w:numId w:val="16"/>
              </w:numPr>
              <w:rPr>
                <w:b/>
                <w:bCs/>
              </w:rPr>
            </w:pPr>
            <w:r w:rsidRPr="00C03241">
              <w:rPr>
                <w:b/>
                <w:bCs/>
              </w:rPr>
              <w:lastRenderedPageBreak/>
              <w:t>Groeperen</w:t>
            </w:r>
          </w:p>
          <w:p w14:paraId="309E974C" w14:textId="77777777" w:rsidR="007E6470" w:rsidRDefault="007E6470" w:rsidP="00C03241">
            <w:r>
              <w:t>Het groeperen kan op twee manieren verlopen:</w:t>
            </w:r>
          </w:p>
          <w:p w14:paraId="4D1599AA" w14:textId="491FC82B" w:rsidR="00C03241" w:rsidRDefault="00C03241" w:rsidP="007E6470">
            <w:pPr>
              <w:pStyle w:val="Lijstalinea"/>
              <w:numPr>
                <w:ilvl w:val="0"/>
                <w:numId w:val="66"/>
              </w:numPr>
            </w:pPr>
            <w:r>
              <w:t>Laat de deelnemers hun post-it notes op de grote vellen papier of flip-overs plakken.</w:t>
            </w:r>
            <w:r w:rsidR="004F4956">
              <w:t xml:space="preserve"> </w:t>
            </w:r>
            <w:r>
              <w:t>Vraag hen om vergelijkbare verwachtingen bij elkaar te groeperen. Dit kan visueel worden weergegeven door bijvoorbeeld kleuren te gebruiken voor verschillende clusters.</w:t>
            </w:r>
          </w:p>
          <w:p w14:paraId="2F831793" w14:textId="07C46EF4" w:rsidR="00C03241" w:rsidRDefault="00C03241" w:rsidP="00C03241">
            <w:pPr>
              <w:pStyle w:val="Lijstalinea"/>
              <w:numPr>
                <w:ilvl w:val="0"/>
                <w:numId w:val="66"/>
              </w:numPr>
            </w:pPr>
            <w:r>
              <w:t>Schrijf de vooropgestelde doelstellingen van de opleiding op de grote vellen papier of flip-overs. Per vel paper één leerdoelstelling. Eindig de lijst altijd met een doelstelling: ‘ANDERE’</w:t>
            </w:r>
            <w:r w:rsidR="004F4956">
              <w:t xml:space="preserve"> voor doelstellingen die niet aansluiten met de vooropgestelde doelstellingen. </w:t>
            </w:r>
            <w:r>
              <w:t xml:space="preserve">Vraag de deelnemers om hun verwachtingen te plakken bij de leerdoelstelling die er het best bij aansluit. </w:t>
            </w:r>
            <w:r w:rsidR="004F4956">
              <w:t>Het</w:t>
            </w:r>
            <w:r>
              <w:t xml:space="preserve"> vel ‘ANDERE’ </w:t>
            </w:r>
            <w:r w:rsidR="004F4956">
              <w:t>verzamelt zaken die niet als verzamelnaam naar voor gebracht werd door de trainer.</w:t>
            </w:r>
          </w:p>
          <w:p w14:paraId="011FD5BF" w14:textId="77777777" w:rsidR="00C03241" w:rsidRDefault="00C03241" w:rsidP="00C03241"/>
          <w:p w14:paraId="532C3A4B" w14:textId="2224AE54" w:rsidR="00C03241" w:rsidRPr="00526525" w:rsidRDefault="00C03241" w:rsidP="00794EE5">
            <w:pPr>
              <w:pStyle w:val="Lijstalinea"/>
              <w:numPr>
                <w:ilvl w:val="0"/>
                <w:numId w:val="16"/>
              </w:numPr>
              <w:rPr>
                <w:b/>
                <w:bCs/>
              </w:rPr>
            </w:pPr>
            <w:r w:rsidRPr="00526525">
              <w:rPr>
                <w:b/>
                <w:bCs/>
              </w:rPr>
              <w:t>Besperking</w:t>
            </w:r>
          </w:p>
          <w:p w14:paraId="62C52B8E" w14:textId="4E60F7B3" w:rsidR="00C03241" w:rsidRDefault="00C03241" w:rsidP="00C03241">
            <w:r>
              <w:t xml:space="preserve">Loop samen door de clusters en vraag deelnemers om hun verwachtingen kort toe te lichten. </w:t>
            </w:r>
          </w:p>
          <w:p w14:paraId="17AAD418" w14:textId="2F4425E4" w:rsidR="00F82EE5" w:rsidRPr="00D91DE4" w:rsidRDefault="00C03241" w:rsidP="00C03241">
            <w:r>
              <w:t>Maak duidelijk welke verwachtingen er aan</w:t>
            </w:r>
            <w:r w:rsidR="004F4956">
              <w:t xml:space="preserve"> </w:t>
            </w:r>
            <w:r>
              <w:t xml:space="preserve">bod </w:t>
            </w:r>
            <w:r w:rsidR="004F4956">
              <w:t xml:space="preserve">zullen </w:t>
            </w:r>
            <w:r>
              <w:t xml:space="preserve">komen en welke niet </w:t>
            </w:r>
            <w:r w:rsidR="004F4956">
              <w:t xml:space="preserve">kunnen </w:t>
            </w:r>
            <w:r>
              <w:t>worden behandeld binnen de opleiding.</w:t>
            </w:r>
            <w:r w:rsidR="00A126C2">
              <w:t xml:space="preserve"> Zo hebben de deelnemers van bij de aanvang inspraak in wat behandeld zal worden en dit binnen het kader dat de trainer kan bieden. </w:t>
            </w:r>
          </w:p>
          <w:p w14:paraId="0F974F86" w14:textId="77777777" w:rsidR="00F82EE5" w:rsidRPr="00D91DE4" w:rsidRDefault="00F82EE5">
            <w:pPr>
              <w:pStyle w:val="Kop2"/>
              <w:rPr>
                <w:rFonts w:ascii="Avenir Next LT Pro" w:hAnsi="Avenir Next LT Pro" w:cstheme="minorHAnsi"/>
                <w:sz w:val="22"/>
                <w:szCs w:val="22"/>
              </w:rPr>
            </w:pPr>
          </w:p>
        </w:tc>
      </w:tr>
    </w:tbl>
    <w:p w14:paraId="38ABB51E" w14:textId="77777777" w:rsidR="00F82EE5" w:rsidRPr="00D91DE4" w:rsidRDefault="00F82EE5" w:rsidP="00F82EE5">
      <w:pPr>
        <w:jc w:val="both"/>
        <w:rPr>
          <w:rFonts w:cstheme="minorHAnsi"/>
          <w:i/>
          <w:iCs/>
          <w:color w:val="BFBFBF" w:themeColor="background1" w:themeShade="BF"/>
        </w:rPr>
      </w:pPr>
    </w:p>
    <w:p w14:paraId="01D40351" w14:textId="26179ABC" w:rsidR="00C03241" w:rsidRDefault="00F82EE5" w:rsidP="0023014C">
      <w:pPr>
        <w:pStyle w:val="Lijstalinea"/>
        <w:numPr>
          <w:ilvl w:val="0"/>
          <w:numId w:val="12"/>
        </w:numPr>
        <w:rPr>
          <w:b/>
          <w:bCs/>
          <w:color w:val="13304C"/>
        </w:rPr>
      </w:pPr>
      <w:bookmarkStart w:id="47" w:name="_Toc137640746"/>
      <w:r w:rsidRPr="00350162">
        <w:rPr>
          <w:b/>
          <w:bCs/>
          <w:color w:val="13304C"/>
        </w:rPr>
        <w:t>Specifieke aandachtspunten voor de trainer</w:t>
      </w:r>
      <w:bookmarkEnd w:id="47"/>
    </w:p>
    <w:p w14:paraId="0CF9AD25" w14:textId="77777777" w:rsidR="00C03241" w:rsidRPr="00C03241" w:rsidRDefault="00C03241" w:rsidP="00C03241">
      <w:pPr>
        <w:pStyle w:val="Lijstalinea"/>
        <w:rPr>
          <w:b/>
          <w:bCs/>
          <w:color w:val="13304C"/>
        </w:rPr>
      </w:pPr>
    </w:p>
    <w:p w14:paraId="348F47B5" w14:textId="77777777" w:rsidR="00C03241" w:rsidRPr="00C03241" w:rsidRDefault="00C03241" w:rsidP="00794EE5">
      <w:pPr>
        <w:pStyle w:val="Lijstalinea"/>
        <w:numPr>
          <w:ilvl w:val="0"/>
          <w:numId w:val="17"/>
        </w:numPr>
      </w:pPr>
      <w:r w:rsidRPr="00C03241">
        <w:t>Organiseer de ruimte vooraf in de gewenste opstelling.</w:t>
      </w:r>
    </w:p>
    <w:p w14:paraId="5EB6AF6B" w14:textId="77777777" w:rsidR="00C03241" w:rsidRPr="00C03241" w:rsidRDefault="00C03241" w:rsidP="00794EE5">
      <w:pPr>
        <w:pStyle w:val="Lijstalinea"/>
        <w:numPr>
          <w:ilvl w:val="0"/>
          <w:numId w:val="17"/>
        </w:numPr>
      </w:pPr>
      <w:r w:rsidRPr="00C03241">
        <w:t>Laat ruimte voor discussie zonder dat het proces te lang duurt.</w:t>
      </w:r>
    </w:p>
    <w:p w14:paraId="3E663BF4" w14:textId="77777777" w:rsidR="00C03241" w:rsidRPr="00C03241" w:rsidRDefault="00C03241" w:rsidP="00794EE5">
      <w:pPr>
        <w:pStyle w:val="Lijstalinea"/>
        <w:numPr>
          <w:ilvl w:val="0"/>
          <w:numId w:val="17"/>
        </w:numPr>
      </w:pPr>
      <w:r w:rsidRPr="00C03241">
        <w:t>Leg uit hoe de verzamelde verwachtingen zullen bijdragen aan de verdere opleiding.</w:t>
      </w:r>
    </w:p>
    <w:p w14:paraId="4AC2C2EB" w14:textId="77777777" w:rsidR="00C03241" w:rsidRDefault="00C03241" w:rsidP="00C03241">
      <w:pPr>
        <w:sectPr w:rsidR="00C03241" w:rsidSect="003C2C0C">
          <w:pgSz w:w="11906" w:h="16838"/>
          <w:pgMar w:top="1985" w:right="1418" w:bottom="1418" w:left="1418" w:header="709" w:footer="709" w:gutter="0"/>
          <w:cols w:space="708"/>
          <w:docGrid w:linePitch="360"/>
        </w:sectPr>
      </w:pPr>
    </w:p>
    <w:p w14:paraId="2CBC8B83" w14:textId="730CF35A" w:rsidR="00C03241" w:rsidRDefault="00C03241" w:rsidP="00AE13B4">
      <w:pPr>
        <w:pStyle w:val="Kop4"/>
        <w:rPr>
          <w:u w:val="single"/>
        </w:rPr>
      </w:pPr>
      <w:r w:rsidRPr="00C171DE">
        <w:rPr>
          <w:u w:val="single"/>
        </w:rPr>
        <w:lastRenderedPageBreak/>
        <w:t>Werkvorm 2: Post-it Babbel: Wat verwacht je?</w:t>
      </w:r>
    </w:p>
    <w:p w14:paraId="5896C137" w14:textId="77777777" w:rsidR="004F4956" w:rsidRPr="004F4956" w:rsidRDefault="004F4956" w:rsidP="004F4956"/>
    <w:p w14:paraId="5840E7C5" w14:textId="77777777" w:rsidR="00C03241" w:rsidRPr="00350162" w:rsidRDefault="00C03241" w:rsidP="0023014C">
      <w:pPr>
        <w:pStyle w:val="Lijstalinea"/>
        <w:numPr>
          <w:ilvl w:val="0"/>
          <w:numId w:val="12"/>
        </w:numPr>
        <w:rPr>
          <w:b/>
          <w:bCs/>
          <w:color w:val="13304C"/>
        </w:rPr>
      </w:pPr>
      <w:r w:rsidRPr="00350162">
        <w:rPr>
          <w:b/>
          <w:bCs/>
          <w:color w:val="13304C"/>
        </w:rPr>
        <w:t xml:space="preserve">Verwachte voorbereiding van de lerende </w:t>
      </w:r>
    </w:p>
    <w:p w14:paraId="335B2E47" w14:textId="77777777" w:rsidR="00297EE1" w:rsidRDefault="00297EE1" w:rsidP="009D61DD"/>
    <w:p w14:paraId="2371B7E8" w14:textId="5E59BAAC" w:rsidR="009D61DD" w:rsidRDefault="009D61DD" w:rsidP="009D61DD">
      <w:r>
        <w:t>Geen verwachte voorbereiding.</w:t>
      </w:r>
    </w:p>
    <w:p w14:paraId="3CFEB1BD" w14:textId="77777777" w:rsidR="009D61DD" w:rsidRDefault="009D61DD" w:rsidP="009D61DD"/>
    <w:p w14:paraId="55516477" w14:textId="77777777" w:rsidR="00C03241" w:rsidRPr="00297EE1" w:rsidRDefault="00C03241" w:rsidP="0023014C">
      <w:pPr>
        <w:pStyle w:val="Lijstalinea"/>
        <w:numPr>
          <w:ilvl w:val="0"/>
          <w:numId w:val="12"/>
        </w:numPr>
        <w:rPr>
          <w:rFonts w:cstheme="minorBidi"/>
          <w:b/>
          <w:bCs/>
          <w:color w:val="13304C"/>
        </w:rPr>
      </w:pPr>
      <w:r w:rsidRPr="00350162">
        <w:rPr>
          <w:b/>
          <w:bCs/>
          <w:color w:val="13304C"/>
        </w:rPr>
        <w:t xml:space="preserve">Gedetailleerde beschrijving verloop/aanpak (gebruikte werkvormen) </w:t>
      </w:r>
    </w:p>
    <w:p w14:paraId="14FA5B89" w14:textId="77777777" w:rsidR="00297EE1" w:rsidRPr="00297EE1" w:rsidRDefault="00297EE1" w:rsidP="00297EE1">
      <w:pPr>
        <w:rPr>
          <w:rFonts w:cstheme="minorBidi"/>
          <w:b/>
          <w:bCs/>
          <w:color w:val="13304C"/>
        </w:rPr>
      </w:pPr>
    </w:p>
    <w:tbl>
      <w:tblPr>
        <w:tblStyle w:val="Tabelraster"/>
        <w:tblW w:w="9111" w:type="dxa"/>
        <w:tblLook w:val="04A0" w:firstRow="1" w:lastRow="0" w:firstColumn="1" w:lastColumn="0" w:noHBand="0" w:noVBand="1"/>
      </w:tblPr>
      <w:tblGrid>
        <w:gridCol w:w="3114"/>
        <w:gridCol w:w="5997"/>
      </w:tblGrid>
      <w:tr w:rsidR="00C03241" w:rsidRPr="00D91DE4" w14:paraId="106C8262" w14:textId="77777777">
        <w:trPr>
          <w:trHeight w:val="364"/>
        </w:trPr>
        <w:tc>
          <w:tcPr>
            <w:tcW w:w="3114" w:type="dxa"/>
            <w:shd w:val="clear" w:color="auto" w:fill="13304C"/>
          </w:tcPr>
          <w:p w14:paraId="2E880D43" w14:textId="77777777" w:rsidR="00C03241" w:rsidRPr="00062B31" w:rsidRDefault="00C03241">
            <w:r w:rsidRPr="00062B31">
              <w:t>Startopstelling van de ruimte</w:t>
            </w:r>
          </w:p>
        </w:tc>
        <w:tc>
          <w:tcPr>
            <w:tcW w:w="5997" w:type="dxa"/>
            <w:shd w:val="clear" w:color="auto" w:fill="FFFFFF" w:themeFill="background1"/>
          </w:tcPr>
          <w:p w14:paraId="347189A0" w14:textId="2115C483" w:rsidR="00C03241" w:rsidRDefault="00C03241">
            <w:pPr>
              <w:spacing w:after="160" w:line="259" w:lineRule="auto"/>
            </w:pPr>
            <w:r w:rsidRPr="00C03241">
              <w:t>De ruimte kan het beste worden ingedeeld op een wijze die groepsinteractie en het delen van ideeën faciliteert</w:t>
            </w:r>
            <w:r>
              <w:t>:</w:t>
            </w:r>
          </w:p>
          <w:p w14:paraId="02B98124" w14:textId="77777777" w:rsidR="00C03241" w:rsidRPr="00C03241" w:rsidRDefault="00C03241" w:rsidP="00794EE5">
            <w:pPr>
              <w:pStyle w:val="Lijstalinea"/>
              <w:numPr>
                <w:ilvl w:val="0"/>
                <w:numId w:val="15"/>
              </w:numPr>
            </w:pPr>
            <w:r w:rsidRPr="00C03241">
              <w:t>Een cirkel- of U-vormige opstelling is ideaal, zodat iedereen elkaar kan zien en gemakkelijk deel kan nemen aan de discussie.</w:t>
            </w:r>
          </w:p>
          <w:p w14:paraId="219BF688" w14:textId="77777777" w:rsidR="00C03241" w:rsidRPr="00C03241" w:rsidRDefault="00C03241" w:rsidP="00794EE5">
            <w:pPr>
              <w:pStyle w:val="Lijstalinea"/>
              <w:numPr>
                <w:ilvl w:val="0"/>
                <w:numId w:val="15"/>
              </w:numPr>
            </w:pPr>
            <w:r w:rsidRPr="00C03241">
              <w:t>Er moeten voldoende ruimtes zijn voor de grote vellen papier of flip-overs, zodat deelnemers hun post-it notes kunnen plakken en groeperen.</w:t>
            </w:r>
          </w:p>
          <w:p w14:paraId="774D7893" w14:textId="77777777" w:rsidR="00C03241" w:rsidRPr="00C03241" w:rsidRDefault="00C03241" w:rsidP="00794EE5">
            <w:pPr>
              <w:pStyle w:val="Lijstalinea"/>
              <w:numPr>
                <w:ilvl w:val="0"/>
                <w:numId w:val="15"/>
              </w:numPr>
            </w:pPr>
            <w:r w:rsidRPr="00C03241">
              <w:t>Tafels zijn optioneel, afhankelijk van de beschikbare ruimte en de voorkeur van de organisator.</w:t>
            </w:r>
          </w:p>
          <w:p w14:paraId="7217A6F2" w14:textId="77777777" w:rsidR="00C03241" w:rsidRPr="00062B31" w:rsidRDefault="00C03241"/>
        </w:tc>
      </w:tr>
      <w:tr w:rsidR="00C03241" w:rsidRPr="00D91DE4" w14:paraId="6DDD4FE7" w14:textId="77777777">
        <w:trPr>
          <w:trHeight w:val="189"/>
        </w:trPr>
        <w:tc>
          <w:tcPr>
            <w:tcW w:w="3114" w:type="dxa"/>
            <w:shd w:val="clear" w:color="auto" w:fill="13304C"/>
          </w:tcPr>
          <w:p w14:paraId="2DD2B5CE" w14:textId="77777777" w:rsidR="00C03241" w:rsidRPr="00062B31" w:rsidRDefault="00C03241">
            <w:r w:rsidRPr="00062B31">
              <w:t>Duurtijd</w:t>
            </w:r>
          </w:p>
          <w:p w14:paraId="07956F44" w14:textId="77777777" w:rsidR="00C03241" w:rsidRPr="00062B31" w:rsidRDefault="00C03241"/>
        </w:tc>
        <w:tc>
          <w:tcPr>
            <w:tcW w:w="5997" w:type="dxa"/>
            <w:shd w:val="clear" w:color="auto" w:fill="FFFFFF" w:themeFill="background1"/>
          </w:tcPr>
          <w:p w14:paraId="0ADA2580" w14:textId="77777777" w:rsidR="00C03241" w:rsidRPr="00062B31" w:rsidRDefault="00C03241">
            <w:r>
              <w:t>20-30 minuten</w:t>
            </w:r>
            <w:r w:rsidRPr="00D91DE4">
              <w:t xml:space="preserve">  </w:t>
            </w:r>
          </w:p>
        </w:tc>
      </w:tr>
      <w:tr w:rsidR="00C03241" w:rsidRPr="00D91DE4" w14:paraId="61DD1CDD" w14:textId="77777777">
        <w:trPr>
          <w:trHeight w:val="364"/>
        </w:trPr>
        <w:tc>
          <w:tcPr>
            <w:tcW w:w="3114" w:type="dxa"/>
            <w:shd w:val="clear" w:color="auto" w:fill="13304C"/>
          </w:tcPr>
          <w:p w14:paraId="5E4F37CB" w14:textId="77777777" w:rsidR="00C03241" w:rsidRPr="00062B31" w:rsidRDefault="00C03241">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201C4FB9" w14:textId="77777777" w:rsidR="00C03241" w:rsidRPr="00062B31" w:rsidRDefault="00C03241">
            <w:r w:rsidRPr="00062B31">
              <w:rPr>
                <w:rFonts w:cstheme="minorHAnsi"/>
              </w:rPr>
              <w:t xml:space="preserve">(+ downloadbaar materiaal)  </w:t>
            </w:r>
          </w:p>
        </w:tc>
        <w:tc>
          <w:tcPr>
            <w:tcW w:w="5997" w:type="dxa"/>
            <w:shd w:val="clear" w:color="auto" w:fill="FFFFFF" w:themeFill="background1"/>
          </w:tcPr>
          <w:p w14:paraId="5410FA17" w14:textId="1751A334" w:rsidR="00C03241" w:rsidRPr="00C03241" w:rsidRDefault="00C03241" w:rsidP="009D61DD">
            <w:pPr>
              <w:pStyle w:val="Lijstalinea"/>
              <w:numPr>
                <w:ilvl w:val="1"/>
                <w:numId w:val="4"/>
              </w:numPr>
            </w:pPr>
            <w:r w:rsidRPr="00C03241">
              <w:t>Grote vellen papier of flip-overs</w:t>
            </w:r>
          </w:p>
          <w:p w14:paraId="2A571761" w14:textId="545983D9" w:rsidR="00C03241" w:rsidRPr="00C03241" w:rsidRDefault="00C03241" w:rsidP="009D61DD">
            <w:pPr>
              <w:pStyle w:val="Lijstalinea"/>
              <w:numPr>
                <w:ilvl w:val="1"/>
                <w:numId w:val="4"/>
              </w:numPr>
            </w:pPr>
            <w:r w:rsidRPr="00C03241">
              <w:t xml:space="preserve"> post-it notes</w:t>
            </w:r>
          </w:p>
          <w:p w14:paraId="6A28A19A" w14:textId="2F2EDC91" w:rsidR="00C03241" w:rsidRPr="00C03241" w:rsidRDefault="00C03241" w:rsidP="009D61DD">
            <w:pPr>
              <w:pStyle w:val="Lijstalinea"/>
              <w:numPr>
                <w:ilvl w:val="1"/>
                <w:numId w:val="4"/>
              </w:numPr>
            </w:pPr>
            <w:r w:rsidRPr="00C03241">
              <w:t>Pennen/markers</w:t>
            </w:r>
          </w:p>
          <w:p w14:paraId="33CC8815" w14:textId="643AD63E" w:rsidR="00C03241" w:rsidRPr="00C03241" w:rsidRDefault="00C03241" w:rsidP="009D61DD">
            <w:pPr>
              <w:pStyle w:val="Lijstalinea"/>
              <w:numPr>
                <w:ilvl w:val="1"/>
                <w:numId w:val="4"/>
              </w:numPr>
            </w:pPr>
            <w:r w:rsidRPr="00C03241">
              <w:t xml:space="preserve">Timer </w:t>
            </w:r>
          </w:p>
          <w:p w14:paraId="5E0E3391" w14:textId="77777777" w:rsidR="00C03241" w:rsidRPr="00062B31" w:rsidRDefault="00C03241">
            <w:pPr>
              <w:jc w:val="both"/>
              <w:rPr>
                <w:rFonts w:cstheme="minorHAnsi"/>
                <w:i/>
                <w:iCs/>
                <w:color w:val="BFBFBF" w:themeColor="background1" w:themeShade="BF"/>
              </w:rPr>
            </w:pPr>
          </w:p>
        </w:tc>
      </w:tr>
      <w:tr w:rsidR="00C03241" w:rsidRPr="00D91DE4" w14:paraId="462F0D8C" w14:textId="77777777">
        <w:trPr>
          <w:trHeight w:val="364"/>
        </w:trPr>
        <w:tc>
          <w:tcPr>
            <w:tcW w:w="9111" w:type="dxa"/>
            <w:gridSpan w:val="2"/>
            <w:shd w:val="clear" w:color="auto" w:fill="13304C"/>
          </w:tcPr>
          <w:p w14:paraId="7AA9264B" w14:textId="77777777" w:rsidR="00C03241" w:rsidRPr="00062B31" w:rsidRDefault="00C03241">
            <w:pPr>
              <w:jc w:val="center"/>
              <w:rPr>
                <w:b/>
                <w:bCs/>
              </w:rPr>
            </w:pPr>
            <w:r w:rsidRPr="00062B31">
              <w:rPr>
                <w:b/>
                <w:bCs/>
              </w:rPr>
              <w:t>Werkvorm/Aanpak /actie</w:t>
            </w:r>
          </w:p>
        </w:tc>
      </w:tr>
      <w:tr w:rsidR="00C03241" w:rsidRPr="00D91DE4" w14:paraId="051FA0E2" w14:textId="77777777">
        <w:trPr>
          <w:trHeight w:val="330"/>
        </w:trPr>
        <w:tc>
          <w:tcPr>
            <w:tcW w:w="9111" w:type="dxa"/>
            <w:gridSpan w:val="2"/>
          </w:tcPr>
          <w:p w14:paraId="05BBE5FB" w14:textId="77777777" w:rsidR="00C03241" w:rsidRDefault="00C03241">
            <w:pPr>
              <w:rPr>
                <w:b/>
                <w:bCs/>
              </w:rPr>
            </w:pPr>
            <w:r w:rsidRPr="00C03241">
              <w:rPr>
                <w:b/>
                <w:bCs/>
              </w:rPr>
              <w:t>Stappen:</w:t>
            </w:r>
          </w:p>
          <w:p w14:paraId="14727C6B" w14:textId="77777777" w:rsidR="00C03241" w:rsidRPr="00C03241" w:rsidRDefault="00C03241">
            <w:pPr>
              <w:rPr>
                <w:b/>
                <w:bCs/>
              </w:rPr>
            </w:pPr>
          </w:p>
          <w:p w14:paraId="071BCB1F" w14:textId="77777777" w:rsidR="00C03241" w:rsidRPr="00526525" w:rsidRDefault="00C03241" w:rsidP="00794EE5">
            <w:pPr>
              <w:pStyle w:val="Lijstalinea"/>
              <w:numPr>
                <w:ilvl w:val="0"/>
                <w:numId w:val="20"/>
              </w:numPr>
              <w:rPr>
                <w:b/>
                <w:bCs/>
              </w:rPr>
            </w:pPr>
            <w:r w:rsidRPr="00526525">
              <w:rPr>
                <w:b/>
                <w:bCs/>
              </w:rPr>
              <w:t>Introductie</w:t>
            </w:r>
          </w:p>
          <w:p w14:paraId="1522DDB6" w14:textId="5A05CC8C" w:rsidR="00C03241" w:rsidRDefault="00C03241" w:rsidP="00C03241">
            <w:r w:rsidRPr="00C03241">
              <w:t xml:space="preserve">Leg kort uit dat deelnemers in korte gesprekken elkaars verwachtingen zullen delen. </w:t>
            </w:r>
            <w:r w:rsidR="007E6470">
              <w:t>M</w:t>
            </w:r>
            <w:r w:rsidRPr="00C03241">
              <w:t>oedig hen aan specifiek en beknopt te zijn.</w:t>
            </w:r>
            <w:r w:rsidR="007E6470">
              <w:t xml:space="preserve"> </w:t>
            </w:r>
            <w:r w:rsidRPr="00C03241">
              <w:t>Leg ook uit waarom het belangrijk is om de verwachtingen te delen en wat het doel is van de activiteit</w:t>
            </w:r>
            <w:r w:rsidR="00A14FBB">
              <w:t>, namelijk inspraak creëren van de deelnemers aan de inhoud van de opleiding</w:t>
            </w:r>
            <w:r w:rsidRPr="00C03241">
              <w:t>.</w:t>
            </w:r>
          </w:p>
          <w:p w14:paraId="6300D03F" w14:textId="77777777" w:rsidR="00C03241" w:rsidRDefault="00C03241" w:rsidP="00C03241"/>
          <w:p w14:paraId="75A044D6" w14:textId="77777777" w:rsidR="00C03241" w:rsidRPr="00526525" w:rsidRDefault="00C03241" w:rsidP="00794EE5">
            <w:pPr>
              <w:pStyle w:val="Lijstalinea"/>
              <w:numPr>
                <w:ilvl w:val="0"/>
                <w:numId w:val="20"/>
              </w:numPr>
              <w:rPr>
                <w:b/>
                <w:bCs/>
              </w:rPr>
            </w:pPr>
            <w:r w:rsidRPr="00526525">
              <w:rPr>
                <w:b/>
                <w:bCs/>
              </w:rPr>
              <w:t>Individuele reflectie</w:t>
            </w:r>
          </w:p>
          <w:p w14:paraId="0859CAFA" w14:textId="5E98B35A" w:rsidR="00C03241" w:rsidRPr="00C03241" w:rsidRDefault="00C03241" w:rsidP="00C03241">
            <w:pPr>
              <w:rPr>
                <w:lang w:val="nl-NL"/>
              </w:rPr>
            </w:pPr>
            <w:r w:rsidRPr="00C03241">
              <w:rPr>
                <w:lang w:val="nl-NL"/>
              </w:rPr>
              <w:t>Deel post-it notes en pennen/markers uit aan elke deelnemer.</w:t>
            </w:r>
            <w:r w:rsidR="007E6470">
              <w:rPr>
                <w:lang w:val="nl-NL"/>
              </w:rPr>
              <w:t xml:space="preserve"> </w:t>
            </w:r>
            <w:r w:rsidRPr="00C03241">
              <w:rPr>
                <w:lang w:val="nl-NL"/>
              </w:rPr>
              <w:t>Vraag deelnemers om hun belangrijkste verwachtingen op de post-it notes te schrijven.</w:t>
            </w:r>
          </w:p>
          <w:p w14:paraId="3C8EAEA7" w14:textId="77777777" w:rsidR="00C03241" w:rsidRPr="00C03241" w:rsidRDefault="00C03241">
            <w:pPr>
              <w:rPr>
                <w:lang w:val="nl-NL"/>
              </w:rPr>
            </w:pPr>
          </w:p>
          <w:p w14:paraId="3356B18A" w14:textId="77777777" w:rsidR="00C03241" w:rsidRPr="00526525" w:rsidRDefault="00C03241" w:rsidP="00794EE5">
            <w:pPr>
              <w:pStyle w:val="Lijstalinea"/>
              <w:numPr>
                <w:ilvl w:val="0"/>
                <w:numId w:val="20"/>
              </w:numPr>
              <w:rPr>
                <w:b/>
                <w:bCs/>
                <w:lang w:val="nl-NL"/>
              </w:rPr>
            </w:pPr>
            <w:r w:rsidRPr="00526525">
              <w:rPr>
                <w:b/>
                <w:bCs/>
                <w:lang w:val="nl-NL"/>
              </w:rPr>
              <w:t>Babbel Ronde</w:t>
            </w:r>
          </w:p>
          <w:p w14:paraId="72D5BC00" w14:textId="5F9BF7A4" w:rsidR="00C03241" w:rsidRPr="00C03241" w:rsidRDefault="00C03241" w:rsidP="00C03241">
            <w:pPr>
              <w:rPr>
                <w:lang w:val="nl-NL"/>
              </w:rPr>
            </w:pPr>
            <w:r w:rsidRPr="00C03241">
              <w:rPr>
                <w:lang w:val="nl-NL"/>
              </w:rPr>
              <w:t>Stel een timer in voor elke ronde (</w:t>
            </w:r>
            <w:r>
              <w:rPr>
                <w:lang w:val="nl-NL"/>
              </w:rPr>
              <w:t>3-</w:t>
            </w:r>
            <w:r w:rsidRPr="00C03241">
              <w:rPr>
                <w:lang w:val="nl-NL"/>
              </w:rPr>
              <w:t>5 minuten) en laat deelnemers in tweetallen zitten.</w:t>
            </w:r>
          </w:p>
          <w:p w14:paraId="139B98F9" w14:textId="6B992168" w:rsidR="00C03241" w:rsidRPr="00C03241" w:rsidRDefault="00C03241" w:rsidP="00C03241">
            <w:pPr>
              <w:rPr>
                <w:lang w:val="nl-NL"/>
              </w:rPr>
            </w:pPr>
            <w:r w:rsidRPr="00C03241">
              <w:rPr>
                <w:lang w:val="nl-NL"/>
              </w:rPr>
              <w:t>Tijdens elke ronde delen de deelnemers hun verwachtingen met elkaar. Elk heeft de helft van de toegewezen tijd om zijn/haar verwachtingen te delen.</w:t>
            </w:r>
            <w:r w:rsidR="007E6470">
              <w:rPr>
                <w:lang w:val="nl-NL"/>
              </w:rPr>
              <w:t xml:space="preserve"> </w:t>
            </w:r>
            <w:r w:rsidRPr="00C03241">
              <w:rPr>
                <w:lang w:val="nl-NL"/>
              </w:rPr>
              <w:t>Moedig actief luisteren en het stellen van verdiepende vragen aan.</w:t>
            </w:r>
          </w:p>
          <w:p w14:paraId="5F404D3A" w14:textId="77777777" w:rsidR="00526525" w:rsidRDefault="00526525" w:rsidP="00526525">
            <w:pPr>
              <w:rPr>
                <w:lang w:val="nl-NL"/>
              </w:rPr>
            </w:pPr>
          </w:p>
          <w:p w14:paraId="5A6F8C55" w14:textId="4A022E3B" w:rsidR="00526525" w:rsidRPr="00526525" w:rsidRDefault="00526525" w:rsidP="00794EE5">
            <w:pPr>
              <w:pStyle w:val="Lijstalinea"/>
              <w:numPr>
                <w:ilvl w:val="0"/>
                <w:numId w:val="20"/>
              </w:numPr>
              <w:rPr>
                <w:b/>
                <w:bCs/>
                <w:lang w:val="nl-NL"/>
              </w:rPr>
            </w:pPr>
            <w:r w:rsidRPr="00526525">
              <w:rPr>
                <w:b/>
                <w:bCs/>
                <w:lang w:val="nl-NL"/>
              </w:rPr>
              <w:lastRenderedPageBreak/>
              <w:t>Rotatie</w:t>
            </w:r>
          </w:p>
          <w:p w14:paraId="223AF060" w14:textId="73675BF9" w:rsidR="00526525" w:rsidRDefault="00526525" w:rsidP="00526525">
            <w:pPr>
              <w:rPr>
                <w:lang w:val="nl-NL"/>
              </w:rPr>
            </w:pPr>
            <w:r w:rsidRPr="00526525">
              <w:rPr>
                <w:lang w:val="nl-NL"/>
              </w:rPr>
              <w:t>Geef een duidelijk signaal wanneer de helft van de tijd voorbij is. Laat deelnemers van plaats wisselen en herhaal de babbel ronde.</w:t>
            </w:r>
          </w:p>
          <w:p w14:paraId="45DFC078" w14:textId="77777777" w:rsidR="00A14FBB" w:rsidRPr="00526525" w:rsidRDefault="00A14FBB" w:rsidP="00526525">
            <w:pPr>
              <w:rPr>
                <w:lang w:val="nl-NL"/>
              </w:rPr>
            </w:pPr>
          </w:p>
          <w:p w14:paraId="201342D7" w14:textId="72C202A9" w:rsidR="00C03241" w:rsidRPr="00526525" w:rsidRDefault="00526525" w:rsidP="00794EE5">
            <w:pPr>
              <w:pStyle w:val="Lijstalinea"/>
              <w:numPr>
                <w:ilvl w:val="0"/>
                <w:numId w:val="20"/>
              </w:numPr>
              <w:rPr>
                <w:b/>
                <w:bCs/>
                <w:lang w:val="nl-NL"/>
              </w:rPr>
            </w:pPr>
            <w:r w:rsidRPr="00526525">
              <w:rPr>
                <w:b/>
                <w:bCs/>
                <w:lang w:val="nl-NL"/>
              </w:rPr>
              <w:t>Groeperen</w:t>
            </w:r>
          </w:p>
          <w:p w14:paraId="3E409920" w14:textId="554898F9" w:rsidR="00526525" w:rsidRPr="00526525" w:rsidRDefault="00526525" w:rsidP="00526525">
            <w:r w:rsidRPr="00526525">
              <w:t>Laat de deelnemers hun post-it notes op de grote vellen papier of flip-overs plakken.</w:t>
            </w:r>
            <w:r w:rsidR="007E6470">
              <w:t xml:space="preserve"> </w:t>
            </w:r>
            <w:r w:rsidRPr="00526525">
              <w:t>Vraag hen om vergelijkbare verwachtingen bij elkaar te groeperen. Dit kan visueel worden weergegeven door bijvoorbeeld kleuren te gebruiken voor verschillende clusters.</w:t>
            </w:r>
          </w:p>
          <w:p w14:paraId="7A666CD0" w14:textId="77777777" w:rsidR="00526525" w:rsidRPr="00526525" w:rsidRDefault="00526525"/>
          <w:p w14:paraId="1DF7F4B8" w14:textId="77777777" w:rsidR="00C03241" w:rsidRPr="00526525" w:rsidRDefault="00C03241" w:rsidP="00794EE5">
            <w:pPr>
              <w:pStyle w:val="Lijstalinea"/>
              <w:numPr>
                <w:ilvl w:val="0"/>
                <w:numId w:val="20"/>
              </w:numPr>
              <w:rPr>
                <w:b/>
                <w:bCs/>
              </w:rPr>
            </w:pPr>
            <w:r w:rsidRPr="00526525">
              <w:rPr>
                <w:b/>
                <w:bCs/>
              </w:rPr>
              <w:t>Besperking</w:t>
            </w:r>
          </w:p>
          <w:p w14:paraId="24ED2D8E" w14:textId="77777777" w:rsidR="007E6470" w:rsidRDefault="007E6470" w:rsidP="007E6470">
            <w:r>
              <w:t xml:space="preserve">Loop samen door de clusters en vraag deelnemers om hun verwachtingen kort toe te lichten. </w:t>
            </w:r>
          </w:p>
          <w:p w14:paraId="39F95616" w14:textId="77777777" w:rsidR="007E6470" w:rsidRPr="00D91DE4" w:rsidRDefault="007E6470" w:rsidP="007E6470">
            <w:r>
              <w:t xml:space="preserve">Maak duidelijk welke verwachtingen er aan bod zullen komen en welke niet kunnen worden behandeld binnen de opleiding. Zo hebben de deelnemers van bij de aanvang inspraak in wat behandeld zal worden en dit binnen het kader dat de trainer kan bieden. </w:t>
            </w:r>
          </w:p>
          <w:p w14:paraId="67676878" w14:textId="77777777" w:rsidR="00C03241" w:rsidRPr="00D91DE4" w:rsidRDefault="00C03241">
            <w:pPr>
              <w:pStyle w:val="Kop2"/>
              <w:rPr>
                <w:rFonts w:ascii="Avenir Next LT Pro" w:hAnsi="Avenir Next LT Pro" w:cstheme="minorHAnsi"/>
                <w:sz w:val="22"/>
                <w:szCs w:val="22"/>
              </w:rPr>
            </w:pPr>
          </w:p>
        </w:tc>
      </w:tr>
    </w:tbl>
    <w:p w14:paraId="296BB70C" w14:textId="77777777" w:rsidR="00C03241" w:rsidRPr="00D91DE4" w:rsidRDefault="00C03241" w:rsidP="00C03241">
      <w:pPr>
        <w:jc w:val="both"/>
        <w:rPr>
          <w:rFonts w:cstheme="minorHAnsi"/>
          <w:i/>
          <w:iCs/>
          <w:color w:val="BFBFBF" w:themeColor="background1" w:themeShade="BF"/>
        </w:rPr>
      </w:pPr>
    </w:p>
    <w:p w14:paraId="39CF39D7" w14:textId="5FA3EAF4" w:rsidR="001727A1" w:rsidRDefault="00C03241" w:rsidP="0023014C">
      <w:pPr>
        <w:pStyle w:val="Lijstalinea"/>
        <w:numPr>
          <w:ilvl w:val="0"/>
          <w:numId w:val="12"/>
        </w:numPr>
        <w:rPr>
          <w:b/>
          <w:bCs/>
          <w:color w:val="13304C"/>
        </w:rPr>
      </w:pPr>
      <w:r w:rsidRPr="00350162">
        <w:rPr>
          <w:b/>
          <w:bCs/>
          <w:color w:val="13304C"/>
        </w:rPr>
        <w:t>Specifieke aandachtspunten voor de trainer</w:t>
      </w:r>
    </w:p>
    <w:p w14:paraId="205301EE" w14:textId="77777777" w:rsidR="001727A1" w:rsidRPr="001727A1" w:rsidRDefault="001727A1" w:rsidP="001727A1">
      <w:pPr>
        <w:pStyle w:val="Lijstalinea"/>
        <w:rPr>
          <w:b/>
          <w:bCs/>
          <w:color w:val="13304C"/>
        </w:rPr>
      </w:pPr>
    </w:p>
    <w:p w14:paraId="22CD3BFF" w14:textId="77777777" w:rsidR="001727A1" w:rsidRPr="001727A1" w:rsidRDefault="001727A1" w:rsidP="00794EE5">
      <w:pPr>
        <w:pStyle w:val="Lijstalinea"/>
        <w:numPr>
          <w:ilvl w:val="0"/>
          <w:numId w:val="23"/>
        </w:numPr>
      </w:pPr>
      <w:bookmarkStart w:id="48" w:name="_Toc137640747"/>
      <w:r w:rsidRPr="001727A1">
        <w:t>Organiseer de ruimte vooraf in de gewenste opstelling.</w:t>
      </w:r>
    </w:p>
    <w:p w14:paraId="36837656" w14:textId="77777777" w:rsidR="001727A1" w:rsidRPr="001727A1" w:rsidRDefault="001727A1" w:rsidP="00794EE5">
      <w:pPr>
        <w:pStyle w:val="Lijstalinea"/>
        <w:numPr>
          <w:ilvl w:val="0"/>
          <w:numId w:val="23"/>
        </w:numPr>
      </w:pPr>
      <w:r w:rsidRPr="001727A1">
        <w:t>Laat ruimte voor discussie zonder dat het proces te lang duurt.</w:t>
      </w:r>
    </w:p>
    <w:p w14:paraId="6C5F8CC4" w14:textId="77777777" w:rsidR="001727A1" w:rsidRPr="001727A1" w:rsidRDefault="001727A1" w:rsidP="00794EE5">
      <w:pPr>
        <w:pStyle w:val="Lijstalinea"/>
        <w:numPr>
          <w:ilvl w:val="0"/>
          <w:numId w:val="23"/>
        </w:numPr>
      </w:pPr>
      <w:r w:rsidRPr="001727A1">
        <w:t>Leg uit hoe de verzamelde verwachtingen zullen bijdragen aan de verdere opleiding.</w:t>
      </w:r>
    </w:p>
    <w:p w14:paraId="73E13C25" w14:textId="77777777" w:rsidR="001727A1" w:rsidRDefault="001727A1" w:rsidP="001727A1"/>
    <w:p w14:paraId="73C76635" w14:textId="12F52C78" w:rsidR="001727A1" w:rsidRDefault="001727A1" w:rsidP="001727A1">
      <w:pPr>
        <w:sectPr w:rsidR="001727A1" w:rsidSect="003C2C0C">
          <w:pgSz w:w="11906" w:h="16838"/>
          <w:pgMar w:top="1985" w:right="1418" w:bottom="1418" w:left="1418" w:header="709" w:footer="709" w:gutter="0"/>
          <w:cols w:space="708"/>
          <w:docGrid w:linePitch="360"/>
        </w:sectPr>
      </w:pPr>
    </w:p>
    <w:p w14:paraId="38AB8ECD" w14:textId="195DA72E" w:rsidR="001727A1" w:rsidRDefault="001727A1" w:rsidP="00AE13B4">
      <w:pPr>
        <w:pStyle w:val="Kop4"/>
        <w:rPr>
          <w:u w:val="single"/>
        </w:rPr>
      </w:pPr>
      <w:r w:rsidRPr="00C171DE">
        <w:rPr>
          <w:u w:val="single"/>
        </w:rPr>
        <w:lastRenderedPageBreak/>
        <w:t xml:space="preserve">Werkvorm 3: </w:t>
      </w:r>
      <w:r w:rsidR="009D61DD">
        <w:rPr>
          <w:u w:val="single"/>
        </w:rPr>
        <w:t>‘</w:t>
      </w:r>
      <w:r w:rsidRPr="00C171DE">
        <w:rPr>
          <w:u w:val="single"/>
        </w:rPr>
        <w:t>3-2-1</w:t>
      </w:r>
      <w:r w:rsidR="009D61DD">
        <w:rPr>
          <w:u w:val="single"/>
        </w:rPr>
        <w:t>’-</w:t>
      </w:r>
      <w:r w:rsidRPr="00C171DE">
        <w:rPr>
          <w:u w:val="single"/>
        </w:rPr>
        <w:t xml:space="preserve"> Verwachtingen</w:t>
      </w:r>
    </w:p>
    <w:p w14:paraId="7DD20807" w14:textId="77777777" w:rsidR="004F4956" w:rsidRPr="004F4956" w:rsidRDefault="004F4956" w:rsidP="004F4956"/>
    <w:p w14:paraId="28922E62" w14:textId="77777777" w:rsidR="001727A1" w:rsidRPr="001727A1" w:rsidRDefault="001727A1" w:rsidP="0023014C">
      <w:pPr>
        <w:pStyle w:val="Lijstalinea"/>
        <w:numPr>
          <w:ilvl w:val="0"/>
          <w:numId w:val="12"/>
        </w:numPr>
        <w:rPr>
          <w:b/>
          <w:bCs/>
          <w:color w:val="13304C"/>
        </w:rPr>
      </w:pPr>
      <w:r w:rsidRPr="001727A1">
        <w:rPr>
          <w:b/>
          <w:bCs/>
          <w:color w:val="13304C"/>
        </w:rPr>
        <w:t xml:space="preserve">Verwachte voorbereiding van de lerende </w:t>
      </w:r>
    </w:p>
    <w:p w14:paraId="2965AE6C" w14:textId="77777777" w:rsidR="00A14FBB" w:rsidRDefault="00A14FBB" w:rsidP="009D61DD"/>
    <w:p w14:paraId="2DAE9D7A" w14:textId="2B8506E1" w:rsidR="009D61DD" w:rsidRDefault="009D61DD" w:rsidP="009D61DD">
      <w:r>
        <w:t>Geen verwachte voorbereiding.</w:t>
      </w:r>
    </w:p>
    <w:p w14:paraId="0F182E23" w14:textId="77777777" w:rsidR="009D61DD" w:rsidRPr="001727A1" w:rsidRDefault="009D61DD" w:rsidP="001727A1"/>
    <w:p w14:paraId="2050C4D5" w14:textId="77777777" w:rsidR="001727A1" w:rsidRPr="001727A1" w:rsidRDefault="001727A1" w:rsidP="0023014C">
      <w:pPr>
        <w:pStyle w:val="Lijstalinea"/>
        <w:numPr>
          <w:ilvl w:val="0"/>
          <w:numId w:val="12"/>
        </w:numPr>
        <w:rPr>
          <w:b/>
          <w:bCs/>
          <w:color w:val="13304C"/>
        </w:rPr>
      </w:pPr>
      <w:r w:rsidRPr="001727A1">
        <w:rPr>
          <w:b/>
          <w:bCs/>
          <w:color w:val="13304C"/>
        </w:rPr>
        <w:t xml:space="preserve">Gedetailleerde beschrijving verloop/aanpak (gebruikte werkvormen) </w:t>
      </w:r>
    </w:p>
    <w:tbl>
      <w:tblPr>
        <w:tblStyle w:val="Tabelraster"/>
        <w:tblW w:w="9111" w:type="dxa"/>
        <w:tblLook w:val="04A0" w:firstRow="1" w:lastRow="0" w:firstColumn="1" w:lastColumn="0" w:noHBand="0" w:noVBand="1"/>
      </w:tblPr>
      <w:tblGrid>
        <w:gridCol w:w="3114"/>
        <w:gridCol w:w="5997"/>
      </w:tblGrid>
      <w:tr w:rsidR="001727A1" w:rsidRPr="001727A1" w14:paraId="6567363F" w14:textId="77777777">
        <w:trPr>
          <w:trHeight w:val="364"/>
        </w:trPr>
        <w:tc>
          <w:tcPr>
            <w:tcW w:w="3114" w:type="dxa"/>
            <w:shd w:val="clear" w:color="auto" w:fill="13304C"/>
          </w:tcPr>
          <w:p w14:paraId="559BE596" w14:textId="77777777" w:rsidR="001727A1" w:rsidRPr="001727A1" w:rsidRDefault="001727A1" w:rsidP="001727A1">
            <w:pPr>
              <w:spacing w:after="160" w:line="259" w:lineRule="auto"/>
            </w:pPr>
            <w:r w:rsidRPr="001727A1">
              <w:t>Startopstelling van de ruimte</w:t>
            </w:r>
          </w:p>
        </w:tc>
        <w:tc>
          <w:tcPr>
            <w:tcW w:w="5997" w:type="dxa"/>
            <w:shd w:val="clear" w:color="auto" w:fill="FFFFFF" w:themeFill="background1"/>
          </w:tcPr>
          <w:p w14:paraId="2D2E545D" w14:textId="24F31EC6" w:rsidR="001727A1" w:rsidRPr="001727A1" w:rsidRDefault="00A8609E" w:rsidP="00A8609E">
            <w:pPr>
              <w:spacing w:after="160" w:line="259" w:lineRule="auto"/>
            </w:pPr>
            <w:r>
              <w:t>Een</w:t>
            </w:r>
            <w:r w:rsidRPr="00A8609E">
              <w:t xml:space="preserve"> indeling van de ruimte in een U-vorm </w:t>
            </w:r>
            <w:r>
              <w:t xml:space="preserve">is </w:t>
            </w:r>
            <w:r w:rsidRPr="00A8609E">
              <w:t xml:space="preserve">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9D61DD">
              <w:t>onderhouden</w:t>
            </w:r>
            <w:r w:rsidRPr="00A8609E">
              <w:t xml:space="preserve">. Tafels kunnen worden geplaatst voor de deelnemers om notities te maken en materiaal te plaatsen, terwijl de open ruimte in het midden van de U-vorm </w:t>
            </w:r>
            <w:r w:rsidR="009D61DD">
              <w:t>de mogelijkheid</w:t>
            </w:r>
            <w:r w:rsidRPr="00A8609E">
              <w:t xml:space="preserve"> biedt voor actieve deelname en oefeningen. Deze indeling stimuleert een open dialoog en zorgt ervoor dat iedereen betrokken is bij de leeractiviteit.</w:t>
            </w:r>
          </w:p>
        </w:tc>
      </w:tr>
      <w:tr w:rsidR="001727A1" w:rsidRPr="001727A1" w14:paraId="631BBA20" w14:textId="77777777" w:rsidTr="001727A1">
        <w:trPr>
          <w:trHeight w:val="548"/>
        </w:trPr>
        <w:tc>
          <w:tcPr>
            <w:tcW w:w="3114" w:type="dxa"/>
            <w:shd w:val="clear" w:color="auto" w:fill="13304C"/>
          </w:tcPr>
          <w:p w14:paraId="4398FB88" w14:textId="77777777" w:rsidR="001727A1" w:rsidRPr="001727A1" w:rsidRDefault="001727A1" w:rsidP="001727A1">
            <w:pPr>
              <w:spacing w:after="160" w:line="259" w:lineRule="auto"/>
            </w:pPr>
            <w:r w:rsidRPr="001727A1">
              <w:t>Duurtijd</w:t>
            </w:r>
          </w:p>
          <w:p w14:paraId="5EF678C8" w14:textId="77777777" w:rsidR="001727A1" w:rsidRPr="001727A1" w:rsidRDefault="001727A1" w:rsidP="001727A1">
            <w:pPr>
              <w:spacing w:after="160" w:line="259" w:lineRule="auto"/>
            </w:pPr>
          </w:p>
        </w:tc>
        <w:tc>
          <w:tcPr>
            <w:tcW w:w="5997" w:type="dxa"/>
            <w:shd w:val="clear" w:color="auto" w:fill="FFFFFF" w:themeFill="background1"/>
          </w:tcPr>
          <w:p w14:paraId="30846B78" w14:textId="77777777" w:rsidR="001727A1" w:rsidRPr="001727A1" w:rsidRDefault="001727A1" w:rsidP="001727A1">
            <w:pPr>
              <w:spacing w:after="160" w:line="259" w:lineRule="auto"/>
            </w:pPr>
            <w:r w:rsidRPr="001727A1">
              <w:t xml:space="preserve">20-30 minuten  </w:t>
            </w:r>
          </w:p>
        </w:tc>
      </w:tr>
      <w:tr w:rsidR="001727A1" w:rsidRPr="001727A1" w14:paraId="09E01EDF" w14:textId="77777777">
        <w:trPr>
          <w:trHeight w:val="364"/>
        </w:trPr>
        <w:tc>
          <w:tcPr>
            <w:tcW w:w="3114" w:type="dxa"/>
            <w:shd w:val="clear" w:color="auto" w:fill="13304C"/>
          </w:tcPr>
          <w:p w14:paraId="39C04E2B" w14:textId="77777777" w:rsidR="001727A1" w:rsidRPr="001727A1" w:rsidRDefault="001727A1" w:rsidP="001727A1">
            <w:pPr>
              <w:spacing w:after="160" w:line="259" w:lineRule="auto"/>
            </w:pPr>
            <w:r w:rsidRPr="001727A1">
              <w:t>Benodigdheden/nodige materialen</w:t>
            </w:r>
          </w:p>
          <w:p w14:paraId="21839AB8" w14:textId="77777777" w:rsidR="001727A1" w:rsidRPr="001727A1" w:rsidRDefault="001727A1" w:rsidP="001727A1">
            <w:pPr>
              <w:spacing w:after="160" w:line="259" w:lineRule="auto"/>
            </w:pPr>
            <w:r w:rsidRPr="001727A1">
              <w:t xml:space="preserve">(+ downloadbaar materiaal)  </w:t>
            </w:r>
          </w:p>
        </w:tc>
        <w:tc>
          <w:tcPr>
            <w:tcW w:w="5997" w:type="dxa"/>
            <w:shd w:val="clear" w:color="auto" w:fill="FFFFFF" w:themeFill="background1"/>
          </w:tcPr>
          <w:p w14:paraId="1735B905" w14:textId="27F74D99" w:rsidR="001727A1" w:rsidRPr="0086732F" w:rsidRDefault="00765761" w:rsidP="009D61DD">
            <w:pPr>
              <w:pStyle w:val="Lijstalinea"/>
              <w:numPr>
                <w:ilvl w:val="1"/>
                <w:numId w:val="4"/>
              </w:numPr>
            </w:pPr>
            <w:r w:rsidRPr="0086732F">
              <w:t>R</w:t>
            </w:r>
            <w:r w:rsidR="001727A1" w:rsidRPr="0086732F">
              <w:t>eflectieboek</w:t>
            </w:r>
          </w:p>
          <w:p w14:paraId="4F0B91AB" w14:textId="2571B516" w:rsidR="001727A1" w:rsidRPr="001727A1" w:rsidRDefault="001727A1" w:rsidP="009D61DD">
            <w:pPr>
              <w:pStyle w:val="Lijstalinea"/>
              <w:numPr>
                <w:ilvl w:val="1"/>
                <w:numId w:val="4"/>
              </w:numPr>
            </w:pPr>
            <w:r w:rsidRPr="001727A1">
              <w:t>Pennen</w:t>
            </w:r>
          </w:p>
        </w:tc>
      </w:tr>
      <w:tr w:rsidR="001727A1" w:rsidRPr="001727A1" w14:paraId="6D6C15D4" w14:textId="77777777">
        <w:trPr>
          <w:trHeight w:val="364"/>
        </w:trPr>
        <w:tc>
          <w:tcPr>
            <w:tcW w:w="9111" w:type="dxa"/>
            <w:gridSpan w:val="2"/>
            <w:shd w:val="clear" w:color="auto" w:fill="13304C"/>
          </w:tcPr>
          <w:p w14:paraId="760D0B01" w14:textId="77777777" w:rsidR="001727A1" w:rsidRPr="001727A1" w:rsidRDefault="001727A1" w:rsidP="001727A1">
            <w:pPr>
              <w:spacing w:after="160" w:line="259" w:lineRule="auto"/>
              <w:rPr>
                <w:b/>
                <w:bCs/>
              </w:rPr>
            </w:pPr>
            <w:r w:rsidRPr="001727A1">
              <w:rPr>
                <w:b/>
                <w:bCs/>
              </w:rPr>
              <w:t>Werkvorm/Aanpak /actie</w:t>
            </w:r>
          </w:p>
        </w:tc>
      </w:tr>
      <w:tr w:rsidR="001727A1" w:rsidRPr="001727A1" w14:paraId="67C07780" w14:textId="77777777">
        <w:trPr>
          <w:trHeight w:val="330"/>
        </w:trPr>
        <w:tc>
          <w:tcPr>
            <w:tcW w:w="9111" w:type="dxa"/>
            <w:gridSpan w:val="2"/>
          </w:tcPr>
          <w:p w14:paraId="72D5BE9C" w14:textId="4C248CF5" w:rsidR="001727A1" w:rsidRPr="001727A1" w:rsidRDefault="001727A1" w:rsidP="001727A1">
            <w:pPr>
              <w:spacing w:after="160" w:line="259" w:lineRule="auto"/>
              <w:rPr>
                <w:b/>
                <w:bCs/>
              </w:rPr>
            </w:pPr>
            <w:r w:rsidRPr="001727A1">
              <w:rPr>
                <w:b/>
                <w:bCs/>
              </w:rPr>
              <w:t>Stappen:</w:t>
            </w:r>
          </w:p>
          <w:p w14:paraId="6158A9C0" w14:textId="77777777" w:rsidR="001727A1" w:rsidRPr="001727A1" w:rsidRDefault="001727A1" w:rsidP="00794EE5">
            <w:pPr>
              <w:pStyle w:val="Lijstalinea"/>
              <w:numPr>
                <w:ilvl w:val="0"/>
                <w:numId w:val="21"/>
              </w:numPr>
              <w:rPr>
                <w:b/>
                <w:bCs/>
              </w:rPr>
            </w:pPr>
            <w:r w:rsidRPr="001727A1">
              <w:rPr>
                <w:b/>
                <w:bCs/>
              </w:rPr>
              <w:t>Introductie</w:t>
            </w:r>
          </w:p>
          <w:p w14:paraId="39871E52" w14:textId="77777777" w:rsidR="004F4956" w:rsidRDefault="001727A1" w:rsidP="00EC418B">
            <w:pPr>
              <w:spacing w:after="160" w:line="259" w:lineRule="auto"/>
              <w:rPr>
                <w:lang w:val="nl-NL"/>
              </w:rPr>
            </w:pPr>
            <w:r w:rsidRPr="001727A1">
              <w:rPr>
                <w:lang w:val="nl-NL"/>
              </w:rPr>
              <w:t xml:space="preserve">Leg uit dat deelnemers hun verwachtingen voor de opleiding op een gestructureerde manier </w:t>
            </w:r>
            <w:r w:rsidR="004F4956">
              <w:rPr>
                <w:lang w:val="nl-NL"/>
              </w:rPr>
              <w:t>dienen te</w:t>
            </w:r>
            <w:r w:rsidRPr="001727A1">
              <w:rPr>
                <w:lang w:val="nl-NL"/>
              </w:rPr>
              <w:t xml:space="preserve"> formuleren</w:t>
            </w:r>
            <w:r w:rsidR="004F4956">
              <w:rPr>
                <w:lang w:val="nl-NL"/>
              </w:rPr>
              <w:t>, zodat de trainer daarmee rekening kan houden tijdens de opleiding</w:t>
            </w:r>
            <w:r w:rsidRPr="001727A1">
              <w:rPr>
                <w:lang w:val="nl-NL"/>
              </w:rPr>
              <w:t xml:space="preserve">: </w:t>
            </w:r>
          </w:p>
          <w:p w14:paraId="436D46AB" w14:textId="77777777" w:rsidR="004F4956" w:rsidRPr="004F4956" w:rsidRDefault="001727A1" w:rsidP="004F4956">
            <w:pPr>
              <w:pStyle w:val="Lijstalinea"/>
              <w:numPr>
                <w:ilvl w:val="1"/>
                <w:numId w:val="4"/>
              </w:numPr>
              <w:spacing w:after="160" w:line="259" w:lineRule="auto"/>
              <w:rPr>
                <w:b/>
                <w:bCs/>
              </w:rPr>
            </w:pPr>
            <w:r w:rsidRPr="004F4956">
              <w:rPr>
                <w:lang w:val="nl-NL"/>
              </w:rPr>
              <w:t>3 dingen die ze hopen te leren</w:t>
            </w:r>
          </w:p>
          <w:p w14:paraId="6D42979B" w14:textId="77777777" w:rsidR="004F4956" w:rsidRPr="004F4956" w:rsidRDefault="001727A1" w:rsidP="004F4956">
            <w:pPr>
              <w:pStyle w:val="Lijstalinea"/>
              <w:numPr>
                <w:ilvl w:val="1"/>
                <w:numId w:val="4"/>
              </w:numPr>
              <w:spacing w:after="160" w:line="259" w:lineRule="auto"/>
              <w:rPr>
                <w:b/>
                <w:bCs/>
              </w:rPr>
            </w:pPr>
            <w:r w:rsidRPr="004F4956">
              <w:rPr>
                <w:lang w:val="nl-NL"/>
              </w:rPr>
              <w:t>2 dingen die ze willen begrijpen</w:t>
            </w:r>
          </w:p>
          <w:p w14:paraId="174C36E6" w14:textId="4C71BE30" w:rsidR="004F4956" w:rsidRPr="004F4956" w:rsidRDefault="001727A1" w:rsidP="004F4956">
            <w:pPr>
              <w:pStyle w:val="Lijstalinea"/>
              <w:numPr>
                <w:ilvl w:val="1"/>
                <w:numId w:val="4"/>
              </w:numPr>
              <w:spacing w:after="160" w:line="259" w:lineRule="auto"/>
              <w:rPr>
                <w:b/>
                <w:bCs/>
              </w:rPr>
            </w:pPr>
            <w:r w:rsidRPr="004F4956">
              <w:rPr>
                <w:lang w:val="nl-NL"/>
              </w:rPr>
              <w:t>1 manier waarop ze van plan zijn actief deel te nemen</w:t>
            </w:r>
          </w:p>
          <w:p w14:paraId="2C0B7D2A" w14:textId="77777777" w:rsidR="004F4956" w:rsidRPr="004F4956" w:rsidRDefault="004F4956" w:rsidP="004F4956">
            <w:pPr>
              <w:pStyle w:val="Lijstalinea"/>
              <w:spacing w:after="160" w:line="259" w:lineRule="auto"/>
              <w:rPr>
                <w:b/>
                <w:bCs/>
              </w:rPr>
            </w:pPr>
          </w:p>
          <w:p w14:paraId="6A65F85A" w14:textId="48FD2AC8" w:rsidR="001727A1" w:rsidRPr="001727A1" w:rsidRDefault="001727A1" w:rsidP="00794EE5">
            <w:pPr>
              <w:pStyle w:val="Lijstalinea"/>
              <w:numPr>
                <w:ilvl w:val="0"/>
                <w:numId w:val="21"/>
              </w:numPr>
              <w:rPr>
                <w:b/>
                <w:bCs/>
              </w:rPr>
            </w:pPr>
            <w:r w:rsidRPr="001727A1">
              <w:rPr>
                <w:b/>
                <w:bCs/>
              </w:rPr>
              <w:t>Individuele reflectie</w:t>
            </w:r>
            <w:r w:rsidR="00C87197">
              <w:rPr>
                <w:b/>
                <w:bCs/>
              </w:rPr>
              <w:t xml:space="preserve"> </w:t>
            </w:r>
            <w:r w:rsidR="007D53C4">
              <w:rPr>
                <w:b/>
                <w:bCs/>
              </w:rPr>
              <w:t xml:space="preserve"> </w:t>
            </w:r>
          </w:p>
          <w:p w14:paraId="1CADD860" w14:textId="77777777" w:rsidR="001727A1" w:rsidRPr="001727A1" w:rsidRDefault="001727A1" w:rsidP="001727A1">
            <w:r w:rsidRPr="001727A1">
              <w:t>Deel papier of het reflectieboek en pennen uit aan elke deelnemer.</w:t>
            </w:r>
          </w:p>
          <w:p w14:paraId="5452AA00" w14:textId="77777777" w:rsidR="001727A1" w:rsidRDefault="001727A1" w:rsidP="001727A1">
            <w:r w:rsidRPr="001727A1">
              <w:t>Vraag deelnemers om individueel de volgende punten op te schrijven:</w:t>
            </w:r>
          </w:p>
          <w:p w14:paraId="22300EE2" w14:textId="77777777" w:rsidR="00E71957" w:rsidRPr="001727A1" w:rsidRDefault="00E71957" w:rsidP="001727A1"/>
          <w:p w14:paraId="0250A027" w14:textId="335ED27E" w:rsidR="001727A1" w:rsidRPr="001727A1" w:rsidRDefault="004F4956" w:rsidP="00794EE5">
            <w:pPr>
              <w:numPr>
                <w:ilvl w:val="0"/>
                <w:numId w:val="22"/>
              </w:numPr>
            </w:pPr>
            <w:r>
              <w:rPr>
                <w:b/>
                <w:bCs/>
              </w:rPr>
              <w:t>Drie</w:t>
            </w:r>
            <w:r w:rsidR="001727A1" w:rsidRPr="001727A1">
              <w:rPr>
                <w:b/>
                <w:bCs/>
              </w:rPr>
              <w:t xml:space="preserve"> dingen die ze hopen te leren:</w:t>
            </w:r>
            <w:r w:rsidR="001727A1" w:rsidRPr="001727A1">
              <w:t xml:space="preserve"> kennis, vaardigheden, inzichten, enz.</w:t>
            </w:r>
          </w:p>
          <w:p w14:paraId="6A1CA160" w14:textId="1F1AFD70" w:rsidR="001727A1" w:rsidRPr="001727A1" w:rsidRDefault="004F4956" w:rsidP="00794EE5">
            <w:pPr>
              <w:numPr>
                <w:ilvl w:val="0"/>
                <w:numId w:val="22"/>
              </w:numPr>
            </w:pPr>
            <w:r>
              <w:rPr>
                <w:b/>
                <w:bCs/>
              </w:rPr>
              <w:t>Twee</w:t>
            </w:r>
            <w:r w:rsidR="001727A1" w:rsidRPr="001727A1">
              <w:rPr>
                <w:b/>
                <w:bCs/>
              </w:rPr>
              <w:t xml:space="preserve"> dingen die ze willen begrijpen:</w:t>
            </w:r>
            <w:r w:rsidR="001727A1" w:rsidRPr="001727A1">
              <w:t xml:space="preserve"> concepten, processen, methoden, enz.</w:t>
            </w:r>
          </w:p>
          <w:p w14:paraId="11C1A552" w14:textId="2A46AD38" w:rsidR="001727A1" w:rsidRDefault="004F4956" w:rsidP="00794EE5">
            <w:pPr>
              <w:numPr>
                <w:ilvl w:val="0"/>
                <w:numId w:val="22"/>
              </w:numPr>
            </w:pPr>
            <w:r>
              <w:rPr>
                <w:b/>
                <w:bCs/>
              </w:rPr>
              <w:t>Eén</w:t>
            </w:r>
            <w:r w:rsidR="001727A1" w:rsidRPr="001727A1">
              <w:rPr>
                <w:b/>
                <w:bCs/>
              </w:rPr>
              <w:t xml:space="preserve"> manier waarop ze van plan zijn actief deel te nemen:</w:t>
            </w:r>
            <w:r w:rsidR="001727A1" w:rsidRPr="001727A1">
              <w:t xml:space="preserve"> Bijvoorbeeld discussiëren, vragen stellen, anderen helpen, enz.</w:t>
            </w:r>
          </w:p>
          <w:p w14:paraId="01ADC7CA" w14:textId="77777777" w:rsidR="001727A1" w:rsidRPr="001727A1" w:rsidRDefault="001727A1" w:rsidP="00E71957">
            <w:pPr>
              <w:ind w:left="1080"/>
            </w:pPr>
          </w:p>
          <w:p w14:paraId="149F086D" w14:textId="77777777" w:rsidR="001727A1" w:rsidRPr="001727A1" w:rsidRDefault="001727A1" w:rsidP="00794EE5">
            <w:pPr>
              <w:pStyle w:val="Lijstalinea"/>
              <w:numPr>
                <w:ilvl w:val="0"/>
                <w:numId w:val="21"/>
              </w:numPr>
              <w:rPr>
                <w:b/>
                <w:bCs/>
              </w:rPr>
            </w:pPr>
            <w:r w:rsidRPr="001727A1">
              <w:rPr>
                <w:b/>
                <w:bCs/>
              </w:rPr>
              <w:t>Groeperen</w:t>
            </w:r>
          </w:p>
          <w:p w14:paraId="5BE52D6D" w14:textId="40BF1A54" w:rsidR="001727A1" w:rsidRDefault="001727A1" w:rsidP="001727A1">
            <w:r w:rsidRPr="001727A1">
              <w:t xml:space="preserve">Laat deelnemers in tweetallen gaan zitten en hun </w:t>
            </w:r>
            <w:r w:rsidR="004F4956">
              <w:t>‘</w:t>
            </w:r>
            <w:r w:rsidRPr="001727A1">
              <w:t>3-2-1</w:t>
            </w:r>
            <w:r w:rsidR="004F4956">
              <w:t>’</w:t>
            </w:r>
            <w:r w:rsidRPr="001727A1">
              <w:t xml:space="preserve"> lijst met elkaar delen.</w:t>
            </w:r>
            <w:r w:rsidR="00A14FBB">
              <w:t xml:space="preserve"> </w:t>
            </w:r>
            <w:r w:rsidRPr="001727A1">
              <w:t>Moedig hen aan om vragen te stellen en elkaar verder te bevragen o</w:t>
            </w:r>
            <w:r w:rsidR="00A14FBB">
              <w:t>ver</w:t>
            </w:r>
            <w:r w:rsidRPr="001727A1">
              <w:t xml:space="preserve"> hun verwachtingen.</w:t>
            </w:r>
          </w:p>
          <w:p w14:paraId="4BC91ECA" w14:textId="77777777" w:rsidR="001727A1" w:rsidRPr="001727A1" w:rsidRDefault="001727A1" w:rsidP="001727A1"/>
          <w:p w14:paraId="020C8AB0" w14:textId="61777060" w:rsidR="001727A1" w:rsidRPr="001727A1" w:rsidRDefault="001727A1" w:rsidP="00794EE5">
            <w:pPr>
              <w:pStyle w:val="Lijstalinea"/>
              <w:numPr>
                <w:ilvl w:val="0"/>
                <w:numId w:val="21"/>
              </w:numPr>
              <w:rPr>
                <w:b/>
                <w:bCs/>
              </w:rPr>
            </w:pPr>
            <w:r w:rsidRPr="001727A1">
              <w:rPr>
                <w:b/>
                <w:bCs/>
              </w:rPr>
              <w:t>Bespr</w:t>
            </w:r>
            <w:r w:rsidR="00754127">
              <w:rPr>
                <w:b/>
                <w:bCs/>
              </w:rPr>
              <w:t>e</w:t>
            </w:r>
            <w:r w:rsidRPr="001727A1">
              <w:rPr>
                <w:b/>
                <w:bCs/>
              </w:rPr>
              <w:t>king</w:t>
            </w:r>
          </w:p>
          <w:p w14:paraId="23F4D564" w14:textId="77777777" w:rsidR="007E6470" w:rsidRDefault="007E6470" w:rsidP="007E6470">
            <w:r>
              <w:t xml:space="preserve">Loop samen door de clusters en vraag deelnemers om hun verwachtingen kort toe te lichten. </w:t>
            </w:r>
          </w:p>
          <w:p w14:paraId="02AB16BA" w14:textId="60AB904B" w:rsidR="007E6470" w:rsidRPr="00D91DE4" w:rsidRDefault="007E6470" w:rsidP="007E6470">
            <w:r>
              <w:rPr>
                <w:bCs/>
              </w:rPr>
              <w:t xml:space="preserve">Optie: </w:t>
            </w:r>
            <w:r w:rsidRPr="001727A1">
              <w:rPr>
                <w:bCs/>
                <w:lang w:val="nl-NL"/>
              </w:rPr>
              <w:t>laat enkele deelnemers hun verwachtingen op groepsniveau delen.</w:t>
            </w:r>
            <w:r>
              <w:rPr>
                <w:bCs/>
                <w:lang w:val="nl-NL"/>
              </w:rPr>
              <w:t xml:space="preserve"> </w:t>
            </w:r>
            <w:r>
              <w:t xml:space="preserve">Maak duidelijk welke verwachtingen er aan bod zullen komen en welke niet kunnen worden behandeld binnen de opleiding. Zo hebben de deelnemers van bij de aanvang inspraak in wat behandeld zal worden en dit binnen het kader dat de trainer kan bieden. </w:t>
            </w:r>
          </w:p>
          <w:p w14:paraId="1704887D" w14:textId="77777777" w:rsidR="007E6470" w:rsidRDefault="007E6470" w:rsidP="001727A1">
            <w:pPr>
              <w:rPr>
                <w:bCs/>
                <w:lang w:val="nl-NL"/>
              </w:rPr>
            </w:pPr>
          </w:p>
          <w:p w14:paraId="4244E2E0" w14:textId="1FEFD68A" w:rsidR="00E71957" w:rsidRPr="001727A1" w:rsidRDefault="00E71957" w:rsidP="001727A1">
            <w:pPr>
              <w:rPr>
                <w:bCs/>
              </w:rPr>
            </w:pPr>
          </w:p>
        </w:tc>
      </w:tr>
    </w:tbl>
    <w:p w14:paraId="6D816F8D" w14:textId="77777777" w:rsidR="00E71957" w:rsidRDefault="00E71957" w:rsidP="00E71957">
      <w:pPr>
        <w:pStyle w:val="Lijstalinea"/>
        <w:rPr>
          <w:b/>
          <w:bCs/>
          <w:color w:val="13304C"/>
        </w:rPr>
      </w:pPr>
    </w:p>
    <w:p w14:paraId="110A0E12" w14:textId="38D8BAC2" w:rsidR="001727A1" w:rsidRDefault="001727A1" w:rsidP="00794EE5">
      <w:pPr>
        <w:pStyle w:val="Lijstalinea"/>
        <w:numPr>
          <w:ilvl w:val="0"/>
          <w:numId w:val="24"/>
        </w:numPr>
        <w:rPr>
          <w:b/>
          <w:bCs/>
          <w:color w:val="13304C"/>
        </w:rPr>
      </w:pPr>
      <w:r w:rsidRPr="001727A1">
        <w:rPr>
          <w:b/>
          <w:bCs/>
          <w:color w:val="13304C"/>
        </w:rPr>
        <w:t>Specifieke aandachtspunten voor de trainer</w:t>
      </w:r>
    </w:p>
    <w:p w14:paraId="1E16915B" w14:textId="77777777" w:rsidR="00E71957" w:rsidRPr="001727A1" w:rsidRDefault="00E71957" w:rsidP="00E71957">
      <w:pPr>
        <w:pStyle w:val="Lijstalinea"/>
        <w:rPr>
          <w:b/>
          <w:bCs/>
          <w:color w:val="13304C"/>
        </w:rPr>
      </w:pPr>
    </w:p>
    <w:p w14:paraId="0398BAF0" w14:textId="77777777" w:rsidR="00E71957" w:rsidRPr="001727A1" w:rsidRDefault="00E71957" w:rsidP="00794EE5">
      <w:pPr>
        <w:pStyle w:val="Lijstalinea"/>
        <w:numPr>
          <w:ilvl w:val="0"/>
          <w:numId w:val="25"/>
        </w:numPr>
      </w:pPr>
      <w:r w:rsidRPr="001727A1">
        <w:t>Organiseer de ruimte vooraf in de gewenste opstelling.</w:t>
      </w:r>
    </w:p>
    <w:p w14:paraId="154828F6" w14:textId="7A35A382" w:rsidR="00E71957" w:rsidRPr="001727A1" w:rsidRDefault="00E71957" w:rsidP="00794EE5">
      <w:pPr>
        <w:pStyle w:val="Lijstalinea"/>
        <w:numPr>
          <w:ilvl w:val="0"/>
          <w:numId w:val="25"/>
        </w:numPr>
      </w:pPr>
      <w:r w:rsidRPr="001727A1">
        <w:t xml:space="preserve">Laat </w:t>
      </w:r>
      <w:r w:rsidR="004F4956">
        <w:t>mogelijkheid</w:t>
      </w:r>
      <w:r w:rsidRPr="001727A1">
        <w:t xml:space="preserve"> voor discussie zonder dat het proces te lang duurt.</w:t>
      </w:r>
    </w:p>
    <w:p w14:paraId="0C581972" w14:textId="142099A2" w:rsidR="00E71957" w:rsidRPr="001727A1" w:rsidRDefault="00E71957" w:rsidP="00794EE5">
      <w:pPr>
        <w:pStyle w:val="Lijstalinea"/>
        <w:numPr>
          <w:ilvl w:val="0"/>
          <w:numId w:val="25"/>
        </w:numPr>
      </w:pPr>
      <w:r w:rsidRPr="001727A1">
        <w:t>Leg uit hoe de verzamelde verwachtingen zullen bijdragen aan de verdere opleiding</w:t>
      </w:r>
      <w:r w:rsidR="004F4956">
        <w:t>, want de trainer zal daarmee aan de slag gaan.</w:t>
      </w:r>
    </w:p>
    <w:p w14:paraId="128CC166" w14:textId="77777777" w:rsidR="00E71957" w:rsidRDefault="00E71957" w:rsidP="001727A1"/>
    <w:p w14:paraId="02D649B5" w14:textId="77777777" w:rsidR="00E71957" w:rsidRDefault="00E71957" w:rsidP="001727A1">
      <w:pPr>
        <w:sectPr w:rsidR="00E71957" w:rsidSect="003C2C0C">
          <w:pgSz w:w="11906" w:h="16838"/>
          <w:pgMar w:top="1985" w:right="1418" w:bottom="1418" w:left="1418" w:header="709" w:footer="709" w:gutter="0"/>
          <w:cols w:space="708"/>
          <w:docGrid w:linePitch="360"/>
        </w:sectPr>
      </w:pPr>
    </w:p>
    <w:p w14:paraId="60A63FA0" w14:textId="19A374BF" w:rsidR="00E71957" w:rsidRDefault="00E71957" w:rsidP="00AE13B4">
      <w:pPr>
        <w:pStyle w:val="Kop4"/>
        <w:rPr>
          <w:u w:val="single"/>
        </w:rPr>
      </w:pPr>
      <w:r w:rsidRPr="00C171DE">
        <w:rPr>
          <w:u w:val="single"/>
        </w:rPr>
        <w:lastRenderedPageBreak/>
        <w:t xml:space="preserve">Werkvorm 4: </w:t>
      </w:r>
      <w:r w:rsidR="00A8609E" w:rsidRPr="00C171DE">
        <w:rPr>
          <w:u w:val="single"/>
        </w:rPr>
        <w:t>Teamleider</w:t>
      </w:r>
      <w:r w:rsidRPr="00C171DE">
        <w:rPr>
          <w:u w:val="single"/>
        </w:rPr>
        <w:t xml:space="preserve"> als Brug</w:t>
      </w:r>
    </w:p>
    <w:p w14:paraId="05F3E309" w14:textId="77777777" w:rsidR="007E6470" w:rsidRPr="007E6470" w:rsidRDefault="007E6470" w:rsidP="007E6470"/>
    <w:p w14:paraId="1635808C" w14:textId="665980B9" w:rsidR="00DF0B42" w:rsidRPr="00DF0B42" w:rsidRDefault="00E71957" w:rsidP="00A8609E">
      <w:pPr>
        <w:numPr>
          <w:ilvl w:val="0"/>
          <w:numId w:val="12"/>
        </w:numPr>
        <w:rPr>
          <w:b/>
          <w:bCs/>
          <w:color w:val="13304C"/>
        </w:rPr>
      </w:pPr>
      <w:r w:rsidRPr="00E71957">
        <w:rPr>
          <w:b/>
          <w:bCs/>
          <w:color w:val="13304C"/>
        </w:rPr>
        <w:t xml:space="preserve">Verwachte voorbereiding van de lerende </w:t>
      </w:r>
    </w:p>
    <w:p w14:paraId="456FC817" w14:textId="77777777" w:rsidR="00404BDD" w:rsidRDefault="00404BDD" w:rsidP="00A8609E"/>
    <w:p w14:paraId="14AF196F" w14:textId="38ADD6DF" w:rsidR="00E71957" w:rsidRDefault="00A8609E" w:rsidP="00A8609E">
      <w:r w:rsidRPr="00A8609E">
        <w:t xml:space="preserve">De voorbereiding voor de lerenden omvat het invullen van een vragenlijst, die door de teamleider wordt verstrekt. Deze vragenlijst is bedoeld om </w:t>
      </w:r>
      <w:r w:rsidR="00DF0B42">
        <w:t xml:space="preserve">de </w:t>
      </w:r>
      <w:r w:rsidRPr="00A8609E">
        <w:t xml:space="preserve">verwachtingen, wensen en eventuele zorgen </w:t>
      </w:r>
      <w:r w:rsidR="00DF0B42">
        <w:t xml:space="preserve">van de lerenden </w:t>
      </w:r>
      <w:r w:rsidRPr="00A8609E">
        <w:t xml:space="preserve">over de opleiding in kaart te brengen. Daarnaast wordt van de lerenden verwacht dat ze eventuele specifieke verwachtingen of vragen terugkoppelen aan de teamleider. Deze voorbereiding is </w:t>
      </w:r>
      <w:r w:rsidR="00404BDD">
        <w:t>belangrijk</w:t>
      </w:r>
      <w:r w:rsidRPr="00A8609E">
        <w:t xml:space="preserve"> voor het afstemmen van de opleiding op de behoeften van de deelnemers.</w:t>
      </w:r>
    </w:p>
    <w:p w14:paraId="1C656A39" w14:textId="77777777" w:rsidR="00DF0B42" w:rsidRDefault="00DF0B42" w:rsidP="00A8609E"/>
    <w:p w14:paraId="216D9243" w14:textId="77777777" w:rsidR="00DF0B42" w:rsidRDefault="00DF0B42" w:rsidP="00DF0B42">
      <w:r>
        <w:t>Deze werkvorm is interessant voor organisaties die de training niet zelf geven, maar uitbesteden aan ervaren trainers. De teamleider wordt verwacht om de verwachtingen van de deelnemers door te spelen naar de trainers.</w:t>
      </w:r>
    </w:p>
    <w:p w14:paraId="598E407F" w14:textId="77777777" w:rsidR="00DF0B42" w:rsidRDefault="00DF0B42" w:rsidP="00A8609E"/>
    <w:p w14:paraId="24F3C616" w14:textId="77777777" w:rsidR="00020881" w:rsidRDefault="00020881" w:rsidP="00A8609E"/>
    <w:p w14:paraId="6DA76829" w14:textId="47F171FF" w:rsidR="001727A1" w:rsidRDefault="00E71957" w:rsidP="0023014C">
      <w:pPr>
        <w:numPr>
          <w:ilvl w:val="0"/>
          <w:numId w:val="12"/>
        </w:numPr>
        <w:rPr>
          <w:b/>
          <w:bCs/>
          <w:color w:val="13304C"/>
        </w:rPr>
      </w:pPr>
      <w:r w:rsidRPr="00E71957">
        <w:rPr>
          <w:b/>
          <w:bCs/>
          <w:color w:val="13304C"/>
        </w:rPr>
        <w:t xml:space="preserve">Gedetailleerde beschrijving verloop/aanpak (gebruikte werkvormen) </w:t>
      </w:r>
    </w:p>
    <w:p w14:paraId="5A305B22" w14:textId="77777777" w:rsidR="00404BDD" w:rsidRPr="00E71957" w:rsidRDefault="00404BDD" w:rsidP="00404BDD">
      <w:pPr>
        <w:rPr>
          <w:b/>
          <w:bCs/>
          <w:color w:val="13304C"/>
        </w:rPr>
      </w:pPr>
    </w:p>
    <w:tbl>
      <w:tblPr>
        <w:tblStyle w:val="Tabelraster"/>
        <w:tblW w:w="9111" w:type="dxa"/>
        <w:tblLook w:val="04A0" w:firstRow="1" w:lastRow="0" w:firstColumn="1" w:lastColumn="0" w:noHBand="0" w:noVBand="1"/>
      </w:tblPr>
      <w:tblGrid>
        <w:gridCol w:w="3114"/>
        <w:gridCol w:w="5997"/>
      </w:tblGrid>
      <w:tr w:rsidR="00E71957" w:rsidRPr="00E71957" w14:paraId="068A9D9A" w14:textId="77777777">
        <w:trPr>
          <w:trHeight w:val="364"/>
        </w:trPr>
        <w:tc>
          <w:tcPr>
            <w:tcW w:w="3114" w:type="dxa"/>
            <w:shd w:val="clear" w:color="auto" w:fill="13304C"/>
          </w:tcPr>
          <w:p w14:paraId="4A53E887" w14:textId="77777777" w:rsidR="001727A1" w:rsidRPr="00E71957" w:rsidRDefault="001727A1" w:rsidP="00E71957">
            <w:pPr>
              <w:spacing w:after="160" w:line="259" w:lineRule="auto"/>
            </w:pPr>
            <w:r w:rsidRPr="00E71957">
              <w:t>Startopstelling van de ruimte</w:t>
            </w:r>
          </w:p>
        </w:tc>
        <w:tc>
          <w:tcPr>
            <w:tcW w:w="5997" w:type="dxa"/>
            <w:shd w:val="clear" w:color="auto" w:fill="FFFFFF" w:themeFill="background1"/>
          </w:tcPr>
          <w:p w14:paraId="297848B9" w14:textId="69B4F3CD" w:rsidR="001727A1" w:rsidRPr="00E71957" w:rsidRDefault="00555183" w:rsidP="00765761">
            <w:pPr>
              <w:spacing w:after="160" w:line="259" w:lineRule="auto"/>
            </w:pPr>
            <w:r>
              <w:t>Een</w:t>
            </w:r>
            <w:r w:rsidRPr="00A8609E">
              <w:t xml:space="preserve"> indeling van de ruimte in een U-vorm </w:t>
            </w:r>
            <w:r>
              <w:t xml:space="preserve">is </w:t>
            </w:r>
            <w:r w:rsidRPr="00A8609E">
              <w:t>ideaal. Deze opstelling bevordert interactie en zichtbaarheid, waardoor zowel de trainer als de deelnemers elkaar gemakkelijk kunnen zien en met elkaar kunnen communiceren.</w:t>
            </w:r>
          </w:p>
        </w:tc>
      </w:tr>
      <w:tr w:rsidR="00E71957" w:rsidRPr="00E71957" w14:paraId="236E377B" w14:textId="77777777">
        <w:trPr>
          <w:trHeight w:val="548"/>
        </w:trPr>
        <w:tc>
          <w:tcPr>
            <w:tcW w:w="3114" w:type="dxa"/>
            <w:shd w:val="clear" w:color="auto" w:fill="13304C"/>
          </w:tcPr>
          <w:p w14:paraId="0ECCDFDC" w14:textId="77777777" w:rsidR="00E71957" w:rsidRPr="00E71957" w:rsidRDefault="00E71957" w:rsidP="00E71957">
            <w:pPr>
              <w:spacing w:after="160" w:line="259" w:lineRule="auto"/>
            </w:pPr>
            <w:r w:rsidRPr="00E71957">
              <w:t>Duurtijd</w:t>
            </w:r>
          </w:p>
          <w:p w14:paraId="64B4B643" w14:textId="77777777" w:rsidR="00E71957" w:rsidRPr="00E71957" w:rsidRDefault="00E71957" w:rsidP="00E71957">
            <w:pPr>
              <w:spacing w:after="160" w:line="259" w:lineRule="auto"/>
            </w:pPr>
          </w:p>
        </w:tc>
        <w:tc>
          <w:tcPr>
            <w:tcW w:w="5997" w:type="dxa"/>
            <w:shd w:val="clear" w:color="auto" w:fill="FFFFFF" w:themeFill="background1"/>
          </w:tcPr>
          <w:p w14:paraId="03C12327" w14:textId="77777777" w:rsidR="001727A1" w:rsidRPr="00E71957" w:rsidRDefault="001727A1" w:rsidP="00E71957">
            <w:pPr>
              <w:spacing w:after="160" w:line="259" w:lineRule="auto"/>
            </w:pPr>
            <w:r w:rsidRPr="00E71957">
              <w:t xml:space="preserve">20-30 minuten  </w:t>
            </w:r>
          </w:p>
        </w:tc>
      </w:tr>
      <w:tr w:rsidR="00E71957" w:rsidRPr="00E71957" w14:paraId="3101E2B3" w14:textId="77777777">
        <w:trPr>
          <w:trHeight w:val="364"/>
        </w:trPr>
        <w:tc>
          <w:tcPr>
            <w:tcW w:w="3114" w:type="dxa"/>
            <w:shd w:val="clear" w:color="auto" w:fill="13304C"/>
          </w:tcPr>
          <w:p w14:paraId="565338E2" w14:textId="77777777" w:rsidR="00E71957" w:rsidRPr="00E71957" w:rsidRDefault="00E71957" w:rsidP="00E71957">
            <w:pPr>
              <w:spacing w:after="160" w:line="259" w:lineRule="auto"/>
            </w:pPr>
            <w:r w:rsidRPr="00E71957">
              <w:t>Benodigdheden/nodige materialen</w:t>
            </w:r>
          </w:p>
          <w:p w14:paraId="51BA0FB7" w14:textId="77777777" w:rsidR="00E71957" w:rsidRPr="00E71957" w:rsidRDefault="00E71957" w:rsidP="00E71957">
            <w:pPr>
              <w:spacing w:after="160" w:line="259" w:lineRule="auto"/>
            </w:pPr>
            <w:r w:rsidRPr="00E71957">
              <w:t xml:space="preserve">(+ downloadbaar materiaal)  </w:t>
            </w:r>
          </w:p>
        </w:tc>
        <w:tc>
          <w:tcPr>
            <w:tcW w:w="5997" w:type="dxa"/>
            <w:shd w:val="clear" w:color="auto" w:fill="FFFFFF" w:themeFill="background1"/>
          </w:tcPr>
          <w:p w14:paraId="23CA71B8" w14:textId="64A07E42" w:rsidR="00765761" w:rsidRPr="0086732F" w:rsidRDefault="00765761" w:rsidP="00DF0B42">
            <w:pPr>
              <w:pStyle w:val="Lijstalinea"/>
              <w:numPr>
                <w:ilvl w:val="1"/>
                <w:numId w:val="4"/>
              </w:numPr>
            </w:pPr>
            <w:r w:rsidRPr="0086732F">
              <w:t>Vragenlijst</w:t>
            </w:r>
            <w:r w:rsidR="00847C23" w:rsidRPr="0086732F">
              <w:t>_</w:t>
            </w:r>
            <w:r w:rsidRPr="0086732F">
              <w:t xml:space="preserve"> ‘Wat te verwacht</w:t>
            </w:r>
            <w:r w:rsidR="009D4E6F" w:rsidRPr="0086732F">
              <w:t>en</w:t>
            </w:r>
            <w:r w:rsidRPr="0086732F">
              <w:t>’</w:t>
            </w:r>
          </w:p>
          <w:p w14:paraId="2DABC06D" w14:textId="04CC1190" w:rsidR="00E71957" w:rsidRPr="0086732F" w:rsidRDefault="00E71957" w:rsidP="004254F3"/>
        </w:tc>
      </w:tr>
      <w:tr w:rsidR="00E71957" w:rsidRPr="00E71957" w14:paraId="57ECEA66" w14:textId="77777777">
        <w:trPr>
          <w:trHeight w:val="364"/>
        </w:trPr>
        <w:tc>
          <w:tcPr>
            <w:tcW w:w="9111" w:type="dxa"/>
            <w:gridSpan w:val="2"/>
            <w:shd w:val="clear" w:color="auto" w:fill="13304C"/>
          </w:tcPr>
          <w:p w14:paraId="3062C359" w14:textId="77777777" w:rsidR="00E71957" w:rsidRPr="00E71957" w:rsidRDefault="00E71957" w:rsidP="00E71957">
            <w:pPr>
              <w:spacing w:after="160" w:line="259" w:lineRule="auto"/>
              <w:rPr>
                <w:b/>
                <w:bCs/>
              </w:rPr>
            </w:pPr>
            <w:r w:rsidRPr="00E71957">
              <w:rPr>
                <w:b/>
                <w:bCs/>
              </w:rPr>
              <w:t>Werkvorm/Aanpak /actie</w:t>
            </w:r>
          </w:p>
        </w:tc>
      </w:tr>
      <w:tr w:rsidR="00E71957" w:rsidRPr="00E71957" w14:paraId="15597C12" w14:textId="77777777">
        <w:trPr>
          <w:trHeight w:val="330"/>
        </w:trPr>
        <w:tc>
          <w:tcPr>
            <w:tcW w:w="9111" w:type="dxa"/>
            <w:gridSpan w:val="2"/>
          </w:tcPr>
          <w:p w14:paraId="36E92651" w14:textId="77777777" w:rsidR="001727A1" w:rsidRPr="00E71957" w:rsidRDefault="001727A1" w:rsidP="00E71957">
            <w:pPr>
              <w:spacing w:after="160" w:line="259" w:lineRule="auto"/>
              <w:rPr>
                <w:b/>
                <w:bCs/>
              </w:rPr>
            </w:pPr>
            <w:r w:rsidRPr="00E71957">
              <w:rPr>
                <w:b/>
                <w:bCs/>
              </w:rPr>
              <w:t>Stappen:</w:t>
            </w:r>
          </w:p>
          <w:p w14:paraId="49C56765" w14:textId="77777777" w:rsidR="00020881" w:rsidRPr="00020881" w:rsidRDefault="00E71957" w:rsidP="00794EE5">
            <w:pPr>
              <w:pStyle w:val="Lijstalinea"/>
              <w:numPr>
                <w:ilvl w:val="0"/>
                <w:numId w:val="26"/>
              </w:numPr>
              <w:rPr>
                <w:b/>
                <w:bCs/>
              </w:rPr>
            </w:pPr>
            <w:r w:rsidRPr="00020881">
              <w:rPr>
                <w:b/>
                <w:bCs/>
              </w:rPr>
              <w:t>Introductie</w:t>
            </w:r>
          </w:p>
          <w:p w14:paraId="114DC361" w14:textId="7F588A26" w:rsidR="00020881" w:rsidRDefault="009D4E6F" w:rsidP="00020881">
            <w:pPr>
              <w:rPr>
                <w:rFonts w:eastAsiaTheme="minorHAnsi"/>
                <w:lang w:eastAsia="en-US"/>
              </w:rPr>
            </w:pPr>
            <w:r>
              <w:rPr>
                <w:rFonts w:eastAsiaTheme="minorHAnsi"/>
                <w:lang w:eastAsia="en-US"/>
              </w:rPr>
              <w:t>Leg</w:t>
            </w:r>
            <w:r w:rsidR="004254F3">
              <w:rPr>
                <w:rFonts w:eastAsiaTheme="minorHAnsi"/>
                <w:lang w:eastAsia="en-US"/>
              </w:rPr>
              <w:t xml:space="preserve"> </w:t>
            </w:r>
            <w:r w:rsidR="00404BDD">
              <w:rPr>
                <w:rFonts w:eastAsiaTheme="minorHAnsi"/>
                <w:lang w:eastAsia="en-US"/>
              </w:rPr>
              <w:t xml:space="preserve">als trainer </w:t>
            </w:r>
            <w:r w:rsidR="00020881" w:rsidRPr="00020881">
              <w:rPr>
                <w:rFonts w:eastAsiaTheme="minorHAnsi"/>
                <w:lang w:eastAsia="en-US"/>
              </w:rPr>
              <w:t>het belang van het in kaart brengen van verwachtingen</w:t>
            </w:r>
            <w:r w:rsidR="004254F3">
              <w:rPr>
                <w:rFonts w:eastAsiaTheme="minorHAnsi"/>
                <w:lang w:eastAsia="en-US"/>
              </w:rPr>
              <w:t xml:space="preserve"> uit aan de teamleider</w:t>
            </w:r>
            <w:r w:rsidR="00020881" w:rsidRPr="00020881">
              <w:rPr>
                <w:rFonts w:eastAsiaTheme="minorHAnsi"/>
                <w:lang w:eastAsia="en-US"/>
              </w:rPr>
              <w:t>.</w:t>
            </w:r>
            <w:r w:rsidR="00DF0B42">
              <w:rPr>
                <w:rFonts w:eastAsiaTheme="minorHAnsi"/>
                <w:lang w:eastAsia="en-US"/>
              </w:rPr>
              <w:t xml:space="preserve"> </w:t>
            </w:r>
            <w:r w:rsidR="00020881" w:rsidRPr="00020881">
              <w:rPr>
                <w:rFonts w:eastAsiaTheme="minorHAnsi"/>
                <w:lang w:eastAsia="en-US"/>
              </w:rPr>
              <w:t>Benadruk</w:t>
            </w:r>
            <w:r w:rsidR="004254F3">
              <w:rPr>
                <w:rFonts w:eastAsiaTheme="minorHAnsi"/>
                <w:lang w:eastAsia="en-US"/>
              </w:rPr>
              <w:t xml:space="preserve"> hierbij</w:t>
            </w:r>
            <w:r w:rsidR="00020881" w:rsidRPr="00020881">
              <w:rPr>
                <w:rFonts w:eastAsiaTheme="minorHAnsi"/>
                <w:lang w:eastAsia="en-US"/>
              </w:rPr>
              <w:t xml:space="preserve"> dat </w:t>
            </w:r>
            <w:r w:rsidR="00DF0B42">
              <w:rPr>
                <w:rFonts w:eastAsiaTheme="minorHAnsi"/>
                <w:lang w:eastAsia="en-US"/>
              </w:rPr>
              <w:t>deze verwachtingen</w:t>
            </w:r>
            <w:r w:rsidR="00020881" w:rsidRPr="00020881">
              <w:rPr>
                <w:rFonts w:eastAsiaTheme="minorHAnsi"/>
                <w:lang w:eastAsia="en-US"/>
              </w:rPr>
              <w:t xml:space="preserve"> als brug functioneren tussen de deelnemers en trainer.</w:t>
            </w:r>
          </w:p>
          <w:p w14:paraId="098C5551" w14:textId="77777777" w:rsidR="00020881" w:rsidRPr="00020881" w:rsidRDefault="00020881" w:rsidP="00020881">
            <w:pPr>
              <w:rPr>
                <w:b/>
                <w:bCs/>
              </w:rPr>
            </w:pPr>
          </w:p>
          <w:p w14:paraId="0C5B0C2A" w14:textId="77777777" w:rsidR="00020881" w:rsidRPr="00020881" w:rsidRDefault="00020881" w:rsidP="00794EE5">
            <w:pPr>
              <w:pStyle w:val="Lijstalinea"/>
              <w:numPr>
                <w:ilvl w:val="0"/>
                <w:numId w:val="26"/>
              </w:numPr>
              <w:rPr>
                <w:b/>
                <w:bCs/>
              </w:rPr>
            </w:pPr>
            <w:r w:rsidRPr="00020881">
              <w:rPr>
                <w:b/>
                <w:bCs/>
              </w:rPr>
              <w:t>Vragenlijst overlopen</w:t>
            </w:r>
          </w:p>
          <w:p w14:paraId="454644D0" w14:textId="0DEAC22B" w:rsidR="00754127" w:rsidRDefault="00754127" w:rsidP="009D4E6F">
            <w:r>
              <w:t>Het overlopen van de vragenlijst kan op twee manieren gebeuren:</w:t>
            </w:r>
          </w:p>
          <w:p w14:paraId="5B7DCD52" w14:textId="77777777" w:rsidR="00754127" w:rsidRDefault="009D4E6F" w:rsidP="009D4E6F">
            <w:pPr>
              <w:pStyle w:val="Lijstalinea"/>
              <w:numPr>
                <w:ilvl w:val="0"/>
                <w:numId w:val="67"/>
              </w:numPr>
            </w:pPr>
            <w:r>
              <w:t>Overloop</w:t>
            </w:r>
            <w:r w:rsidR="004303A4">
              <w:t xml:space="preserve"> (in een online of fysiek overleg)</w:t>
            </w:r>
            <w:r w:rsidR="00020881">
              <w:t xml:space="preserve"> de vragenlijst die de teamleider als leidraad dient te gebruiken om de verwachtingen van de deelnemers te bevragen.</w:t>
            </w:r>
            <w:r w:rsidR="00DF0B42">
              <w:t xml:space="preserve"> </w:t>
            </w:r>
            <w:r>
              <w:t>Leg</w:t>
            </w:r>
            <w:r w:rsidR="00980726">
              <w:t xml:space="preserve"> </w:t>
            </w:r>
            <w:r w:rsidR="004254F3">
              <w:t>uit hoe de teamleider de deelnemers kan begeleiden in het bespreken van de v</w:t>
            </w:r>
            <w:r w:rsidR="00DF0B42">
              <w:t>e</w:t>
            </w:r>
            <w:r w:rsidR="004254F3">
              <w:t xml:space="preserve">rwachtingen. </w:t>
            </w:r>
            <w:r w:rsidR="00DF0B42">
              <w:t>T</w:t>
            </w:r>
            <w:r w:rsidR="004254F3">
              <w:t xml:space="preserve">eamleiders kunnen </w:t>
            </w:r>
            <w:r>
              <w:t xml:space="preserve">hierbij </w:t>
            </w:r>
            <w:r w:rsidR="004254F3">
              <w:t xml:space="preserve">gebruik maken van </w:t>
            </w:r>
            <w:r w:rsidR="00DF0B42">
              <w:t>de hoger beschreven</w:t>
            </w:r>
            <w:r w:rsidR="004254F3">
              <w:t xml:space="preserve"> werkvormen</w:t>
            </w:r>
            <w:r w:rsidR="00DF0B42">
              <w:t>, met name Post-it Cluster; Post-it Babbel; ‘3-2-1’-Verwachtingen</w:t>
            </w:r>
            <w:r>
              <w:t>.</w:t>
            </w:r>
          </w:p>
          <w:p w14:paraId="3CF84C70" w14:textId="3D10C334" w:rsidR="00754127" w:rsidRPr="009D4E6F" w:rsidRDefault="002E2968" w:rsidP="00754127">
            <w:pPr>
              <w:pStyle w:val="Lijstalinea"/>
              <w:numPr>
                <w:ilvl w:val="0"/>
                <w:numId w:val="67"/>
              </w:numPr>
            </w:pPr>
            <w:r>
              <w:lastRenderedPageBreak/>
              <w:t xml:space="preserve">Laat de vragenlijst door elke deelnemer invullen en analyseer de verwachtingen </w:t>
            </w:r>
            <w:r w:rsidR="00000568">
              <w:t xml:space="preserve">als </w:t>
            </w:r>
            <w:r w:rsidR="00754127">
              <w:t>teamleider</w:t>
            </w:r>
            <w:r w:rsidR="00000568">
              <w:t xml:space="preserve"> </w:t>
            </w:r>
            <w:r w:rsidR="00754127">
              <w:t>vooraf</w:t>
            </w:r>
            <w:r w:rsidR="00000568">
              <w:t>.</w:t>
            </w:r>
            <w:r w:rsidR="00754127">
              <w:t xml:space="preserve"> De t</w:t>
            </w:r>
            <w:r w:rsidR="00754127" w:rsidRPr="009D4E6F">
              <w:t>eamleider verzamel</w:t>
            </w:r>
            <w:r w:rsidR="00754127">
              <w:t>t</w:t>
            </w:r>
            <w:r w:rsidR="00754127" w:rsidRPr="009D4E6F">
              <w:t xml:space="preserve"> de antwoorden en analyse</w:t>
            </w:r>
            <w:r w:rsidR="00754127">
              <w:t>ert</w:t>
            </w:r>
            <w:r w:rsidR="00754127" w:rsidRPr="009D4E6F">
              <w:t xml:space="preserve"> deze voor gemeenschappelijke thema's en specifieke behoeften.</w:t>
            </w:r>
          </w:p>
          <w:p w14:paraId="0C9C7FC2" w14:textId="77777777" w:rsidR="00020881" w:rsidRPr="00020881" w:rsidRDefault="00020881" w:rsidP="00020881"/>
          <w:p w14:paraId="7284432E" w14:textId="6E0A27AD" w:rsidR="00E71957" w:rsidRPr="009D4E6F" w:rsidRDefault="009D4E6F" w:rsidP="00794EE5">
            <w:pPr>
              <w:pStyle w:val="Lijstalinea"/>
              <w:numPr>
                <w:ilvl w:val="0"/>
                <w:numId w:val="26"/>
              </w:numPr>
              <w:rPr>
                <w:b/>
                <w:bCs/>
              </w:rPr>
            </w:pPr>
            <w:r w:rsidRPr="009D4E6F">
              <w:rPr>
                <w:b/>
                <w:bCs/>
              </w:rPr>
              <w:t>Terugkoppeling naar trainer</w:t>
            </w:r>
          </w:p>
          <w:p w14:paraId="75009FBE" w14:textId="2B8CDE51" w:rsidR="009D4E6F" w:rsidRPr="009D4E6F" w:rsidRDefault="00754127" w:rsidP="00754127">
            <w:pPr>
              <w:spacing w:after="160" w:line="259" w:lineRule="auto"/>
            </w:pPr>
            <w:r>
              <w:t>De teamleider koppelt de verwachtingen terug aan de trainer en dit aan de hand van de template ‘Vragenlijst: Wat te verwachten’. We raden aan om e</w:t>
            </w:r>
            <w:r w:rsidR="009D4E6F" w:rsidRPr="009D4E6F">
              <w:t xml:space="preserve">ventuele onduidelijkheden of aanvullende vragen </w:t>
            </w:r>
            <w:r>
              <w:t xml:space="preserve">te </w:t>
            </w:r>
            <w:r w:rsidR="009D4E6F" w:rsidRPr="009D4E6F">
              <w:t>bespreken met de deelnemers.</w:t>
            </w:r>
          </w:p>
          <w:p w14:paraId="7F5DD823" w14:textId="2B0505BF" w:rsidR="00E71957" w:rsidRPr="009D4E6F" w:rsidRDefault="009D4E6F" w:rsidP="00794EE5">
            <w:pPr>
              <w:pStyle w:val="Lijstalinea"/>
              <w:numPr>
                <w:ilvl w:val="0"/>
                <w:numId w:val="26"/>
              </w:numPr>
              <w:rPr>
                <w:b/>
                <w:bCs/>
              </w:rPr>
            </w:pPr>
            <w:r w:rsidRPr="009D4E6F">
              <w:rPr>
                <w:b/>
                <w:bCs/>
              </w:rPr>
              <w:t>Voorbereiding opleiding</w:t>
            </w:r>
          </w:p>
          <w:p w14:paraId="4E39AAC7" w14:textId="5D9CA107" w:rsidR="009D4E6F" w:rsidRPr="00E71957" w:rsidRDefault="009D4E6F" w:rsidP="00754127">
            <w:r>
              <w:t xml:space="preserve">Pas de opleiding binnen de mate van het mogelijk aan </w:t>
            </w:r>
            <w:r w:rsidR="00754127">
              <w:t xml:space="preserve">aan </w:t>
            </w:r>
            <w:r>
              <w:t>de verwachtingen van de deelnemers. Besteed extra aandacht aan onderwerpen die als belangrijk worden</w:t>
            </w:r>
            <w:r w:rsidR="00754127">
              <w:t xml:space="preserve"> </w:t>
            </w:r>
            <w:r>
              <w:t>beschouwd door de deelnemers.</w:t>
            </w:r>
          </w:p>
        </w:tc>
      </w:tr>
    </w:tbl>
    <w:p w14:paraId="64BF92E1" w14:textId="77777777" w:rsidR="00E71957" w:rsidRDefault="00E71957" w:rsidP="00E71957">
      <w:pPr>
        <w:rPr>
          <w:b/>
          <w:bCs/>
          <w:color w:val="13304C"/>
        </w:rPr>
      </w:pPr>
    </w:p>
    <w:p w14:paraId="24F987F9" w14:textId="3DAE5A00" w:rsidR="00E71957" w:rsidRDefault="00E71957" w:rsidP="0023014C">
      <w:pPr>
        <w:numPr>
          <w:ilvl w:val="0"/>
          <w:numId w:val="12"/>
        </w:numPr>
        <w:rPr>
          <w:b/>
          <w:bCs/>
          <w:color w:val="13304C"/>
        </w:rPr>
      </w:pPr>
      <w:r w:rsidRPr="00E71957">
        <w:rPr>
          <w:b/>
          <w:bCs/>
          <w:color w:val="13304C"/>
        </w:rPr>
        <w:t>Specifieke aandachtspunten voor de trainer</w:t>
      </w:r>
    </w:p>
    <w:p w14:paraId="2B1E3099" w14:textId="77777777" w:rsidR="00E71957" w:rsidRPr="00E71957" w:rsidRDefault="00E71957" w:rsidP="009D4E6F">
      <w:pPr>
        <w:ind w:left="720"/>
        <w:rPr>
          <w:b/>
          <w:bCs/>
          <w:color w:val="13304C"/>
        </w:rPr>
      </w:pPr>
    </w:p>
    <w:p w14:paraId="3EA03AFC" w14:textId="5B8741EF" w:rsidR="009D4E6F" w:rsidRDefault="009D4E6F" w:rsidP="00794EE5">
      <w:pPr>
        <w:numPr>
          <w:ilvl w:val="0"/>
          <w:numId w:val="27"/>
        </w:numPr>
      </w:pPr>
      <w:r w:rsidRPr="009D4E6F">
        <w:t>Bestudeer de verzamelde verwachtingen en behoeften van de deelnemers zorgvuldig. Pas de inhoud van de training hierop aan</w:t>
      </w:r>
      <w:r>
        <w:t xml:space="preserve"> waar mogelijk</w:t>
      </w:r>
      <w:r w:rsidRPr="009D4E6F">
        <w:t xml:space="preserve">. </w:t>
      </w:r>
    </w:p>
    <w:p w14:paraId="75E8B395" w14:textId="14B93F50" w:rsidR="009D4E6F" w:rsidRPr="009D4E6F" w:rsidRDefault="009D4E6F" w:rsidP="00794EE5">
      <w:pPr>
        <w:numPr>
          <w:ilvl w:val="0"/>
          <w:numId w:val="27"/>
        </w:numPr>
      </w:pPr>
      <w:r w:rsidRPr="009D4E6F">
        <w:t>Wees flexibel en bereid om de lesaanpak aan te passen op basis van de dynamiek en feedback van de groep tijdens de sessie.</w:t>
      </w:r>
    </w:p>
    <w:p w14:paraId="76413521" w14:textId="77777777" w:rsidR="009D4E6F" w:rsidRDefault="009D4E6F" w:rsidP="00E71957"/>
    <w:p w14:paraId="13E20F3C" w14:textId="77777777" w:rsidR="009D4E6F" w:rsidRPr="00E71957" w:rsidRDefault="009D4E6F" w:rsidP="00E71957">
      <w:pPr>
        <w:sectPr w:rsidR="009D4E6F" w:rsidRPr="00E71957" w:rsidSect="003C2C0C">
          <w:pgSz w:w="11906" w:h="16838"/>
          <w:pgMar w:top="1985" w:right="1418" w:bottom="1418" w:left="1418" w:header="709" w:footer="709" w:gutter="0"/>
          <w:cols w:space="708"/>
          <w:docGrid w:linePitch="360"/>
        </w:sectPr>
      </w:pPr>
    </w:p>
    <w:p w14:paraId="49CA7891" w14:textId="77777777" w:rsidR="001727A1" w:rsidRPr="001727A1" w:rsidRDefault="001727A1" w:rsidP="001727A1"/>
    <w:p w14:paraId="4A8C1B33" w14:textId="54EE8DA0" w:rsidR="00F82EE5" w:rsidRPr="00D91DE4" w:rsidRDefault="00F82EE5" w:rsidP="00741518">
      <w:pPr>
        <w:pStyle w:val="Kop3"/>
        <w:numPr>
          <w:ilvl w:val="2"/>
          <w:numId w:val="10"/>
        </w:numPr>
      </w:pPr>
      <w:bookmarkStart w:id="49" w:name="_Fiche_leeractiviteit_2"/>
      <w:bookmarkStart w:id="50" w:name="_Toc156825343"/>
      <w:bookmarkEnd w:id="49"/>
      <w:r w:rsidRPr="00D91DE4">
        <w:t>Fiche leeractiviteit 2</w:t>
      </w:r>
      <w:bookmarkEnd w:id="48"/>
      <w:r w:rsidR="009527DB">
        <w:t>: Quiz Jezelf</w:t>
      </w:r>
      <w:bookmarkEnd w:id="50"/>
    </w:p>
    <w:p w14:paraId="76B909CA" w14:textId="77777777" w:rsidR="009E6AE8" w:rsidRDefault="009E6AE8" w:rsidP="009E6AE8">
      <w:pPr>
        <w:pStyle w:val="Kop4"/>
        <w:rPr>
          <w:u w:val="single"/>
        </w:rPr>
      </w:pPr>
    </w:p>
    <w:p w14:paraId="1989FCD0" w14:textId="77777777" w:rsidR="00F82EE5" w:rsidRPr="00350162" w:rsidRDefault="00F82EE5" w:rsidP="0023014C">
      <w:pPr>
        <w:pStyle w:val="Lijstalinea"/>
        <w:numPr>
          <w:ilvl w:val="0"/>
          <w:numId w:val="12"/>
        </w:numPr>
        <w:rPr>
          <w:b/>
          <w:bCs/>
          <w:color w:val="13304C"/>
        </w:rPr>
      </w:pPr>
      <w:bookmarkStart w:id="51" w:name="_Toc137640748"/>
      <w:r w:rsidRPr="00350162">
        <w:rPr>
          <w:b/>
          <w:bCs/>
          <w:color w:val="13304C"/>
        </w:rPr>
        <w:t>Verwachte voorbereiding van de lerende</w:t>
      </w:r>
      <w:bookmarkEnd w:id="51"/>
      <w:r w:rsidRPr="00350162">
        <w:rPr>
          <w:b/>
          <w:bCs/>
          <w:color w:val="13304C"/>
        </w:rPr>
        <w:t xml:space="preserve"> </w:t>
      </w:r>
    </w:p>
    <w:p w14:paraId="064E520D" w14:textId="77777777" w:rsidR="00404BDD" w:rsidRDefault="00404BDD" w:rsidP="009158F5">
      <w:bookmarkStart w:id="52" w:name="_Toc137640749"/>
    </w:p>
    <w:p w14:paraId="51D97033" w14:textId="2631EFBF" w:rsidR="009158F5" w:rsidRDefault="009158F5" w:rsidP="009158F5">
      <w:r w:rsidRPr="009158F5">
        <w:t>Deelnemers worden verwacht een 10-minuten durende</w:t>
      </w:r>
      <w:r w:rsidR="00404BDD">
        <w:t xml:space="preserve"> –dus korte–</w:t>
      </w:r>
      <w:r w:rsidRPr="009158F5">
        <w:t xml:space="preserve"> online quiz te voltooien als voorbereiding. Deze quiz, genaamd "Quiz Jezelf", is ontworpen om zelfreflectie en bewustwording over diverse onderwerpen zoals gender, culturen, digitale geletterdheid, en omgaan met mensen met een beperking te stimuleren. Het doel is niet om kennis te beoordelen, maar om inzicht te geven in persoonlijke ervaringen met diversiteit. De antwoorden blijven privé en er is geen beoordeling of cijfer aan verbonden. Het invullen van persoonlijke gegevens is optioneel. Deze voorbereiding helpt deelnemers zich in te leven en voor te bereiden op de opleiding.</w:t>
      </w:r>
    </w:p>
    <w:p w14:paraId="46E6274B" w14:textId="77777777" w:rsidR="009158F5" w:rsidRPr="009158F5" w:rsidRDefault="009158F5" w:rsidP="009158F5">
      <w:pPr>
        <w:rPr>
          <w:b/>
          <w:bCs/>
          <w:color w:val="13304C"/>
        </w:rPr>
      </w:pPr>
    </w:p>
    <w:p w14:paraId="42F0C8C5" w14:textId="3030B52F" w:rsidR="00F82EE5" w:rsidRPr="009158F5" w:rsidRDefault="00F82EE5" w:rsidP="0023014C">
      <w:pPr>
        <w:pStyle w:val="Lijstalinea"/>
        <w:numPr>
          <w:ilvl w:val="0"/>
          <w:numId w:val="12"/>
        </w:numPr>
        <w:rPr>
          <w:b/>
          <w:bCs/>
          <w:color w:val="13304C"/>
        </w:rPr>
      </w:pPr>
      <w:r w:rsidRPr="00350162">
        <w:rPr>
          <w:b/>
          <w:bCs/>
          <w:color w:val="13304C"/>
        </w:rPr>
        <w:t>Gedetailleerde beschrijving verloop/aanpak (gebruikte werkvormen)</w:t>
      </w:r>
      <w:bookmarkEnd w:id="52"/>
      <w:r w:rsidRPr="00350162">
        <w:rPr>
          <w:b/>
          <w:bCs/>
          <w:color w:val="13304C"/>
        </w:rPr>
        <w:t xml:space="preserve"> </w:t>
      </w:r>
    </w:p>
    <w:tbl>
      <w:tblPr>
        <w:tblStyle w:val="Tabelraster"/>
        <w:tblW w:w="9111" w:type="dxa"/>
        <w:tblLook w:val="04A0" w:firstRow="1" w:lastRow="0" w:firstColumn="1" w:lastColumn="0" w:noHBand="0" w:noVBand="1"/>
      </w:tblPr>
      <w:tblGrid>
        <w:gridCol w:w="3114"/>
        <w:gridCol w:w="5997"/>
      </w:tblGrid>
      <w:tr w:rsidR="00F82EE5" w:rsidRPr="00D91DE4" w14:paraId="6C152587" w14:textId="77777777">
        <w:trPr>
          <w:trHeight w:val="364"/>
        </w:trPr>
        <w:tc>
          <w:tcPr>
            <w:tcW w:w="3114" w:type="dxa"/>
            <w:shd w:val="clear" w:color="auto" w:fill="13304C"/>
          </w:tcPr>
          <w:p w14:paraId="2A530768" w14:textId="77777777" w:rsidR="00F82EE5" w:rsidRPr="00062B31" w:rsidRDefault="00F82EE5">
            <w:r w:rsidRPr="00062B31">
              <w:rPr>
                <w:rFonts w:cstheme="minorHAnsi"/>
              </w:rPr>
              <w:t>Startopstelling van de ruimte</w:t>
            </w:r>
          </w:p>
        </w:tc>
        <w:tc>
          <w:tcPr>
            <w:tcW w:w="5997" w:type="dxa"/>
            <w:shd w:val="clear" w:color="auto" w:fill="FFFFFF" w:themeFill="background1"/>
          </w:tcPr>
          <w:p w14:paraId="4E4FF274" w14:textId="27D69D03" w:rsidR="00F82EE5" w:rsidRPr="00062B31" w:rsidRDefault="00122F41">
            <w:pPr>
              <w:jc w:val="both"/>
              <w:rPr>
                <w:rFonts w:cstheme="minorHAnsi"/>
              </w:rPr>
            </w:pPr>
            <w:r>
              <w:t>Een</w:t>
            </w:r>
            <w:r w:rsidRPr="00A8609E">
              <w:t xml:space="preserve"> indeling van de ruimte in een U-vorm </w:t>
            </w:r>
            <w:r>
              <w:t xml:space="preserve">is </w:t>
            </w:r>
            <w:r w:rsidRPr="00A8609E">
              <w:t>ideaal. Deze opstelling bevordert interactie en zichtbaarheid, waardoor zowel de trainer als de deelnemers elkaar gemakkelijk kunnen zien en met elkaar kunnen communiceren.</w:t>
            </w:r>
          </w:p>
        </w:tc>
      </w:tr>
      <w:tr w:rsidR="00F82EE5" w:rsidRPr="00D91DE4" w14:paraId="7CFB587A" w14:textId="77777777">
        <w:trPr>
          <w:trHeight w:val="189"/>
        </w:trPr>
        <w:tc>
          <w:tcPr>
            <w:tcW w:w="3114" w:type="dxa"/>
            <w:shd w:val="clear" w:color="auto" w:fill="13304C"/>
          </w:tcPr>
          <w:p w14:paraId="024DA0A3" w14:textId="77777777" w:rsidR="00F82EE5" w:rsidRPr="00062B31" w:rsidRDefault="00F82EE5">
            <w:r w:rsidRPr="00062B31">
              <w:t>Duurtijd</w:t>
            </w:r>
          </w:p>
          <w:p w14:paraId="7718329A" w14:textId="77777777" w:rsidR="00F82EE5" w:rsidRPr="00062B31" w:rsidRDefault="00F82EE5"/>
        </w:tc>
        <w:tc>
          <w:tcPr>
            <w:tcW w:w="5997" w:type="dxa"/>
            <w:shd w:val="clear" w:color="auto" w:fill="FFFFFF" w:themeFill="background1"/>
          </w:tcPr>
          <w:p w14:paraId="765A3049" w14:textId="18632098" w:rsidR="00F82EE5" w:rsidRPr="00062B31" w:rsidRDefault="009B1C5D" w:rsidP="009B1C5D">
            <w:r>
              <w:t>10-15 minuten</w:t>
            </w:r>
            <w:r w:rsidR="00F82EE5" w:rsidRPr="00D91DE4">
              <w:t xml:space="preserve">  </w:t>
            </w:r>
          </w:p>
        </w:tc>
      </w:tr>
      <w:tr w:rsidR="00F82EE5" w:rsidRPr="00D91DE4" w14:paraId="51D6C423" w14:textId="77777777">
        <w:trPr>
          <w:trHeight w:val="364"/>
        </w:trPr>
        <w:tc>
          <w:tcPr>
            <w:tcW w:w="3114" w:type="dxa"/>
            <w:shd w:val="clear" w:color="auto" w:fill="13304C"/>
          </w:tcPr>
          <w:p w14:paraId="517E392E" w14:textId="66C27A29" w:rsidR="00F82EE5" w:rsidRPr="00062B31" w:rsidRDefault="00F82EE5">
            <w:pPr>
              <w:jc w:val="both"/>
              <w:rPr>
                <w:rFonts w:cstheme="minorHAnsi"/>
              </w:rPr>
            </w:pPr>
            <w:r w:rsidRPr="00062B31">
              <w:rPr>
                <w:rFonts w:cstheme="minorHAnsi"/>
              </w:rPr>
              <w:t>Benodigdheden/</w:t>
            </w:r>
            <w:r w:rsidR="00D50B4F">
              <w:rPr>
                <w:rFonts w:cstheme="minorHAnsi"/>
              </w:rPr>
              <w:t>n</w:t>
            </w:r>
            <w:r w:rsidRPr="00062B31">
              <w:rPr>
                <w:rFonts w:cstheme="minorHAnsi"/>
              </w:rPr>
              <w:t>odige materialen</w:t>
            </w:r>
          </w:p>
          <w:p w14:paraId="72647319" w14:textId="77777777" w:rsidR="00F82EE5" w:rsidRPr="00062B31" w:rsidRDefault="00F82EE5">
            <w:r w:rsidRPr="00062B31">
              <w:rPr>
                <w:rFonts w:cstheme="minorHAnsi"/>
              </w:rPr>
              <w:t xml:space="preserve">(+ downloadbaar materiaal)  </w:t>
            </w:r>
          </w:p>
        </w:tc>
        <w:tc>
          <w:tcPr>
            <w:tcW w:w="5997" w:type="dxa"/>
            <w:shd w:val="clear" w:color="auto" w:fill="FFFFFF" w:themeFill="background1"/>
          </w:tcPr>
          <w:p w14:paraId="70DF2E2E" w14:textId="09FB5FC2" w:rsidR="00F82EE5" w:rsidRPr="0086732F" w:rsidRDefault="009B1C5D" w:rsidP="008F14BB">
            <w:pPr>
              <w:pStyle w:val="Lijstalinea"/>
              <w:numPr>
                <w:ilvl w:val="1"/>
                <w:numId w:val="4"/>
              </w:numPr>
            </w:pPr>
            <w:r w:rsidRPr="0086732F">
              <w:t>Reflectieboek</w:t>
            </w:r>
            <w:r w:rsidR="00F82EE5" w:rsidRPr="0086732F">
              <w:t xml:space="preserve"> </w:t>
            </w:r>
          </w:p>
          <w:p w14:paraId="7F137AAA" w14:textId="3177EA35" w:rsidR="00DC26DC" w:rsidRPr="0086732F" w:rsidRDefault="00DC26DC" w:rsidP="008F14BB">
            <w:pPr>
              <w:pStyle w:val="Lijstalinea"/>
              <w:numPr>
                <w:ilvl w:val="1"/>
                <w:numId w:val="4"/>
              </w:numPr>
            </w:pPr>
            <w:r w:rsidRPr="0086732F">
              <w:t>Reflectievragen – Quiz Jezelf</w:t>
            </w:r>
          </w:p>
          <w:p w14:paraId="318EE43D" w14:textId="6A137863" w:rsidR="00921342" w:rsidRPr="0086732F" w:rsidRDefault="00921342" w:rsidP="008F14BB">
            <w:pPr>
              <w:pStyle w:val="Lijstalinea"/>
              <w:numPr>
                <w:ilvl w:val="1"/>
                <w:numId w:val="4"/>
              </w:numPr>
            </w:pPr>
            <w:r w:rsidRPr="0086732F">
              <w:t xml:space="preserve">Link Quiz Jezelf: </w:t>
            </w:r>
            <w:r w:rsidR="00DC4865" w:rsidRPr="0086732F">
              <w:fldChar w:fldCharType="begin"/>
            </w:r>
            <w:r w:rsidR="00DC4865" w:rsidRPr="0086732F">
              <w:instrText>HYPERLINK "https://omgaanmetdiversiteit.be/zelftest-content/"</w:instrText>
            </w:r>
            <w:r w:rsidR="00DC4865" w:rsidRPr="0086732F">
              <w:fldChar w:fldCharType="separate"/>
            </w:r>
            <w:r w:rsidRPr="0086732F">
              <w:rPr>
                <w:rStyle w:val="Hyperlink"/>
              </w:rPr>
              <w:t>https://omgaanmetdiversiteit.be/zelftest-content/</w:t>
            </w:r>
            <w:r w:rsidR="00DC4865" w:rsidRPr="0086732F">
              <w:rPr>
                <w:rStyle w:val="Hyperlink"/>
              </w:rPr>
              <w:fldChar w:fldCharType="end"/>
            </w:r>
            <w:r w:rsidRPr="0086732F">
              <w:t xml:space="preserve"> </w:t>
            </w:r>
          </w:p>
        </w:tc>
      </w:tr>
      <w:tr w:rsidR="00F82EE5" w:rsidRPr="00D91DE4" w14:paraId="2DA6E91A" w14:textId="77777777">
        <w:trPr>
          <w:trHeight w:val="364"/>
        </w:trPr>
        <w:tc>
          <w:tcPr>
            <w:tcW w:w="9111" w:type="dxa"/>
            <w:gridSpan w:val="2"/>
            <w:shd w:val="clear" w:color="auto" w:fill="13304C"/>
          </w:tcPr>
          <w:p w14:paraId="372F5399" w14:textId="77777777" w:rsidR="00F82EE5" w:rsidRPr="00062B31" w:rsidRDefault="00F82EE5">
            <w:pPr>
              <w:jc w:val="center"/>
              <w:rPr>
                <w:b/>
                <w:bCs/>
              </w:rPr>
            </w:pPr>
            <w:r w:rsidRPr="00062B31">
              <w:rPr>
                <w:b/>
                <w:bCs/>
              </w:rPr>
              <w:t>Werkvorm/Aanpak /actie</w:t>
            </w:r>
          </w:p>
        </w:tc>
      </w:tr>
      <w:tr w:rsidR="00122F41" w:rsidRPr="00D91DE4" w14:paraId="1ED333F4" w14:textId="77777777">
        <w:trPr>
          <w:trHeight w:val="330"/>
        </w:trPr>
        <w:tc>
          <w:tcPr>
            <w:tcW w:w="9111" w:type="dxa"/>
            <w:gridSpan w:val="2"/>
          </w:tcPr>
          <w:p w14:paraId="52C3F567" w14:textId="23E39720" w:rsidR="001727A1" w:rsidRDefault="001727A1" w:rsidP="00122F41">
            <w:pPr>
              <w:spacing w:after="160" w:line="259" w:lineRule="auto"/>
              <w:rPr>
                <w:b/>
                <w:bCs/>
              </w:rPr>
            </w:pPr>
            <w:r w:rsidRPr="001727A1">
              <w:rPr>
                <w:b/>
                <w:bCs/>
              </w:rPr>
              <w:t>Stappen:</w:t>
            </w:r>
          </w:p>
          <w:p w14:paraId="4AB6FB93" w14:textId="2B02612E" w:rsidR="001727A1" w:rsidRDefault="00DC26DC" w:rsidP="00DC26DC">
            <w:r w:rsidRPr="0023014C">
              <w:rPr>
                <w:b/>
                <w:bCs/>
              </w:rPr>
              <w:t>Voorbereiding:</w:t>
            </w:r>
          </w:p>
          <w:p w14:paraId="69875F2F" w14:textId="28763785" w:rsidR="00DC26DC" w:rsidRDefault="00DC26DC" w:rsidP="00DC26DC">
            <w:r>
              <w:t>Doe zelf de quiz en bereid je vragen goed voor. Gebruik het document ‘Reflectievragen – Quiz Jezelf’ ter inspiratie.</w:t>
            </w:r>
          </w:p>
          <w:p w14:paraId="407995E2" w14:textId="77777777" w:rsidR="001727A1" w:rsidRPr="001727A1" w:rsidRDefault="001727A1" w:rsidP="00DC26DC"/>
          <w:p w14:paraId="42AA59FE" w14:textId="77777777" w:rsidR="00122F41" w:rsidRPr="001727A1" w:rsidRDefault="00122F41" w:rsidP="00794EE5">
            <w:pPr>
              <w:pStyle w:val="Lijstalinea"/>
              <w:numPr>
                <w:ilvl w:val="0"/>
                <w:numId w:val="28"/>
              </w:numPr>
              <w:rPr>
                <w:b/>
                <w:bCs/>
              </w:rPr>
            </w:pPr>
            <w:r w:rsidRPr="001727A1">
              <w:rPr>
                <w:b/>
                <w:bCs/>
              </w:rPr>
              <w:t>Introductie</w:t>
            </w:r>
          </w:p>
          <w:p w14:paraId="1C4B3C7E" w14:textId="460B229D" w:rsidR="001727A1" w:rsidRPr="001727A1" w:rsidRDefault="009B1C5D" w:rsidP="009B1C5D">
            <w:pPr>
              <w:spacing w:after="160" w:line="259" w:lineRule="auto"/>
              <w:rPr>
                <w:b/>
                <w:bCs/>
              </w:rPr>
            </w:pPr>
            <w:r w:rsidRPr="009B1C5D">
              <w:t>Geef een korte samenvatting van de 'Quiz Jezelf', benadrukkend dat de focus ligt op persoonlijke ervaringen en inzichten</w:t>
            </w:r>
            <w:r w:rsidR="00122F41" w:rsidRPr="001727A1">
              <w:rPr>
                <w:lang w:val="nl-NL"/>
              </w:rPr>
              <w:t>.</w:t>
            </w:r>
          </w:p>
          <w:p w14:paraId="0D5C71BD" w14:textId="3F3937F1" w:rsidR="00122F41" w:rsidRPr="001727A1" w:rsidRDefault="002021C2" w:rsidP="00794EE5">
            <w:pPr>
              <w:pStyle w:val="Lijstalinea"/>
              <w:numPr>
                <w:ilvl w:val="0"/>
                <w:numId w:val="28"/>
              </w:numPr>
              <w:rPr>
                <w:b/>
                <w:bCs/>
              </w:rPr>
            </w:pPr>
            <w:r>
              <w:rPr>
                <w:b/>
                <w:bCs/>
              </w:rPr>
              <w:t>Opwarmer</w:t>
            </w:r>
          </w:p>
          <w:p w14:paraId="55FF82BD" w14:textId="269BE72A" w:rsidR="001727A1" w:rsidRDefault="002021C2" w:rsidP="002021C2">
            <w:r w:rsidRPr="002021C2">
              <w:t>Begin met een ijsbreker-vraag: “Welk aspect van de quiz vond je het meest verrassend of interessant</w:t>
            </w:r>
            <w:r w:rsidR="00FA78C5">
              <w:t>: de kennis- of de belevingsvragen</w:t>
            </w:r>
            <w:r w:rsidRPr="002021C2">
              <w:t>?”</w:t>
            </w:r>
            <w:r w:rsidR="00FA78C5">
              <w:t xml:space="preserve"> </w:t>
            </w:r>
            <w:r w:rsidRPr="002021C2">
              <w:t xml:space="preserve">Geef een paar deelnemers de kans om kort te reageren, om de discussie op gang te </w:t>
            </w:r>
            <w:r>
              <w:t>brengen.</w:t>
            </w:r>
          </w:p>
          <w:p w14:paraId="05B3A90C" w14:textId="77777777" w:rsidR="002021C2" w:rsidRPr="001727A1" w:rsidRDefault="002021C2" w:rsidP="002021C2"/>
          <w:p w14:paraId="46476932" w14:textId="04EEDC02" w:rsidR="00122F41" w:rsidRPr="001727A1" w:rsidRDefault="002021C2" w:rsidP="00794EE5">
            <w:pPr>
              <w:pStyle w:val="Lijstalinea"/>
              <w:numPr>
                <w:ilvl w:val="0"/>
                <w:numId w:val="28"/>
              </w:numPr>
              <w:rPr>
                <w:b/>
                <w:bCs/>
              </w:rPr>
            </w:pPr>
            <w:r>
              <w:rPr>
                <w:b/>
                <w:bCs/>
              </w:rPr>
              <w:t>Reflectie</w:t>
            </w:r>
          </w:p>
          <w:p w14:paraId="0329DB27" w14:textId="521350A2" w:rsidR="002021C2" w:rsidRPr="002021C2" w:rsidRDefault="002021C2" w:rsidP="002021C2">
            <w:r w:rsidRPr="002021C2">
              <w:t>Start met een algemene vraag: "Op basis van de quiz, welke nieuwe inzichten heb je gekregen over diversiteit?"</w:t>
            </w:r>
            <w:r w:rsidR="00FA78C5">
              <w:t xml:space="preserve"> </w:t>
            </w:r>
            <w:r w:rsidRPr="002021C2">
              <w:t>Leid de discussie naar specifieke thema's van de quiz, zoals gender, cultuur, en digitale geletterdheid. Stel vragen als: "Hoe denk je dat jouw houding of benadering invloed heeft op je professionele of persoonlijke leven?"</w:t>
            </w:r>
          </w:p>
          <w:p w14:paraId="77C92462" w14:textId="5C1C994D" w:rsidR="002021C2" w:rsidRDefault="002021C2" w:rsidP="002021C2">
            <w:r w:rsidRPr="002021C2">
              <w:t>Stimuleer deelnemers om feiten over diversiteit te benoemen. Bijvoorbeeld: "K</w:t>
            </w:r>
            <w:r>
              <w:t>a</w:t>
            </w:r>
            <w:r w:rsidRPr="002021C2">
              <w:t>n je een belangrijk feit over digitale geletterdheid delen dat je hebt opgepikt uit de quiz?"</w:t>
            </w:r>
          </w:p>
          <w:p w14:paraId="6FE18366" w14:textId="77777777" w:rsidR="001727A1" w:rsidRPr="001727A1" w:rsidRDefault="001727A1" w:rsidP="00122F41"/>
          <w:p w14:paraId="397AC67B" w14:textId="76FC56BC" w:rsidR="00122F41" w:rsidRPr="001727A1" w:rsidRDefault="005A1291" w:rsidP="00794EE5">
            <w:pPr>
              <w:pStyle w:val="Lijstalinea"/>
              <w:numPr>
                <w:ilvl w:val="0"/>
                <w:numId w:val="28"/>
              </w:numPr>
              <w:rPr>
                <w:b/>
                <w:bCs/>
              </w:rPr>
            </w:pPr>
            <w:r>
              <w:rPr>
                <w:b/>
                <w:bCs/>
              </w:rPr>
              <w:t>Afsluiting</w:t>
            </w:r>
          </w:p>
          <w:p w14:paraId="25BB55B1" w14:textId="176E0378" w:rsidR="00122F41" w:rsidRPr="005A1291" w:rsidRDefault="005A1291" w:rsidP="005A1291">
            <w:r w:rsidRPr="005A1291">
              <w:t>Vat de kernpunten van de discussie samen en leg een link met de doelstellingen van de opleiding.</w:t>
            </w:r>
          </w:p>
        </w:tc>
      </w:tr>
    </w:tbl>
    <w:p w14:paraId="277CEA83" w14:textId="55FBAD61" w:rsidR="00F82EE5" w:rsidRPr="00D91DE4" w:rsidRDefault="00F82EE5" w:rsidP="00F82EE5">
      <w:pPr>
        <w:jc w:val="both"/>
        <w:rPr>
          <w:rFonts w:cstheme="minorHAnsi"/>
          <w:i/>
          <w:iCs/>
          <w:color w:val="BFBFBF" w:themeColor="background1" w:themeShade="BF"/>
        </w:rPr>
      </w:pPr>
    </w:p>
    <w:p w14:paraId="7E3D7961" w14:textId="77777777" w:rsidR="00F82EE5" w:rsidRDefault="00F82EE5" w:rsidP="0023014C">
      <w:pPr>
        <w:pStyle w:val="Lijstalinea"/>
        <w:numPr>
          <w:ilvl w:val="0"/>
          <w:numId w:val="12"/>
        </w:numPr>
        <w:rPr>
          <w:b/>
          <w:bCs/>
          <w:color w:val="13304C"/>
        </w:rPr>
      </w:pPr>
      <w:bookmarkStart w:id="53" w:name="_Toc137640753"/>
      <w:r w:rsidRPr="00350162">
        <w:rPr>
          <w:b/>
          <w:bCs/>
          <w:color w:val="13304C"/>
        </w:rPr>
        <w:t>Specifieke aandachtspunten voor de trainer</w:t>
      </w:r>
      <w:bookmarkEnd w:id="53"/>
    </w:p>
    <w:p w14:paraId="560D9194" w14:textId="77777777" w:rsidR="003B1CA0" w:rsidRPr="003B1CA0" w:rsidRDefault="003B1CA0" w:rsidP="003B1CA0">
      <w:pPr>
        <w:rPr>
          <w:b/>
          <w:bCs/>
          <w:color w:val="13304C"/>
        </w:rPr>
      </w:pPr>
    </w:p>
    <w:p w14:paraId="17667D9F" w14:textId="3205E9D4" w:rsidR="00F82EE5" w:rsidRDefault="003B1CA0" w:rsidP="00794EE5">
      <w:pPr>
        <w:pStyle w:val="Lijstalinea"/>
        <w:numPr>
          <w:ilvl w:val="0"/>
          <w:numId w:val="29"/>
        </w:numPr>
      </w:pPr>
      <w:r>
        <w:t>Stimuleer deelnemers om na te denken over situaties die zij hebben meegemaakt.</w:t>
      </w:r>
    </w:p>
    <w:p w14:paraId="10D40486" w14:textId="6F9CB728" w:rsidR="003B1CA0" w:rsidRPr="003B1CA0" w:rsidRDefault="00072FF1" w:rsidP="00794EE5">
      <w:pPr>
        <w:pStyle w:val="Lijstalinea"/>
        <w:numPr>
          <w:ilvl w:val="0"/>
          <w:numId w:val="29"/>
        </w:numPr>
      </w:pPr>
      <w:r w:rsidRPr="00072FF1">
        <w:t>Zorg voor voldoende ruimte voor ieders inbreng in de discussie, maar houd het gesprek gericht op het onderwerp.</w:t>
      </w:r>
    </w:p>
    <w:p w14:paraId="51EDE825" w14:textId="77777777" w:rsidR="00F82EE5" w:rsidRPr="00D91DE4" w:rsidRDefault="00F82EE5" w:rsidP="00F82EE5"/>
    <w:p w14:paraId="7E3726C0" w14:textId="5202431A" w:rsidR="00A47D30" w:rsidRDefault="00A47D30">
      <w:pPr>
        <w:rPr>
          <w:rFonts w:eastAsiaTheme="majorEastAsia" w:cstheme="majorBidi"/>
          <w:color w:val="13304C"/>
        </w:rPr>
      </w:pPr>
      <w:bookmarkStart w:id="54" w:name="_Fiche_leeractiviteit_3"/>
      <w:bookmarkStart w:id="55" w:name="_Toc137640754"/>
      <w:bookmarkEnd w:id="54"/>
      <w:r>
        <w:br w:type="page"/>
      </w:r>
    </w:p>
    <w:p w14:paraId="3CD18994" w14:textId="54C08A06" w:rsidR="00F82EE5" w:rsidRPr="00D91DE4" w:rsidRDefault="00F82EE5" w:rsidP="00741518">
      <w:pPr>
        <w:pStyle w:val="Kop3"/>
        <w:numPr>
          <w:ilvl w:val="2"/>
          <w:numId w:val="10"/>
        </w:numPr>
      </w:pPr>
      <w:bookmarkStart w:id="56" w:name="_Fiche_leeractiviteit_3_1"/>
      <w:bookmarkStart w:id="57" w:name="_Toc156825344"/>
      <w:bookmarkEnd w:id="56"/>
      <w:r w:rsidRPr="00D91DE4">
        <w:lastRenderedPageBreak/>
        <w:t>Fiche leeractiviteit 3</w:t>
      </w:r>
      <w:bookmarkEnd w:id="55"/>
      <w:r w:rsidR="009527DB">
        <w:t>: DiversiteitsBingo</w:t>
      </w:r>
      <w:bookmarkEnd w:id="57"/>
    </w:p>
    <w:p w14:paraId="77448EE8" w14:textId="77777777" w:rsidR="003D4DBD" w:rsidRDefault="003D4DBD" w:rsidP="003D4DBD">
      <w:pPr>
        <w:pStyle w:val="Kop4"/>
      </w:pPr>
    </w:p>
    <w:p w14:paraId="51831FA5" w14:textId="77777777" w:rsidR="00F82EE5" w:rsidRPr="00350162" w:rsidRDefault="00F82EE5" w:rsidP="0023014C">
      <w:pPr>
        <w:pStyle w:val="Lijstalinea"/>
        <w:numPr>
          <w:ilvl w:val="0"/>
          <w:numId w:val="12"/>
        </w:numPr>
        <w:rPr>
          <w:b/>
          <w:bCs/>
          <w:color w:val="13304C"/>
        </w:rPr>
      </w:pPr>
      <w:bookmarkStart w:id="58" w:name="_Toc137640755"/>
      <w:r w:rsidRPr="00350162">
        <w:rPr>
          <w:b/>
          <w:bCs/>
          <w:color w:val="13304C"/>
        </w:rPr>
        <w:t>Verwachte voorbereiding van de lerende</w:t>
      </w:r>
      <w:bookmarkEnd w:id="58"/>
      <w:r w:rsidRPr="00350162">
        <w:rPr>
          <w:b/>
          <w:bCs/>
          <w:color w:val="13304C"/>
        </w:rPr>
        <w:t xml:space="preserve"> </w:t>
      </w:r>
    </w:p>
    <w:p w14:paraId="2A567BE3" w14:textId="77777777" w:rsidR="00FA78C5" w:rsidRDefault="00FA78C5" w:rsidP="00D56BD1">
      <w:bookmarkStart w:id="59" w:name="_Toc137640756"/>
    </w:p>
    <w:p w14:paraId="101FE6AD" w14:textId="5032077F" w:rsidR="00D56BD1" w:rsidRDefault="00D56BD1" w:rsidP="00D56BD1">
      <w:r>
        <w:t>Geen verwachte voorbereiding.</w:t>
      </w:r>
    </w:p>
    <w:p w14:paraId="4D662AB6" w14:textId="77777777" w:rsidR="00D56BD1" w:rsidRDefault="00D56BD1" w:rsidP="00D56BD1"/>
    <w:p w14:paraId="7E30FD85" w14:textId="77777777" w:rsidR="00F82EE5" w:rsidRPr="00350162" w:rsidRDefault="00F82EE5" w:rsidP="0023014C">
      <w:pPr>
        <w:pStyle w:val="Lijstalinea"/>
        <w:numPr>
          <w:ilvl w:val="0"/>
          <w:numId w:val="12"/>
        </w:numPr>
        <w:rPr>
          <w:b/>
          <w:bCs/>
          <w:color w:val="13304C"/>
        </w:rPr>
      </w:pPr>
      <w:r w:rsidRPr="00350162">
        <w:rPr>
          <w:b/>
          <w:bCs/>
          <w:color w:val="13304C"/>
        </w:rPr>
        <w:t>Gedetailleerde beschrijving verloop/aanpak (gebruikte werkvormen)</w:t>
      </w:r>
      <w:bookmarkEnd w:id="59"/>
      <w:r w:rsidRPr="00350162">
        <w:rPr>
          <w:b/>
          <w:bCs/>
          <w:color w:val="13304C"/>
        </w:rPr>
        <w:t xml:space="preserve"> </w:t>
      </w:r>
    </w:p>
    <w:p w14:paraId="387AC1B7" w14:textId="72C915AA" w:rsidR="00F82EE5" w:rsidRDefault="00F82EE5" w:rsidP="00F82EE5">
      <w:pPr>
        <w:jc w:val="both"/>
        <w:rPr>
          <w:rFonts w:cstheme="minorHAnsi"/>
          <w:i/>
          <w:iCs/>
          <w:color w:val="BFBFBF" w:themeColor="background1" w:themeShade="BF"/>
        </w:rPr>
      </w:pPr>
    </w:p>
    <w:tbl>
      <w:tblPr>
        <w:tblStyle w:val="Tabelraster"/>
        <w:tblW w:w="9111" w:type="dxa"/>
        <w:tblLook w:val="04A0" w:firstRow="1" w:lastRow="0" w:firstColumn="1" w:lastColumn="0" w:noHBand="0" w:noVBand="1"/>
      </w:tblPr>
      <w:tblGrid>
        <w:gridCol w:w="3114"/>
        <w:gridCol w:w="5997"/>
      </w:tblGrid>
      <w:tr w:rsidR="00F82EE5" w:rsidRPr="00D91DE4" w14:paraId="07D32E32" w14:textId="77777777">
        <w:trPr>
          <w:trHeight w:val="364"/>
        </w:trPr>
        <w:tc>
          <w:tcPr>
            <w:tcW w:w="3114" w:type="dxa"/>
            <w:shd w:val="clear" w:color="auto" w:fill="13304C"/>
          </w:tcPr>
          <w:p w14:paraId="5866609F" w14:textId="77777777" w:rsidR="00F82EE5" w:rsidRPr="00062B31" w:rsidRDefault="00F82EE5">
            <w:r w:rsidRPr="00062B31">
              <w:rPr>
                <w:rFonts w:cstheme="minorHAnsi"/>
              </w:rPr>
              <w:t>Startopstelling van de ruimte</w:t>
            </w:r>
          </w:p>
        </w:tc>
        <w:tc>
          <w:tcPr>
            <w:tcW w:w="5997" w:type="dxa"/>
            <w:shd w:val="clear" w:color="auto" w:fill="FFFFFF" w:themeFill="background1"/>
          </w:tcPr>
          <w:p w14:paraId="25015F33" w14:textId="6215A7C3" w:rsidR="00C45E62" w:rsidRPr="00C45E62" w:rsidRDefault="00C45E62" w:rsidP="00C45E62">
            <w:r w:rsidRPr="00C45E62">
              <w:t>Voor de "Bingo" leeractiviteit, waarbij deelnemers rondlopen en met elkaar in gesprek gaan, is een open en toegankelijke ruimte-indeling essentieel. Idealiter zou de ruimte zo georganiseerd moeten zijn:</w:t>
            </w:r>
          </w:p>
          <w:p w14:paraId="40ADE08C" w14:textId="77777777" w:rsidR="00C45E62" w:rsidRPr="00C45E62" w:rsidRDefault="00C45E62" w:rsidP="00794EE5">
            <w:pPr>
              <w:pStyle w:val="Lijstalinea"/>
              <w:numPr>
                <w:ilvl w:val="0"/>
                <w:numId w:val="24"/>
              </w:numPr>
            </w:pPr>
            <w:r w:rsidRPr="00C45E62">
              <w:rPr>
                <w:b/>
                <w:bCs/>
              </w:rPr>
              <w:t>Ruime Open Gebieden</w:t>
            </w:r>
            <w:r w:rsidRPr="00C45E62">
              <w:t>: Zorg voor voldoende open ruimte waar deelnemers vrij kunnen wandelen. Dit is cruciaal omdat de activiteit vereist dat ze elkaar benaderen en vragen stellen.</w:t>
            </w:r>
          </w:p>
          <w:p w14:paraId="6A95971D" w14:textId="795C897C" w:rsidR="00F82EE5" w:rsidRPr="00C45E62" w:rsidRDefault="00C45E62" w:rsidP="00794EE5">
            <w:pPr>
              <w:pStyle w:val="Lijstalinea"/>
              <w:numPr>
                <w:ilvl w:val="0"/>
                <w:numId w:val="24"/>
              </w:numPr>
            </w:pPr>
            <w:r w:rsidRPr="00C45E62">
              <w:rPr>
                <w:b/>
                <w:bCs/>
              </w:rPr>
              <w:t>Flexibele Opstelling</w:t>
            </w:r>
            <w:r w:rsidRPr="00C45E62">
              <w:t>: Als stoelen gebruikt worden, plaats ze dan aan de zijkanten of in kleine groepjes, zodat deelnemers gemakkelijk kunnen opstaan en zich verplaatsen.</w:t>
            </w:r>
          </w:p>
        </w:tc>
      </w:tr>
      <w:tr w:rsidR="00F82EE5" w:rsidRPr="00D91DE4" w14:paraId="213455B2" w14:textId="77777777">
        <w:trPr>
          <w:trHeight w:val="189"/>
        </w:trPr>
        <w:tc>
          <w:tcPr>
            <w:tcW w:w="3114" w:type="dxa"/>
            <w:shd w:val="clear" w:color="auto" w:fill="13304C"/>
          </w:tcPr>
          <w:p w14:paraId="4B9FF4E7" w14:textId="77777777" w:rsidR="00F82EE5" w:rsidRPr="00062B31" w:rsidRDefault="00F82EE5">
            <w:r w:rsidRPr="00062B31">
              <w:t>Duurtijd</w:t>
            </w:r>
          </w:p>
          <w:p w14:paraId="5283195C" w14:textId="77777777" w:rsidR="00F82EE5" w:rsidRPr="00062B31" w:rsidRDefault="00F82EE5"/>
        </w:tc>
        <w:tc>
          <w:tcPr>
            <w:tcW w:w="5997" w:type="dxa"/>
            <w:shd w:val="clear" w:color="auto" w:fill="FFFFFF" w:themeFill="background1"/>
          </w:tcPr>
          <w:p w14:paraId="0A70B74A" w14:textId="5E4C425E" w:rsidR="00016D43" w:rsidRPr="00062B31" w:rsidRDefault="00016D43" w:rsidP="00016D43">
            <w:r>
              <w:t>15-20 minuten</w:t>
            </w:r>
          </w:p>
        </w:tc>
      </w:tr>
      <w:tr w:rsidR="00F82EE5" w:rsidRPr="00D91DE4" w14:paraId="1395FE8C" w14:textId="77777777">
        <w:trPr>
          <w:trHeight w:val="364"/>
        </w:trPr>
        <w:tc>
          <w:tcPr>
            <w:tcW w:w="3114" w:type="dxa"/>
            <w:shd w:val="clear" w:color="auto" w:fill="13304C"/>
          </w:tcPr>
          <w:p w14:paraId="6FC84FE6" w14:textId="2ED1B1AD" w:rsidR="00F82EE5" w:rsidRPr="00062B31" w:rsidRDefault="00F82EE5">
            <w:pPr>
              <w:jc w:val="both"/>
              <w:rPr>
                <w:rFonts w:cstheme="minorHAnsi"/>
              </w:rPr>
            </w:pPr>
            <w:r w:rsidRPr="00062B31">
              <w:rPr>
                <w:rFonts w:cstheme="minorHAnsi"/>
              </w:rPr>
              <w:t>Benodigdheden/</w:t>
            </w:r>
            <w:r w:rsidR="0098173A">
              <w:rPr>
                <w:rFonts w:cstheme="minorHAnsi"/>
              </w:rPr>
              <w:t>n</w:t>
            </w:r>
            <w:r w:rsidRPr="00062B31">
              <w:rPr>
                <w:rFonts w:cstheme="minorHAnsi"/>
              </w:rPr>
              <w:t>odige materialen</w:t>
            </w:r>
          </w:p>
          <w:p w14:paraId="72AE1A45" w14:textId="77777777" w:rsidR="00F82EE5" w:rsidRPr="00062B31" w:rsidRDefault="00F82EE5">
            <w:r w:rsidRPr="00062B31">
              <w:rPr>
                <w:rFonts w:cstheme="minorHAnsi"/>
              </w:rPr>
              <w:t xml:space="preserve">(+ downloadbaar materiaal)  </w:t>
            </w:r>
          </w:p>
        </w:tc>
        <w:tc>
          <w:tcPr>
            <w:tcW w:w="5997" w:type="dxa"/>
            <w:shd w:val="clear" w:color="auto" w:fill="FFFFFF" w:themeFill="background1"/>
          </w:tcPr>
          <w:p w14:paraId="0626CBA8" w14:textId="2393CD36" w:rsidR="003A7143" w:rsidRPr="0086732F" w:rsidRDefault="003647A4" w:rsidP="008F14BB">
            <w:pPr>
              <w:pStyle w:val="Lijstalinea"/>
              <w:numPr>
                <w:ilvl w:val="1"/>
                <w:numId w:val="4"/>
              </w:numPr>
            </w:pPr>
            <w:r w:rsidRPr="0086732F">
              <w:t>Bingokaarten</w:t>
            </w:r>
            <w:r w:rsidR="003A7143" w:rsidRPr="0086732F">
              <w:t xml:space="preserve"> </w:t>
            </w:r>
            <w:r w:rsidR="008F14BB" w:rsidRPr="0086732F">
              <w:t>–</w:t>
            </w:r>
            <w:r w:rsidR="003A7143" w:rsidRPr="0086732F">
              <w:t xml:space="preserve"> Algemeen</w:t>
            </w:r>
          </w:p>
          <w:p w14:paraId="62633931" w14:textId="106515E8" w:rsidR="00F82EE5" w:rsidRPr="0086732F" w:rsidRDefault="003647A4" w:rsidP="008F14BB">
            <w:pPr>
              <w:pStyle w:val="Lijstalinea"/>
              <w:numPr>
                <w:ilvl w:val="1"/>
                <w:numId w:val="4"/>
              </w:numPr>
            </w:pPr>
            <w:r w:rsidRPr="0086732F">
              <w:t xml:space="preserve">Pennen </w:t>
            </w:r>
          </w:p>
        </w:tc>
      </w:tr>
      <w:tr w:rsidR="00F82EE5" w:rsidRPr="00D91DE4" w14:paraId="13E7AAC4" w14:textId="77777777">
        <w:trPr>
          <w:trHeight w:val="364"/>
        </w:trPr>
        <w:tc>
          <w:tcPr>
            <w:tcW w:w="9111" w:type="dxa"/>
            <w:gridSpan w:val="2"/>
            <w:shd w:val="clear" w:color="auto" w:fill="13304C"/>
          </w:tcPr>
          <w:p w14:paraId="7C52E9FE" w14:textId="77777777" w:rsidR="00F82EE5" w:rsidRPr="00062B31" w:rsidRDefault="00F82EE5">
            <w:pPr>
              <w:jc w:val="center"/>
              <w:rPr>
                <w:b/>
                <w:bCs/>
              </w:rPr>
            </w:pPr>
            <w:r w:rsidRPr="00062B31">
              <w:rPr>
                <w:b/>
                <w:bCs/>
              </w:rPr>
              <w:t>Werkvorm/Aanpak /actie</w:t>
            </w:r>
          </w:p>
        </w:tc>
      </w:tr>
      <w:tr w:rsidR="004F4FBE" w:rsidRPr="00D91DE4" w14:paraId="67D43D5F" w14:textId="77777777">
        <w:trPr>
          <w:trHeight w:val="330"/>
        </w:trPr>
        <w:tc>
          <w:tcPr>
            <w:tcW w:w="9111" w:type="dxa"/>
            <w:gridSpan w:val="2"/>
          </w:tcPr>
          <w:p w14:paraId="51A9EB9E" w14:textId="77777777" w:rsidR="004F4FBE" w:rsidRDefault="004F4FBE" w:rsidP="004F4FBE">
            <w:pPr>
              <w:spacing w:after="160" w:line="259" w:lineRule="auto"/>
              <w:rPr>
                <w:b/>
                <w:bCs/>
              </w:rPr>
            </w:pPr>
            <w:r w:rsidRPr="001727A1">
              <w:rPr>
                <w:b/>
                <w:bCs/>
              </w:rPr>
              <w:t>Stappen:</w:t>
            </w:r>
          </w:p>
          <w:p w14:paraId="7EC0FE36" w14:textId="1460AF63" w:rsidR="004F4FBE" w:rsidRDefault="00573410" w:rsidP="004F4FBE">
            <w:r>
              <w:rPr>
                <w:b/>
                <w:bCs/>
              </w:rPr>
              <w:t>Structuur Bingokaart</w:t>
            </w:r>
            <w:r w:rsidR="004F4FBE" w:rsidRPr="0023014C">
              <w:rPr>
                <w:b/>
                <w:bCs/>
              </w:rPr>
              <w:t>:</w:t>
            </w:r>
          </w:p>
          <w:p w14:paraId="15CBB8C9" w14:textId="07860829" w:rsidR="004F4FBE" w:rsidRDefault="00511582" w:rsidP="00511582">
            <w:r w:rsidRPr="00511582">
              <w:t>De bingokaart bevat verschillende vakjes, elk met unieke kenmerken zoals 'spreekt meer dan één taal', 'is vegetariër of veganist', 'heeft een huisdier', 'is linkshandig', enz.</w:t>
            </w:r>
          </w:p>
          <w:p w14:paraId="1A2F15B8" w14:textId="77777777" w:rsidR="00511582" w:rsidRPr="001727A1" w:rsidRDefault="00511582" w:rsidP="00511582"/>
          <w:p w14:paraId="437CA3AD" w14:textId="6BA72C87" w:rsidR="004F4FBE" w:rsidRPr="001727A1" w:rsidRDefault="00AA0B60" w:rsidP="00794EE5">
            <w:pPr>
              <w:pStyle w:val="Lijstalinea"/>
              <w:numPr>
                <w:ilvl w:val="0"/>
                <w:numId w:val="30"/>
              </w:numPr>
              <w:rPr>
                <w:b/>
                <w:bCs/>
              </w:rPr>
            </w:pPr>
            <w:r>
              <w:rPr>
                <w:b/>
                <w:bCs/>
              </w:rPr>
              <w:t>Doel van het spel</w:t>
            </w:r>
            <w:r w:rsidR="008B52FF">
              <w:rPr>
                <w:b/>
                <w:bCs/>
              </w:rPr>
              <w:t>:</w:t>
            </w:r>
          </w:p>
          <w:p w14:paraId="320FC3CD" w14:textId="0AACDCD7" w:rsidR="00BF3E93" w:rsidRDefault="00BF3E93" w:rsidP="00BF3E93">
            <w:pPr>
              <w:spacing w:after="160" w:line="259" w:lineRule="auto"/>
            </w:pPr>
            <w:r w:rsidRPr="00BF3E93">
              <w:t xml:space="preserve">Het hoofddoel is om </w:t>
            </w:r>
            <w:r>
              <w:t xml:space="preserve">deelnemers </w:t>
            </w:r>
            <w:r w:rsidR="00C86F5F">
              <w:t xml:space="preserve">aan te zetten elkaar beter te leren kennen </w:t>
            </w:r>
            <w:r w:rsidR="003A4513">
              <w:t xml:space="preserve">op vlak van de verschillende </w:t>
            </w:r>
            <w:r w:rsidR="00FA78C5">
              <w:t>diversiteits</w:t>
            </w:r>
            <w:r w:rsidR="003A4513">
              <w:t>thema’s die in de algemene module tergkomen.</w:t>
            </w:r>
            <w:r w:rsidR="00430D64">
              <w:t xml:space="preserve"> In hoeverre komen deelnemers in aanraking met de verschillende thema’s?</w:t>
            </w:r>
          </w:p>
          <w:p w14:paraId="1FA00794" w14:textId="39A8D827" w:rsidR="004F4FBE" w:rsidRDefault="003743E0" w:rsidP="00BF3E93">
            <w:pPr>
              <w:spacing w:after="160" w:line="259" w:lineRule="auto"/>
              <w:rPr>
                <w:lang w:val="nl-NL"/>
              </w:rPr>
            </w:pPr>
            <w:r>
              <w:t xml:space="preserve">Dit wordt gedaan door </w:t>
            </w:r>
            <w:r w:rsidR="00BF3E93" w:rsidRPr="00BF3E93">
              <w:t>andere deelnemers te vinden die overeenkomen met de kenmerken op de bingokaart</w:t>
            </w:r>
            <w:r w:rsidR="004F4FBE" w:rsidRPr="001727A1">
              <w:rPr>
                <w:lang w:val="nl-NL"/>
              </w:rPr>
              <w:t>.</w:t>
            </w:r>
          </w:p>
          <w:p w14:paraId="23C7B1C7" w14:textId="77777777" w:rsidR="00893769" w:rsidRPr="00893769" w:rsidRDefault="00893769" w:rsidP="00794EE5">
            <w:pPr>
              <w:pStyle w:val="Lijstalinea"/>
              <w:numPr>
                <w:ilvl w:val="0"/>
                <w:numId w:val="30"/>
              </w:numPr>
              <w:rPr>
                <w:b/>
                <w:bCs/>
              </w:rPr>
            </w:pPr>
            <w:r w:rsidRPr="00893769">
              <w:rPr>
                <w:b/>
                <w:bCs/>
              </w:rPr>
              <w:t>Start van het spel:</w:t>
            </w:r>
          </w:p>
          <w:p w14:paraId="3EFBD564" w14:textId="0A66E6C7" w:rsidR="00893769" w:rsidRPr="00893769" w:rsidRDefault="00893769" w:rsidP="00893769">
            <w:r w:rsidRPr="00893769">
              <w:t xml:space="preserve">Deelnemers krijgen voldoende tijd om rond te lopen, </w:t>
            </w:r>
            <w:r w:rsidR="00FA78C5">
              <w:t xml:space="preserve">om </w:t>
            </w:r>
            <w:r w:rsidRPr="00893769">
              <w:t>met elkaar te praten en elkaar te leren kennen. Ze worden aangemoedigd om open vragen te stellen en meer te weten te komen over elkaars achtergronden en ervaringen.</w:t>
            </w:r>
          </w:p>
          <w:p w14:paraId="5E363CB6" w14:textId="77777777" w:rsidR="00893769" w:rsidRPr="00893769" w:rsidRDefault="00893769" w:rsidP="00893769"/>
          <w:p w14:paraId="61C3F4B9" w14:textId="77777777" w:rsidR="00893769" w:rsidRPr="00893769" w:rsidRDefault="00893769" w:rsidP="00893769">
            <w:r w:rsidRPr="00893769">
              <w:t xml:space="preserve">Hou de timing goed in het oog en geef de deelnemers maximum 10 minuten de tijd om rond te lopen. </w:t>
            </w:r>
          </w:p>
          <w:p w14:paraId="34E08128" w14:textId="77777777" w:rsidR="00893769" w:rsidRPr="001727A1" w:rsidRDefault="00893769" w:rsidP="00BF3E93">
            <w:pPr>
              <w:spacing w:after="160" w:line="259" w:lineRule="auto"/>
              <w:rPr>
                <w:b/>
                <w:bCs/>
              </w:rPr>
            </w:pPr>
          </w:p>
          <w:p w14:paraId="594F8989" w14:textId="7EA3C41B" w:rsidR="004F4FBE" w:rsidRPr="001727A1" w:rsidRDefault="008B52FF" w:rsidP="00794EE5">
            <w:pPr>
              <w:pStyle w:val="Lijstalinea"/>
              <w:numPr>
                <w:ilvl w:val="0"/>
                <w:numId w:val="30"/>
              </w:numPr>
              <w:rPr>
                <w:b/>
                <w:bCs/>
              </w:rPr>
            </w:pPr>
            <w:r>
              <w:rPr>
                <w:b/>
                <w:bCs/>
              </w:rPr>
              <w:t>Tijdens het spel:</w:t>
            </w:r>
          </w:p>
          <w:p w14:paraId="7DE80ACD" w14:textId="6CBDD39C" w:rsidR="004F4FBE" w:rsidRDefault="008B52FF" w:rsidP="008B52FF">
            <w:r w:rsidRPr="008B52FF">
              <w:t xml:space="preserve">Deelnemers worden aangemoedigd om </w:t>
            </w:r>
            <w:r w:rsidR="00FA78C5">
              <w:t>elkaar te bevragen</w:t>
            </w:r>
            <w:r w:rsidRPr="008B52FF">
              <w:t>. Wanneer een deelnemer iemand vindt die aan een kenmerk voldoet, schrijft hij of zij de naam van die persoon in het betreffende vakje op de kaart.</w:t>
            </w:r>
          </w:p>
          <w:p w14:paraId="49F34818" w14:textId="77777777" w:rsidR="004F4FBE" w:rsidRPr="001727A1" w:rsidRDefault="004F4FBE" w:rsidP="004F4FBE"/>
          <w:p w14:paraId="152190AC" w14:textId="169F1E83" w:rsidR="004F4FBE" w:rsidRPr="001727A1" w:rsidRDefault="008B52FF" w:rsidP="00794EE5">
            <w:pPr>
              <w:pStyle w:val="Lijstalinea"/>
              <w:numPr>
                <w:ilvl w:val="0"/>
                <w:numId w:val="30"/>
              </w:numPr>
              <w:rPr>
                <w:b/>
                <w:bCs/>
              </w:rPr>
            </w:pPr>
            <w:r>
              <w:rPr>
                <w:b/>
                <w:bCs/>
              </w:rPr>
              <w:t>Winnaar:</w:t>
            </w:r>
          </w:p>
          <w:p w14:paraId="7C63F9BC" w14:textId="1B3718F8" w:rsidR="004F4FBE" w:rsidRDefault="008B52FF" w:rsidP="008B52FF">
            <w:r w:rsidRPr="008B52FF">
              <w:t>De eerste persoon die een volle rij of kolom op de kaart heeft (horizontaal, verticaal of diagonaal), roept "Bingo!" en wordt aangekondigd als de winnaar.</w:t>
            </w:r>
            <w:r w:rsidR="00FA78C5">
              <w:t xml:space="preserve"> Voorzie een applausje van iedereen voor de winnaar.</w:t>
            </w:r>
          </w:p>
          <w:p w14:paraId="7A66E1D9" w14:textId="77777777" w:rsidR="00623686" w:rsidRPr="001727A1" w:rsidRDefault="00623686" w:rsidP="00623686"/>
          <w:p w14:paraId="22708FBE" w14:textId="77777777" w:rsidR="004F4FBE" w:rsidRPr="001727A1" w:rsidRDefault="004F4FBE" w:rsidP="00794EE5">
            <w:pPr>
              <w:pStyle w:val="Lijstalinea"/>
              <w:numPr>
                <w:ilvl w:val="0"/>
                <w:numId w:val="30"/>
              </w:numPr>
              <w:rPr>
                <w:b/>
                <w:bCs/>
              </w:rPr>
            </w:pPr>
            <w:r>
              <w:rPr>
                <w:b/>
                <w:bCs/>
              </w:rPr>
              <w:t>Afsluiting</w:t>
            </w:r>
          </w:p>
          <w:p w14:paraId="4186B4D6" w14:textId="04315813" w:rsidR="004F4FBE" w:rsidRPr="00D91DE4" w:rsidRDefault="00127BB4" w:rsidP="00127BB4">
            <w:pPr>
              <w:rPr>
                <w:rFonts w:ascii="Avenir Next LT Pro" w:hAnsi="Avenir Next LT Pro" w:cstheme="minorHAnsi"/>
                <w:sz w:val="22"/>
                <w:szCs w:val="22"/>
              </w:rPr>
            </w:pPr>
            <w:r w:rsidRPr="00127BB4">
              <w:t>De winnaar geeft een korte introductie van zichzelf en deelt informatie over de kenmerken die hij/zij heeft aangekruist en met wie. Andere deelnemers worden aangemoedigd om vragen te stellen of opmerkingen te maken over de aangekruiste kenmerken.</w:t>
            </w:r>
          </w:p>
        </w:tc>
      </w:tr>
    </w:tbl>
    <w:p w14:paraId="5443583A" w14:textId="77777777" w:rsidR="00F82EE5" w:rsidRPr="00D91DE4" w:rsidRDefault="00F82EE5" w:rsidP="00F82EE5">
      <w:pPr>
        <w:jc w:val="both"/>
        <w:rPr>
          <w:rFonts w:cstheme="minorHAnsi"/>
          <w:i/>
          <w:iCs/>
          <w:color w:val="BFBFBF" w:themeColor="background1" w:themeShade="BF"/>
        </w:rPr>
      </w:pPr>
    </w:p>
    <w:p w14:paraId="369C866F" w14:textId="77777777" w:rsidR="00F82EE5" w:rsidRPr="00350162" w:rsidRDefault="00F82EE5" w:rsidP="0023014C">
      <w:pPr>
        <w:pStyle w:val="Lijstalinea"/>
        <w:numPr>
          <w:ilvl w:val="0"/>
          <w:numId w:val="12"/>
        </w:numPr>
        <w:rPr>
          <w:b/>
          <w:bCs/>
          <w:color w:val="13304C"/>
        </w:rPr>
      </w:pPr>
      <w:bookmarkStart w:id="60" w:name="_Toc137640760"/>
      <w:r w:rsidRPr="00350162">
        <w:rPr>
          <w:b/>
          <w:bCs/>
          <w:color w:val="13304C"/>
        </w:rPr>
        <w:t>Specifieke aandachtspunten voor de trainer</w:t>
      </w:r>
      <w:bookmarkEnd w:id="60"/>
    </w:p>
    <w:p w14:paraId="5A5FCF86" w14:textId="77777777" w:rsidR="0037665A" w:rsidRDefault="0037665A" w:rsidP="0037665A">
      <w:pPr>
        <w:rPr>
          <w:b/>
          <w:bCs/>
        </w:rPr>
      </w:pPr>
    </w:p>
    <w:p w14:paraId="4056ADB6" w14:textId="2E04FEC3" w:rsidR="0037665A" w:rsidRDefault="0037665A" w:rsidP="00794EE5">
      <w:pPr>
        <w:pStyle w:val="Lijstalinea"/>
        <w:numPr>
          <w:ilvl w:val="0"/>
          <w:numId w:val="31"/>
        </w:numPr>
      </w:pPr>
      <w:r w:rsidRPr="0037665A">
        <w:t>Zorg ervoor dat de bingokaarten zijn aangepast aan de groep en dat alle benodigde materialen klaar</w:t>
      </w:r>
      <w:r w:rsidR="00700F46">
        <w:t xml:space="preserve"> </w:t>
      </w:r>
      <w:r w:rsidRPr="0037665A">
        <w:t>liggen.</w:t>
      </w:r>
    </w:p>
    <w:p w14:paraId="34A2B155" w14:textId="40C80634" w:rsidR="003A7143" w:rsidRPr="0037665A" w:rsidRDefault="003A7143" w:rsidP="00794EE5">
      <w:pPr>
        <w:pStyle w:val="Lijstalinea"/>
        <w:numPr>
          <w:ilvl w:val="0"/>
          <w:numId w:val="31"/>
        </w:numPr>
      </w:pPr>
      <w:r>
        <w:t>Druk genoeg bingokaarten af</w:t>
      </w:r>
      <w:r w:rsidR="00700F46">
        <w:t>: voor elke deelnemer één en voorzie een paar reservekaarten voor de trainers en eventueel bezoekers (leidinggevende, …) bij aanvang van de opleiding</w:t>
      </w:r>
      <w:r w:rsidR="00192FD6">
        <w:t>.</w:t>
      </w:r>
    </w:p>
    <w:p w14:paraId="585300AC" w14:textId="20436B67" w:rsidR="0037665A" w:rsidRPr="0037665A" w:rsidRDefault="0037665A" w:rsidP="00794EE5">
      <w:pPr>
        <w:pStyle w:val="Lijstalinea"/>
        <w:numPr>
          <w:ilvl w:val="0"/>
          <w:numId w:val="31"/>
        </w:numPr>
      </w:pPr>
      <w:r w:rsidRPr="0037665A">
        <w:t>Geef duidelijke instructies over de werkwijze en het doel van de activiteit.</w:t>
      </w:r>
    </w:p>
    <w:p w14:paraId="034DB35C" w14:textId="557C118E" w:rsidR="0037665A" w:rsidRPr="0037665A" w:rsidRDefault="0037665A" w:rsidP="00794EE5">
      <w:pPr>
        <w:pStyle w:val="Lijstalinea"/>
        <w:numPr>
          <w:ilvl w:val="0"/>
          <w:numId w:val="31"/>
        </w:numPr>
      </w:pPr>
      <w:r w:rsidRPr="0037665A">
        <w:t>Creëer een veilige en inclusieve sfeer waarin deelnemers zich comfortabel voelen om te delen en te leren.</w:t>
      </w:r>
    </w:p>
    <w:p w14:paraId="56E680F9" w14:textId="13BA44D6" w:rsidR="0037665A" w:rsidRPr="0037665A" w:rsidRDefault="0037665A" w:rsidP="00794EE5">
      <w:pPr>
        <w:pStyle w:val="Lijstalinea"/>
        <w:numPr>
          <w:ilvl w:val="0"/>
          <w:numId w:val="31"/>
        </w:numPr>
      </w:pPr>
      <w:r w:rsidRPr="0037665A">
        <w:t>Let op de interactie tussen deelnemers en grijp in als dat nodig is om respectvolle communicatie te waarborgen.</w:t>
      </w:r>
    </w:p>
    <w:p w14:paraId="3B21CBAD" w14:textId="77777777" w:rsidR="00F82EE5" w:rsidRPr="00D91DE4" w:rsidRDefault="00F82EE5" w:rsidP="00F82EE5"/>
    <w:p w14:paraId="19BA5390" w14:textId="77777777" w:rsidR="00A47D30" w:rsidRDefault="00A47D30">
      <w:pPr>
        <w:rPr>
          <w:rFonts w:eastAsiaTheme="majorEastAsia" w:cstheme="majorBidi"/>
          <w:color w:val="13304C"/>
        </w:rPr>
      </w:pPr>
      <w:bookmarkStart w:id="61" w:name="_Toc137640761"/>
      <w:r>
        <w:br w:type="page"/>
      </w:r>
    </w:p>
    <w:p w14:paraId="0FEE7844" w14:textId="07352E0D" w:rsidR="00F82EE5" w:rsidRDefault="00F82EE5" w:rsidP="00741518">
      <w:pPr>
        <w:pStyle w:val="Kop3"/>
        <w:numPr>
          <w:ilvl w:val="2"/>
          <w:numId w:val="10"/>
        </w:numPr>
      </w:pPr>
      <w:bookmarkStart w:id="62" w:name="_Fiche_leeractiviteit_4"/>
      <w:bookmarkStart w:id="63" w:name="_Toc156825345"/>
      <w:bookmarkEnd w:id="62"/>
      <w:r w:rsidRPr="00D91DE4">
        <w:lastRenderedPageBreak/>
        <w:t>Fiche leeractiviteit</w:t>
      </w:r>
      <w:bookmarkEnd w:id="61"/>
      <w:r w:rsidR="002B3B40">
        <w:t xml:space="preserve"> 4</w:t>
      </w:r>
      <w:r w:rsidR="009527DB">
        <w:t xml:space="preserve">: </w:t>
      </w:r>
      <w:r w:rsidR="003B2831">
        <w:t>Inclusieve Communicatie</w:t>
      </w:r>
      <w:bookmarkEnd w:id="63"/>
    </w:p>
    <w:p w14:paraId="3A651DC0" w14:textId="77777777" w:rsidR="00C171DE" w:rsidRPr="00C171DE" w:rsidRDefault="00C171DE" w:rsidP="00C171DE"/>
    <w:bookmarkEnd w:id="39"/>
    <w:p w14:paraId="5612B7CE" w14:textId="40FC6862" w:rsidR="00384911" w:rsidRDefault="00C171DE" w:rsidP="00384911">
      <w:pPr>
        <w:pStyle w:val="Kop4"/>
        <w:rPr>
          <w:u w:val="single"/>
        </w:rPr>
      </w:pPr>
      <w:r>
        <w:rPr>
          <w:u w:val="single"/>
        </w:rPr>
        <w:t>Handvat 1: Kruispuntdenken</w:t>
      </w:r>
    </w:p>
    <w:p w14:paraId="7F5C2563" w14:textId="7EA382BC" w:rsidR="00C171DE" w:rsidRPr="00C171DE" w:rsidRDefault="00C171DE" w:rsidP="00C171DE"/>
    <w:p w14:paraId="241ABC41" w14:textId="512D689A" w:rsidR="002B3B40" w:rsidRPr="00350162" w:rsidRDefault="002B3B40" w:rsidP="002B3B40">
      <w:pPr>
        <w:pStyle w:val="Lijstalinea"/>
        <w:numPr>
          <w:ilvl w:val="0"/>
          <w:numId w:val="12"/>
        </w:numPr>
        <w:rPr>
          <w:b/>
          <w:bCs/>
          <w:color w:val="13304C"/>
        </w:rPr>
      </w:pPr>
      <w:r w:rsidRPr="00350162">
        <w:rPr>
          <w:b/>
          <w:bCs/>
          <w:color w:val="13304C"/>
        </w:rPr>
        <w:t xml:space="preserve">Verwachte voorbereiding van de lerende </w:t>
      </w:r>
    </w:p>
    <w:p w14:paraId="322DF061" w14:textId="77777777" w:rsidR="00700F46" w:rsidRDefault="00700F46" w:rsidP="00D56BD1"/>
    <w:p w14:paraId="63815837" w14:textId="75BEC239" w:rsidR="00D56BD1" w:rsidRDefault="00D56BD1" w:rsidP="00D56BD1">
      <w:r>
        <w:t>Geen verwachte voorbereiding.</w:t>
      </w:r>
    </w:p>
    <w:p w14:paraId="6850AFFC" w14:textId="77777777" w:rsidR="00D56BD1" w:rsidRDefault="00D56BD1" w:rsidP="00D56BD1"/>
    <w:p w14:paraId="25F1318A" w14:textId="77777777" w:rsidR="002B3B40" w:rsidRPr="00350162" w:rsidRDefault="002B3B40" w:rsidP="002B3B40">
      <w:pPr>
        <w:pStyle w:val="Lijstalinea"/>
        <w:numPr>
          <w:ilvl w:val="0"/>
          <w:numId w:val="12"/>
        </w:numPr>
        <w:rPr>
          <w:b/>
          <w:bCs/>
          <w:color w:val="13304C"/>
        </w:rPr>
      </w:pPr>
      <w:r w:rsidRPr="00350162">
        <w:rPr>
          <w:b/>
          <w:bCs/>
          <w:color w:val="13304C"/>
        </w:rPr>
        <w:t xml:space="preserve">Gedetailleerde beschrijving verloop/aanpak (gebruikte werkvormen) </w:t>
      </w:r>
    </w:p>
    <w:p w14:paraId="0FDB93B8" w14:textId="77777777" w:rsidR="00700F46" w:rsidRDefault="00700F46" w:rsidP="00BD089E"/>
    <w:p w14:paraId="768534F1" w14:textId="65CD21EE" w:rsidR="00BD089E" w:rsidRDefault="00531BD6" w:rsidP="00BD089E">
      <w:r>
        <w:t xml:space="preserve">Binnen de opleiding </w:t>
      </w:r>
      <w:r w:rsidR="000B620E">
        <w:t>‘O</w:t>
      </w:r>
      <w:r>
        <w:t>mgaan met diversiteit</w:t>
      </w:r>
      <w:r w:rsidR="000B620E">
        <w:t>’</w:t>
      </w:r>
      <w:r w:rsidR="00700F46">
        <w:t>als</w:t>
      </w:r>
      <w:r w:rsidR="000B620E">
        <w:t xml:space="preserve"> algemene module </w:t>
      </w:r>
      <w:r w:rsidR="001D6E69">
        <w:t>bekijken we een aantal handvaten v</w:t>
      </w:r>
      <w:r w:rsidR="00700F46">
        <w:t>oor</w:t>
      </w:r>
      <w:r w:rsidR="001D6E69">
        <w:t xml:space="preserve"> </w:t>
      </w:r>
      <w:r w:rsidR="00700F46">
        <w:t xml:space="preserve">het realiseren van een </w:t>
      </w:r>
      <w:r w:rsidR="001D6E69">
        <w:t xml:space="preserve">inclusieve communicatie. </w:t>
      </w:r>
      <w:r w:rsidR="00F87D52">
        <w:t xml:space="preserve">Deze handvaten zijn gebasseerd op de filosofie van </w:t>
      </w:r>
      <w:r w:rsidR="000113E8">
        <w:t xml:space="preserve">dr. </w:t>
      </w:r>
      <w:r w:rsidR="00F87D52">
        <w:t>Edwin Hoffman</w:t>
      </w:r>
      <w:r w:rsidR="000113E8">
        <w:t xml:space="preserve">, professor </w:t>
      </w:r>
      <w:r w:rsidR="009F3052">
        <w:t xml:space="preserve">aan de </w:t>
      </w:r>
      <w:r w:rsidR="00700F46">
        <w:t>U</w:t>
      </w:r>
      <w:r w:rsidR="009F3052">
        <w:t>niversiteit Alpen Adria</w:t>
      </w:r>
      <w:r w:rsidR="006415A5">
        <w:t xml:space="preserve"> </w:t>
      </w:r>
      <w:r w:rsidR="00700F46">
        <w:t>i</w:t>
      </w:r>
      <w:r w:rsidR="0066499C">
        <w:t>n Oostenrijk</w:t>
      </w:r>
      <w:r w:rsidR="006415A5">
        <w:t xml:space="preserve">. </w:t>
      </w:r>
      <w:r w:rsidR="001D6E69">
        <w:t xml:space="preserve">Dit is een theoretisch </w:t>
      </w:r>
      <w:r w:rsidR="00700F46">
        <w:t xml:space="preserve">gedeelte </w:t>
      </w:r>
      <w:r w:rsidR="001D6E69">
        <w:t xml:space="preserve">dat </w:t>
      </w:r>
      <w:r w:rsidR="00700F46">
        <w:t xml:space="preserve">enerzijds gedoceerd wordt door de trainer en anderzijds in interactie met de deelnemers in </w:t>
      </w:r>
      <w:r w:rsidR="001D6E69">
        <w:t xml:space="preserve">verschillende werkvormen </w:t>
      </w:r>
      <w:r w:rsidR="00700F46">
        <w:t>wordt o</w:t>
      </w:r>
      <w:r w:rsidR="001D6E69">
        <w:t>m</w:t>
      </w:r>
      <w:r w:rsidR="00700F46">
        <w:t>ge</w:t>
      </w:r>
      <w:r w:rsidR="001D6E69">
        <w:t xml:space="preserve">zet naar de praktijk. Belangrijk is dat </w:t>
      </w:r>
      <w:r w:rsidR="00D97099">
        <w:t>de trainer</w:t>
      </w:r>
      <w:r w:rsidR="001D6E69">
        <w:t xml:space="preserve"> de tijd neemt</w:t>
      </w:r>
      <w:r w:rsidR="005D628E">
        <w:t xml:space="preserve"> om de theorie goed uit te leggen en meteen linken </w:t>
      </w:r>
      <w:r w:rsidR="00700F46">
        <w:t>legt</w:t>
      </w:r>
      <w:r w:rsidR="00D97099">
        <w:t xml:space="preserve"> </w:t>
      </w:r>
      <w:r w:rsidR="005D628E">
        <w:t xml:space="preserve">naar de </w:t>
      </w:r>
      <w:r w:rsidR="00700F46">
        <w:t>praktijk</w:t>
      </w:r>
      <w:r w:rsidR="005D628E">
        <w:t xml:space="preserve">. </w:t>
      </w:r>
      <w:r w:rsidR="008E3820">
        <w:t xml:space="preserve">De theorie wordt met een powerpoint voorgesteld door de trainer. </w:t>
      </w:r>
      <w:r w:rsidR="00700F46">
        <w:t>D</w:t>
      </w:r>
      <w:r w:rsidR="008E3820">
        <w:t xml:space="preserve">e trainer </w:t>
      </w:r>
      <w:r w:rsidR="00700F46">
        <w:t xml:space="preserve">dient de theorie goed in de vingers te hebben, want hij dient deze </w:t>
      </w:r>
      <w:r w:rsidR="008E3820">
        <w:t xml:space="preserve">theorie interactief te </w:t>
      </w:r>
      <w:r w:rsidR="00700F46">
        <w:t>brengen</w:t>
      </w:r>
      <w:r w:rsidR="008E3820">
        <w:t xml:space="preserve"> en </w:t>
      </w:r>
      <w:r w:rsidR="00700F46">
        <w:t xml:space="preserve">voortdurend </w:t>
      </w:r>
      <w:r w:rsidR="008E3820">
        <w:t xml:space="preserve">te </w:t>
      </w:r>
      <w:r w:rsidR="00BD089E">
        <w:t>vragen naar situaties die de deelnemers herkennen</w:t>
      </w:r>
      <w:r w:rsidR="00700F46">
        <w:t xml:space="preserve"> en illustreren</w:t>
      </w:r>
      <w:r w:rsidR="00FA78C5">
        <w:t xml:space="preserve"> met praktijkvoorbeelden</w:t>
      </w:r>
      <w:r w:rsidR="00BD089E">
        <w:t>.</w:t>
      </w:r>
    </w:p>
    <w:p w14:paraId="5C142995" w14:textId="77777777" w:rsidR="00500C85" w:rsidRDefault="00500C85" w:rsidP="00BD089E"/>
    <w:p w14:paraId="7D197F3F" w14:textId="77780587" w:rsidR="00500C85" w:rsidRDefault="00F87D52" w:rsidP="00BD089E">
      <w:r>
        <w:t xml:space="preserve">Het stukje ‘inclusieve communicatie’ </w:t>
      </w:r>
      <w:r w:rsidR="00D97099">
        <w:t xml:space="preserve">heeft </w:t>
      </w:r>
      <w:r w:rsidR="0086051D">
        <w:t>zes</w:t>
      </w:r>
      <w:r w:rsidR="00D97099">
        <w:t xml:space="preserve"> handvaten. </w:t>
      </w:r>
      <w:r w:rsidR="0086051D">
        <w:t xml:space="preserve">De handvaten worden telkens per twee bekeken waarna men een praktijkgerichte </w:t>
      </w:r>
      <w:r w:rsidR="00102D41">
        <w:t xml:space="preserve">oefening doet. Dit is nodig om de theorie </w:t>
      </w:r>
      <w:r w:rsidR="004430B1">
        <w:t xml:space="preserve">te kunnen omzetten naar de praktijk. Hieronder bekijken we </w:t>
      </w:r>
      <w:r w:rsidR="00E924A1">
        <w:t xml:space="preserve">per </w:t>
      </w:r>
      <w:r w:rsidR="005D3D2A">
        <w:t xml:space="preserve">handvat </w:t>
      </w:r>
      <w:r w:rsidR="008A2642">
        <w:t xml:space="preserve">een werkvorm. De theorie kan men terugvinden onder de powerpoint </w:t>
      </w:r>
      <w:r w:rsidR="004B7DD1">
        <w:t>‘Inclusi</w:t>
      </w:r>
      <w:r w:rsidR="00700F46">
        <w:t>e</w:t>
      </w:r>
      <w:r w:rsidR="004B7DD1">
        <w:t xml:space="preserve">ve Communicatie’. </w:t>
      </w:r>
    </w:p>
    <w:p w14:paraId="651D901C" w14:textId="77777777" w:rsidR="00700F46" w:rsidRDefault="00700F46" w:rsidP="00BD089E"/>
    <w:tbl>
      <w:tblPr>
        <w:tblStyle w:val="Tabelraster"/>
        <w:tblW w:w="9111" w:type="dxa"/>
        <w:tblLook w:val="04A0" w:firstRow="1" w:lastRow="0" w:firstColumn="1" w:lastColumn="0" w:noHBand="0" w:noVBand="1"/>
      </w:tblPr>
      <w:tblGrid>
        <w:gridCol w:w="3114"/>
        <w:gridCol w:w="5997"/>
      </w:tblGrid>
      <w:tr w:rsidR="002B3B40" w:rsidRPr="00D91DE4" w14:paraId="23EE2043" w14:textId="77777777">
        <w:trPr>
          <w:trHeight w:val="364"/>
        </w:trPr>
        <w:tc>
          <w:tcPr>
            <w:tcW w:w="3114" w:type="dxa"/>
            <w:shd w:val="clear" w:color="auto" w:fill="13304C"/>
          </w:tcPr>
          <w:p w14:paraId="58840252" w14:textId="77777777" w:rsidR="002B3B40" w:rsidRPr="00062B31" w:rsidRDefault="002B3B40">
            <w:r w:rsidRPr="00062B31">
              <w:rPr>
                <w:rFonts w:cstheme="minorHAnsi"/>
              </w:rPr>
              <w:t>Startopstelling van de ruimte</w:t>
            </w:r>
          </w:p>
        </w:tc>
        <w:tc>
          <w:tcPr>
            <w:tcW w:w="5997" w:type="dxa"/>
            <w:shd w:val="clear" w:color="auto" w:fill="FFFFFF" w:themeFill="background1"/>
          </w:tcPr>
          <w:p w14:paraId="5B59ED36" w14:textId="03B258F1" w:rsidR="002B3B40" w:rsidRPr="00062B31" w:rsidRDefault="006A59EB" w:rsidP="006A59EB">
            <w:r w:rsidRPr="006A59EB">
              <w:t>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hebben. Tafels kunnen worden geplaatst voor de deelnemers om notities te maken en materiaal te plaatsen, terwijl de open ruimte in het midden van de U-vorm ruimte biedt voor actieve deelname en oefeningen. Deze indeling stimuleert een open dialoog en zorgt ervoor dat iedereen betrokken is bij de leeractiviteit.</w:t>
            </w:r>
          </w:p>
        </w:tc>
      </w:tr>
      <w:tr w:rsidR="002B3B40" w:rsidRPr="00D91DE4" w14:paraId="45D4C70F" w14:textId="77777777">
        <w:trPr>
          <w:trHeight w:val="189"/>
        </w:trPr>
        <w:tc>
          <w:tcPr>
            <w:tcW w:w="3114" w:type="dxa"/>
            <w:shd w:val="clear" w:color="auto" w:fill="13304C"/>
          </w:tcPr>
          <w:p w14:paraId="0158768C" w14:textId="77777777" w:rsidR="002B3B40" w:rsidRPr="00062B31" w:rsidRDefault="002B3B40">
            <w:r w:rsidRPr="00062B31">
              <w:t>Duurtijd</w:t>
            </w:r>
          </w:p>
          <w:p w14:paraId="39C881EC" w14:textId="77777777" w:rsidR="002B3B40" w:rsidRPr="00062B31" w:rsidRDefault="002B3B40"/>
        </w:tc>
        <w:tc>
          <w:tcPr>
            <w:tcW w:w="5997" w:type="dxa"/>
            <w:shd w:val="clear" w:color="auto" w:fill="FFFFFF" w:themeFill="background1"/>
          </w:tcPr>
          <w:p w14:paraId="5C2D02E4" w14:textId="3490C696" w:rsidR="002B3B40" w:rsidRPr="00062B31" w:rsidRDefault="007F021D" w:rsidP="001F0644">
            <w:r>
              <w:t>20</w:t>
            </w:r>
            <w:r w:rsidR="001F0644">
              <w:t>-30 minuten</w:t>
            </w:r>
            <w:r w:rsidR="002B3B40" w:rsidRPr="00D91DE4">
              <w:t xml:space="preserve">  </w:t>
            </w:r>
          </w:p>
        </w:tc>
      </w:tr>
      <w:tr w:rsidR="002B3B40" w:rsidRPr="00D91DE4" w14:paraId="6F4D52D5" w14:textId="77777777">
        <w:trPr>
          <w:trHeight w:val="364"/>
        </w:trPr>
        <w:tc>
          <w:tcPr>
            <w:tcW w:w="3114" w:type="dxa"/>
            <w:shd w:val="clear" w:color="auto" w:fill="13304C"/>
          </w:tcPr>
          <w:p w14:paraId="0EE56950" w14:textId="77777777" w:rsidR="002B3B40" w:rsidRPr="00062B31" w:rsidRDefault="002B3B40">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1205D3E5" w14:textId="77777777" w:rsidR="002B3B40" w:rsidRPr="00062B31" w:rsidRDefault="002B3B40">
            <w:r w:rsidRPr="00062B31">
              <w:rPr>
                <w:rFonts w:cstheme="minorHAnsi"/>
              </w:rPr>
              <w:t xml:space="preserve">(+ downloadbaar materiaal)  </w:t>
            </w:r>
          </w:p>
        </w:tc>
        <w:tc>
          <w:tcPr>
            <w:tcW w:w="5997" w:type="dxa"/>
            <w:shd w:val="clear" w:color="auto" w:fill="FFFFFF" w:themeFill="background1"/>
          </w:tcPr>
          <w:p w14:paraId="75AF0503" w14:textId="5994BCE8" w:rsidR="007D36FD" w:rsidRPr="0086732F" w:rsidRDefault="007D36FD" w:rsidP="008F14BB">
            <w:pPr>
              <w:pStyle w:val="Lijstalinea"/>
              <w:numPr>
                <w:ilvl w:val="1"/>
                <w:numId w:val="4"/>
              </w:numPr>
            </w:pPr>
            <w:r w:rsidRPr="0086732F">
              <w:t>Reflectieboek</w:t>
            </w:r>
            <w:r w:rsidR="00E418E3" w:rsidRPr="0086732F">
              <w:t xml:space="preserve"> (Mijn identiteit)</w:t>
            </w:r>
          </w:p>
          <w:p w14:paraId="1463425B" w14:textId="6A1E7121" w:rsidR="007165F5" w:rsidRPr="0086732F" w:rsidRDefault="007165F5" w:rsidP="008F14BB">
            <w:pPr>
              <w:pStyle w:val="Lijstalinea"/>
              <w:numPr>
                <w:ilvl w:val="1"/>
                <w:numId w:val="4"/>
              </w:numPr>
            </w:pPr>
            <w:r w:rsidRPr="0086732F">
              <w:t xml:space="preserve">Powerpoint – </w:t>
            </w:r>
            <w:r w:rsidR="008F14BB" w:rsidRPr="0086732F">
              <w:t>I</w:t>
            </w:r>
            <w:r w:rsidRPr="0086732F">
              <w:t xml:space="preserve">nclusieve </w:t>
            </w:r>
            <w:r w:rsidR="008F14BB" w:rsidRPr="0086732F">
              <w:t>C</w:t>
            </w:r>
            <w:r w:rsidRPr="0086732F">
              <w:t>ommunicatie</w:t>
            </w:r>
          </w:p>
          <w:p w14:paraId="5D612410" w14:textId="267B0B86" w:rsidR="00D67EB1" w:rsidRPr="0086732F" w:rsidRDefault="00D67EB1" w:rsidP="008F14BB">
            <w:pPr>
              <w:pStyle w:val="Lijstalinea"/>
              <w:numPr>
                <w:ilvl w:val="1"/>
                <w:numId w:val="4"/>
              </w:numPr>
            </w:pPr>
            <w:r w:rsidRPr="0086732F">
              <w:t>Pennen</w:t>
            </w:r>
          </w:p>
          <w:p w14:paraId="534A1BBB" w14:textId="31D8CB4E" w:rsidR="007D36FD" w:rsidRPr="0086732F" w:rsidRDefault="007D36FD" w:rsidP="008F14BB">
            <w:pPr>
              <w:pStyle w:val="Lijstalinea"/>
              <w:numPr>
                <w:ilvl w:val="1"/>
                <w:numId w:val="4"/>
              </w:numPr>
            </w:pPr>
            <w:r w:rsidRPr="0086732F">
              <w:t>Laptop</w:t>
            </w:r>
            <w:r w:rsidR="00831602" w:rsidRPr="0086732F">
              <w:t>/computer</w:t>
            </w:r>
          </w:p>
          <w:p w14:paraId="54F8FEA1" w14:textId="132A32AD" w:rsidR="002B3B40" w:rsidRPr="0086732F" w:rsidRDefault="007D36FD" w:rsidP="008F14BB">
            <w:pPr>
              <w:pStyle w:val="Lijstalinea"/>
              <w:numPr>
                <w:ilvl w:val="1"/>
                <w:numId w:val="4"/>
              </w:numPr>
            </w:pPr>
            <w:r w:rsidRPr="0086732F">
              <w:t>Biemer</w:t>
            </w:r>
            <w:r w:rsidR="002B3B40" w:rsidRPr="0086732F">
              <w:t xml:space="preserve"> </w:t>
            </w:r>
          </w:p>
        </w:tc>
      </w:tr>
      <w:tr w:rsidR="002B3B40" w:rsidRPr="00D91DE4" w14:paraId="4A963DE5" w14:textId="77777777">
        <w:trPr>
          <w:trHeight w:val="364"/>
        </w:trPr>
        <w:tc>
          <w:tcPr>
            <w:tcW w:w="9111" w:type="dxa"/>
            <w:gridSpan w:val="2"/>
            <w:shd w:val="clear" w:color="auto" w:fill="13304C"/>
          </w:tcPr>
          <w:p w14:paraId="046FA83F" w14:textId="2982688F" w:rsidR="002B3B40" w:rsidRPr="00062B31" w:rsidRDefault="002B3B40">
            <w:pPr>
              <w:jc w:val="center"/>
              <w:rPr>
                <w:b/>
                <w:bCs/>
              </w:rPr>
            </w:pPr>
            <w:r w:rsidRPr="00062B31">
              <w:rPr>
                <w:b/>
                <w:bCs/>
              </w:rPr>
              <w:t>Werkvorm/Aanpak /</w:t>
            </w:r>
            <w:r w:rsidR="00FA78C5">
              <w:rPr>
                <w:b/>
                <w:bCs/>
              </w:rPr>
              <w:t>A</w:t>
            </w:r>
            <w:r w:rsidRPr="00062B31">
              <w:rPr>
                <w:b/>
                <w:bCs/>
              </w:rPr>
              <w:t>ctie</w:t>
            </w:r>
          </w:p>
        </w:tc>
      </w:tr>
      <w:tr w:rsidR="002B3B40" w:rsidRPr="00D91DE4" w14:paraId="1633AC04" w14:textId="77777777">
        <w:trPr>
          <w:trHeight w:val="330"/>
        </w:trPr>
        <w:tc>
          <w:tcPr>
            <w:tcW w:w="9111" w:type="dxa"/>
            <w:gridSpan w:val="2"/>
          </w:tcPr>
          <w:p w14:paraId="73C87344" w14:textId="77777777" w:rsidR="007471EB" w:rsidRDefault="007471EB" w:rsidP="007471EB">
            <w:pPr>
              <w:rPr>
                <w:b/>
                <w:bCs/>
              </w:rPr>
            </w:pPr>
            <w:r w:rsidRPr="007471EB">
              <w:rPr>
                <w:b/>
                <w:bCs/>
              </w:rPr>
              <w:t>Stappen:</w:t>
            </w:r>
          </w:p>
          <w:p w14:paraId="4AAE59B0" w14:textId="77777777" w:rsidR="009B3271" w:rsidRDefault="009B3271" w:rsidP="007471EB">
            <w:pPr>
              <w:rPr>
                <w:b/>
                <w:bCs/>
              </w:rPr>
            </w:pPr>
          </w:p>
          <w:p w14:paraId="083B8A6E" w14:textId="2F7E1BFB" w:rsidR="00BF28B5" w:rsidRDefault="00BF28B5" w:rsidP="007471EB">
            <w:pPr>
              <w:rPr>
                <w:b/>
                <w:bCs/>
              </w:rPr>
            </w:pPr>
            <w:r>
              <w:rPr>
                <w:b/>
                <w:bCs/>
              </w:rPr>
              <w:t>Voorbereiding:</w:t>
            </w:r>
          </w:p>
          <w:p w14:paraId="03866BE9" w14:textId="42253222" w:rsidR="00AE4235" w:rsidRDefault="00BF28B5" w:rsidP="00BF28B5">
            <w:r>
              <w:t xml:space="preserve">Bereid </w:t>
            </w:r>
            <w:r w:rsidR="00360B38">
              <w:t xml:space="preserve">de lessen goed voor door de theorie onder de powerpoint ‘Inclusieve Communicatie’ goed te bestuderen. Als trainer moet je de theorie goed </w:t>
            </w:r>
            <w:r w:rsidR="00FA78C5">
              <w:t>beheersen</w:t>
            </w:r>
            <w:r w:rsidR="00360B38">
              <w:t xml:space="preserve"> om deze </w:t>
            </w:r>
            <w:r w:rsidR="00A44082">
              <w:t xml:space="preserve">te kunnen onderwijzen aan de deelnemers. </w:t>
            </w:r>
            <w:r w:rsidR="00AE4235">
              <w:t xml:space="preserve">Wees grondig in je voorbereiding en bereid voorbeelden voor die </w:t>
            </w:r>
            <w:r w:rsidR="0065441F">
              <w:t>aansluiten</w:t>
            </w:r>
            <w:r w:rsidR="004A1A7A">
              <w:t xml:space="preserve"> bij de realiteit van de deelnemers. </w:t>
            </w:r>
            <w:r w:rsidR="00B9342D">
              <w:t xml:space="preserve">De theorie </w:t>
            </w:r>
            <w:r w:rsidR="00A2788B">
              <w:t>kan best</w:t>
            </w:r>
            <w:r w:rsidR="00B9342D">
              <w:t xml:space="preserve"> </w:t>
            </w:r>
            <w:r w:rsidR="00FA78C5">
              <w:t xml:space="preserve">met voorbeelden uit </w:t>
            </w:r>
            <w:r w:rsidR="00B9342D">
              <w:t xml:space="preserve">de context van de deelnemers gegeven worden </w:t>
            </w:r>
            <w:r w:rsidR="00A2788B">
              <w:t xml:space="preserve">zodat men de aansluiting met de realiteit gemakkelijker kan vinden. Gebruik daarom voorbeelden </w:t>
            </w:r>
            <w:r w:rsidR="009B3271">
              <w:t xml:space="preserve">die herkenbaar zijn voor de deelnemers. Wees bovendien ook interactief en vraag telkens naar situaties die </w:t>
            </w:r>
            <w:r w:rsidR="00FA78C5">
              <w:t>de deelnemers</w:t>
            </w:r>
            <w:r w:rsidR="009B3271">
              <w:t xml:space="preserve"> hebben meegemaakt. Zo k</w:t>
            </w:r>
            <w:r w:rsidR="00FA78C5">
              <w:t>a</w:t>
            </w:r>
            <w:r w:rsidR="009B3271">
              <w:t>n men de link met de praktijk gemakkelijker leggen.</w:t>
            </w:r>
          </w:p>
          <w:p w14:paraId="138C147C" w14:textId="77777777" w:rsidR="009B3271" w:rsidRPr="007471EB" w:rsidRDefault="009B3271" w:rsidP="00BF28B5"/>
          <w:p w14:paraId="0B4887AD" w14:textId="77777777" w:rsidR="009B3271" w:rsidRDefault="007471EB" w:rsidP="00794EE5">
            <w:pPr>
              <w:pStyle w:val="Lijstalinea"/>
              <w:numPr>
                <w:ilvl w:val="0"/>
                <w:numId w:val="32"/>
              </w:numPr>
            </w:pPr>
            <w:r w:rsidRPr="009B3271">
              <w:rPr>
                <w:b/>
                <w:bCs/>
              </w:rPr>
              <w:t>Introductie</w:t>
            </w:r>
            <w:r w:rsidRPr="007471EB">
              <w:t xml:space="preserve">: </w:t>
            </w:r>
          </w:p>
          <w:p w14:paraId="6BFAFC06" w14:textId="4E9A8A5A" w:rsidR="007471EB" w:rsidRDefault="007471EB" w:rsidP="00270A67">
            <w:r w:rsidRPr="007471EB">
              <w:t xml:space="preserve">Leg het concept van </w:t>
            </w:r>
            <w:r w:rsidR="009B3271">
              <w:t>‘Kruispuntdenken’</w:t>
            </w:r>
            <w:r w:rsidRPr="007471EB">
              <w:t xml:space="preserve"> uit </w:t>
            </w:r>
            <w:r w:rsidR="00EB41CE">
              <w:t xml:space="preserve">aan de hand van de powerpoint ‘Inclusieve </w:t>
            </w:r>
            <w:r w:rsidR="00FA78C5">
              <w:t>C</w:t>
            </w:r>
            <w:r w:rsidR="00EB41CE">
              <w:t>ommunicatie’</w:t>
            </w:r>
            <w:r w:rsidR="00E64E70">
              <w:t xml:space="preserve"> </w:t>
            </w:r>
            <w:r w:rsidRPr="007471EB">
              <w:t xml:space="preserve">en hoe </w:t>
            </w:r>
            <w:r w:rsidR="00270A67" w:rsidRPr="00270A67">
              <w:t>verschillende identiteitsaspecten elkaar kunnen kruisen en beïnvloeden</w:t>
            </w:r>
            <w:r w:rsidRPr="007471EB">
              <w:t>.</w:t>
            </w:r>
          </w:p>
          <w:p w14:paraId="37895FE1" w14:textId="77777777" w:rsidR="00EF7EEF" w:rsidRPr="007471EB" w:rsidRDefault="00EF7EEF" w:rsidP="00270A67"/>
          <w:p w14:paraId="57012D96" w14:textId="77777777" w:rsidR="00EF7EEF" w:rsidRDefault="00EF7EEF" w:rsidP="00794EE5">
            <w:pPr>
              <w:pStyle w:val="Lijstalinea"/>
              <w:numPr>
                <w:ilvl w:val="0"/>
                <w:numId w:val="32"/>
              </w:numPr>
            </w:pPr>
            <w:r w:rsidRPr="00EF7EEF">
              <w:rPr>
                <w:b/>
                <w:bCs/>
              </w:rPr>
              <w:t>Identiteit opmaken</w:t>
            </w:r>
            <w:r w:rsidR="007471EB" w:rsidRPr="007471EB">
              <w:t xml:space="preserve">: </w:t>
            </w:r>
          </w:p>
          <w:p w14:paraId="368B9DC0" w14:textId="203F01FF" w:rsidR="00E1130B" w:rsidRDefault="00EF7EEF" w:rsidP="001811FD">
            <w:r w:rsidRPr="00EF7EEF">
              <w:t xml:space="preserve">Deelnemers schrijven </w:t>
            </w:r>
            <w:r>
              <w:t xml:space="preserve">in </w:t>
            </w:r>
            <w:r w:rsidR="00DF3144">
              <w:t>hun</w:t>
            </w:r>
            <w:r w:rsidR="00433EF1">
              <w:t xml:space="preserve"> reflectieboek</w:t>
            </w:r>
            <w:r w:rsidRPr="00EF7EEF">
              <w:t xml:space="preserve"> verschillende aspecten van hun identiteit, zoals gender, etniciteit, leeftijd, religie, beroep, enz</w:t>
            </w:r>
            <w:r w:rsidR="007471EB" w:rsidRPr="007471EB">
              <w:t>.</w:t>
            </w:r>
            <w:r w:rsidR="001811FD">
              <w:t xml:space="preserve"> Geef de deelnemers de tijd om hun eigen identiteit</w:t>
            </w:r>
            <w:r w:rsidR="00FA78C5">
              <w:t>en</w:t>
            </w:r>
            <w:r w:rsidR="001811FD">
              <w:t xml:space="preserve"> op te maken.</w:t>
            </w:r>
          </w:p>
          <w:p w14:paraId="14A1A668" w14:textId="77777777" w:rsidR="001811FD" w:rsidRDefault="001811FD" w:rsidP="001811FD"/>
          <w:p w14:paraId="0D673CBC" w14:textId="3DC433C4" w:rsidR="001811FD" w:rsidRDefault="001811FD" w:rsidP="00794EE5">
            <w:pPr>
              <w:pStyle w:val="Lijstalinea"/>
              <w:numPr>
                <w:ilvl w:val="0"/>
                <w:numId w:val="32"/>
              </w:numPr>
            </w:pPr>
            <w:r w:rsidRPr="001811FD">
              <w:rPr>
                <w:b/>
                <w:bCs/>
              </w:rPr>
              <w:t>Identiteit</w:t>
            </w:r>
            <w:r>
              <w:t xml:space="preserve"> </w:t>
            </w:r>
            <w:r w:rsidRPr="001811FD">
              <w:rPr>
                <w:b/>
                <w:bCs/>
              </w:rPr>
              <w:t>partner:</w:t>
            </w:r>
          </w:p>
          <w:p w14:paraId="39E4C499" w14:textId="23BF8453" w:rsidR="001A74FF" w:rsidRPr="001A74FF" w:rsidRDefault="00FC67A4" w:rsidP="001A74FF">
            <w:r>
              <w:t xml:space="preserve">Verdeel de groep in duo’s. Geef de deelnemers </w:t>
            </w:r>
            <w:r w:rsidR="00451F8B">
              <w:t xml:space="preserve">individueel </w:t>
            </w:r>
            <w:r>
              <w:t xml:space="preserve">de tijd om </w:t>
            </w:r>
            <w:r w:rsidR="004E64F0">
              <w:t xml:space="preserve">in hun reflectieboek </w:t>
            </w:r>
            <w:r w:rsidR="00451F8B">
              <w:t xml:space="preserve">de </w:t>
            </w:r>
            <w:r w:rsidR="001A74FF" w:rsidRPr="001A74FF">
              <w:t xml:space="preserve">verschillende aspecten van </w:t>
            </w:r>
            <w:r w:rsidR="001A74FF">
              <w:t>de</w:t>
            </w:r>
            <w:r w:rsidR="001A74FF" w:rsidRPr="001A74FF">
              <w:t xml:space="preserve"> identiteit</w:t>
            </w:r>
            <w:r w:rsidR="00FA78C5">
              <w:t>en</w:t>
            </w:r>
            <w:r w:rsidR="001A74FF">
              <w:t xml:space="preserve"> </w:t>
            </w:r>
            <w:r w:rsidR="0070362C">
              <w:t>van</w:t>
            </w:r>
            <w:r w:rsidR="001A74FF">
              <w:t xml:space="preserve"> hun partner</w:t>
            </w:r>
            <w:r w:rsidR="0070362C">
              <w:t xml:space="preserve"> </w:t>
            </w:r>
            <w:r w:rsidR="00C40772">
              <w:t xml:space="preserve">neer </w:t>
            </w:r>
            <w:r w:rsidR="0070362C">
              <w:t>te schrijven</w:t>
            </w:r>
            <w:r w:rsidR="001A74FF" w:rsidRPr="001A74FF">
              <w:t xml:space="preserve">. </w:t>
            </w:r>
            <w:r w:rsidR="00E14343">
              <w:t xml:space="preserve">De deelnemers mogen niet met elkaar </w:t>
            </w:r>
            <w:r w:rsidR="00C40772">
              <w:t>overleggen</w:t>
            </w:r>
            <w:r w:rsidR="00E14343">
              <w:t xml:space="preserve">. Ze schrijven de </w:t>
            </w:r>
            <w:r w:rsidR="00B054A2">
              <w:t xml:space="preserve">deelidentiteiten van de partner </w:t>
            </w:r>
            <w:r w:rsidR="00C40772">
              <w:t xml:space="preserve">neer </w:t>
            </w:r>
            <w:r w:rsidR="00B054A2">
              <w:t>die ze zien/kennen.</w:t>
            </w:r>
          </w:p>
          <w:p w14:paraId="4BD74055" w14:textId="77777777" w:rsidR="00EF7EEF" w:rsidRPr="007471EB" w:rsidRDefault="00EF7EEF" w:rsidP="00EF7EEF"/>
          <w:p w14:paraId="017EBE6F" w14:textId="77777777" w:rsidR="00B054A2" w:rsidRDefault="007471EB" w:rsidP="00794EE5">
            <w:pPr>
              <w:pStyle w:val="Lijstalinea"/>
              <w:numPr>
                <w:ilvl w:val="0"/>
                <w:numId w:val="32"/>
              </w:numPr>
            </w:pPr>
            <w:r w:rsidRPr="00B054A2">
              <w:rPr>
                <w:b/>
                <w:bCs/>
              </w:rPr>
              <w:t>Delen in Groepjes</w:t>
            </w:r>
            <w:r w:rsidRPr="007471EB">
              <w:t xml:space="preserve">: </w:t>
            </w:r>
          </w:p>
          <w:p w14:paraId="16203A18" w14:textId="6DCCC593" w:rsidR="007471EB" w:rsidRDefault="007471EB" w:rsidP="007471EB">
            <w:r w:rsidRPr="007471EB">
              <w:t>D</w:t>
            </w:r>
            <w:r w:rsidR="008009C0">
              <w:t>e d</w:t>
            </w:r>
            <w:r w:rsidRPr="007471EB">
              <w:t xml:space="preserve">eelnemers </w:t>
            </w:r>
            <w:r w:rsidR="008009C0">
              <w:t>gaan in duo’s zitten en</w:t>
            </w:r>
            <w:r w:rsidRPr="007471EB">
              <w:t xml:space="preserve"> leggen uit </w:t>
            </w:r>
            <w:r w:rsidR="00ED31C7">
              <w:t>welke asp</w:t>
            </w:r>
            <w:r w:rsidR="00D15151">
              <w:t>e</w:t>
            </w:r>
            <w:r w:rsidR="00ED31C7">
              <w:t xml:space="preserve">cten van de identiteit ze hebben neergeschreven van zichzelf en </w:t>
            </w:r>
            <w:r w:rsidRPr="007471EB">
              <w:t>waarom elk aspect belangrijk is. Ze bespreken hoe deze aspecten hun leven en interacties beïnvloeden.</w:t>
            </w:r>
          </w:p>
          <w:p w14:paraId="3EB5948C" w14:textId="77777777" w:rsidR="00ED31C7" w:rsidRDefault="00ED31C7" w:rsidP="007471EB"/>
          <w:p w14:paraId="3099D567" w14:textId="02C3A9CF" w:rsidR="00ED31C7" w:rsidRDefault="007805DF" w:rsidP="007471EB">
            <w:r>
              <w:t xml:space="preserve">Nadien krijgen ze de tijd om de deelidentiteiten </w:t>
            </w:r>
            <w:r w:rsidR="00426031">
              <w:t>te bespreken die hun partner over h</w:t>
            </w:r>
            <w:r w:rsidR="00B716F8">
              <w:t>e</w:t>
            </w:r>
            <w:r w:rsidR="00426031">
              <w:t>n</w:t>
            </w:r>
            <w:r w:rsidR="008506CF">
              <w:t xml:space="preserve"> hebben neergeschreven. Ze bespreken om de beurt welke aspecten overeenkomen en welke juist niet.</w:t>
            </w:r>
          </w:p>
          <w:p w14:paraId="2FA8C80E" w14:textId="77777777" w:rsidR="00B054A2" w:rsidRPr="007471EB" w:rsidRDefault="00B054A2" w:rsidP="007471EB"/>
          <w:p w14:paraId="0D6189F8" w14:textId="77777777" w:rsidR="00896ACF" w:rsidRDefault="007471EB" w:rsidP="00794EE5">
            <w:pPr>
              <w:pStyle w:val="Lijstalinea"/>
              <w:numPr>
                <w:ilvl w:val="0"/>
                <w:numId w:val="32"/>
              </w:numPr>
            </w:pPr>
            <w:r w:rsidRPr="00896ACF">
              <w:rPr>
                <w:b/>
                <w:bCs/>
              </w:rPr>
              <w:t>Reflectie</w:t>
            </w:r>
            <w:r w:rsidRPr="007471EB">
              <w:t xml:space="preserve">: </w:t>
            </w:r>
          </w:p>
          <w:p w14:paraId="6D616E27" w14:textId="1D60B26A" w:rsidR="007471EB" w:rsidRDefault="007471EB" w:rsidP="00896ACF">
            <w:r w:rsidRPr="007471EB">
              <w:t xml:space="preserve">Vraag de deelnemers om te reflecteren op hoe hun identiteiten </w:t>
            </w:r>
            <w:r w:rsidR="00A957B5">
              <w:t>zich kunnen uiten in machtsposities.</w:t>
            </w:r>
          </w:p>
          <w:p w14:paraId="74A6BC9D" w14:textId="77777777" w:rsidR="00A957B5" w:rsidRPr="007471EB" w:rsidRDefault="00A957B5" w:rsidP="00896ACF"/>
          <w:p w14:paraId="39BEA639" w14:textId="77777777" w:rsidR="00A957B5" w:rsidRDefault="007471EB" w:rsidP="00794EE5">
            <w:pPr>
              <w:pStyle w:val="Lijstalinea"/>
              <w:numPr>
                <w:ilvl w:val="0"/>
                <w:numId w:val="32"/>
              </w:numPr>
            </w:pPr>
            <w:r w:rsidRPr="00A957B5">
              <w:rPr>
                <w:b/>
                <w:bCs/>
              </w:rPr>
              <w:t>Groepsdiscussie</w:t>
            </w:r>
            <w:r w:rsidRPr="007471EB">
              <w:t xml:space="preserve">: </w:t>
            </w:r>
          </w:p>
          <w:p w14:paraId="4DCBBA4A" w14:textId="54A1D9BA" w:rsidR="007471EB" w:rsidRPr="007471EB" w:rsidRDefault="007471EB" w:rsidP="00A957B5">
            <w:r w:rsidRPr="007471EB">
              <w:t xml:space="preserve">Faciliteer een grotere groepsdiscussie over de ervaringen. Bespreek hoe dit begrip van </w:t>
            </w:r>
            <w:r w:rsidR="00A957B5">
              <w:t>kruispuntdenken</w:t>
            </w:r>
            <w:r w:rsidRPr="007471EB">
              <w:t xml:space="preserve"> de manier waarop we met anderen communiceren, kan beïnvloeden.</w:t>
            </w:r>
          </w:p>
          <w:p w14:paraId="6493D3DD" w14:textId="77777777" w:rsidR="002B3B40" w:rsidRPr="00D91DE4" w:rsidRDefault="002B3B40" w:rsidP="007471EB">
            <w:pPr>
              <w:rPr>
                <w:rFonts w:ascii="Avenir Next LT Pro" w:hAnsi="Avenir Next LT Pro"/>
                <w:sz w:val="22"/>
                <w:szCs w:val="22"/>
              </w:rPr>
            </w:pPr>
          </w:p>
        </w:tc>
      </w:tr>
    </w:tbl>
    <w:p w14:paraId="575ACA0D" w14:textId="77777777" w:rsidR="002B3B40" w:rsidRPr="00D91DE4" w:rsidRDefault="002B3B40" w:rsidP="002B3B40">
      <w:pPr>
        <w:jc w:val="both"/>
        <w:rPr>
          <w:rFonts w:cstheme="minorHAnsi"/>
          <w:i/>
          <w:iCs/>
          <w:color w:val="BFBFBF" w:themeColor="background1" w:themeShade="BF"/>
        </w:rPr>
      </w:pPr>
    </w:p>
    <w:p w14:paraId="51064231" w14:textId="77777777" w:rsidR="002B3B40" w:rsidRDefault="002B3B40" w:rsidP="002B3B40">
      <w:pPr>
        <w:pStyle w:val="Lijstalinea"/>
        <w:numPr>
          <w:ilvl w:val="0"/>
          <w:numId w:val="12"/>
        </w:numPr>
        <w:rPr>
          <w:b/>
          <w:bCs/>
          <w:color w:val="13304C"/>
        </w:rPr>
      </w:pPr>
      <w:r w:rsidRPr="00350162">
        <w:rPr>
          <w:b/>
          <w:bCs/>
          <w:color w:val="13304C"/>
        </w:rPr>
        <w:t>Specifieke aandachtspunten voor de trainer</w:t>
      </w:r>
    </w:p>
    <w:p w14:paraId="39F87F85" w14:textId="77777777" w:rsidR="00064176" w:rsidRPr="00064176" w:rsidRDefault="00064176" w:rsidP="00064176">
      <w:pPr>
        <w:rPr>
          <w:b/>
          <w:bCs/>
          <w:color w:val="13304C"/>
        </w:rPr>
      </w:pPr>
    </w:p>
    <w:p w14:paraId="78263A19" w14:textId="7C05DE43" w:rsidR="002B3B40" w:rsidRDefault="00064176" w:rsidP="00794EE5">
      <w:pPr>
        <w:pStyle w:val="Lijstalinea"/>
        <w:numPr>
          <w:ilvl w:val="0"/>
          <w:numId w:val="33"/>
        </w:numPr>
      </w:pPr>
      <w:r w:rsidRPr="00064176">
        <w:lastRenderedPageBreak/>
        <w:t xml:space="preserve">Zorg ervoor dat deelnemers zich veilig en gerespecteerd voelen om openlijk </w:t>
      </w:r>
      <w:r w:rsidR="001A3566">
        <w:t xml:space="preserve">hun identiteiten </w:t>
      </w:r>
      <w:r w:rsidRPr="00064176">
        <w:t>te delen.</w:t>
      </w:r>
    </w:p>
    <w:p w14:paraId="455EBE53" w14:textId="1BF9FB10" w:rsidR="00064176" w:rsidRDefault="0015170F" w:rsidP="00794EE5">
      <w:pPr>
        <w:pStyle w:val="Lijstalinea"/>
        <w:numPr>
          <w:ilvl w:val="0"/>
          <w:numId w:val="33"/>
        </w:numPr>
      </w:pPr>
      <w:r w:rsidRPr="0015170F">
        <w:t>Respecteer persoonlijke grenzen en druk niemand om meer te delen dan zij comfortabel vinden.</w:t>
      </w:r>
    </w:p>
    <w:p w14:paraId="3CDECF8C" w14:textId="2D269248" w:rsidR="0015170F" w:rsidRDefault="0015170F" w:rsidP="00794EE5">
      <w:pPr>
        <w:pStyle w:val="Lijstalinea"/>
        <w:numPr>
          <w:ilvl w:val="0"/>
          <w:numId w:val="33"/>
        </w:numPr>
      </w:pPr>
      <w:r w:rsidRPr="0015170F">
        <w:t>Bied begeleiding bij discussies en ondersteun deelnemers in hun reflectieproces.</w:t>
      </w:r>
    </w:p>
    <w:p w14:paraId="6071BC7D" w14:textId="18559DC2" w:rsidR="0015170F" w:rsidRPr="00064176" w:rsidRDefault="00A1773C" w:rsidP="00794EE5">
      <w:pPr>
        <w:pStyle w:val="Lijstalinea"/>
        <w:numPr>
          <w:ilvl w:val="0"/>
          <w:numId w:val="33"/>
        </w:numPr>
      </w:pPr>
      <w:r>
        <w:t>W</w:t>
      </w:r>
      <w:r w:rsidR="00632026" w:rsidRPr="00632026">
        <w:t>ees flexibel en bereid om de discussie aan te passen op basis van de behoeften en reacties van de groep.</w:t>
      </w:r>
    </w:p>
    <w:p w14:paraId="72E72E6C" w14:textId="77777777" w:rsidR="002F0472" w:rsidRPr="00D91DE4" w:rsidRDefault="002F0472" w:rsidP="002F0472">
      <w:pPr>
        <w:pStyle w:val="Kop2"/>
        <w:ind w:left="792"/>
        <w:jc w:val="both"/>
        <w:rPr>
          <w:rFonts w:ascii="Avenir Next LT Pro" w:hAnsi="Avenir Next LT Pro" w:cstheme="minorHAnsi"/>
        </w:rPr>
      </w:pPr>
    </w:p>
    <w:p w14:paraId="14CF3E43" w14:textId="77777777" w:rsidR="002B3B40" w:rsidRDefault="002B3B40" w:rsidP="002F0472">
      <w:pPr>
        <w:jc w:val="both"/>
        <w:sectPr w:rsidR="002B3B40" w:rsidSect="003C2C0C">
          <w:pgSz w:w="11906" w:h="16838"/>
          <w:pgMar w:top="1985" w:right="1418" w:bottom="1418" w:left="1418" w:header="709" w:footer="709" w:gutter="0"/>
          <w:cols w:space="708"/>
          <w:docGrid w:linePitch="360"/>
        </w:sectPr>
      </w:pPr>
    </w:p>
    <w:p w14:paraId="6D450BB9" w14:textId="77777777" w:rsidR="002B3B40" w:rsidRDefault="002B3B40" w:rsidP="00C171DE">
      <w:pPr>
        <w:pStyle w:val="Kop4"/>
      </w:pPr>
    </w:p>
    <w:p w14:paraId="1EBE761E" w14:textId="1202B914" w:rsidR="00C171DE" w:rsidRPr="00C171DE" w:rsidRDefault="00C171DE" w:rsidP="00C171DE">
      <w:pPr>
        <w:pStyle w:val="Kop4"/>
        <w:rPr>
          <w:u w:val="single"/>
        </w:rPr>
      </w:pPr>
      <w:r w:rsidRPr="00C171DE">
        <w:rPr>
          <w:u w:val="single"/>
        </w:rPr>
        <w:t>Handvat 2: Verschuivende meervoudige identiteiten</w:t>
      </w:r>
    </w:p>
    <w:p w14:paraId="7046899C" w14:textId="77777777" w:rsidR="00C171DE" w:rsidRPr="00C171DE" w:rsidRDefault="00C171DE" w:rsidP="00C171DE"/>
    <w:p w14:paraId="0CDFAA7A" w14:textId="77777777" w:rsidR="002B3B40" w:rsidRPr="00350162" w:rsidRDefault="002B3B40" w:rsidP="002B3B40">
      <w:pPr>
        <w:pStyle w:val="Lijstalinea"/>
        <w:numPr>
          <w:ilvl w:val="0"/>
          <w:numId w:val="12"/>
        </w:numPr>
        <w:rPr>
          <w:b/>
          <w:bCs/>
          <w:color w:val="13304C"/>
        </w:rPr>
      </w:pPr>
      <w:r w:rsidRPr="00350162">
        <w:rPr>
          <w:b/>
          <w:bCs/>
          <w:color w:val="13304C"/>
        </w:rPr>
        <w:t xml:space="preserve">Verwachte voorbereiding van de lerende </w:t>
      </w:r>
    </w:p>
    <w:p w14:paraId="331951B7" w14:textId="77777777" w:rsidR="001A3566" w:rsidRDefault="001A3566" w:rsidP="00D56BD1"/>
    <w:p w14:paraId="18221F3D" w14:textId="082CA096" w:rsidR="00D56BD1" w:rsidRDefault="00D56BD1" w:rsidP="00D56BD1">
      <w:r>
        <w:t>Geen verwachte voorbereiding.</w:t>
      </w:r>
    </w:p>
    <w:p w14:paraId="0B3C01EA" w14:textId="77777777" w:rsidR="00D56BD1" w:rsidRPr="00D91DE4" w:rsidRDefault="00D56BD1" w:rsidP="002F153C"/>
    <w:p w14:paraId="20D2CC86" w14:textId="77777777" w:rsidR="002B3B40" w:rsidRPr="00350162" w:rsidRDefault="002B3B40" w:rsidP="002B3B40">
      <w:pPr>
        <w:pStyle w:val="Lijstalinea"/>
        <w:numPr>
          <w:ilvl w:val="0"/>
          <w:numId w:val="12"/>
        </w:numPr>
        <w:rPr>
          <w:b/>
          <w:bCs/>
          <w:color w:val="13304C"/>
        </w:rPr>
      </w:pPr>
      <w:r w:rsidRPr="00350162">
        <w:rPr>
          <w:b/>
          <w:bCs/>
          <w:color w:val="13304C"/>
        </w:rPr>
        <w:t xml:space="preserve">Gedetailleerde beschrijving verloop/aanpak (gebruikte werkvormen) </w:t>
      </w:r>
    </w:p>
    <w:p w14:paraId="4CF9AEB1" w14:textId="77777777" w:rsidR="00700F46" w:rsidRDefault="00700F46" w:rsidP="00B52702"/>
    <w:p w14:paraId="23C35A76" w14:textId="77777777" w:rsidR="00700F46" w:rsidRDefault="00700F46" w:rsidP="00700F46">
      <w:r>
        <w:t>Binnen de opleiding ‘Omgaan met diversiteit’als algemene module bekijken we een aantal handvaten voor het realiseren van een inclusieve communicatie. Deze handvaten zijn gebasseerd op de filosofie van dr. Edwin Hoffman, professor aan de Universiteit Alpen Adria in Oostenrijk. Dit is een theoretisch gedeelte dat enerzijds gedoceerd wordt door de trainer en anderzijds in interactie met de deelnemers in verschillende werkvormen wordt omgezet naar de praktijk. Belangrijk is dat de trainer de tijd neemt om de theorie goed uit te leggen en meteen linken legt naar de praktijk. De theorie wordt met een powerpoint voorgesteld door de trainer. De trainer dient de theorie goed in de vingers te hebben, want hij dient deze theorie interactief te brengen en voortdurend te vragen naar situaties die de deelnemers herkennen en willen illustreren.</w:t>
      </w:r>
    </w:p>
    <w:p w14:paraId="187232C4" w14:textId="77777777" w:rsidR="00700F46" w:rsidRDefault="00700F46" w:rsidP="00700F46"/>
    <w:p w14:paraId="70125122" w14:textId="77777777" w:rsidR="00700F46" w:rsidRDefault="00700F46" w:rsidP="00700F46">
      <w:r>
        <w:t xml:space="preserve">Het stukje ‘inclusieve communicatie’ heeft zes handvaten. De handvaten worden telkens per twee bekeken waarna men een praktijkgerichte oefening doet. Dit is nodig om de theorie te kunnen omzetten naar de praktijk. Hieronder bekijken we per handvat een werkvorm. De theorie kan men terugvinden onder de powerpoint ‘Inclusive Communicatie’. </w:t>
      </w:r>
    </w:p>
    <w:p w14:paraId="65EF2DF7" w14:textId="77777777" w:rsidR="00700F46" w:rsidRDefault="00700F46" w:rsidP="00B52702"/>
    <w:tbl>
      <w:tblPr>
        <w:tblStyle w:val="Tabelraster"/>
        <w:tblW w:w="9111" w:type="dxa"/>
        <w:tblLook w:val="04A0" w:firstRow="1" w:lastRow="0" w:firstColumn="1" w:lastColumn="0" w:noHBand="0" w:noVBand="1"/>
      </w:tblPr>
      <w:tblGrid>
        <w:gridCol w:w="3114"/>
        <w:gridCol w:w="5997"/>
      </w:tblGrid>
      <w:tr w:rsidR="002B3B40" w:rsidRPr="00D91DE4" w14:paraId="096100C1" w14:textId="77777777">
        <w:trPr>
          <w:trHeight w:val="364"/>
        </w:trPr>
        <w:tc>
          <w:tcPr>
            <w:tcW w:w="3114" w:type="dxa"/>
            <w:shd w:val="clear" w:color="auto" w:fill="13304C"/>
          </w:tcPr>
          <w:p w14:paraId="723BF0FD" w14:textId="77777777" w:rsidR="002B3B40" w:rsidRPr="00062B31" w:rsidRDefault="002B3B40">
            <w:r w:rsidRPr="00062B31">
              <w:rPr>
                <w:rFonts w:cstheme="minorHAnsi"/>
              </w:rPr>
              <w:t>Startopstelling van de ruimte</w:t>
            </w:r>
          </w:p>
        </w:tc>
        <w:tc>
          <w:tcPr>
            <w:tcW w:w="5997" w:type="dxa"/>
            <w:shd w:val="clear" w:color="auto" w:fill="FFFFFF" w:themeFill="background1"/>
          </w:tcPr>
          <w:p w14:paraId="009904FD" w14:textId="2D1AC308" w:rsidR="002B3B40" w:rsidRPr="00062B31" w:rsidRDefault="006A59EB" w:rsidP="006A59EB">
            <w:r w:rsidRPr="006A59EB">
              <w:t xml:space="preserve">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1A3566">
              <w:t>onderhouden</w:t>
            </w:r>
            <w:r w:rsidRPr="006A59EB">
              <w:t xml:space="preserve">. Tafels kunnen worden geplaatst om notities te maken </w:t>
            </w:r>
            <w:r w:rsidR="001A3566">
              <w:t xml:space="preserve">door de deelnemers </w:t>
            </w:r>
            <w:r w:rsidRPr="006A59EB">
              <w:t>en materiaal te plaatsen, terwijl de open ruimte in het midden van de U-vorm ruimte biedt voor actieve deelname en oefeningen. Deze indeling stimuleert een open dialoog en zorgt ervoor dat iedereen betrokken is bij de leeractiviteit.</w:t>
            </w:r>
          </w:p>
        </w:tc>
      </w:tr>
      <w:tr w:rsidR="002B3B40" w:rsidRPr="00D91DE4" w14:paraId="5C317FC1" w14:textId="77777777">
        <w:trPr>
          <w:trHeight w:val="189"/>
        </w:trPr>
        <w:tc>
          <w:tcPr>
            <w:tcW w:w="3114" w:type="dxa"/>
            <w:shd w:val="clear" w:color="auto" w:fill="13304C"/>
          </w:tcPr>
          <w:p w14:paraId="6966B159" w14:textId="77777777" w:rsidR="002B3B40" w:rsidRPr="00062B31" w:rsidRDefault="002B3B40">
            <w:r w:rsidRPr="00062B31">
              <w:t>Duurtijd</w:t>
            </w:r>
          </w:p>
          <w:p w14:paraId="23AE8261" w14:textId="77777777" w:rsidR="002B3B40" w:rsidRPr="00062B31" w:rsidRDefault="002B3B40"/>
        </w:tc>
        <w:tc>
          <w:tcPr>
            <w:tcW w:w="5997" w:type="dxa"/>
            <w:shd w:val="clear" w:color="auto" w:fill="FFFFFF" w:themeFill="background1"/>
          </w:tcPr>
          <w:p w14:paraId="78CC99B4" w14:textId="383BF037" w:rsidR="002B3B40" w:rsidRPr="00062B31" w:rsidRDefault="007250E8" w:rsidP="007250E8">
            <w:r>
              <w:t>20-30 minuten</w:t>
            </w:r>
          </w:p>
        </w:tc>
      </w:tr>
      <w:tr w:rsidR="007165F5" w:rsidRPr="00D91DE4" w14:paraId="26CDAF9E" w14:textId="77777777">
        <w:trPr>
          <w:trHeight w:val="364"/>
        </w:trPr>
        <w:tc>
          <w:tcPr>
            <w:tcW w:w="3114" w:type="dxa"/>
            <w:shd w:val="clear" w:color="auto" w:fill="13304C"/>
          </w:tcPr>
          <w:p w14:paraId="71FF0892" w14:textId="77777777" w:rsidR="007165F5" w:rsidRPr="00062B31" w:rsidRDefault="007165F5" w:rsidP="007165F5">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5FF8B3BC" w14:textId="77777777" w:rsidR="007165F5" w:rsidRPr="00062B31" w:rsidRDefault="007165F5" w:rsidP="007165F5">
            <w:r w:rsidRPr="00062B31">
              <w:rPr>
                <w:rFonts w:cstheme="minorHAnsi"/>
              </w:rPr>
              <w:t xml:space="preserve">(+ downloadbaar materiaal)  </w:t>
            </w:r>
          </w:p>
        </w:tc>
        <w:tc>
          <w:tcPr>
            <w:tcW w:w="5997" w:type="dxa"/>
            <w:shd w:val="clear" w:color="auto" w:fill="FFFFFF" w:themeFill="background1"/>
          </w:tcPr>
          <w:p w14:paraId="125934F8" w14:textId="1C4AEFDE" w:rsidR="007165F5" w:rsidRPr="0086732F" w:rsidRDefault="007165F5" w:rsidP="008F14BB">
            <w:pPr>
              <w:pStyle w:val="Lijstalinea"/>
              <w:numPr>
                <w:ilvl w:val="1"/>
                <w:numId w:val="4"/>
              </w:numPr>
            </w:pPr>
            <w:r w:rsidRPr="0086732F">
              <w:t>Reflectieboek</w:t>
            </w:r>
            <w:r w:rsidR="0095269C" w:rsidRPr="0086732F">
              <w:t xml:space="preserve"> (</w:t>
            </w:r>
            <w:r w:rsidR="00E80554" w:rsidRPr="0086732F">
              <w:t>Mijn tijdlijn)</w:t>
            </w:r>
          </w:p>
          <w:p w14:paraId="2DBA9441" w14:textId="0F807043" w:rsidR="007165F5" w:rsidRPr="0086732F" w:rsidRDefault="007165F5" w:rsidP="008F14BB">
            <w:pPr>
              <w:pStyle w:val="Lijstalinea"/>
              <w:numPr>
                <w:ilvl w:val="1"/>
                <w:numId w:val="4"/>
              </w:numPr>
            </w:pPr>
            <w:r w:rsidRPr="0086732F">
              <w:t xml:space="preserve">Powerpoint – </w:t>
            </w:r>
            <w:r w:rsidR="008F14BB" w:rsidRPr="0086732F">
              <w:t>I</w:t>
            </w:r>
            <w:r w:rsidRPr="0086732F">
              <w:t xml:space="preserve">nclusieve </w:t>
            </w:r>
            <w:r w:rsidR="008F14BB" w:rsidRPr="0086732F">
              <w:t xml:space="preserve"> C</w:t>
            </w:r>
            <w:r w:rsidRPr="0086732F">
              <w:t>ommunicatie</w:t>
            </w:r>
          </w:p>
          <w:p w14:paraId="760546F8" w14:textId="3CA09793" w:rsidR="007165F5" w:rsidRPr="0086732F" w:rsidRDefault="007165F5" w:rsidP="008F14BB">
            <w:pPr>
              <w:pStyle w:val="Lijstalinea"/>
              <w:numPr>
                <w:ilvl w:val="1"/>
                <w:numId w:val="4"/>
              </w:numPr>
            </w:pPr>
            <w:r w:rsidRPr="0086732F">
              <w:t>Laptop/computer</w:t>
            </w:r>
          </w:p>
          <w:p w14:paraId="170E9DF0" w14:textId="5293A283" w:rsidR="007165F5" w:rsidRPr="0086732F" w:rsidRDefault="007165F5" w:rsidP="008F14BB">
            <w:pPr>
              <w:pStyle w:val="Lijstalinea"/>
              <w:numPr>
                <w:ilvl w:val="1"/>
                <w:numId w:val="4"/>
              </w:numPr>
              <w:jc w:val="both"/>
              <w:rPr>
                <w:rFonts w:cstheme="minorHAnsi"/>
                <w:i/>
                <w:iCs/>
                <w:color w:val="BFBFBF" w:themeColor="background1" w:themeShade="BF"/>
              </w:rPr>
            </w:pPr>
            <w:r w:rsidRPr="0086732F">
              <w:t xml:space="preserve">Biemer </w:t>
            </w:r>
          </w:p>
        </w:tc>
      </w:tr>
      <w:tr w:rsidR="007165F5" w:rsidRPr="00D91DE4" w14:paraId="45F6C941" w14:textId="77777777">
        <w:trPr>
          <w:trHeight w:val="364"/>
        </w:trPr>
        <w:tc>
          <w:tcPr>
            <w:tcW w:w="9111" w:type="dxa"/>
            <w:gridSpan w:val="2"/>
            <w:shd w:val="clear" w:color="auto" w:fill="13304C"/>
          </w:tcPr>
          <w:p w14:paraId="3BD7196A" w14:textId="77777777" w:rsidR="007165F5" w:rsidRPr="00062B31" w:rsidRDefault="007165F5" w:rsidP="007165F5">
            <w:pPr>
              <w:jc w:val="center"/>
              <w:rPr>
                <w:b/>
                <w:bCs/>
              </w:rPr>
            </w:pPr>
            <w:r w:rsidRPr="00062B31">
              <w:rPr>
                <w:b/>
                <w:bCs/>
              </w:rPr>
              <w:t>Werkvorm/Aanpak /actie</w:t>
            </w:r>
          </w:p>
        </w:tc>
      </w:tr>
      <w:tr w:rsidR="007165F5" w:rsidRPr="00D91DE4" w14:paraId="53BFB1B3" w14:textId="77777777">
        <w:trPr>
          <w:trHeight w:val="330"/>
        </w:trPr>
        <w:tc>
          <w:tcPr>
            <w:tcW w:w="9111" w:type="dxa"/>
            <w:gridSpan w:val="2"/>
          </w:tcPr>
          <w:p w14:paraId="0C1632CB" w14:textId="77777777" w:rsidR="008C047E" w:rsidRPr="008C047E" w:rsidRDefault="008C047E" w:rsidP="008C047E">
            <w:r w:rsidRPr="008C047E">
              <w:rPr>
                <w:b/>
                <w:bCs/>
              </w:rPr>
              <w:t>Stappen</w:t>
            </w:r>
            <w:r w:rsidRPr="008C047E">
              <w:t>:</w:t>
            </w:r>
          </w:p>
          <w:p w14:paraId="4AA73A03" w14:textId="77777777" w:rsidR="008C047E" w:rsidRPr="008C047E" w:rsidRDefault="008C047E" w:rsidP="008C047E"/>
          <w:p w14:paraId="0C695BA3" w14:textId="77777777" w:rsidR="008C047E" w:rsidRPr="008C047E" w:rsidRDefault="008C047E" w:rsidP="008C047E">
            <w:r w:rsidRPr="008C047E">
              <w:rPr>
                <w:b/>
                <w:bCs/>
              </w:rPr>
              <w:t>Voorbereiding</w:t>
            </w:r>
            <w:r w:rsidRPr="008C047E">
              <w:t>:</w:t>
            </w:r>
          </w:p>
          <w:p w14:paraId="40ED27D3" w14:textId="5A654AF3" w:rsidR="008C047E" w:rsidRDefault="008C047E" w:rsidP="008C047E">
            <w:r w:rsidRPr="008C047E">
              <w:lastRenderedPageBreak/>
              <w:t xml:space="preserve">Bereid de lessen goed voor door de theorie onder de powerpoint ‘Inclusieve Communicatie’ goed te bestuderen. Als trainer moet je de theorie goed in de </w:t>
            </w:r>
            <w:r w:rsidR="001A3566">
              <w:t>vingers hebben</w:t>
            </w:r>
            <w:r w:rsidRPr="008C047E">
              <w:t xml:space="preserve"> om deze te kunnen onderwijzen aan de deelnemers. </w:t>
            </w:r>
          </w:p>
          <w:p w14:paraId="2B3F6B9B" w14:textId="77777777" w:rsidR="008C047E" w:rsidRPr="008C047E" w:rsidRDefault="008C047E" w:rsidP="008C047E"/>
          <w:p w14:paraId="651D988D" w14:textId="17066D14" w:rsidR="008C047E" w:rsidRPr="008C047E" w:rsidRDefault="008C047E" w:rsidP="008C047E">
            <w:r w:rsidRPr="008C047E">
              <w:t xml:space="preserve">Wees grondig in je voorbereiding en bereid voorbeelden voor die aansluiten bij de realiteit van de deelnemers. De theorie kan best in de context van de deelnemers gegeven worden zodat men de aansluiting met de realiteit gemakkelijker kan vinden. Gebruik daarom voorbeelden die herkenbaar zijn voor de deelnemers. Wees bovendien ook interactief en vraag </w:t>
            </w:r>
            <w:r w:rsidR="001A3566">
              <w:t xml:space="preserve">de deelnemers </w:t>
            </w:r>
            <w:r w:rsidRPr="008C047E">
              <w:t>telkens naar situaties die zij hebben meegemaakt. Zo k</w:t>
            </w:r>
            <w:r w:rsidR="001A3566">
              <w:t>a</w:t>
            </w:r>
            <w:r w:rsidRPr="008C047E">
              <w:t>n men de link met de praktijk gemakkelijker leggen.</w:t>
            </w:r>
          </w:p>
          <w:p w14:paraId="3B723D54" w14:textId="77777777" w:rsidR="008C047E" w:rsidRPr="008C047E" w:rsidRDefault="008C047E" w:rsidP="008C047E"/>
          <w:p w14:paraId="28A78CC5" w14:textId="6C935900" w:rsidR="008C047E" w:rsidRPr="008C047E" w:rsidRDefault="008C047E" w:rsidP="00794EE5">
            <w:pPr>
              <w:pStyle w:val="Lijstalinea"/>
              <w:numPr>
                <w:ilvl w:val="0"/>
                <w:numId w:val="34"/>
              </w:numPr>
            </w:pPr>
            <w:r w:rsidRPr="008C047E">
              <w:rPr>
                <w:b/>
                <w:bCs/>
              </w:rPr>
              <w:t>Introductie</w:t>
            </w:r>
            <w:r w:rsidRPr="008C047E">
              <w:t xml:space="preserve"> </w:t>
            </w:r>
          </w:p>
          <w:p w14:paraId="3ED01F75" w14:textId="3A310B1D" w:rsidR="008C047E" w:rsidRPr="008C047E" w:rsidRDefault="008C047E" w:rsidP="008C047E">
            <w:r w:rsidRPr="008C047E">
              <w:t>Leg het concept van ‘</w:t>
            </w:r>
            <w:r w:rsidR="001A3566">
              <w:t>v</w:t>
            </w:r>
            <w:r w:rsidR="00EE1FDF">
              <w:t>erschuivende meervoudige identiteiten’</w:t>
            </w:r>
            <w:r w:rsidRPr="008C047E">
              <w:t xml:space="preserve"> uit aan de hand van de powerpoint ‘Inclusieve </w:t>
            </w:r>
            <w:r w:rsidR="001A3566">
              <w:t>C</w:t>
            </w:r>
            <w:r w:rsidRPr="008C047E">
              <w:t xml:space="preserve">ommunicatie’ en hoe </w:t>
            </w:r>
            <w:r w:rsidR="00AF2170">
              <w:t>het belang van onze deelidentiteiten kunnen verschuiven in tijd en context.</w:t>
            </w:r>
          </w:p>
          <w:p w14:paraId="70D52B81" w14:textId="77777777" w:rsidR="007165F5" w:rsidRPr="00D91DE4" w:rsidRDefault="007165F5" w:rsidP="008C047E"/>
          <w:p w14:paraId="0ADB3539" w14:textId="4BD781C7" w:rsidR="000A657E" w:rsidRDefault="000A657E" w:rsidP="00794EE5">
            <w:pPr>
              <w:pStyle w:val="Lijstalinea"/>
              <w:numPr>
                <w:ilvl w:val="0"/>
                <w:numId w:val="34"/>
              </w:numPr>
            </w:pPr>
            <w:r w:rsidRPr="000A657E">
              <w:rPr>
                <w:b/>
                <w:bCs/>
              </w:rPr>
              <w:t>Tijdlijn Creëren</w:t>
            </w:r>
          </w:p>
          <w:p w14:paraId="0C3F5F8E" w14:textId="41F2E177" w:rsidR="000A657E" w:rsidRDefault="000A657E" w:rsidP="000A657E">
            <w:r w:rsidRPr="000A657E">
              <w:t xml:space="preserve">Deelnemers </w:t>
            </w:r>
            <w:r w:rsidR="002B29B1">
              <w:t>gebruiken de</w:t>
            </w:r>
            <w:r w:rsidRPr="000A657E">
              <w:t xml:space="preserve"> </w:t>
            </w:r>
            <w:r w:rsidR="002B29B1">
              <w:t>tijd</w:t>
            </w:r>
            <w:r w:rsidRPr="000A657E">
              <w:t xml:space="preserve">lijn </w:t>
            </w:r>
            <w:r w:rsidR="002B29B1">
              <w:t>in hun reflectieboek</w:t>
            </w:r>
            <w:r w:rsidRPr="000A657E">
              <w:t xml:space="preserve"> en markeren belangrijke levensgebeurtenissen, met nadruk op momenten waarop hun identiteit significant veranderde of evolueerde.</w:t>
            </w:r>
          </w:p>
          <w:p w14:paraId="02454858" w14:textId="77777777" w:rsidR="000A657E" w:rsidRPr="000A657E" w:rsidRDefault="000A657E" w:rsidP="000A657E"/>
          <w:p w14:paraId="1393A5F0" w14:textId="523C8DD1" w:rsidR="006F28D5" w:rsidRDefault="000A657E" w:rsidP="00794EE5">
            <w:pPr>
              <w:pStyle w:val="Lijstalinea"/>
              <w:numPr>
                <w:ilvl w:val="0"/>
                <w:numId w:val="34"/>
              </w:numPr>
            </w:pPr>
            <w:r w:rsidRPr="006F28D5">
              <w:rPr>
                <w:b/>
                <w:bCs/>
              </w:rPr>
              <w:t>Reflectie</w:t>
            </w:r>
            <w:r w:rsidR="001A3566">
              <w:rPr>
                <w:b/>
                <w:bCs/>
              </w:rPr>
              <w:t>s delen</w:t>
            </w:r>
          </w:p>
          <w:p w14:paraId="764190DE" w14:textId="27E19165" w:rsidR="000A657E" w:rsidRDefault="000A657E" w:rsidP="000A657E">
            <w:r w:rsidRPr="000A657E">
              <w:t>Na het voltooien van hun tijdlijnen, delen de deelnemers hun verhalen in kleine groepen of met de hele groep. Ze leggen uit hoe hun identiteit op verschillende punten in hun leven verschoven is.</w:t>
            </w:r>
          </w:p>
          <w:p w14:paraId="329E4707" w14:textId="77777777" w:rsidR="006F28D5" w:rsidRPr="000A657E" w:rsidRDefault="006F28D5" w:rsidP="000A657E"/>
          <w:p w14:paraId="3842AFA8" w14:textId="6850DCAE" w:rsidR="001A3566" w:rsidRDefault="000A657E" w:rsidP="001A3566">
            <w:pPr>
              <w:pStyle w:val="Lijstalinea"/>
              <w:numPr>
                <w:ilvl w:val="0"/>
                <w:numId w:val="34"/>
              </w:numPr>
            </w:pPr>
            <w:r w:rsidRPr="001A3566">
              <w:rPr>
                <w:b/>
                <w:bCs/>
              </w:rPr>
              <w:t>Groepsdiscussie</w:t>
            </w:r>
            <w:r w:rsidRPr="000A657E">
              <w:t xml:space="preserve"> </w:t>
            </w:r>
          </w:p>
          <w:p w14:paraId="29BD06EE" w14:textId="7E642052" w:rsidR="007165F5" w:rsidRPr="006F28D5" w:rsidRDefault="000A657E" w:rsidP="006F28D5">
            <w:r w:rsidRPr="000A657E">
              <w:t xml:space="preserve">Faciliteer een discussie over gemeenschappelijke thema's of verrassende inzichten die naar </w:t>
            </w:r>
            <w:r w:rsidR="001A3566">
              <w:t>boven</w:t>
            </w:r>
            <w:r w:rsidRPr="000A657E">
              <w:t xml:space="preserve"> kwamen uit de tijdlijnen.</w:t>
            </w:r>
          </w:p>
        </w:tc>
      </w:tr>
    </w:tbl>
    <w:p w14:paraId="7C1106AD" w14:textId="77777777" w:rsidR="002B3B40" w:rsidRPr="00D91DE4" w:rsidRDefault="002B3B40" w:rsidP="008C047E"/>
    <w:p w14:paraId="750EA357" w14:textId="77777777" w:rsidR="001E425C" w:rsidRDefault="002B3B40" w:rsidP="001E425C">
      <w:pPr>
        <w:pStyle w:val="Lijstalinea"/>
        <w:numPr>
          <w:ilvl w:val="0"/>
          <w:numId w:val="12"/>
        </w:numPr>
        <w:rPr>
          <w:b/>
          <w:bCs/>
          <w:color w:val="13304C"/>
        </w:rPr>
      </w:pPr>
      <w:r w:rsidRPr="00350162">
        <w:rPr>
          <w:b/>
          <w:bCs/>
          <w:color w:val="13304C"/>
        </w:rPr>
        <w:t>Specifieke aandachtspunten voor de trainer</w:t>
      </w:r>
    </w:p>
    <w:p w14:paraId="7282FF91" w14:textId="77777777" w:rsidR="001E425C" w:rsidRDefault="001E425C" w:rsidP="001E425C">
      <w:pPr>
        <w:ind w:left="360"/>
      </w:pPr>
    </w:p>
    <w:p w14:paraId="64D4E4BA" w14:textId="45CC9298" w:rsidR="002B3B40" w:rsidRPr="001F56AA" w:rsidRDefault="001F56AA" w:rsidP="00794EE5">
      <w:pPr>
        <w:pStyle w:val="Lijstalinea"/>
        <w:numPr>
          <w:ilvl w:val="0"/>
          <w:numId w:val="36"/>
        </w:numPr>
        <w:rPr>
          <w:b/>
          <w:bCs/>
          <w:color w:val="13304C"/>
        </w:rPr>
      </w:pPr>
      <w:r w:rsidRPr="001F56AA">
        <w:t xml:space="preserve">Wees gevoelig voor de emotionele impact die het reflecteren op </w:t>
      </w:r>
      <w:r w:rsidR="001A3566">
        <w:t xml:space="preserve">een </w:t>
      </w:r>
      <w:r w:rsidRPr="001F56AA">
        <w:t>persoonlijke geschiedenis kan hebben.</w:t>
      </w:r>
    </w:p>
    <w:p w14:paraId="7E2A1384" w14:textId="2B5ECCD2" w:rsidR="001F56AA" w:rsidRDefault="008E58C0" w:rsidP="00794EE5">
      <w:pPr>
        <w:pStyle w:val="Lijstalinea"/>
        <w:numPr>
          <w:ilvl w:val="0"/>
          <w:numId w:val="36"/>
        </w:numPr>
      </w:pPr>
      <w:r w:rsidRPr="008E58C0">
        <w:t>Sta open voor diverse manieren waarop deelnemers hun tijdlijnen willen presenteren en hun verhalen willen delen.</w:t>
      </w:r>
    </w:p>
    <w:p w14:paraId="0533169A" w14:textId="26ABEA79" w:rsidR="008E58C0" w:rsidRDefault="008E58C0" w:rsidP="00794EE5">
      <w:pPr>
        <w:pStyle w:val="Lijstalinea"/>
        <w:numPr>
          <w:ilvl w:val="0"/>
          <w:numId w:val="36"/>
        </w:numPr>
      </w:pPr>
      <w:r w:rsidRPr="008E58C0">
        <w:t>Bied begeleiding en ondersteuning tijdens het proces van reflectie</w:t>
      </w:r>
      <w:r w:rsidR="001A3566">
        <w:t xml:space="preserve">s </w:t>
      </w:r>
      <w:r w:rsidRPr="008E58C0">
        <w:t>delen.</w:t>
      </w:r>
    </w:p>
    <w:p w14:paraId="30F82FCA" w14:textId="086E95D8" w:rsidR="008E58C0" w:rsidRPr="001F56AA" w:rsidRDefault="00C36A01" w:rsidP="00794EE5">
      <w:pPr>
        <w:pStyle w:val="Lijstalinea"/>
        <w:numPr>
          <w:ilvl w:val="0"/>
          <w:numId w:val="36"/>
        </w:numPr>
      </w:pPr>
      <w:r w:rsidRPr="00C36A01">
        <w:t>Zorg ervoor dat alle deelnemers de kans krijgen om te spreken en gehoord te worden.</w:t>
      </w:r>
    </w:p>
    <w:p w14:paraId="66F0AEB8" w14:textId="77777777" w:rsidR="001F56AA" w:rsidRDefault="001F56AA" w:rsidP="001F56AA">
      <w:pPr>
        <w:rPr>
          <w:b/>
          <w:bCs/>
          <w:color w:val="13304C"/>
        </w:rPr>
      </w:pPr>
    </w:p>
    <w:p w14:paraId="13ADFF7C" w14:textId="560338FC" w:rsidR="001F56AA" w:rsidRPr="001F56AA" w:rsidRDefault="001F56AA" w:rsidP="00C171DE">
      <w:pPr>
        <w:pStyle w:val="Lijstalinea"/>
        <w:ind w:left="360"/>
        <w:sectPr w:rsidR="001F56AA" w:rsidRPr="001F56AA" w:rsidSect="003C2C0C">
          <w:pgSz w:w="11906" w:h="16838"/>
          <w:pgMar w:top="1985" w:right="1418" w:bottom="1418" w:left="1418" w:header="709" w:footer="709" w:gutter="0"/>
          <w:cols w:space="708"/>
          <w:docGrid w:linePitch="360"/>
        </w:sectPr>
      </w:pPr>
    </w:p>
    <w:p w14:paraId="431150BB" w14:textId="77777777" w:rsidR="002B3B40" w:rsidRDefault="002B3B40" w:rsidP="00C171DE">
      <w:pPr>
        <w:pStyle w:val="Kop4"/>
      </w:pPr>
    </w:p>
    <w:p w14:paraId="14689F91" w14:textId="22F8F928" w:rsidR="00C171DE" w:rsidRPr="00C171DE" w:rsidRDefault="00C171DE" w:rsidP="00C171DE">
      <w:pPr>
        <w:pStyle w:val="Kop4"/>
        <w:rPr>
          <w:u w:val="single"/>
        </w:rPr>
      </w:pPr>
      <w:r w:rsidRPr="00C171DE">
        <w:rPr>
          <w:u w:val="single"/>
        </w:rPr>
        <w:t>Handvat 3: contextueel denken</w:t>
      </w:r>
    </w:p>
    <w:p w14:paraId="453236C7" w14:textId="77777777" w:rsidR="00C171DE" w:rsidRPr="00C171DE" w:rsidRDefault="00C171DE" w:rsidP="00C171DE"/>
    <w:p w14:paraId="0A5300B6" w14:textId="6B302230" w:rsidR="002B3B40" w:rsidRPr="00350162" w:rsidRDefault="002B3B40" w:rsidP="009527DB">
      <w:pPr>
        <w:pStyle w:val="Lijstalinea"/>
        <w:numPr>
          <w:ilvl w:val="0"/>
          <w:numId w:val="12"/>
        </w:numPr>
        <w:rPr>
          <w:b/>
          <w:bCs/>
          <w:color w:val="13304C"/>
        </w:rPr>
      </w:pPr>
      <w:r w:rsidRPr="00350162">
        <w:rPr>
          <w:b/>
          <w:bCs/>
          <w:color w:val="13304C"/>
        </w:rPr>
        <w:t xml:space="preserve">Verwachte voorbereiding van de lerende </w:t>
      </w:r>
    </w:p>
    <w:p w14:paraId="3B8C6BA9" w14:textId="77777777" w:rsidR="00700F46" w:rsidRDefault="00700F46" w:rsidP="00D56BD1"/>
    <w:p w14:paraId="6EFD66B0" w14:textId="261CD7B8" w:rsidR="00D56BD1" w:rsidRDefault="00D56BD1" w:rsidP="00D56BD1">
      <w:r>
        <w:t>Geen verwachte voorbereiding.</w:t>
      </w:r>
    </w:p>
    <w:p w14:paraId="160F9615" w14:textId="77777777" w:rsidR="00D56BD1" w:rsidRPr="00D91DE4" w:rsidRDefault="00D56BD1" w:rsidP="00922A8E"/>
    <w:p w14:paraId="48DB78A0" w14:textId="77777777" w:rsidR="002B3B40" w:rsidRPr="00350162" w:rsidRDefault="002B3B40" w:rsidP="002B3B40">
      <w:pPr>
        <w:pStyle w:val="Lijstalinea"/>
        <w:numPr>
          <w:ilvl w:val="0"/>
          <w:numId w:val="12"/>
        </w:numPr>
        <w:rPr>
          <w:b/>
          <w:bCs/>
          <w:color w:val="13304C"/>
        </w:rPr>
      </w:pPr>
      <w:r w:rsidRPr="00350162">
        <w:rPr>
          <w:b/>
          <w:bCs/>
          <w:color w:val="13304C"/>
        </w:rPr>
        <w:t xml:space="preserve">Gedetailleerde beschrijving verloop/aanpak (gebruikte werkvormen) </w:t>
      </w:r>
    </w:p>
    <w:p w14:paraId="6512F6A4" w14:textId="77777777" w:rsidR="00700F46" w:rsidRDefault="00700F46" w:rsidP="00922A8E"/>
    <w:p w14:paraId="150B069E" w14:textId="14158E2D" w:rsidR="00700F46" w:rsidRDefault="00700F46" w:rsidP="00700F46">
      <w:r>
        <w:t>Binnen de opleiding ‘Omgaan met diversiteit’als algemene module bekijken we een aantal handvaten voor het realiseren van een inclusieve communicatie. Deze handvaten zijn gebasseerd op de filosofie van dr. Edwin Hoffman, professor aan de Universiteit Alpen Adria in Oostenrijk. Dit is een theoretisch gedeelte dat enerzijds gedoceerd wordt door de trainer en anderzijds in interactie met de deelnemers in verschillende werkvormen wordt omgezet naar de praktijk. Belangrijk is dat de trainer de tijd neemt om de theorie goed uit te leggen en meteen linken legt naar de praktijk. De theorie wordt met een powerpoint voorgesteld door de trainer. De trainer dient de theorie goed in de vingers te hebben, want hij dient deze theorie interactief te brengen en voortdurend te vragen naar situaties die de deelnemers herkennen en illustreren</w:t>
      </w:r>
      <w:r w:rsidR="00105B3A">
        <w:t xml:space="preserve"> met praktijkvoorbeelden.</w:t>
      </w:r>
    </w:p>
    <w:p w14:paraId="6309952B" w14:textId="77777777" w:rsidR="00700F46" w:rsidRDefault="00700F46" w:rsidP="00700F46"/>
    <w:p w14:paraId="01AC6E30" w14:textId="4F0BD990" w:rsidR="00700F46" w:rsidRDefault="00700F46" w:rsidP="00700F46">
      <w:r>
        <w:t xml:space="preserve">Het stukje ‘inclusieve communicatie’ heeft zes handvaten. De handvaten worden telkens per twee bekeken waarna men een praktijkgerichte oefening doet. Dit is nodig om de theorie te kunnen omzetten naar de praktijk. Hieronder bekijken we per handvat een werkvorm. De theorie kan men terugvinden onder de powerpoint ‘Inclusieve Communicatie’. </w:t>
      </w:r>
    </w:p>
    <w:p w14:paraId="70A5DD04" w14:textId="77777777" w:rsidR="00700F46" w:rsidRPr="00922A8E" w:rsidRDefault="00700F46" w:rsidP="00922A8E"/>
    <w:tbl>
      <w:tblPr>
        <w:tblStyle w:val="Tabelraster"/>
        <w:tblW w:w="9111" w:type="dxa"/>
        <w:tblLook w:val="04A0" w:firstRow="1" w:lastRow="0" w:firstColumn="1" w:lastColumn="0" w:noHBand="0" w:noVBand="1"/>
      </w:tblPr>
      <w:tblGrid>
        <w:gridCol w:w="3114"/>
        <w:gridCol w:w="5997"/>
      </w:tblGrid>
      <w:tr w:rsidR="002B3B40" w:rsidRPr="00D91DE4" w14:paraId="12ECF57E" w14:textId="77777777">
        <w:trPr>
          <w:trHeight w:val="364"/>
        </w:trPr>
        <w:tc>
          <w:tcPr>
            <w:tcW w:w="3114" w:type="dxa"/>
            <w:shd w:val="clear" w:color="auto" w:fill="13304C"/>
          </w:tcPr>
          <w:p w14:paraId="3240DABE" w14:textId="77777777" w:rsidR="002B3B40" w:rsidRPr="00062B31" w:rsidRDefault="002B3B40" w:rsidP="00922A8E">
            <w:r w:rsidRPr="00062B31">
              <w:t>Startopstelling van de ruimte</w:t>
            </w:r>
          </w:p>
        </w:tc>
        <w:tc>
          <w:tcPr>
            <w:tcW w:w="5997" w:type="dxa"/>
            <w:shd w:val="clear" w:color="auto" w:fill="FFFFFF" w:themeFill="background1"/>
          </w:tcPr>
          <w:p w14:paraId="7D146829" w14:textId="446E36EE" w:rsidR="002B3B40" w:rsidRPr="00062B31" w:rsidRDefault="00922A8E" w:rsidP="00922A8E">
            <w:r w:rsidRPr="00922A8E">
              <w:t xml:space="preserve">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105B3A">
              <w:t>onderhouden</w:t>
            </w:r>
            <w:r w:rsidRPr="00922A8E">
              <w:t xml:space="preserve">. Tafels kunnen worden geplaatst om notities te </w:t>
            </w:r>
            <w:r w:rsidR="00105B3A">
              <w:t>nemen door de deelnemers</w:t>
            </w:r>
            <w:r w:rsidRPr="00922A8E">
              <w:t xml:space="preserve"> en materiaal te plaatsen, terwijl de open ruimte in het midden van de U-vorm ruimte biedt voor actieve deelname en oefeningen. Deze indeling stimuleert een open dialoog en zorgt ervoor dat iedereen betrokken is bij de leeractiviteit.</w:t>
            </w:r>
          </w:p>
        </w:tc>
      </w:tr>
      <w:tr w:rsidR="002B3B40" w:rsidRPr="00D91DE4" w14:paraId="587178A3" w14:textId="77777777">
        <w:trPr>
          <w:trHeight w:val="189"/>
        </w:trPr>
        <w:tc>
          <w:tcPr>
            <w:tcW w:w="3114" w:type="dxa"/>
            <w:shd w:val="clear" w:color="auto" w:fill="13304C"/>
          </w:tcPr>
          <w:p w14:paraId="27929B59" w14:textId="77777777" w:rsidR="002B3B40" w:rsidRPr="00062B31" w:rsidRDefault="002B3B40">
            <w:r w:rsidRPr="00062B31">
              <w:t>Duurtijd</w:t>
            </w:r>
          </w:p>
          <w:p w14:paraId="3E5E5E21" w14:textId="77777777" w:rsidR="002B3B40" w:rsidRPr="00062B31" w:rsidRDefault="002B3B40"/>
        </w:tc>
        <w:tc>
          <w:tcPr>
            <w:tcW w:w="5997" w:type="dxa"/>
            <w:shd w:val="clear" w:color="auto" w:fill="FFFFFF" w:themeFill="background1"/>
          </w:tcPr>
          <w:p w14:paraId="454DE5B0" w14:textId="4445D685" w:rsidR="002B3B40" w:rsidRPr="00062B31" w:rsidRDefault="003640F7" w:rsidP="003640F7">
            <w:r>
              <w:t>20-30 minuten</w:t>
            </w:r>
          </w:p>
        </w:tc>
      </w:tr>
      <w:tr w:rsidR="002B3B40" w:rsidRPr="00D91DE4" w14:paraId="74EE4CEC" w14:textId="77777777">
        <w:trPr>
          <w:trHeight w:val="364"/>
        </w:trPr>
        <w:tc>
          <w:tcPr>
            <w:tcW w:w="3114" w:type="dxa"/>
            <w:shd w:val="clear" w:color="auto" w:fill="13304C"/>
          </w:tcPr>
          <w:p w14:paraId="142DEE0B" w14:textId="77777777" w:rsidR="002B3B40" w:rsidRPr="00062B31" w:rsidRDefault="002B3B40">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4111D3E5" w14:textId="77777777" w:rsidR="002B3B40" w:rsidRPr="00062B31" w:rsidRDefault="002B3B40">
            <w:r w:rsidRPr="00062B31">
              <w:rPr>
                <w:rFonts w:cstheme="minorHAnsi"/>
              </w:rPr>
              <w:t xml:space="preserve">(+ downloadbaar materiaal)  </w:t>
            </w:r>
          </w:p>
        </w:tc>
        <w:tc>
          <w:tcPr>
            <w:tcW w:w="5997" w:type="dxa"/>
            <w:shd w:val="clear" w:color="auto" w:fill="FFFFFF" w:themeFill="background1"/>
          </w:tcPr>
          <w:p w14:paraId="7EE4EEAB" w14:textId="2C0EBFF1" w:rsidR="00E418E3" w:rsidRPr="0086732F" w:rsidRDefault="00E418E3" w:rsidP="008F14BB">
            <w:pPr>
              <w:pStyle w:val="Lijstalinea"/>
              <w:numPr>
                <w:ilvl w:val="1"/>
                <w:numId w:val="4"/>
              </w:numPr>
            </w:pPr>
            <w:r w:rsidRPr="0086732F">
              <w:t>Reflectieboek</w:t>
            </w:r>
          </w:p>
          <w:p w14:paraId="2FA5076A" w14:textId="0B361180" w:rsidR="00E418E3" w:rsidRPr="0086732F" w:rsidRDefault="00E418E3" w:rsidP="008F14BB">
            <w:pPr>
              <w:pStyle w:val="Lijstalinea"/>
              <w:numPr>
                <w:ilvl w:val="1"/>
                <w:numId w:val="4"/>
              </w:numPr>
            </w:pPr>
            <w:r w:rsidRPr="0086732F">
              <w:t>Contextueel denken – Scenario’s</w:t>
            </w:r>
          </w:p>
          <w:p w14:paraId="691A398F" w14:textId="64439F6E" w:rsidR="00E418E3" w:rsidRPr="0086732F" w:rsidRDefault="00E418E3" w:rsidP="008F14BB">
            <w:pPr>
              <w:pStyle w:val="Lijstalinea"/>
              <w:numPr>
                <w:ilvl w:val="1"/>
                <w:numId w:val="4"/>
              </w:numPr>
            </w:pPr>
            <w:r w:rsidRPr="0086732F">
              <w:t xml:space="preserve">Powerpoint – </w:t>
            </w:r>
            <w:r w:rsidR="008F14BB" w:rsidRPr="0086732F">
              <w:t>I</w:t>
            </w:r>
            <w:r w:rsidRPr="0086732F">
              <w:t xml:space="preserve">nclusieve </w:t>
            </w:r>
            <w:r w:rsidR="008F14BB" w:rsidRPr="0086732F">
              <w:t>C</w:t>
            </w:r>
            <w:r w:rsidRPr="0086732F">
              <w:t>ommunicatie</w:t>
            </w:r>
          </w:p>
          <w:p w14:paraId="2E1F0ACD" w14:textId="17AD74EA" w:rsidR="00E418E3" w:rsidRPr="0086732F" w:rsidRDefault="00E418E3" w:rsidP="008F14BB">
            <w:pPr>
              <w:pStyle w:val="Lijstalinea"/>
              <w:numPr>
                <w:ilvl w:val="1"/>
                <w:numId w:val="4"/>
              </w:numPr>
            </w:pPr>
            <w:r w:rsidRPr="0086732F">
              <w:t>Laptop/computer</w:t>
            </w:r>
          </w:p>
          <w:p w14:paraId="257E2F6E" w14:textId="4E148F6F" w:rsidR="002B3B40" w:rsidRPr="0086732F" w:rsidRDefault="00E418E3" w:rsidP="008F14BB">
            <w:pPr>
              <w:pStyle w:val="Lijstalinea"/>
              <w:numPr>
                <w:ilvl w:val="1"/>
                <w:numId w:val="4"/>
              </w:numPr>
            </w:pPr>
            <w:r w:rsidRPr="0086732F">
              <w:t>Biemer</w:t>
            </w:r>
          </w:p>
        </w:tc>
      </w:tr>
      <w:tr w:rsidR="002B3B40" w:rsidRPr="00D91DE4" w14:paraId="1C054F82" w14:textId="77777777">
        <w:trPr>
          <w:trHeight w:val="364"/>
        </w:trPr>
        <w:tc>
          <w:tcPr>
            <w:tcW w:w="9111" w:type="dxa"/>
            <w:gridSpan w:val="2"/>
            <w:shd w:val="clear" w:color="auto" w:fill="13304C"/>
          </w:tcPr>
          <w:p w14:paraId="750A0240" w14:textId="77777777" w:rsidR="002B3B40" w:rsidRPr="00062B31" w:rsidRDefault="002B3B40">
            <w:pPr>
              <w:jc w:val="center"/>
              <w:rPr>
                <w:b/>
                <w:bCs/>
              </w:rPr>
            </w:pPr>
            <w:r w:rsidRPr="00062B31">
              <w:rPr>
                <w:b/>
                <w:bCs/>
              </w:rPr>
              <w:t>Werkvorm/Aanpak /actie</w:t>
            </w:r>
          </w:p>
        </w:tc>
      </w:tr>
      <w:tr w:rsidR="002B3B40" w:rsidRPr="00D91DE4" w14:paraId="0A8ECDEC" w14:textId="77777777">
        <w:trPr>
          <w:trHeight w:val="330"/>
        </w:trPr>
        <w:tc>
          <w:tcPr>
            <w:tcW w:w="9111" w:type="dxa"/>
            <w:gridSpan w:val="2"/>
          </w:tcPr>
          <w:p w14:paraId="3D93A354" w14:textId="77777777" w:rsidR="00922A8E" w:rsidRPr="00922A8E" w:rsidRDefault="00922A8E" w:rsidP="00922A8E">
            <w:r w:rsidRPr="00922A8E">
              <w:rPr>
                <w:b/>
                <w:bCs/>
              </w:rPr>
              <w:t>Stappen</w:t>
            </w:r>
            <w:r w:rsidRPr="00922A8E">
              <w:t>:</w:t>
            </w:r>
          </w:p>
          <w:p w14:paraId="63ED9B11" w14:textId="77777777" w:rsidR="00922A8E" w:rsidRPr="00922A8E" w:rsidRDefault="00922A8E" w:rsidP="00922A8E"/>
          <w:p w14:paraId="2D62B4F1" w14:textId="77777777" w:rsidR="00922A8E" w:rsidRPr="00922A8E" w:rsidRDefault="00922A8E" w:rsidP="00922A8E">
            <w:r w:rsidRPr="00922A8E">
              <w:rPr>
                <w:b/>
                <w:bCs/>
              </w:rPr>
              <w:lastRenderedPageBreak/>
              <w:t>Voorbereiding</w:t>
            </w:r>
            <w:r w:rsidRPr="00922A8E">
              <w:t>:</w:t>
            </w:r>
          </w:p>
          <w:p w14:paraId="3EC44C41" w14:textId="2974FADD" w:rsidR="00922A8E" w:rsidRPr="00922A8E" w:rsidRDefault="00922A8E" w:rsidP="00922A8E">
            <w:r w:rsidRPr="00922A8E">
              <w:t xml:space="preserve">Bereid de lessen goed voor door de theorie onder de powerpoint ‘Inclusieve Communicatie’ goed te bestuderen. Als trainer moet je de theorie goed in de </w:t>
            </w:r>
            <w:r w:rsidR="00105B3A">
              <w:t>vingers hebben</w:t>
            </w:r>
            <w:r w:rsidRPr="00922A8E">
              <w:t xml:space="preserve"> om deze te kunnen onderwijzen aan de deelnemers. </w:t>
            </w:r>
          </w:p>
          <w:p w14:paraId="0BAE3721" w14:textId="77777777" w:rsidR="00922A8E" w:rsidRPr="00922A8E" w:rsidRDefault="00922A8E" w:rsidP="00922A8E"/>
          <w:p w14:paraId="059A6BB5" w14:textId="77777777" w:rsidR="00105B3A" w:rsidRPr="008C047E" w:rsidRDefault="00105B3A" w:rsidP="00105B3A">
            <w:r w:rsidRPr="008C047E">
              <w:t xml:space="preserve">Wees grondig in je voorbereiding en bereid voorbeelden voor die aansluiten bij de realiteit van de deelnemers. De theorie kan best in de context van de deelnemers gegeven worden zodat men de aansluiting met de realiteit gemakkelijker kan vinden. Gebruik daarom voorbeelden die herkenbaar zijn voor de deelnemers. Wees bovendien ook interactief en vraag </w:t>
            </w:r>
            <w:r>
              <w:t xml:space="preserve">de deelnemers </w:t>
            </w:r>
            <w:r w:rsidRPr="008C047E">
              <w:t>telkens naar situaties die zij hebben meegemaakt. Zo k</w:t>
            </w:r>
            <w:r>
              <w:t>a</w:t>
            </w:r>
            <w:r w:rsidRPr="008C047E">
              <w:t>n men de link met de praktijk gemakkelijker leggen.</w:t>
            </w:r>
          </w:p>
          <w:p w14:paraId="2C9AAEF9" w14:textId="77777777" w:rsidR="00922A8E" w:rsidRDefault="00922A8E" w:rsidP="00922A8E"/>
          <w:p w14:paraId="75E992A3" w14:textId="218932F7" w:rsidR="00922A8E" w:rsidRPr="00922A8E" w:rsidRDefault="00D1349E" w:rsidP="00922A8E">
            <w:r>
              <w:t>Bereid een aantal scenario’s voor die aansluiten bij de realiteit van de deelnemers</w:t>
            </w:r>
            <w:r w:rsidR="00B60023">
              <w:t xml:space="preserve">. Gebruik het document ‘Contextueel denken – Scenario’s’ ter inspiratie. </w:t>
            </w:r>
            <w:r w:rsidR="0068763E">
              <w:t>Zorg ervoor dat de scenario’s herkenbaar zijn voor de deelnemers.</w:t>
            </w:r>
          </w:p>
          <w:p w14:paraId="609DDB98" w14:textId="77777777" w:rsidR="00922A8E" w:rsidRPr="00922A8E" w:rsidRDefault="00922A8E" w:rsidP="00922A8E"/>
          <w:p w14:paraId="22FE36CE" w14:textId="77777777" w:rsidR="00922A8E" w:rsidRPr="00922A8E" w:rsidRDefault="00922A8E" w:rsidP="00794EE5">
            <w:pPr>
              <w:numPr>
                <w:ilvl w:val="0"/>
                <w:numId w:val="37"/>
              </w:numPr>
            </w:pPr>
            <w:r w:rsidRPr="00922A8E">
              <w:rPr>
                <w:b/>
                <w:bCs/>
              </w:rPr>
              <w:t>Introductie</w:t>
            </w:r>
            <w:r w:rsidRPr="00922A8E">
              <w:t xml:space="preserve">: </w:t>
            </w:r>
          </w:p>
          <w:p w14:paraId="350CB77C" w14:textId="5A3FF834" w:rsidR="002B3B40" w:rsidRPr="00D91DE4" w:rsidRDefault="00922A8E" w:rsidP="00A8161E">
            <w:r w:rsidRPr="00922A8E">
              <w:t>Leg het concept van ‘</w:t>
            </w:r>
            <w:r w:rsidR="00390BC9">
              <w:t>Contextueel denken</w:t>
            </w:r>
            <w:r w:rsidRPr="00922A8E">
              <w:t xml:space="preserve">’ uit aan de hand van de powerpoint ‘Inclusieve communicatie’ en </w:t>
            </w:r>
            <w:r w:rsidR="00A8161E" w:rsidRPr="00A8161E">
              <w:t>hoe het onze interpretatie van situaties en interacties beïnvloedt.</w:t>
            </w:r>
          </w:p>
          <w:p w14:paraId="43E7EB03" w14:textId="77777777" w:rsidR="002B3B40" w:rsidRDefault="002B3B40"/>
          <w:p w14:paraId="2FA34B70" w14:textId="77777777" w:rsidR="00AC5FDA" w:rsidRDefault="00AC5FDA" w:rsidP="00794EE5">
            <w:pPr>
              <w:pStyle w:val="Lijstalinea"/>
              <w:numPr>
                <w:ilvl w:val="0"/>
                <w:numId w:val="37"/>
              </w:numPr>
            </w:pPr>
            <w:r w:rsidRPr="00AC5FDA">
              <w:rPr>
                <w:b/>
                <w:bCs/>
              </w:rPr>
              <w:t>Scenario’s Presenteren</w:t>
            </w:r>
            <w:r w:rsidRPr="00AC5FDA">
              <w:t xml:space="preserve">: </w:t>
            </w:r>
          </w:p>
          <w:p w14:paraId="0C2FEF43" w14:textId="15E28F61" w:rsidR="00AC5FDA" w:rsidRDefault="00AC5FDA" w:rsidP="00AC5FDA">
            <w:r w:rsidRPr="00AC5FDA">
              <w:t>Verdeel de deelnemers in kleine groepen en geef elk een scenario waarin context belangrijk is (bijv. een cultureel misverstand op de werkplek).</w:t>
            </w:r>
          </w:p>
          <w:p w14:paraId="448F882C" w14:textId="77777777" w:rsidR="00AC5FDA" w:rsidRPr="00AC5FDA" w:rsidRDefault="00AC5FDA" w:rsidP="00AC5FDA"/>
          <w:p w14:paraId="0EA88D76" w14:textId="77777777" w:rsidR="00AC5FDA" w:rsidRDefault="00AC5FDA" w:rsidP="00794EE5">
            <w:pPr>
              <w:pStyle w:val="Lijstalinea"/>
              <w:numPr>
                <w:ilvl w:val="0"/>
                <w:numId w:val="37"/>
              </w:numPr>
            </w:pPr>
            <w:r w:rsidRPr="00AC5FDA">
              <w:rPr>
                <w:b/>
                <w:bCs/>
              </w:rPr>
              <w:t>Groepsdiscussie</w:t>
            </w:r>
            <w:r w:rsidRPr="00AC5FDA">
              <w:t xml:space="preserve">: </w:t>
            </w:r>
          </w:p>
          <w:p w14:paraId="25FA9816" w14:textId="1D2AD135" w:rsidR="00AC5FDA" w:rsidRDefault="00AC5FDA" w:rsidP="00AC5FDA">
            <w:r w:rsidRPr="00AC5FDA">
              <w:t>Laat de groepen de scenario</w:t>
            </w:r>
            <w:r>
              <w:t>’</w:t>
            </w:r>
            <w:r w:rsidRPr="00AC5FDA">
              <w:t>s bespreken en oplossingen of alternatieve benaderingen voorstellen.</w:t>
            </w:r>
          </w:p>
          <w:p w14:paraId="197AF58D" w14:textId="77777777" w:rsidR="00AC5FDA" w:rsidRPr="00AC5FDA" w:rsidRDefault="00AC5FDA" w:rsidP="00AC5FDA"/>
          <w:p w14:paraId="1F9D73EF" w14:textId="4542996D" w:rsidR="00AC5FDA" w:rsidRDefault="00AC5FDA" w:rsidP="00794EE5">
            <w:pPr>
              <w:pStyle w:val="Lijstalinea"/>
              <w:numPr>
                <w:ilvl w:val="0"/>
                <w:numId w:val="37"/>
              </w:numPr>
            </w:pPr>
            <w:r w:rsidRPr="00AC5FDA">
              <w:rPr>
                <w:b/>
                <w:bCs/>
              </w:rPr>
              <w:t>Reflectie</w:t>
            </w:r>
            <w:r w:rsidRPr="00AC5FDA">
              <w:t xml:space="preserve">: </w:t>
            </w:r>
          </w:p>
          <w:p w14:paraId="19A9470E" w14:textId="7347ABF9" w:rsidR="00AC5FDA" w:rsidRPr="00AC5FDA" w:rsidRDefault="00AC5FDA" w:rsidP="00AC5FDA">
            <w:r w:rsidRPr="00AC5FDA">
              <w:t>Bespreek als groter geheel de verschillende benaderingen en inzichten. Benadruk het belang van het in acht nemen van context in communicatie.</w:t>
            </w:r>
          </w:p>
          <w:p w14:paraId="332F9933" w14:textId="77777777" w:rsidR="002B3B40" w:rsidRPr="00D91DE4" w:rsidRDefault="002B3B40"/>
          <w:p w14:paraId="4414FB77" w14:textId="3ED3C4D6" w:rsidR="002B3B40" w:rsidRPr="00D91DE4" w:rsidRDefault="005D256A" w:rsidP="005D256A">
            <w:r w:rsidRPr="005D256A">
              <w:t xml:space="preserve">Deelnemers leren </w:t>
            </w:r>
            <w:r>
              <w:t xml:space="preserve">zo </w:t>
            </w:r>
            <w:r w:rsidRPr="005D256A">
              <w:t>om rekening te houden met de bredere sociale en culturele context in communicatie en interacties.</w:t>
            </w:r>
          </w:p>
          <w:p w14:paraId="73FFD813" w14:textId="77777777" w:rsidR="002B3B40" w:rsidRPr="00D91DE4" w:rsidRDefault="002B3B40"/>
          <w:p w14:paraId="2F8E8BE0" w14:textId="473F57BD" w:rsidR="002B3B40" w:rsidRPr="00FE3BD7" w:rsidRDefault="005D256A">
            <w:pPr>
              <w:rPr>
                <w:b/>
                <w:bCs/>
              </w:rPr>
            </w:pPr>
            <w:r w:rsidRPr="00FE3BD7">
              <w:rPr>
                <w:b/>
                <w:bCs/>
              </w:rPr>
              <w:t>Doel van de oefening:</w:t>
            </w:r>
          </w:p>
          <w:p w14:paraId="6DAFD10D" w14:textId="77777777" w:rsidR="00FE3BD7" w:rsidRPr="00FE3BD7" w:rsidRDefault="00FE3BD7" w:rsidP="00794EE5">
            <w:pPr>
              <w:numPr>
                <w:ilvl w:val="0"/>
                <w:numId w:val="38"/>
              </w:numPr>
            </w:pPr>
            <w:r w:rsidRPr="00FE3BD7">
              <w:t>Bewustzijn vergroten van hoe context invloed heeft op communicatie en interacties.</w:t>
            </w:r>
          </w:p>
          <w:p w14:paraId="498EE909" w14:textId="08549A41" w:rsidR="002B3B40" w:rsidRPr="00FE3BD7" w:rsidRDefault="00FE3BD7" w:rsidP="00794EE5">
            <w:pPr>
              <w:numPr>
                <w:ilvl w:val="0"/>
                <w:numId w:val="38"/>
              </w:numPr>
            </w:pPr>
            <w:r w:rsidRPr="00FE3BD7">
              <w:t>Vaardigheden ontwikkelen in het interpreteren en reageren op situaties met een grondig begrip van de onderliggende context.</w:t>
            </w:r>
          </w:p>
        </w:tc>
      </w:tr>
    </w:tbl>
    <w:p w14:paraId="237E8D6F" w14:textId="77777777" w:rsidR="002B3B40" w:rsidRPr="00D91DE4" w:rsidRDefault="002B3B40" w:rsidP="002B3B40">
      <w:pPr>
        <w:jc w:val="both"/>
        <w:rPr>
          <w:rFonts w:cstheme="minorHAnsi"/>
          <w:i/>
          <w:iCs/>
          <w:color w:val="BFBFBF" w:themeColor="background1" w:themeShade="BF"/>
        </w:rPr>
      </w:pPr>
    </w:p>
    <w:p w14:paraId="4904A5BA" w14:textId="77777777" w:rsidR="002B3B40" w:rsidRPr="00350162" w:rsidRDefault="002B3B40" w:rsidP="002B3B40">
      <w:pPr>
        <w:pStyle w:val="Lijstalinea"/>
        <w:numPr>
          <w:ilvl w:val="0"/>
          <w:numId w:val="12"/>
        </w:numPr>
        <w:rPr>
          <w:b/>
          <w:bCs/>
          <w:color w:val="13304C"/>
        </w:rPr>
      </w:pPr>
      <w:r w:rsidRPr="00350162">
        <w:rPr>
          <w:b/>
          <w:bCs/>
          <w:color w:val="13304C"/>
        </w:rPr>
        <w:t>Specifieke aandachtspunten voor de trainer</w:t>
      </w:r>
    </w:p>
    <w:p w14:paraId="5256B892" w14:textId="79E45A93" w:rsidR="002B3B40" w:rsidRDefault="002B3B40" w:rsidP="005D7528"/>
    <w:p w14:paraId="1914B2F6" w14:textId="60B257CF" w:rsidR="005D7528" w:rsidRDefault="005D7528" w:rsidP="00794EE5">
      <w:pPr>
        <w:pStyle w:val="Lijstalinea"/>
        <w:numPr>
          <w:ilvl w:val="0"/>
          <w:numId w:val="39"/>
        </w:numPr>
      </w:pPr>
      <w:r w:rsidRPr="005D7528">
        <w:t>Zorg voor een reeks goed doordachte scenario's die verschillende contexten en culturen weerspiegelen.</w:t>
      </w:r>
    </w:p>
    <w:p w14:paraId="679DABFC" w14:textId="6DFF4359" w:rsidR="00F91846" w:rsidRDefault="00055274" w:rsidP="00794EE5">
      <w:pPr>
        <w:pStyle w:val="Lijstalinea"/>
        <w:numPr>
          <w:ilvl w:val="0"/>
          <w:numId w:val="39"/>
        </w:numPr>
      </w:pPr>
      <w:r w:rsidRPr="00055274">
        <w:t>Wees bewust van de diverse achtergronden van deelnemers en vermijd stereotypen in scenario's.</w:t>
      </w:r>
    </w:p>
    <w:p w14:paraId="032216BC" w14:textId="7E0F4761" w:rsidR="00055274" w:rsidRDefault="00055274" w:rsidP="00794EE5">
      <w:pPr>
        <w:pStyle w:val="Lijstalinea"/>
        <w:numPr>
          <w:ilvl w:val="0"/>
          <w:numId w:val="39"/>
        </w:numPr>
      </w:pPr>
      <w:r w:rsidRPr="00055274">
        <w:t>Bied duidelijke begeleiding en ondersteuning bij het analyseren van scenario's en het bespreken van contextuele factoren.</w:t>
      </w:r>
    </w:p>
    <w:p w14:paraId="7D9CCCCC" w14:textId="035DC81A" w:rsidR="00F91846" w:rsidRDefault="00A023FF" w:rsidP="005D7528">
      <w:pPr>
        <w:pStyle w:val="Lijstalinea"/>
        <w:numPr>
          <w:ilvl w:val="0"/>
          <w:numId w:val="39"/>
        </w:numPr>
        <w:sectPr w:rsidR="00F91846" w:rsidSect="003C2C0C">
          <w:pgSz w:w="11906" w:h="16838"/>
          <w:pgMar w:top="1985" w:right="1418" w:bottom="1418" w:left="1418" w:header="709" w:footer="709" w:gutter="0"/>
          <w:cols w:space="708"/>
          <w:docGrid w:linePitch="360"/>
        </w:sectPr>
      </w:pPr>
      <w:r w:rsidRPr="00A023FF">
        <w:lastRenderedPageBreak/>
        <w:t>Wees bereid om de discussie aan te passen op basis van de dynamiek van de groep en individuele reacties.</w:t>
      </w:r>
    </w:p>
    <w:p w14:paraId="1F243136" w14:textId="4D6BE04A" w:rsidR="00EF2228" w:rsidRDefault="00EF2228" w:rsidP="00EF2228">
      <w:pPr>
        <w:pStyle w:val="Kop4"/>
        <w:rPr>
          <w:u w:val="single"/>
        </w:rPr>
      </w:pPr>
    </w:p>
    <w:p w14:paraId="448E0278" w14:textId="7FD70EDC" w:rsidR="00C171DE" w:rsidRPr="00C171DE" w:rsidRDefault="00C171DE" w:rsidP="00C171DE">
      <w:pPr>
        <w:pStyle w:val="Kop4"/>
        <w:rPr>
          <w:u w:val="single"/>
        </w:rPr>
      </w:pPr>
      <w:r w:rsidRPr="00C171DE">
        <w:rPr>
          <w:u w:val="single"/>
        </w:rPr>
        <w:t>Handvat 4: Niet culturen maar mensen ontmoeten elkaar</w:t>
      </w:r>
    </w:p>
    <w:p w14:paraId="63888199" w14:textId="77777777" w:rsidR="00C171DE" w:rsidRPr="00C171DE" w:rsidRDefault="00C171DE" w:rsidP="00C171DE"/>
    <w:p w14:paraId="394946FD" w14:textId="77777777" w:rsidR="00687176" w:rsidRPr="00350162" w:rsidRDefault="00687176" w:rsidP="00687176">
      <w:pPr>
        <w:pStyle w:val="Lijstalinea"/>
        <w:numPr>
          <w:ilvl w:val="0"/>
          <w:numId w:val="12"/>
        </w:numPr>
        <w:rPr>
          <w:b/>
          <w:bCs/>
          <w:color w:val="13304C"/>
        </w:rPr>
      </w:pPr>
      <w:r w:rsidRPr="00350162">
        <w:rPr>
          <w:b/>
          <w:bCs/>
          <w:color w:val="13304C"/>
        </w:rPr>
        <w:t xml:space="preserve">Verwachte voorbereiding van de lerende </w:t>
      </w:r>
    </w:p>
    <w:p w14:paraId="2DD8BD23" w14:textId="77777777" w:rsidR="00D56BD1" w:rsidRDefault="00D56BD1" w:rsidP="00D56BD1">
      <w:r>
        <w:t>Geen verwachte voorbereiding.</w:t>
      </w:r>
    </w:p>
    <w:p w14:paraId="2149F8C1" w14:textId="77777777" w:rsidR="00D56BD1" w:rsidRPr="00D91DE4" w:rsidRDefault="00D56BD1" w:rsidP="00EF2228"/>
    <w:p w14:paraId="50E539E4" w14:textId="77777777" w:rsidR="00687176" w:rsidRPr="00350162" w:rsidRDefault="00687176" w:rsidP="00687176">
      <w:pPr>
        <w:pStyle w:val="Lijstalinea"/>
        <w:numPr>
          <w:ilvl w:val="0"/>
          <w:numId w:val="12"/>
        </w:numPr>
        <w:rPr>
          <w:b/>
          <w:bCs/>
          <w:color w:val="13304C"/>
        </w:rPr>
      </w:pPr>
      <w:r w:rsidRPr="00350162">
        <w:rPr>
          <w:b/>
          <w:bCs/>
          <w:color w:val="13304C"/>
        </w:rPr>
        <w:t xml:space="preserve">Gedetailleerde beschrijving verloop/aanpak (gebruikte werkvormen) </w:t>
      </w:r>
    </w:p>
    <w:p w14:paraId="04D84CAD" w14:textId="77777777" w:rsidR="00700F46" w:rsidRDefault="00700F46" w:rsidP="00EF2228"/>
    <w:p w14:paraId="0415780D" w14:textId="77777777" w:rsidR="00700F46" w:rsidRDefault="00700F46" w:rsidP="00700F46">
      <w:r>
        <w:t>Binnen de opleiding ‘Omgaan met diversiteit’als algemene module bekijken we een aantal handvaten voor het realiseren van een inclusieve communicatie. Deze handvaten zijn gebasseerd op de filosofie van dr. Edwin Hoffman, professor aan de Universiteit Alpen Adria in Oostenrijk. Dit is een theoretisch gedeelte dat enerzijds gedoceerd wordt door de trainer en anderzijds in interactie met de deelnemers in verschillende werkvormen wordt omgezet naar de praktijk. Belangrijk is dat de trainer de tijd neemt om de theorie goed uit te leggen en meteen linken legt naar de praktijk. De theorie wordt met een powerpoint voorgesteld door de trainer. De trainer dient de theorie goed in de vingers te hebben, want hij dient deze theorie interactief te brengen en voortdurend te vragen naar situaties die de deelnemers herkennen en willen illustreren.</w:t>
      </w:r>
    </w:p>
    <w:p w14:paraId="46AB3BE0" w14:textId="77777777" w:rsidR="00700F46" w:rsidRDefault="00700F46" w:rsidP="00700F46"/>
    <w:p w14:paraId="3224E036" w14:textId="77777777" w:rsidR="00700F46" w:rsidRDefault="00700F46" w:rsidP="00700F46">
      <w:r>
        <w:t xml:space="preserve">Het stukje ‘inclusieve communicatie’ heeft zes handvaten. De handvaten worden telkens per twee bekeken waarna men een praktijkgerichte oefening doet. Dit is nodig om de theorie te kunnen omzetten naar de praktijk. Hieronder bekijken we per handvat een werkvorm. De theorie kan men terugvinden onder de powerpoint ‘Inclusieve Communicatie’. </w:t>
      </w:r>
    </w:p>
    <w:p w14:paraId="682F9289" w14:textId="77777777" w:rsidR="00700F46" w:rsidRPr="00EF2228" w:rsidRDefault="00700F46" w:rsidP="00EF2228"/>
    <w:tbl>
      <w:tblPr>
        <w:tblStyle w:val="Tabelraster"/>
        <w:tblW w:w="9111" w:type="dxa"/>
        <w:tblLook w:val="04A0" w:firstRow="1" w:lastRow="0" w:firstColumn="1" w:lastColumn="0" w:noHBand="0" w:noVBand="1"/>
      </w:tblPr>
      <w:tblGrid>
        <w:gridCol w:w="3114"/>
        <w:gridCol w:w="5997"/>
      </w:tblGrid>
      <w:tr w:rsidR="00687176" w:rsidRPr="00D91DE4" w14:paraId="2C54A149" w14:textId="77777777">
        <w:trPr>
          <w:trHeight w:val="364"/>
        </w:trPr>
        <w:tc>
          <w:tcPr>
            <w:tcW w:w="3114" w:type="dxa"/>
            <w:shd w:val="clear" w:color="auto" w:fill="13304C"/>
          </w:tcPr>
          <w:p w14:paraId="3AD932B1" w14:textId="77777777" w:rsidR="00687176" w:rsidRPr="00062B31" w:rsidRDefault="00687176">
            <w:r w:rsidRPr="00062B31">
              <w:rPr>
                <w:rFonts w:cstheme="minorHAnsi"/>
              </w:rPr>
              <w:t>Startopstelling van de ruimte</w:t>
            </w:r>
          </w:p>
        </w:tc>
        <w:tc>
          <w:tcPr>
            <w:tcW w:w="5997" w:type="dxa"/>
            <w:shd w:val="clear" w:color="auto" w:fill="FFFFFF" w:themeFill="background1"/>
          </w:tcPr>
          <w:p w14:paraId="397A8532" w14:textId="35B4B6F0" w:rsidR="00687176" w:rsidRPr="00062B31" w:rsidRDefault="00142741" w:rsidP="00142741">
            <w:r w:rsidRPr="00142741">
              <w:t>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hebben. Tafels kunnen worden geplaatst voor de deelnemers om notities te maken en materiaal te plaatsen, terwijl de open ruimte in het midden van de U-vorm ruimte biedt voor actieve deelname en oefeningen. Deze indeling stimuleert een open dialoog en zorgt ervoor dat iedereen betrokken is bij de leeractiviteit.</w:t>
            </w:r>
          </w:p>
        </w:tc>
      </w:tr>
      <w:tr w:rsidR="00687176" w:rsidRPr="00D91DE4" w14:paraId="6F5B0881" w14:textId="77777777">
        <w:trPr>
          <w:trHeight w:val="189"/>
        </w:trPr>
        <w:tc>
          <w:tcPr>
            <w:tcW w:w="3114" w:type="dxa"/>
            <w:shd w:val="clear" w:color="auto" w:fill="13304C"/>
          </w:tcPr>
          <w:p w14:paraId="45BC4A5B" w14:textId="77777777" w:rsidR="00687176" w:rsidRPr="00062B31" w:rsidRDefault="00687176">
            <w:r w:rsidRPr="00062B31">
              <w:t>Duurtijd</w:t>
            </w:r>
          </w:p>
          <w:p w14:paraId="637D60EB" w14:textId="77777777" w:rsidR="00687176" w:rsidRPr="00062B31" w:rsidRDefault="00687176"/>
        </w:tc>
        <w:tc>
          <w:tcPr>
            <w:tcW w:w="5997" w:type="dxa"/>
            <w:shd w:val="clear" w:color="auto" w:fill="FFFFFF" w:themeFill="background1"/>
          </w:tcPr>
          <w:p w14:paraId="5BFC0BBC" w14:textId="273B0197" w:rsidR="00687176" w:rsidRPr="00062B31" w:rsidRDefault="008E6DC3" w:rsidP="00142741">
            <w:r>
              <w:t>1</w:t>
            </w:r>
            <w:r w:rsidR="00920CD3">
              <w:t>0</w:t>
            </w:r>
            <w:r>
              <w:t>-</w:t>
            </w:r>
            <w:r w:rsidR="00920CD3">
              <w:t>15</w:t>
            </w:r>
            <w:r w:rsidR="00142741">
              <w:t xml:space="preserve"> minuten</w:t>
            </w:r>
          </w:p>
        </w:tc>
      </w:tr>
      <w:tr w:rsidR="00687176" w:rsidRPr="00D91DE4" w14:paraId="6A757D66" w14:textId="77777777">
        <w:trPr>
          <w:trHeight w:val="364"/>
        </w:trPr>
        <w:tc>
          <w:tcPr>
            <w:tcW w:w="3114" w:type="dxa"/>
            <w:shd w:val="clear" w:color="auto" w:fill="13304C"/>
          </w:tcPr>
          <w:p w14:paraId="12623B92" w14:textId="77777777" w:rsidR="00687176" w:rsidRPr="00062B31" w:rsidRDefault="00687176">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5D940982" w14:textId="77777777" w:rsidR="00687176" w:rsidRPr="00062B31" w:rsidRDefault="00687176">
            <w:r w:rsidRPr="00062B31">
              <w:rPr>
                <w:rFonts w:cstheme="minorHAnsi"/>
              </w:rPr>
              <w:t xml:space="preserve">(+ downloadbaar materiaal)  </w:t>
            </w:r>
          </w:p>
        </w:tc>
        <w:tc>
          <w:tcPr>
            <w:tcW w:w="5997" w:type="dxa"/>
            <w:shd w:val="clear" w:color="auto" w:fill="FFFFFF" w:themeFill="background1"/>
          </w:tcPr>
          <w:p w14:paraId="6933DBCB" w14:textId="03B76AD9" w:rsidR="00142741" w:rsidRPr="0086732F" w:rsidRDefault="00142741" w:rsidP="008F14BB">
            <w:pPr>
              <w:pStyle w:val="Lijstalinea"/>
              <w:numPr>
                <w:ilvl w:val="1"/>
                <w:numId w:val="4"/>
              </w:numPr>
            </w:pPr>
            <w:r w:rsidRPr="0086732F">
              <w:t>Reflectieboek</w:t>
            </w:r>
          </w:p>
          <w:p w14:paraId="0583FBB4" w14:textId="4C687BD8" w:rsidR="00142741" w:rsidRPr="0086732F" w:rsidRDefault="00E71457" w:rsidP="008F14BB">
            <w:pPr>
              <w:pStyle w:val="Lijstalinea"/>
              <w:numPr>
                <w:ilvl w:val="1"/>
                <w:numId w:val="4"/>
              </w:numPr>
            </w:pPr>
            <w:r w:rsidRPr="0086732F">
              <w:t>Mensen ontmoeten elkaar</w:t>
            </w:r>
            <w:r w:rsidR="00142741" w:rsidRPr="0086732F">
              <w:t xml:space="preserve"> – Scenario’s</w:t>
            </w:r>
          </w:p>
          <w:p w14:paraId="335BCCA8" w14:textId="47E31892" w:rsidR="00142741" w:rsidRPr="0086732F" w:rsidRDefault="00142741" w:rsidP="008F14BB">
            <w:pPr>
              <w:pStyle w:val="Lijstalinea"/>
              <w:numPr>
                <w:ilvl w:val="1"/>
                <w:numId w:val="4"/>
              </w:numPr>
            </w:pPr>
            <w:r w:rsidRPr="0086732F">
              <w:t xml:space="preserve">Powerpoint – </w:t>
            </w:r>
            <w:r w:rsidR="008F14BB" w:rsidRPr="0086732F">
              <w:t>I</w:t>
            </w:r>
            <w:r w:rsidRPr="0086732F">
              <w:t xml:space="preserve">nclusieve </w:t>
            </w:r>
            <w:r w:rsidR="008F14BB" w:rsidRPr="0086732F">
              <w:t>C</w:t>
            </w:r>
            <w:r w:rsidRPr="0086732F">
              <w:t>ommunicatie</w:t>
            </w:r>
          </w:p>
          <w:p w14:paraId="63C71F92" w14:textId="78386CD7" w:rsidR="00142741" w:rsidRPr="0086732F" w:rsidRDefault="00142741" w:rsidP="008F14BB">
            <w:pPr>
              <w:pStyle w:val="Lijstalinea"/>
              <w:numPr>
                <w:ilvl w:val="1"/>
                <w:numId w:val="4"/>
              </w:numPr>
            </w:pPr>
            <w:r w:rsidRPr="0086732F">
              <w:t>Laptop/computer</w:t>
            </w:r>
          </w:p>
          <w:p w14:paraId="3F20DAC5" w14:textId="78C8ECD4" w:rsidR="00687176" w:rsidRPr="0086732F" w:rsidRDefault="00142741" w:rsidP="008F14BB">
            <w:pPr>
              <w:pStyle w:val="Lijstalinea"/>
              <w:numPr>
                <w:ilvl w:val="1"/>
                <w:numId w:val="4"/>
              </w:numPr>
            </w:pPr>
            <w:r w:rsidRPr="0086732F">
              <w:t>Biemer</w:t>
            </w:r>
          </w:p>
        </w:tc>
      </w:tr>
      <w:tr w:rsidR="00687176" w:rsidRPr="00D91DE4" w14:paraId="39A50EB9" w14:textId="77777777">
        <w:trPr>
          <w:trHeight w:val="364"/>
        </w:trPr>
        <w:tc>
          <w:tcPr>
            <w:tcW w:w="9111" w:type="dxa"/>
            <w:gridSpan w:val="2"/>
            <w:shd w:val="clear" w:color="auto" w:fill="13304C"/>
          </w:tcPr>
          <w:p w14:paraId="385896FC" w14:textId="77777777" w:rsidR="00687176" w:rsidRPr="00062B31" w:rsidRDefault="00687176">
            <w:pPr>
              <w:jc w:val="center"/>
              <w:rPr>
                <w:b/>
                <w:bCs/>
              </w:rPr>
            </w:pPr>
            <w:r w:rsidRPr="00062B31">
              <w:rPr>
                <w:b/>
                <w:bCs/>
              </w:rPr>
              <w:t>Werkvorm/Aanpak /actie</w:t>
            </w:r>
          </w:p>
        </w:tc>
      </w:tr>
      <w:tr w:rsidR="00687176" w:rsidRPr="00D91DE4" w14:paraId="4EF03183" w14:textId="77777777">
        <w:trPr>
          <w:trHeight w:val="330"/>
        </w:trPr>
        <w:tc>
          <w:tcPr>
            <w:tcW w:w="9111" w:type="dxa"/>
            <w:gridSpan w:val="2"/>
          </w:tcPr>
          <w:p w14:paraId="575A9364" w14:textId="77777777" w:rsidR="00922A8E" w:rsidRPr="00827438" w:rsidRDefault="00922A8E" w:rsidP="00827438">
            <w:r w:rsidRPr="00827438">
              <w:rPr>
                <w:b/>
                <w:bCs/>
              </w:rPr>
              <w:t>Stappen</w:t>
            </w:r>
            <w:r w:rsidRPr="00827438">
              <w:t>:</w:t>
            </w:r>
          </w:p>
          <w:p w14:paraId="48D54CC1" w14:textId="77777777" w:rsidR="00922A8E" w:rsidRPr="00827438" w:rsidRDefault="00922A8E" w:rsidP="00827438"/>
          <w:p w14:paraId="39EE5165" w14:textId="77777777" w:rsidR="00922A8E" w:rsidRPr="00827438" w:rsidRDefault="00922A8E" w:rsidP="00827438">
            <w:r w:rsidRPr="00827438">
              <w:rPr>
                <w:b/>
                <w:bCs/>
              </w:rPr>
              <w:t>Voorbereiding</w:t>
            </w:r>
            <w:r w:rsidRPr="00827438">
              <w:t>:</w:t>
            </w:r>
          </w:p>
          <w:p w14:paraId="06B55BE6" w14:textId="77777777" w:rsidR="00827438" w:rsidRPr="00827438" w:rsidRDefault="00922A8E" w:rsidP="00827438">
            <w:r w:rsidRPr="00827438">
              <w:lastRenderedPageBreak/>
              <w:t xml:space="preserve">Bereid de lessen goed voor door de theorie onder de powerpoint ‘Inclusieve Communicatie’ goed te bestuderen. Als trainer moet je de theorie goed in de handen om deze te kunnen onderwijzen aan de deelnemers. </w:t>
            </w:r>
          </w:p>
          <w:p w14:paraId="76932F9D" w14:textId="77777777" w:rsidR="00922A8E" w:rsidRPr="00827438" w:rsidRDefault="00922A8E" w:rsidP="00827438"/>
          <w:p w14:paraId="1022A33F" w14:textId="77777777" w:rsidR="00105B3A" w:rsidRPr="008C047E" w:rsidRDefault="00105B3A" w:rsidP="00105B3A">
            <w:r w:rsidRPr="008C047E">
              <w:t xml:space="preserve">Wees grondig in je voorbereiding en bereid voorbeelden voor die aansluiten bij de realiteit van de deelnemers. De theorie kan best in de context van de deelnemers gegeven worden zodat men de aansluiting met de realiteit gemakkelijker kan vinden. Gebruik daarom voorbeelden die herkenbaar zijn voor de deelnemers. Wees bovendien ook interactief en vraag </w:t>
            </w:r>
            <w:r>
              <w:t xml:space="preserve">de deelnemers </w:t>
            </w:r>
            <w:r w:rsidRPr="008C047E">
              <w:t>telkens naar situaties die zij hebben meegemaakt. Zo k</w:t>
            </w:r>
            <w:r>
              <w:t>a</w:t>
            </w:r>
            <w:r w:rsidRPr="008C047E">
              <w:t>n men de link met de praktijk gemakkelijker leggen.</w:t>
            </w:r>
          </w:p>
          <w:p w14:paraId="3501866E" w14:textId="77777777" w:rsidR="00827438" w:rsidRPr="00827438" w:rsidRDefault="00827438" w:rsidP="00827438"/>
          <w:p w14:paraId="16A631A8" w14:textId="77777777" w:rsidR="00A664B9" w:rsidRDefault="00827438" w:rsidP="00A664B9">
            <w:r w:rsidRPr="00827438">
              <w:t>Bereid een aantal scenario’s voor die aansluiten bij de realiteit van de deelnemers. Gebruik het document ‘</w:t>
            </w:r>
            <w:r w:rsidR="00D57E47">
              <w:t>Mensen ontmoeten elkaar</w:t>
            </w:r>
            <w:r w:rsidRPr="00827438">
              <w:t xml:space="preserve"> – Scenario’s’ ter inspiratie. </w:t>
            </w:r>
          </w:p>
          <w:p w14:paraId="09AC2E21" w14:textId="77777777" w:rsidR="00A664B9" w:rsidRDefault="00A664B9" w:rsidP="00A664B9"/>
          <w:p w14:paraId="0DAE3D8E" w14:textId="77777777" w:rsidR="00A664B9" w:rsidRPr="00A664B9" w:rsidRDefault="00A664B9" w:rsidP="00A664B9">
            <w:r w:rsidRPr="00A664B9">
              <w:t>Creëer specifieke scenario's die alledaagse situaties weergeven waarin gedrag vaak verkeerd wordt toegeschreven aan culturele achtergronden.</w:t>
            </w:r>
          </w:p>
          <w:p w14:paraId="707C1D77" w14:textId="77777777" w:rsidR="00A664B9" w:rsidRPr="00A664B9" w:rsidRDefault="00A664B9" w:rsidP="00A664B9">
            <w:r w:rsidRPr="00A664B9">
              <w:t>Voorbeelden kunnen zijn: een persoon die niet de hand schudt, iemand die een afspraak mist, of een persoon die indirect communiceert.</w:t>
            </w:r>
          </w:p>
          <w:p w14:paraId="14CEA121" w14:textId="77777777" w:rsidR="00A664B9" w:rsidRDefault="00A664B9" w:rsidP="00A664B9"/>
          <w:p w14:paraId="168EF172" w14:textId="2D724BB1" w:rsidR="00922A8E" w:rsidRPr="00827438" w:rsidRDefault="00D57E47" w:rsidP="00A664B9">
            <w:r>
              <w:t xml:space="preserve">Gebruik </w:t>
            </w:r>
            <w:r w:rsidR="005B22A1">
              <w:t>casussen van deelnemers als deze aangehaald worden. Gebruik de voorbereide scenario’s enkel als er geen casussen van de deelnemers komen.</w:t>
            </w:r>
          </w:p>
          <w:p w14:paraId="04D160D5" w14:textId="77777777" w:rsidR="00922A8E" w:rsidRPr="00827438" w:rsidRDefault="00922A8E" w:rsidP="00827438"/>
          <w:p w14:paraId="6F7C8A9E" w14:textId="77777777" w:rsidR="00922A8E" w:rsidRPr="00827438" w:rsidRDefault="00922A8E" w:rsidP="00794EE5">
            <w:pPr>
              <w:numPr>
                <w:ilvl w:val="0"/>
                <w:numId w:val="40"/>
              </w:numPr>
            </w:pPr>
            <w:r w:rsidRPr="00827438">
              <w:rPr>
                <w:b/>
                <w:bCs/>
              </w:rPr>
              <w:t>Introductie</w:t>
            </w:r>
            <w:r w:rsidRPr="00827438">
              <w:t xml:space="preserve">: </w:t>
            </w:r>
          </w:p>
          <w:p w14:paraId="7D042A43" w14:textId="3C687079" w:rsidR="00687176" w:rsidRPr="00D91DE4" w:rsidRDefault="00922A8E" w:rsidP="002D786E">
            <w:r w:rsidRPr="00827438">
              <w:t>Leg het concept van ‘</w:t>
            </w:r>
            <w:r w:rsidR="0047768E">
              <w:t>Niet culturen maar mensen ontmoeten elkaar</w:t>
            </w:r>
            <w:r w:rsidR="00827438" w:rsidRPr="00827438">
              <w:t>’</w:t>
            </w:r>
            <w:r w:rsidRPr="00827438">
              <w:t xml:space="preserve"> uit aan de hand van de powerpoint ‘Inclusieve communicatie’ en </w:t>
            </w:r>
            <w:r w:rsidR="002D786E" w:rsidRPr="002D786E">
              <w:t>hoe cultuur</w:t>
            </w:r>
            <w:r w:rsidR="00EF0E15">
              <w:t>/stereotypen</w:t>
            </w:r>
            <w:r w:rsidR="002D786E" w:rsidRPr="002D786E">
              <w:t xml:space="preserve"> vaak wordt gezien als de primaire drijfveer voor gedrag, maar benadruk dat individueel gedrag door meerdere factoren beïnvloed kan worden</w:t>
            </w:r>
            <w:r w:rsidR="00CB75A1" w:rsidRPr="00CB75A1">
              <w:t>.</w:t>
            </w:r>
          </w:p>
          <w:p w14:paraId="23D6522A" w14:textId="77777777" w:rsidR="00687176" w:rsidRPr="00D91DE4" w:rsidRDefault="00687176" w:rsidP="000526B5"/>
          <w:p w14:paraId="1F729CC2" w14:textId="77777777" w:rsidR="000526B5" w:rsidRPr="000526B5" w:rsidRDefault="000526B5" w:rsidP="00794EE5">
            <w:pPr>
              <w:pStyle w:val="Lijstalinea"/>
              <w:numPr>
                <w:ilvl w:val="0"/>
                <w:numId w:val="40"/>
              </w:numPr>
            </w:pPr>
            <w:r w:rsidRPr="000526B5">
              <w:rPr>
                <w:b/>
                <w:bCs/>
              </w:rPr>
              <w:t>Discussiegroepen Vormen</w:t>
            </w:r>
            <w:r w:rsidRPr="000526B5">
              <w:t>:</w:t>
            </w:r>
          </w:p>
          <w:p w14:paraId="0AF48FED" w14:textId="77777777" w:rsidR="000526B5" w:rsidRPr="000526B5" w:rsidRDefault="000526B5" w:rsidP="000526B5">
            <w:r w:rsidRPr="000526B5">
              <w:t>Verdeel de deelnemers in kleine groepen.</w:t>
            </w:r>
          </w:p>
          <w:p w14:paraId="63423B95" w14:textId="77777777" w:rsidR="000526B5" w:rsidRDefault="000526B5" w:rsidP="000526B5">
            <w:r w:rsidRPr="000526B5">
              <w:t>Geef elke groep een scenario en vraag hen om het gedrag in het scenario te analyseren.</w:t>
            </w:r>
          </w:p>
          <w:p w14:paraId="4317886E" w14:textId="77777777" w:rsidR="000526B5" w:rsidRPr="000526B5" w:rsidRDefault="000526B5" w:rsidP="000526B5"/>
          <w:p w14:paraId="7EF49DB7" w14:textId="6EA7DED3" w:rsidR="000526B5" w:rsidRPr="000526B5" w:rsidRDefault="000526B5" w:rsidP="00794EE5">
            <w:pPr>
              <w:pStyle w:val="Lijstalinea"/>
              <w:numPr>
                <w:ilvl w:val="0"/>
                <w:numId w:val="40"/>
              </w:numPr>
            </w:pPr>
            <w:r w:rsidRPr="000526B5">
              <w:rPr>
                <w:b/>
                <w:bCs/>
              </w:rPr>
              <w:t>Groepsdiscussie</w:t>
            </w:r>
            <w:r w:rsidRPr="000526B5">
              <w:t>:</w:t>
            </w:r>
          </w:p>
          <w:p w14:paraId="0953667A" w14:textId="77777777" w:rsidR="000526B5" w:rsidRPr="000526B5" w:rsidRDefault="000526B5" w:rsidP="000526B5">
            <w:r w:rsidRPr="000526B5">
              <w:t>Vraag de groepen om alternatieve redenen voor het gedrag te bedenken die niet gerelateerd zijn aan cultuur.</w:t>
            </w:r>
          </w:p>
          <w:p w14:paraId="5F8F067F" w14:textId="77777777" w:rsidR="000526B5" w:rsidRDefault="000526B5" w:rsidP="000526B5">
            <w:r w:rsidRPr="000526B5">
              <w:t>Moedig deelnemers aan om factoren zoals persoonlijke voorkeuren, eerdere ervaringen, of misverstanden te overwegen.</w:t>
            </w:r>
          </w:p>
          <w:p w14:paraId="2D975E43" w14:textId="77777777" w:rsidR="000526B5" w:rsidRPr="000526B5" w:rsidRDefault="000526B5" w:rsidP="000526B5"/>
          <w:p w14:paraId="0CF92E7A" w14:textId="77777777" w:rsidR="000526B5" w:rsidRPr="000526B5" w:rsidRDefault="000526B5" w:rsidP="00794EE5">
            <w:pPr>
              <w:pStyle w:val="Lijstalinea"/>
              <w:numPr>
                <w:ilvl w:val="0"/>
                <w:numId w:val="40"/>
              </w:numPr>
            </w:pPr>
            <w:r w:rsidRPr="008C1616">
              <w:rPr>
                <w:b/>
                <w:bCs/>
              </w:rPr>
              <w:t>Plenaire Discussie</w:t>
            </w:r>
            <w:r w:rsidRPr="000526B5">
              <w:t>:</w:t>
            </w:r>
          </w:p>
          <w:p w14:paraId="4E78A6DB" w14:textId="77777777" w:rsidR="000526B5" w:rsidRPr="000526B5" w:rsidRDefault="000526B5" w:rsidP="000526B5">
            <w:r w:rsidRPr="000526B5">
              <w:t>Breng alle groepen samen en laat elke groep hun inzichten delen.</w:t>
            </w:r>
          </w:p>
          <w:p w14:paraId="05A603AB" w14:textId="77777777" w:rsidR="000526B5" w:rsidRDefault="000526B5" w:rsidP="000526B5">
            <w:r w:rsidRPr="000526B5">
              <w:t>Discussieer over de verschillende interpretaties en hoe snel men geneigd is gedrag aan cultuur toe te schrijven.</w:t>
            </w:r>
          </w:p>
          <w:p w14:paraId="053006B0" w14:textId="77777777" w:rsidR="008C1616" w:rsidRPr="000526B5" w:rsidRDefault="008C1616" w:rsidP="000526B5"/>
          <w:p w14:paraId="4CE75E02" w14:textId="77777777" w:rsidR="000526B5" w:rsidRPr="000526B5" w:rsidRDefault="000526B5" w:rsidP="00794EE5">
            <w:pPr>
              <w:pStyle w:val="Lijstalinea"/>
              <w:numPr>
                <w:ilvl w:val="0"/>
                <w:numId w:val="40"/>
              </w:numPr>
            </w:pPr>
            <w:r w:rsidRPr="008C1616">
              <w:rPr>
                <w:b/>
                <w:bCs/>
              </w:rPr>
              <w:t>Afsluiting en Reflectie</w:t>
            </w:r>
            <w:r w:rsidRPr="000526B5">
              <w:t>:</w:t>
            </w:r>
          </w:p>
          <w:p w14:paraId="630E56FB" w14:textId="77777777" w:rsidR="000526B5" w:rsidRPr="000526B5" w:rsidRDefault="000526B5" w:rsidP="000526B5">
            <w:r w:rsidRPr="000526B5">
              <w:t>Sluit af met een reflectie over het belang van het niet direct koppelen van gedrag aan cultuur.</w:t>
            </w:r>
          </w:p>
          <w:p w14:paraId="4FB0DBE1" w14:textId="28F98B42" w:rsidR="00687176" w:rsidRPr="001A28A6" w:rsidRDefault="000526B5" w:rsidP="001A28A6">
            <w:r w:rsidRPr="000526B5">
              <w:t>Benadruk het belang van openheid en het stellen van vragen om misverstanden te voorkomen.</w:t>
            </w:r>
          </w:p>
        </w:tc>
      </w:tr>
    </w:tbl>
    <w:p w14:paraId="6FA84235" w14:textId="77777777" w:rsidR="00687176" w:rsidRPr="00D91DE4" w:rsidRDefault="00687176" w:rsidP="00687176">
      <w:pPr>
        <w:jc w:val="both"/>
        <w:rPr>
          <w:rFonts w:cstheme="minorHAnsi"/>
          <w:i/>
          <w:iCs/>
          <w:color w:val="BFBFBF" w:themeColor="background1" w:themeShade="BF"/>
        </w:rPr>
      </w:pPr>
    </w:p>
    <w:p w14:paraId="2500E05E" w14:textId="77777777" w:rsidR="00687176" w:rsidRPr="00350162" w:rsidRDefault="00687176" w:rsidP="00687176">
      <w:pPr>
        <w:pStyle w:val="Lijstalinea"/>
        <w:numPr>
          <w:ilvl w:val="0"/>
          <w:numId w:val="12"/>
        </w:numPr>
        <w:rPr>
          <w:b/>
          <w:bCs/>
          <w:color w:val="13304C"/>
        </w:rPr>
      </w:pPr>
      <w:r w:rsidRPr="00350162">
        <w:rPr>
          <w:b/>
          <w:bCs/>
          <w:color w:val="13304C"/>
        </w:rPr>
        <w:t>Specifieke aandachtspunten voor de trainer</w:t>
      </w:r>
    </w:p>
    <w:p w14:paraId="46D70E7D" w14:textId="77777777" w:rsidR="00687176" w:rsidRDefault="00687176" w:rsidP="001E29E2"/>
    <w:p w14:paraId="1053299A" w14:textId="77777777" w:rsidR="001E29E2" w:rsidRDefault="001E29E2" w:rsidP="001E29E2"/>
    <w:p w14:paraId="5737E793" w14:textId="77777777" w:rsidR="001E29E2" w:rsidRDefault="00E71457" w:rsidP="00794EE5">
      <w:pPr>
        <w:pStyle w:val="Lijstalinea"/>
        <w:numPr>
          <w:ilvl w:val="0"/>
          <w:numId w:val="41"/>
        </w:numPr>
      </w:pPr>
      <w:r w:rsidRPr="00E71457">
        <w:t>Wees alert op je eigen vooroordelen en die van de deelnemers.</w:t>
      </w:r>
    </w:p>
    <w:p w14:paraId="661D5DBE" w14:textId="25A2823C" w:rsidR="009D2179" w:rsidRDefault="009D2179" w:rsidP="00794EE5">
      <w:pPr>
        <w:pStyle w:val="Lijstalinea"/>
        <w:numPr>
          <w:ilvl w:val="0"/>
          <w:numId w:val="41"/>
        </w:numPr>
      </w:pPr>
      <w:r w:rsidRPr="009D2179">
        <w:t>Help deelnemers reflecteren op hoe hun aannames hun interpretatie van gedrag beïnvloeden.</w:t>
      </w:r>
    </w:p>
    <w:p w14:paraId="06580542" w14:textId="6461B7E2" w:rsidR="009D2179" w:rsidRDefault="009D2179" w:rsidP="00794EE5">
      <w:pPr>
        <w:pStyle w:val="Lijstalinea"/>
        <w:numPr>
          <w:ilvl w:val="0"/>
          <w:numId w:val="41"/>
        </w:numPr>
      </w:pPr>
      <w:r w:rsidRPr="009D2179">
        <w:t>Luister actief naar de deelnemers en erken hun perspectieven.</w:t>
      </w:r>
    </w:p>
    <w:p w14:paraId="35968DDE" w14:textId="7B507C38" w:rsidR="003138E8" w:rsidRDefault="003138E8" w:rsidP="00794EE5">
      <w:pPr>
        <w:pStyle w:val="Lijstalinea"/>
        <w:numPr>
          <w:ilvl w:val="0"/>
          <w:numId w:val="41"/>
        </w:numPr>
      </w:pPr>
      <w:r w:rsidRPr="003138E8">
        <w:t>Zorg dat je de scenario's goed begrijpt en anticipeer op mogelijke gevoelige onderwerpen.</w:t>
      </w:r>
    </w:p>
    <w:p w14:paraId="76744EC7" w14:textId="77777777" w:rsidR="009D2179" w:rsidRDefault="009D2179" w:rsidP="009D2179"/>
    <w:p w14:paraId="45FB74CA" w14:textId="76A26114" w:rsidR="009D2179" w:rsidRDefault="009D2179" w:rsidP="009D2179">
      <w:pPr>
        <w:sectPr w:rsidR="009D2179" w:rsidSect="003C2C0C">
          <w:pgSz w:w="11906" w:h="16838"/>
          <w:pgMar w:top="1985" w:right="1418" w:bottom="1418" w:left="1418" w:header="709" w:footer="709" w:gutter="0"/>
          <w:cols w:space="708"/>
          <w:docGrid w:linePitch="360"/>
        </w:sectPr>
      </w:pPr>
    </w:p>
    <w:p w14:paraId="5E490B4D" w14:textId="59C61342" w:rsidR="00C171DE" w:rsidRPr="00C171DE" w:rsidRDefault="00C171DE" w:rsidP="00C171DE">
      <w:pPr>
        <w:pStyle w:val="Kop4"/>
        <w:rPr>
          <w:u w:val="single"/>
        </w:rPr>
      </w:pPr>
      <w:r w:rsidRPr="00C171DE">
        <w:rPr>
          <w:u w:val="single"/>
        </w:rPr>
        <w:lastRenderedPageBreak/>
        <w:t>Handvat 5: Aanname van de goede wil</w:t>
      </w:r>
    </w:p>
    <w:p w14:paraId="3495B2E6" w14:textId="5F4A8A7F" w:rsidR="004B5BB7" w:rsidRPr="004B5BB7" w:rsidRDefault="004B5BB7" w:rsidP="004B5BB7">
      <w:pPr>
        <w:pStyle w:val="Kop4"/>
        <w:rPr>
          <w:u w:val="single"/>
        </w:rPr>
      </w:pPr>
    </w:p>
    <w:p w14:paraId="3628058A" w14:textId="77777777" w:rsidR="00687176" w:rsidRPr="00350162" w:rsidRDefault="00687176" w:rsidP="00687176">
      <w:pPr>
        <w:pStyle w:val="Lijstalinea"/>
        <w:numPr>
          <w:ilvl w:val="0"/>
          <w:numId w:val="12"/>
        </w:numPr>
        <w:rPr>
          <w:b/>
          <w:bCs/>
          <w:color w:val="13304C"/>
        </w:rPr>
      </w:pPr>
      <w:r w:rsidRPr="00350162">
        <w:rPr>
          <w:b/>
          <w:bCs/>
          <w:color w:val="13304C"/>
        </w:rPr>
        <w:t xml:space="preserve">Verwachte voorbereiding van de lerende </w:t>
      </w:r>
    </w:p>
    <w:p w14:paraId="41E89450" w14:textId="77777777" w:rsidR="00700F46" w:rsidRDefault="00700F46" w:rsidP="00D56BD1"/>
    <w:p w14:paraId="6865AACE" w14:textId="4BBA374E" w:rsidR="00D56BD1" w:rsidRDefault="00D56BD1" w:rsidP="00D56BD1">
      <w:r>
        <w:t>Geen verwachte voorbereiding.</w:t>
      </w:r>
    </w:p>
    <w:p w14:paraId="0AE0AD51" w14:textId="77777777" w:rsidR="00D56BD1" w:rsidRPr="00D91DE4" w:rsidRDefault="00D56BD1" w:rsidP="00D50718"/>
    <w:p w14:paraId="3931608A" w14:textId="77777777" w:rsidR="00687176" w:rsidRPr="00350162" w:rsidRDefault="00687176" w:rsidP="00687176">
      <w:pPr>
        <w:pStyle w:val="Lijstalinea"/>
        <w:numPr>
          <w:ilvl w:val="0"/>
          <w:numId w:val="12"/>
        </w:numPr>
        <w:rPr>
          <w:b/>
          <w:bCs/>
          <w:color w:val="13304C"/>
        </w:rPr>
      </w:pPr>
      <w:r w:rsidRPr="00350162">
        <w:rPr>
          <w:b/>
          <w:bCs/>
          <w:color w:val="13304C"/>
        </w:rPr>
        <w:t xml:space="preserve">Gedetailleerde beschrijving verloop/aanpak (gebruikte werkvormen) </w:t>
      </w:r>
    </w:p>
    <w:p w14:paraId="00D9E420" w14:textId="77777777" w:rsidR="00700F46" w:rsidRDefault="00700F46" w:rsidP="00722842"/>
    <w:p w14:paraId="35B3223B" w14:textId="77777777" w:rsidR="00700F46" w:rsidRDefault="00700F46" w:rsidP="00700F46">
      <w:r>
        <w:t>Binnen de opleiding ‘Omgaan met diversiteit’als algemene module bekijken we een aantal handvaten voor het realiseren van een inclusieve communicatie. Deze handvaten zijn gebasseerd op de filosofie van dr. Edwin Hoffman, professor aan de Universiteit Alpen Adria in Oostenrijk. Dit is een theoretisch gedeelte dat enerzijds gedoceerd wordt door de trainer en anderzijds in interactie met de deelnemers in verschillende werkvormen wordt omgezet naar de praktijk. Belangrijk is dat de trainer de tijd neemt om de theorie goed uit te leggen en meteen linken legt naar de praktijk. De theorie wordt met een powerpoint voorgesteld door de trainer. De trainer dient de theorie goed in de vingers te hebben, want hij dient deze theorie interactief te brengen en voortdurend te vragen naar situaties die de deelnemers herkennen en willen illustreren.</w:t>
      </w:r>
    </w:p>
    <w:p w14:paraId="3435050E" w14:textId="77777777" w:rsidR="00700F46" w:rsidRDefault="00700F46" w:rsidP="00700F46"/>
    <w:p w14:paraId="710FB8D5" w14:textId="77777777" w:rsidR="00700F46" w:rsidRDefault="00700F46" w:rsidP="00700F46">
      <w:r>
        <w:t xml:space="preserve">Het stukje ‘inclusieve communicatie’ heeft zes handvaten. De handvaten worden telkens per twee bekeken waarna men een praktijkgerichte oefening doet. Dit is nodig om de theorie te kunnen omzetten naar de praktijk. Hieronder bekijken we per handvat een werkvorm. De theorie kan men terugvinden onder de powerpoint ‘Inclusieve Communicatie’. </w:t>
      </w:r>
    </w:p>
    <w:p w14:paraId="2BC813FA" w14:textId="77777777" w:rsidR="00700F46" w:rsidRDefault="00700F46" w:rsidP="003A78A5"/>
    <w:tbl>
      <w:tblPr>
        <w:tblStyle w:val="Tabelraster"/>
        <w:tblW w:w="9111" w:type="dxa"/>
        <w:tblLook w:val="04A0" w:firstRow="1" w:lastRow="0" w:firstColumn="1" w:lastColumn="0" w:noHBand="0" w:noVBand="1"/>
      </w:tblPr>
      <w:tblGrid>
        <w:gridCol w:w="3114"/>
        <w:gridCol w:w="5997"/>
      </w:tblGrid>
      <w:tr w:rsidR="008E6DC3" w:rsidRPr="00D91DE4" w14:paraId="27D49050" w14:textId="77777777">
        <w:trPr>
          <w:trHeight w:val="364"/>
        </w:trPr>
        <w:tc>
          <w:tcPr>
            <w:tcW w:w="3114" w:type="dxa"/>
            <w:shd w:val="clear" w:color="auto" w:fill="13304C"/>
          </w:tcPr>
          <w:p w14:paraId="6B70743D" w14:textId="77777777" w:rsidR="008E6DC3" w:rsidRPr="00062B31" w:rsidRDefault="008E6DC3" w:rsidP="008E6DC3">
            <w:r w:rsidRPr="00062B31">
              <w:rPr>
                <w:rFonts w:cstheme="minorHAnsi"/>
              </w:rPr>
              <w:t>Startopstelling van de ruimte</w:t>
            </w:r>
          </w:p>
        </w:tc>
        <w:tc>
          <w:tcPr>
            <w:tcW w:w="5997" w:type="dxa"/>
            <w:shd w:val="clear" w:color="auto" w:fill="FFFFFF" w:themeFill="background1"/>
          </w:tcPr>
          <w:p w14:paraId="54284464" w14:textId="69445432" w:rsidR="008E6DC3" w:rsidRPr="00062B31" w:rsidRDefault="008E6DC3" w:rsidP="008E6DC3">
            <w:r w:rsidRPr="00922A8E">
              <w:t>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hebben. Tafels kunnen worden geplaatst voor de deelnemers om notities te maken en materiaal te plaatsen, terwijl de open ruimte in het midden van de U-vorm ruimte biedt voor actieve deelname en oefeningen. Deze indeling stimuleert een open dialoog en zorgt ervoor dat iedereen betrokken is bij de leeractiviteit.</w:t>
            </w:r>
          </w:p>
        </w:tc>
      </w:tr>
      <w:tr w:rsidR="008E6DC3" w:rsidRPr="00D91DE4" w14:paraId="2AD56510" w14:textId="77777777">
        <w:trPr>
          <w:trHeight w:val="189"/>
        </w:trPr>
        <w:tc>
          <w:tcPr>
            <w:tcW w:w="3114" w:type="dxa"/>
            <w:shd w:val="clear" w:color="auto" w:fill="13304C"/>
          </w:tcPr>
          <w:p w14:paraId="20B11AB1" w14:textId="77777777" w:rsidR="008E6DC3" w:rsidRPr="00062B31" w:rsidRDefault="008E6DC3" w:rsidP="008E6DC3">
            <w:r w:rsidRPr="00062B31">
              <w:t>Duurtijd</w:t>
            </w:r>
          </w:p>
          <w:p w14:paraId="4559B2AC" w14:textId="77777777" w:rsidR="008E6DC3" w:rsidRPr="00062B31" w:rsidRDefault="008E6DC3" w:rsidP="008E6DC3"/>
        </w:tc>
        <w:tc>
          <w:tcPr>
            <w:tcW w:w="5997" w:type="dxa"/>
            <w:shd w:val="clear" w:color="auto" w:fill="FFFFFF" w:themeFill="background1"/>
          </w:tcPr>
          <w:p w14:paraId="1D283712" w14:textId="5BB0CAA6" w:rsidR="008E6DC3" w:rsidRPr="00062B31" w:rsidRDefault="008E6DC3" w:rsidP="008E6DC3">
            <w:r>
              <w:t>20-30 minuten</w:t>
            </w:r>
          </w:p>
        </w:tc>
      </w:tr>
      <w:tr w:rsidR="006C46FC" w:rsidRPr="00D91DE4" w14:paraId="726FD2A7" w14:textId="77777777">
        <w:trPr>
          <w:trHeight w:val="364"/>
        </w:trPr>
        <w:tc>
          <w:tcPr>
            <w:tcW w:w="3114" w:type="dxa"/>
            <w:shd w:val="clear" w:color="auto" w:fill="13304C"/>
          </w:tcPr>
          <w:p w14:paraId="5792E124" w14:textId="77777777" w:rsidR="006C46FC" w:rsidRPr="00062B31" w:rsidRDefault="006C46FC" w:rsidP="006C46FC">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38D4031C" w14:textId="77777777" w:rsidR="006C46FC" w:rsidRPr="00062B31" w:rsidRDefault="006C46FC" w:rsidP="006C46FC">
            <w:r w:rsidRPr="00062B31">
              <w:rPr>
                <w:rFonts w:cstheme="minorHAnsi"/>
              </w:rPr>
              <w:t xml:space="preserve">(+ downloadbaar materiaal)  </w:t>
            </w:r>
          </w:p>
        </w:tc>
        <w:tc>
          <w:tcPr>
            <w:tcW w:w="5997" w:type="dxa"/>
            <w:shd w:val="clear" w:color="auto" w:fill="FFFFFF" w:themeFill="background1"/>
          </w:tcPr>
          <w:p w14:paraId="5C2DCE0A" w14:textId="680CC3D7" w:rsidR="006C46FC" w:rsidRPr="0086732F" w:rsidRDefault="006C46FC" w:rsidP="008F14BB">
            <w:pPr>
              <w:pStyle w:val="Lijstalinea"/>
              <w:numPr>
                <w:ilvl w:val="1"/>
                <w:numId w:val="4"/>
              </w:numPr>
            </w:pPr>
            <w:r w:rsidRPr="0086732F">
              <w:t>Reflectieboek</w:t>
            </w:r>
          </w:p>
          <w:p w14:paraId="64464DF7" w14:textId="0C1FC5C5" w:rsidR="006C46FC" w:rsidRPr="0086732F" w:rsidRDefault="00643A85" w:rsidP="008F14BB">
            <w:pPr>
              <w:pStyle w:val="Lijstalinea"/>
              <w:numPr>
                <w:ilvl w:val="1"/>
                <w:numId w:val="4"/>
              </w:numPr>
            </w:pPr>
            <w:r w:rsidRPr="0086732F">
              <w:t xml:space="preserve">Kaarten - </w:t>
            </w:r>
            <w:r w:rsidR="008F14BB" w:rsidRPr="0086732F">
              <w:t>C</w:t>
            </w:r>
            <w:r w:rsidR="006C46FC" w:rsidRPr="0086732F">
              <w:t>onflictscenario’s</w:t>
            </w:r>
          </w:p>
          <w:p w14:paraId="0100374C" w14:textId="4F6348ED" w:rsidR="00643A85" w:rsidRPr="0086732F" w:rsidRDefault="00643A85" w:rsidP="008F14BB">
            <w:pPr>
              <w:pStyle w:val="Lijstalinea"/>
              <w:numPr>
                <w:ilvl w:val="1"/>
                <w:numId w:val="4"/>
              </w:numPr>
            </w:pPr>
            <w:r w:rsidRPr="0086732F">
              <w:t xml:space="preserve">Kaarten – </w:t>
            </w:r>
            <w:r w:rsidR="008F14BB" w:rsidRPr="0086732F">
              <w:t>M</w:t>
            </w:r>
            <w:r w:rsidRPr="0086732F">
              <w:t>ogelijke oplossingen</w:t>
            </w:r>
          </w:p>
          <w:p w14:paraId="7829F1FD" w14:textId="04F4CEB9" w:rsidR="006C46FC" w:rsidRPr="0086732F" w:rsidRDefault="006C46FC" w:rsidP="008F14BB">
            <w:pPr>
              <w:pStyle w:val="Lijstalinea"/>
              <w:numPr>
                <w:ilvl w:val="1"/>
                <w:numId w:val="4"/>
              </w:numPr>
            </w:pPr>
            <w:r w:rsidRPr="0086732F">
              <w:t xml:space="preserve">Powerpoint – </w:t>
            </w:r>
            <w:r w:rsidR="008F14BB" w:rsidRPr="0086732F">
              <w:t>I</w:t>
            </w:r>
            <w:r w:rsidRPr="0086732F">
              <w:t xml:space="preserve">nclusieve </w:t>
            </w:r>
            <w:r w:rsidR="008F14BB" w:rsidRPr="0086732F">
              <w:t>C</w:t>
            </w:r>
            <w:r w:rsidRPr="0086732F">
              <w:t>ommunicatie</w:t>
            </w:r>
          </w:p>
          <w:p w14:paraId="7C358160" w14:textId="2C0B01AF" w:rsidR="006C46FC" w:rsidRPr="00142741" w:rsidRDefault="006C46FC" w:rsidP="008F14BB">
            <w:pPr>
              <w:pStyle w:val="Lijstalinea"/>
              <w:numPr>
                <w:ilvl w:val="1"/>
                <w:numId w:val="4"/>
              </w:numPr>
            </w:pPr>
            <w:r w:rsidRPr="00142741">
              <w:t>Laptop/computer</w:t>
            </w:r>
          </w:p>
          <w:p w14:paraId="5AFE8CE3" w14:textId="2CA706AA" w:rsidR="006C46FC" w:rsidRPr="008F14BB" w:rsidRDefault="006C46FC" w:rsidP="008F14BB">
            <w:pPr>
              <w:pStyle w:val="Lijstalinea"/>
              <w:numPr>
                <w:ilvl w:val="1"/>
                <w:numId w:val="4"/>
              </w:numPr>
              <w:jc w:val="both"/>
              <w:rPr>
                <w:rFonts w:cstheme="minorHAnsi"/>
                <w:i/>
                <w:iCs/>
                <w:color w:val="BFBFBF" w:themeColor="background1" w:themeShade="BF"/>
              </w:rPr>
            </w:pPr>
            <w:r w:rsidRPr="00142741">
              <w:t>Biemer</w:t>
            </w:r>
          </w:p>
        </w:tc>
      </w:tr>
      <w:tr w:rsidR="006C46FC" w:rsidRPr="00D91DE4" w14:paraId="31AFD8A8" w14:textId="77777777">
        <w:trPr>
          <w:trHeight w:val="364"/>
        </w:trPr>
        <w:tc>
          <w:tcPr>
            <w:tcW w:w="9111" w:type="dxa"/>
            <w:gridSpan w:val="2"/>
            <w:shd w:val="clear" w:color="auto" w:fill="13304C"/>
          </w:tcPr>
          <w:p w14:paraId="46F149FA" w14:textId="77777777" w:rsidR="006C46FC" w:rsidRPr="00062B31" w:rsidRDefault="006C46FC" w:rsidP="006C46FC">
            <w:pPr>
              <w:jc w:val="center"/>
              <w:rPr>
                <w:b/>
                <w:bCs/>
              </w:rPr>
            </w:pPr>
            <w:r w:rsidRPr="00062B31">
              <w:rPr>
                <w:b/>
                <w:bCs/>
              </w:rPr>
              <w:t>Werkvorm/Aanpak /actie</w:t>
            </w:r>
          </w:p>
        </w:tc>
      </w:tr>
      <w:tr w:rsidR="006C46FC" w:rsidRPr="00D91DE4" w14:paraId="42D00F68" w14:textId="77777777">
        <w:trPr>
          <w:trHeight w:val="330"/>
        </w:trPr>
        <w:tc>
          <w:tcPr>
            <w:tcW w:w="9111" w:type="dxa"/>
            <w:gridSpan w:val="2"/>
          </w:tcPr>
          <w:p w14:paraId="3CCB4913" w14:textId="1DA6C85F" w:rsidR="00A907F6" w:rsidRDefault="00A907F6" w:rsidP="006C46FC">
            <w:pPr>
              <w:rPr>
                <w:b/>
                <w:bCs/>
              </w:rPr>
            </w:pPr>
            <w:r>
              <w:rPr>
                <w:b/>
                <w:bCs/>
              </w:rPr>
              <w:t>Stappen:</w:t>
            </w:r>
          </w:p>
          <w:p w14:paraId="7F37E05A" w14:textId="77777777" w:rsidR="00A907F6" w:rsidRDefault="00A907F6" w:rsidP="006C46FC">
            <w:pPr>
              <w:rPr>
                <w:b/>
                <w:bCs/>
              </w:rPr>
            </w:pPr>
          </w:p>
          <w:p w14:paraId="4C311A34" w14:textId="0C15D64F" w:rsidR="00922A8E" w:rsidRPr="0074009D" w:rsidRDefault="00922A8E" w:rsidP="006C46FC">
            <w:r w:rsidRPr="0074009D">
              <w:rPr>
                <w:b/>
                <w:bCs/>
              </w:rPr>
              <w:lastRenderedPageBreak/>
              <w:t>Voorbereiding</w:t>
            </w:r>
            <w:r w:rsidRPr="0074009D">
              <w:t>:</w:t>
            </w:r>
          </w:p>
          <w:p w14:paraId="12C70D5E" w14:textId="77777777" w:rsidR="006C46FC" w:rsidRPr="0074009D" w:rsidRDefault="00922A8E" w:rsidP="006C46FC">
            <w:r w:rsidRPr="0074009D">
              <w:t xml:space="preserve">Bereid de lessen goed voor door de theorie onder de powerpoint ‘Inclusieve Communicatie’ goed te bestuderen. Als trainer moet je de theorie goed in de handen om deze te kunnen onderwijzen aan de deelnemers. </w:t>
            </w:r>
          </w:p>
          <w:p w14:paraId="795885C5" w14:textId="77777777" w:rsidR="00922A8E" w:rsidRPr="0074009D" w:rsidRDefault="00922A8E" w:rsidP="006C46FC"/>
          <w:p w14:paraId="1BDD6CF9" w14:textId="77777777" w:rsidR="00105B3A" w:rsidRPr="008C047E" w:rsidRDefault="00105B3A" w:rsidP="00105B3A">
            <w:r w:rsidRPr="008C047E">
              <w:t xml:space="preserve">Wees grondig in je voorbereiding en bereid voorbeelden voor die aansluiten bij de realiteit van de deelnemers. De theorie kan best in de context van de deelnemers gegeven worden zodat men de aansluiting met de realiteit gemakkelijker kan vinden. Gebruik daarom voorbeelden die herkenbaar zijn voor de deelnemers. Wees bovendien ook interactief en vraag </w:t>
            </w:r>
            <w:r>
              <w:t xml:space="preserve">de deelnemers </w:t>
            </w:r>
            <w:r w:rsidRPr="008C047E">
              <w:t>telkens naar situaties die zij hebben meegemaakt. Zo k</w:t>
            </w:r>
            <w:r>
              <w:t>a</w:t>
            </w:r>
            <w:r w:rsidRPr="008C047E">
              <w:t>n men de link met de praktijk gemakkelijker leggen.</w:t>
            </w:r>
          </w:p>
          <w:p w14:paraId="21B09BE9" w14:textId="77777777" w:rsidR="006C46FC" w:rsidRPr="0074009D" w:rsidRDefault="006C46FC" w:rsidP="006C46FC"/>
          <w:p w14:paraId="7E21505B" w14:textId="68C27097" w:rsidR="0074009D" w:rsidRPr="0074009D" w:rsidRDefault="00E138EA" w:rsidP="00003B03">
            <w:r w:rsidRPr="00E138EA">
              <w:t>Maak twee sets kaarten - één met conflictsituaties en één met reacties gebaseerd op de aanname van goede wil. De situaties moeten alledaags en herkenbaar zijn.</w:t>
            </w:r>
            <w:r w:rsidR="00003B03">
              <w:t xml:space="preserve"> Gebruik hiervoor de kaarten in bijlage ter inspiratie.</w:t>
            </w:r>
          </w:p>
          <w:p w14:paraId="5F14A360" w14:textId="77777777" w:rsidR="006C46FC" w:rsidRPr="0074009D" w:rsidRDefault="006C46FC" w:rsidP="006C46FC"/>
          <w:p w14:paraId="35CC7E81" w14:textId="183D5296" w:rsidR="00922A8E" w:rsidRPr="0074009D" w:rsidRDefault="00003B03" w:rsidP="006C46FC">
            <w:r>
              <w:t>Als het mogelijk is g</w:t>
            </w:r>
            <w:r w:rsidR="006C46FC" w:rsidRPr="0074009D">
              <w:t xml:space="preserve">ebruik </w:t>
            </w:r>
            <w:r>
              <w:t xml:space="preserve">je </w:t>
            </w:r>
            <w:r w:rsidR="006C46FC" w:rsidRPr="0074009D">
              <w:t>casussen van deelnemers als deze aangehaald worden. Gebruik de voorbereide scenario’s enkel als er geen casussen van de deelnemers komen.</w:t>
            </w:r>
          </w:p>
          <w:p w14:paraId="011DF289" w14:textId="77777777" w:rsidR="00922A8E" w:rsidRPr="0074009D" w:rsidRDefault="00922A8E" w:rsidP="006C46FC"/>
          <w:p w14:paraId="74EE12CF" w14:textId="77777777" w:rsidR="00922A8E" w:rsidRPr="0074009D" w:rsidRDefault="00922A8E" w:rsidP="00794EE5">
            <w:pPr>
              <w:numPr>
                <w:ilvl w:val="0"/>
                <w:numId w:val="42"/>
              </w:numPr>
            </w:pPr>
            <w:r w:rsidRPr="0074009D">
              <w:rPr>
                <w:b/>
                <w:bCs/>
              </w:rPr>
              <w:t>Introductie</w:t>
            </w:r>
            <w:r w:rsidRPr="0074009D">
              <w:t xml:space="preserve">: </w:t>
            </w:r>
          </w:p>
          <w:p w14:paraId="6C54935F" w14:textId="52C59686" w:rsidR="006C46FC" w:rsidRPr="0074009D" w:rsidRDefault="00922A8E" w:rsidP="004B58FF">
            <w:r w:rsidRPr="0074009D">
              <w:t>Leg het concept van ‘</w:t>
            </w:r>
            <w:r w:rsidR="004B58FF">
              <w:t>Aanname van de goede wil</w:t>
            </w:r>
            <w:r w:rsidR="006C46FC" w:rsidRPr="0074009D">
              <w:t>’</w:t>
            </w:r>
            <w:r w:rsidRPr="0074009D">
              <w:t xml:space="preserve"> uit aan de hand van de powerpoint ‘Inclusieve communicatie’</w:t>
            </w:r>
            <w:r w:rsidR="004B58FF">
              <w:t>.</w:t>
            </w:r>
          </w:p>
          <w:p w14:paraId="37BFF803" w14:textId="77777777" w:rsidR="006C46FC" w:rsidRPr="00D91DE4" w:rsidRDefault="006C46FC" w:rsidP="004B58FF"/>
          <w:p w14:paraId="758AC765" w14:textId="77777777" w:rsidR="004B58FF" w:rsidRDefault="004B58FF" w:rsidP="00794EE5">
            <w:pPr>
              <w:pStyle w:val="Lijstalinea"/>
              <w:numPr>
                <w:ilvl w:val="0"/>
                <w:numId w:val="42"/>
              </w:numPr>
            </w:pPr>
            <w:r w:rsidRPr="004B58FF">
              <w:rPr>
                <w:b/>
                <w:bCs/>
              </w:rPr>
              <w:t>Spelregels Uitleggen</w:t>
            </w:r>
            <w:r w:rsidRPr="004B58FF">
              <w:t xml:space="preserve">: </w:t>
            </w:r>
          </w:p>
          <w:p w14:paraId="36E6FCDF" w14:textId="67A66558" w:rsidR="004B58FF" w:rsidRDefault="004B58FF" w:rsidP="004B58FF">
            <w:r w:rsidRPr="004B58FF">
              <w:t>Elke deelnemer trekt om beurten een situatiekaart en leest deze voor. Vervolgens trekken ze een reactiekaart.</w:t>
            </w:r>
          </w:p>
          <w:p w14:paraId="67D6B6A4" w14:textId="77777777" w:rsidR="004B58FF" w:rsidRPr="004B58FF" w:rsidRDefault="004B58FF" w:rsidP="004B58FF"/>
          <w:p w14:paraId="5F76CFC5" w14:textId="77777777" w:rsidR="004B58FF" w:rsidRDefault="004B58FF" w:rsidP="00794EE5">
            <w:pPr>
              <w:pStyle w:val="Lijstalinea"/>
              <w:numPr>
                <w:ilvl w:val="0"/>
                <w:numId w:val="42"/>
              </w:numPr>
            </w:pPr>
            <w:r w:rsidRPr="00E366F0">
              <w:rPr>
                <w:b/>
                <w:bCs/>
              </w:rPr>
              <w:t>Individuele Reflectie</w:t>
            </w:r>
            <w:r w:rsidRPr="004B58FF">
              <w:t xml:space="preserve">: </w:t>
            </w:r>
          </w:p>
          <w:p w14:paraId="567FCF5A" w14:textId="3329A39F" w:rsidR="004B58FF" w:rsidRDefault="004B58FF" w:rsidP="004B58FF">
            <w:r w:rsidRPr="004B58FF">
              <w:t>De deelnemer reflecteert kort hoe de reactie van goede wil het conflict zou kunnen oplossen of verzachten.</w:t>
            </w:r>
          </w:p>
          <w:p w14:paraId="6162BE2F" w14:textId="77777777" w:rsidR="004B58FF" w:rsidRPr="004B58FF" w:rsidRDefault="004B58FF" w:rsidP="004B58FF"/>
          <w:p w14:paraId="3BC13076" w14:textId="77777777" w:rsidR="004B58FF" w:rsidRDefault="004B58FF" w:rsidP="00794EE5">
            <w:pPr>
              <w:pStyle w:val="Lijstalinea"/>
              <w:numPr>
                <w:ilvl w:val="0"/>
                <w:numId w:val="42"/>
              </w:numPr>
            </w:pPr>
            <w:r w:rsidRPr="00E366F0">
              <w:rPr>
                <w:b/>
                <w:bCs/>
              </w:rPr>
              <w:t>Groepsdiscussie</w:t>
            </w:r>
            <w:r w:rsidRPr="004B58FF">
              <w:t xml:space="preserve">: </w:t>
            </w:r>
          </w:p>
          <w:p w14:paraId="00428F75" w14:textId="59D782C9" w:rsidR="004B58FF" w:rsidRDefault="004B58FF" w:rsidP="004B58FF">
            <w:r w:rsidRPr="004B58FF">
              <w:t>De groep bespreekt de gekozen reactie, met focus op empathie, begrip, en goede wil.</w:t>
            </w:r>
          </w:p>
          <w:p w14:paraId="03F7E5B8" w14:textId="77777777" w:rsidR="004B58FF" w:rsidRPr="004B58FF" w:rsidRDefault="004B58FF" w:rsidP="004B58FF"/>
          <w:p w14:paraId="5868AB1B" w14:textId="77777777" w:rsidR="004B58FF" w:rsidRDefault="004B58FF" w:rsidP="00794EE5">
            <w:pPr>
              <w:pStyle w:val="Lijstalinea"/>
              <w:numPr>
                <w:ilvl w:val="0"/>
                <w:numId w:val="42"/>
              </w:numPr>
            </w:pPr>
            <w:r w:rsidRPr="00E366F0">
              <w:rPr>
                <w:b/>
                <w:bCs/>
              </w:rPr>
              <w:t>Alternatieve Reacties</w:t>
            </w:r>
            <w:r w:rsidRPr="004B58FF">
              <w:t xml:space="preserve">: </w:t>
            </w:r>
          </w:p>
          <w:p w14:paraId="1486343A" w14:textId="7D6CF7BB" w:rsidR="004B58FF" w:rsidRDefault="004B58FF" w:rsidP="004B58FF">
            <w:r w:rsidRPr="004B58FF">
              <w:t>Andere deelnemers kunnen alternatieve reacties voorstellen en deze worden gezamenlijk besproken.</w:t>
            </w:r>
          </w:p>
          <w:p w14:paraId="6EF2208C" w14:textId="77777777" w:rsidR="004B58FF" w:rsidRPr="004B58FF" w:rsidRDefault="004B58FF" w:rsidP="004B58FF"/>
          <w:p w14:paraId="39ED4C5F" w14:textId="77777777" w:rsidR="004B58FF" w:rsidRDefault="004B58FF" w:rsidP="00794EE5">
            <w:pPr>
              <w:pStyle w:val="Lijstalinea"/>
              <w:numPr>
                <w:ilvl w:val="0"/>
                <w:numId w:val="42"/>
              </w:numPr>
            </w:pPr>
            <w:r w:rsidRPr="00E366F0">
              <w:rPr>
                <w:b/>
                <w:bCs/>
              </w:rPr>
              <w:t>Leermomenten Benadrukken</w:t>
            </w:r>
            <w:r w:rsidRPr="004B58FF">
              <w:t xml:space="preserve">: </w:t>
            </w:r>
          </w:p>
          <w:p w14:paraId="4C67BD25" w14:textId="0C651985" w:rsidR="006C46FC" w:rsidRPr="00E366F0" w:rsidRDefault="004B58FF" w:rsidP="00E366F0">
            <w:r w:rsidRPr="004B58FF">
              <w:t>Als trainer, wijs op het belang van goede wil en empathie in conflictresolutie en dagelijkse interacties.</w:t>
            </w:r>
          </w:p>
        </w:tc>
      </w:tr>
    </w:tbl>
    <w:p w14:paraId="42EBCFE3" w14:textId="77777777" w:rsidR="00687176" w:rsidRPr="00D91DE4" w:rsidRDefault="00687176" w:rsidP="00687176">
      <w:pPr>
        <w:jc w:val="both"/>
        <w:rPr>
          <w:rFonts w:cstheme="minorHAnsi"/>
          <w:i/>
          <w:iCs/>
          <w:color w:val="BFBFBF" w:themeColor="background1" w:themeShade="BF"/>
        </w:rPr>
      </w:pPr>
    </w:p>
    <w:p w14:paraId="6B931FC3" w14:textId="77777777" w:rsidR="00687176" w:rsidRPr="00350162" w:rsidRDefault="00687176" w:rsidP="00687176">
      <w:pPr>
        <w:pStyle w:val="Lijstalinea"/>
        <w:numPr>
          <w:ilvl w:val="0"/>
          <w:numId w:val="12"/>
        </w:numPr>
        <w:rPr>
          <w:b/>
          <w:bCs/>
          <w:color w:val="13304C"/>
        </w:rPr>
      </w:pPr>
      <w:r w:rsidRPr="00350162">
        <w:rPr>
          <w:b/>
          <w:bCs/>
          <w:color w:val="13304C"/>
        </w:rPr>
        <w:t>Specifieke aandachtspunten voor de trainer</w:t>
      </w:r>
    </w:p>
    <w:p w14:paraId="0C70AE71" w14:textId="77777777" w:rsidR="00381171" w:rsidRDefault="00381171" w:rsidP="00381171">
      <w:pPr>
        <w:pStyle w:val="Lijstalinea"/>
        <w:ind w:left="360"/>
      </w:pPr>
    </w:p>
    <w:p w14:paraId="3CA1B362" w14:textId="3C11A842" w:rsidR="006C6FB6" w:rsidRDefault="00381171" w:rsidP="00794EE5">
      <w:pPr>
        <w:pStyle w:val="Lijstalinea"/>
        <w:numPr>
          <w:ilvl w:val="0"/>
          <w:numId w:val="43"/>
        </w:numPr>
      </w:pPr>
      <w:r w:rsidRPr="00381171">
        <w:t>Moedig deelnemers aan om zich in te leven in de situaties en vanuit een empathisch standpunt te reageren.</w:t>
      </w:r>
    </w:p>
    <w:p w14:paraId="3D4DD94F" w14:textId="3BC545E0" w:rsidR="00381171" w:rsidRDefault="00381171" w:rsidP="00794EE5">
      <w:pPr>
        <w:pStyle w:val="Lijstalinea"/>
        <w:numPr>
          <w:ilvl w:val="0"/>
          <w:numId w:val="43"/>
        </w:numPr>
      </w:pPr>
      <w:r w:rsidRPr="00381171">
        <w:t>Help deelnemers inzicht te krijgen in hoe de aanname van goede wil de uitkomst van conflicten kan beïnvloeden.</w:t>
      </w:r>
    </w:p>
    <w:p w14:paraId="798B2E21" w14:textId="47A50C10" w:rsidR="00381171" w:rsidRDefault="002A1514" w:rsidP="00794EE5">
      <w:pPr>
        <w:pStyle w:val="Lijstalinea"/>
        <w:numPr>
          <w:ilvl w:val="0"/>
          <w:numId w:val="43"/>
        </w:numPr>
      </w:pPr>
      <w:r w:rsidRPr="002A1514">
        <w:lastRenderedPageBreak/>
        <w:t>Wees bereid om het spel aan te passen aan de dynamiek van de groep en individuele behoeften.</w:t>
      </w:r>
    </w:p>
    <w:p w14:paraId="2C361E03" w14:textId="3563B217" w:rsidR="00687176" w:rsidRDefault="00687176" w:rsidP="006C6FB6">
      <w:pPr>
        <w:sectPr w:rsidR="00687176" w:rsidSect="003C2C0C">
          <w:pgSz w:w="11906" w:h="16838"/>
          <w:pgMar w:top="1985" w:right="1418" w:bottom="1418" w:left="1418" w:header="709" w:footer="709" w:gutter="0"/>
          <w:cols w:space="708"/>
          <w:docGrid w:linePitch="360"/>
        </w:sectPr>
      </w:pPr>
      <w:r w:rsidRPr="00D91DE4">
        <w:t xml:space="preserve"> </w:t>
      </w:r>
    </w:p>
    <w:p w14:paraId="39B117FC" w14:textId="3EF551AC" w:rsidR="00687176" w:rsidRDefault="00687176" w:rsidP="003A78A5">
      <w:pPr>
        <w:pStyle w:val="Kop4"/>
        <w:rPr>
          <w:u w:val="single"/>
        </w:rPr>
      </w:pPr>
    </w:p>
    <w:p w14:paraId="79C2F833" w14:textId="06458DF5" w:rsidR="00137BA9" w:rsidRPr="00137BA9" w:rsidRDefault="00137BA9" w:rsidP="00137BA9">
      <w:pPr>
        <w:pStyle w:val="Kop4"/>
        <w:rPr>
          <w:u w:val="single"/>
        </w:rPr>
      </w:pPr>
      <w:r w:rsidRPr="00137BA9">
        <w:rPr>
          <w:u w:val="single"/>
        </w:rPr>
        <w:t>Handvat 6: Omgaan met waardenconflict(en)</w:t>
      </w:r>
    </w:p>
    <w:p w14:paraId="14FC45CF" w14:textId="77777777" w:rsidR="00137BA9" w:rsidRPr="00137BA9" w:rsidRDefault="00137BA9" w:rsidP="00137BA9"/>
    <w:p w14:paraId="59F1F2FD" w14:textId="77777777" w:rsidR="00687176" w:rsidRPr="00350162" w:rsidRDefault="00687176" w:rsidP="00687176">
      <w:pPr>
        <w:pStyle w:val="Lijstalinea"/>
        <w:numPr>
          <w:ilvl w:val="0"/>
          <w:numId w:val="12"/>
        </w:numPr>
        <w:rPr>
          <w:b/>
          <w:bCs/>
          <w:color w:val="13304C"/>
        </w:rPr>
      </w:pPr>
      <w:r w:rsidRPr="00350162">
        <w:rPr>
          <w:b/>
          <w:bCs/>
          <w:color w:val="13304C"/>
        </w:rPr>
        <w:t xml:space="preserve">Verwachte voorbereiding van de lerende </w:t>
      </w:r>
    </w:p>
    <w:p w14:paraId="1F568B63" w14:textId="77777777" w:rsidR="00D56BD1" w:rsidRDefault="00D56BD1" w:rsidP="00D56BD1">
      <w:r>
        <w:t>Geen verwachte voorbereiding.</w:t>
      </w:r>
    </w:p>
    <w:p w14:paraId="16E60721" w14:textId="77777777" w:rsidR="00D56BD1" w:rsidRDefault="00D56BD1" w:rsidP="00D56BD1"/>
    <w:p w14:paraId="5640E17A" w14:textId="77777777" w:rsidR="00687176" w:rsidRPr="00350162" w:rsidRDefault="00687176" w:rsidP="00687176">
      <w:pPr>
        <w:pStyle w:val="Lijstalinea"/>
        <w:numPr>
          <w:ilvl w:val="0"/>
          <w:numId w:val="12"/>
        </w:numPr>
        <w:rPr>
          <w:b/>
          <w:bCs/>
          <w:color w:val="13304C"/>
        </w:rPr>
      </w:pPr>
      <w:r w:rsidRPr="00350162">
        <w:rPr>
          <w:b/>
          <w:bCs/>
          <w:color w:val="13304C"/>
        </w:rPr>
        <w:t xml:space="preserve">Gedetailleerde beschrijving verloop/aanpak (gebruikte werkvormen) </w:t>
      </w:r>
    </w:p>
    <w:p w14:paraId="4CF92323" w14:textId="77777777" w:rsidR="00700F46" w:rsidRDefault="00700F46" w:rsidP="003A78A5"/>
    <w:p w14:paraId="1D402D90" w14:textId="77777777" w:rsidR="00700F46" w:rsidRDefault="00700F46" w:rsidP="00700F46">
      <w:r>
        <w:t>Binnen de opleiding ‘Omgaan met diversiteit’als algemene module bekijken we een aantal handvaten voor het realiseren van een inclusieve communicatie. Deze handvaten zijn gebasseerd op de filosofie van dr. Edwin Hoffman, professor aan de Universiteit Alpen Adria in Oostenrijk. Dit is een theoretisch gedeelte dat enerzijds gedoceerd wordt door de trainer en anderzijds in interactie met de deelnemers in verschillende werkvormen wordt omgezet naar de praktijk. Belangrijk is dat de trainer de tijd neemt om de theorie goed uit te leggen en meteen linken legt naar de praktijk. De theorie wordt met een powerpoint voorgesteld door de trainer. De trainer dient de theorie goed in de vingers te hebben, want hij dient deze theorie interactief te brengen en voortdurend te vragen naar situaties die de deelnemers herkennen en willen illustreren.</w:t>
      </w:r>
    </w:p>
    <w:p w14:paraId="42209FF7" w14:textId="77777777" w:rsidR="00700F46" w:rsidRDefault="00700F46" w:rsidP="00700F46"/>
    <w:p w14:paraId="78A59879" w14:textId="77777777" w:rsidR="00700F46" w:rsidRDefault="00700F46" w:rsidP="00700F46">
      <w:r>
        <w:t xml:space="preserve">Het stukje ‘inclusieve communicatie’ heeft zes handvaten. De handvaten worden telkens per twee bekeken waarna men een praktijkgerichte oefening doet. Dit is nodig om de theorie te kunnen omzetten naar de praktijk. Hieronder bekijken we per handvat een werkvorm. De theorie kan men terugvinden onder de powerpoint ‘Inclusieve Communicatie’. </w:t>
      </w:r>
    </w:p>
    <w:p w14:paraId="1D2B3295" w14:textId="77777777" w:rsidR="00700F46" w:rsidRDefault="00700F46" w:rsidP="003A78A5"/>
    <w:tbl>
      <w:tblPr>
        <w:tblStyle w:val="Tabelraster"/>
        <w:tblW w:w="9111" w:type="dxa"/>
        <w:tblLook w:val="04A0" w:firstRow="1" w:lastRow="0" w:firstColumn="1" w:lastColumn="0" w:noHBand="0" w:noVBand="1"/>
      </w:tblPr>
      <w:tblGrid>
        <w:gridCol w:w="3114"/>
        <w:gridCol w:w="5997"/>
      </w:tblGrid>
      <w:tr w:rsidR="008E6DC3" w:rsidRPr="00D91DE4" w14:paraId="5FDDAECA" w14:textId="77777777">
        <w:trPr>
          <w:trHeight w:val="364"/>
        </w:trPr>
        <w:tc>
          <w:tcPr>
            <w:tcW w:w="3114" w:type="dxa"/>
            <w:shd w:val="clear" w:color="auto" w:fill="13304C"/>
          </w:tcPr>
          <w:p w14:paraId="127359F5" w14:textId="77777777" w:rsidR="008E6DC3" w:rsidRPr="00062B31" w:rsidRDefault="008E6DC3" w:rsidP="008E6DC3">
            <w:r w:rsidRPr="00062B31">
              <w:rPr>
                <w:rFonts w:cstheme="minorHAnsi"/>
              </w:rPr>
              <w:t>Startopstelling van de ruimte</w:t>
            </w:r>
          </w:p>
        </w:tc>
        <w:tc>
          <w:tcPr>
            <w:tcW w:w="5997" w:type="dxa"/>
            <w:shd w:val="clear" w:color="auto" w:fill="FFFFFF" w:themeFill="background1"/>
          </w:tcPr>
          <w:p w14:paraId="6E4ECB64" w14:textId="1429F62C" w:rsidR="008E6DC3" w:rsidRPr="00062B31" w:rsidRDefault="008E6DC3" w:rsidP="008E6DC3">
            <w:r w:rsidRPr="00922A8E">
              <w:t>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hebben. Tafels kunnen worden geplaatst voor de deelnemers om notities te maken en materiaal te plaatsen, terwijl de open ruimte in het midden van de U-vorm ruimte biedt voor actieve deelname en oefeningen. Deze indeling stimuleert een open dialoog en zorgt ervoor dat iedereen betrokken is bij de leeractiviteit.</w:t>
            </w:r>
          </w:p>
        </w:tc>
      </w:tr>
      <w:tr w:rsidR="008E6DC3" w:rsidRPr="00D91DE4" w14:paraId="2C4B6C34" w14:textId="77777777">
        <w:trPr>
          <w:trHeight w:val="189"/>
        </w:trPr>
        <w:tc>
          <w:tcPr>
            <w:tcW w:w="3114" w:type="dxa"/>
            <w:shd w:val="clear" w:color="auto" w:fill="13304C"/>
          </w:tcPr>
          <w:p w14:paraId="56877823" w14:textId="77777777" w:rsidR="008E6DC3" w:rsidRPr="00062B31" w:rsidRDefault="008E6DC3" w:rsidP="008E6DC3">
            <w:r w:rsidRPr="00062B31">
              <w:t>Duurtijd</w:t>
            </w:r>
          </w:p>
          <w:p w14:paraId="2618C11D" w14:textId="77777777" w:rsidR="008E6DC3" w:rsidRPr="00062B31" w:rsidRDefault="008E6DC3" w:rsidP="008E6DC3"/>
        </w:tc>
        <w:tc>
          <w:tcPr>
            <w:tcW w:w="5997" w:type="dxa"/>
            <w:shd w:val="clear" w:color="auto" w:fill="FFFFFF" w:themeFill="background1"/>
          </w:tcPr>
          <w:p w14:paraId="1EB54CAE" w14:textId="220516ED" w:rsidR="008E6DC3" w:rsidRPr="00062B31" w:rsidRDefault="008E6DC3" w:rsidP="008E6DC3">
            <w:r>
              <w:t>20-30 minuten</w:t>
            </w:r>
          </w:p>
        </w:tc>
      </w:tr>
      <w:tr w:rsidR="008E6DC3" w:rsidRPr="00265140" w14:paraId="69FAC30F" w14:textId="77777777">
        <w:trPr>
          <w:trHeight w:val="364"/>
        </w:trPr>
        <w:tc>
          <w:tcPr>
            <w:tcW w:w="3114" w:type="dxa"/>
            <w:shd w:val="clear" w:color="auto" w:fill="13304C"/>
          </w:tcPr>
          <w:p w14:paraId="6482DB2F" w14:textId="77777777" w:rsidR="008E6DC3" w:rsidRPr="00062B31" w:rsidRDefault="008E6DC3" w:rsidP="008E6DC3">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0B1F812E" w14:textId="77777777" w:rsidR="008E6DC3" w:rsidRPr="00062B31" w:rsidRDefault="008E6DC3" w:rsidP="008E6DC3">
            <w:r w:rsidRPr="00062B31">
              <w:rPr>
                <w:rFonts w:cstheme="minorHAnsi"/>
              </w:rPr>
              <w:t xml:space="preserve">(+ downloadbaar materiaal)  </w:t>
            </w:r>
          </w:p>
        </w:tc>
        <w:tc>
          <w:tcPr>
            <w:tcW w:w="5997" w:type="dxa"/>
            <w:shd w:val="clear" w:color="auto" w:fill="FFFFFF" w:themeFill="background1"/>
          </w:tcPr>
          <w:p w14:paraId="51DFEF7C" w14:textId="65D6F561" w:rsidR="00CC53D6" w:rsidRPr="0086732F" w:rsidRDefault="00CC53D6" w:rsidP="008F14BB">
            <w:pPr>
              <w:pStyle w:val="Lijstalinea"/>
              <w:numPr>
                <w:ilvl w:val="1"/>
                <w:numId w:val="4"/>
              </w:numPr>
            </w:pPr>
            <w:r w:rsidRPr="0086732F">
              <w:t>Reflectieboek</w:t>
            </w:r>
          </w:p>
          <w:p w14:paraId="0FBA360B" w14:textId="7DD35EF0" w:rsidR="00CC53D6" w:rsidRPr="0086732F" w:rsidRDefault="00265140" w:rsidP="008F14BB">
            <w:pPr>
              <w:pStyle w:val="Lijstalinea"/>
              <w:numPr>
                <w:ilvl w:val="1"/>
                <w:numId w:val="4"/>
              </w:numPr>
              <w:rPr>
                <w:lang w:val="nl-NL"/>
              </w:rPr>
            </w:pPr>
            <w:r w:rsidRPr="0086732F">
              <w:rPr>
                <w:lang w:val="nl-NL"/>
              </w:rPr>
              <w:t>Waardenlijst</w:t>
            </w:r>
          </w:p>
          <w:p w14:paraId="75B7F080" w14:textId="0D9831B1" w:rsidR="00CC53D6" w:rsidRPr="0086732F" w:rsidRDefault="00CC53D6" w:rsidP="008F14BB">
            <w:pPr>
              <w:pStyle w:val="Lijstalinea"/>
              <w:numPr>
                <w:ilvl w:val="1"/>
                <w:numId w:val="4"/>
              </w:numPr>
              <w:rPr>
                <w:lang w:val="nl-NL"/>
              </w:rPr>
            </w:pPr>
            <w:proofErr w:type="spellStart"/>
            <w:r w:rsidRPr="0086732F">
              <w:rPr>
                <w:lang w:val="nl-NL"/>
              </w:rPr>
              <w:t>Powerpoint</w:t>
            </w:r>
            <w:proofErr w:type="spellEnd"/>
            <w:r w:rsidRPr="0086732F">
              <w:rPr>
                <w:lang w:val="nl-NL"/>
              </w:rPr>
              <w:t xml:space="preserve"> – </w:t>
            </w:r>
            <w:r w:rsidR="008F14BB" w:rsidRPr="0086732F">
              <w:rPr>
                <w:lang w:val="nl-NL"/>
              </w:rPr>
              <w:t>I</w:t>
            </w:r>
            <w:r w:rsidRPr="0086732F">
              <w:rPr>
                <w:lang w:val="nl-NL"/>
              </w:rPr>
              <w:t xml:space="preserve">nclusieve </w:t>
            </w:r>
            <w:r w:rsidR="008F14BB" w:rsidRPr="0086732F">
              <w:rPr>
                <w:lang w:val="nl-NL"/>
              </w:rPr>
              <w:t>C</w:t>
            </w:r>
            <w:r w:rsidRPr="0086732F">
              <w:rPr>
                <w:lang w:val="nl-NL"/>
              </w:rPr>
              <w:t>ommunicatie</w:t>
            </w:r>
          </w:p>
          <w:p w14:paraId="2C925AA8" w14:textId="640355BF" w:rsidR="00CC53D6" w:rsidRPr="0086732F" w:rsidRDefault="00CC53D6" w:rsidP="008F14BB">
            <w:pPr>
              <w:pStyle w:val="Lijstalinea"/>
              <w:numPr>
                <w:ilvl w:val="1"/>
                <w:numId w:val="4"/>
              </w:numPr>
              <w:rPr>
                <w:lang w:val="nl-NL"/>
              </w:rPr>
            </w:pPr>
            <w:r w:rsidRPr="0086732F">
              <w:rPr>
                <w:lang w:val="nl-NL"/>
              </w:rPr>
              <w:t>Laptop/computer</w:t>
            </w:r>
          </w:p>
          <w:p w14:paraId="165F8840" w14:textId="271777D5" w:rsidR="008E6DC3" w:rsidRPr="0086732F" w:rsidRDefault="00CC53D6" w:rsidP="008F14BB">
            <w:pPr>
              <w:pStyle w:val="Lijstalinea"/>
              <w:numPr>
                <w:ilvl w:val="1"/>
                <w:numId w:val="4"/>
              </w:numPr>
              <w:rPr>
                <w:lang w:val="en-US"/>
              </w:rPr>
            </w:pPr>
            <w:proofErr w:type="spellStart"/>
            <w:r w:rsidRPr="0086732F">
              <w:rPr>
                <w:lang w:val="nl-NL"/>
              </w:rPr>
              <w:t>Biemer</w:t>
            </w:r>
            <w:proofErr w:type="spellEnd"/>
          </w:p>
        </w:tc>
      </w:tr>
      <w:tr w:rsidR="008E6DC3" w:rsidRPr="00D91DE4" w14:paraId="045A5F15" w14:textId="77777777">
        <w:trPr>
          <w:trHeight w:val="364"/>
        </w:trPr>
        <w:tc>
          <w:tcPr>
            <w:tcW w:w="9111" w:type="dxa"/>
            <w:gridSpan w:val="2"/>
            <w:shd w:val="clear" w:color="auto" w:fill="13304C"/>
          </w:tcPr>
          <w:p w14:paraId="5419FF0C" w14:textId="77777777" w:rsidR="008E6DC3" w:rsidRPr="00062B31" w:rsidRDefault="008E6DC3" w:rsidP="008E6DC3">
            <w:pPr>
              <w:jc w:val="center"/>
              <w:rPr>
                <w:b/>
                <w:bCs/>
              </w:rPr>
            </w:pPr>
            <w:r w:rsidRPr="00062B31">
              <w:rPr>
                <w:b/>
                <w:bCs/>
              </w:rPr>
              <w:t>Werkvorm/Aanpak /actie</w:t>
            </w:r>
          </w:p>
        </w:tc>
      </w:tr>
      <w:tr w:rsidR="008E6DC3" w:rsidRPr="00D91DE4" w14:paraId="13079BF0" w14:textId="77777777">
        <w:trPr>
          <w:trHeight w:val="330"/>
        </w:trPr>
        <w:tc>
          <w:tcPr>
            <w:tcW w:w="9111" w:type="dxa"/>
            <w:gridSpan w:val="2"/>
          </w:tcPr>
          <w:p w14:paraId="007DDC8E" w14:textId="77777777" w:rsidR="00A907F6" w:rsidRPr="00A907F6" w:rsidRDefault="00A907F6" w:rsidP="00A907F6">
            <w:pPr>
              <w:rPr>
                <w:b/>
                <w:bCs/>
              </w:rPr>
            </w:pPr>
            <w:r w:rsidRPr="00A907F6">
              <w:rPr>
                <w:b/>
                <w:bCs/>
              </w:rPr>
              <w:t>Stappen:</w:t>
            </w:r>
          </w:p>
          <w:p w14:paraId="7782F6B8" w14:textId="77777777" w:rsidR="00A907F6" w:rsidRPr="00A907F6" w:rsidRDefault="00A907F6" w:rsidP="00A907F6">
            <w:pPr>
              <w:rPr>
                <w:b/>
                <w:bCs/>
              </w:rPr>
            </w:pPr>
          </w:p>
          <w:p w14:paraId="763FE774" w14:textId="77777777" w:rsidR="00922A8E" w:rsidRPr="00A907F6" w:rsidRDefault="00922A8E" w:rsidP="00A907F6">
            <w:r w:rsidRPr="00A907F6">
              <w:rPr>
                <w:b/>
                <w:bCs/>
              </w:rPr>
              <w:t>Voorbereiding</w:t>
            </w:r>
            <w:r w:rsidRPr="00A907F6">
              <w:t>:</w:t>
            </w:r>
          </w:p>
          <w:p w14:paraId="0C9F470D" w14:textId="77777777" w:rsidR="00A907F6" w:rsidRPr="00A907F6" w:rsidRDefault="00922A8E" w:rsidP="00A907F6">
            <w:r w:rsidRPr="00A907F6">
              <w:lastRenderedPageBreak/>
              <w:t xml:space="preserve">Bereid de lessen goed voor door de theorie onder de powerpoint ‘Inclusieve Communicatie’ goed te bestuderen. Als trainer moet je de theorie goed in de handen om deze te kunnen onderwijzen aan de deelnemers. </w:t>
            </w:r>
          </w:p>
          <w:p w14:paraId="55758594" w14:textId="77777777" w:rsidR="00922A8E" w:rsidRPr="00A907F6" w:rsidRDefault="00922A8E" w:rsidP="00A907F6"/>
          <w:p w14:paraId="18AA5211" w14:textId="77777777" w:rsidR="00105B3A" w:rsidRPr="008C047E" w:rsidRDefault="00105B3A" w:rsidP="00105B3A">
            <w:r w:rsidRPr="008C047E">
              <w:t xml:space="preserve">Wees grondig in je voorbereiding en bereid voorbeelden voor die aansluiten bij de realiteit van de deelnemers. De theorie kan best in de context van de deelnemers gegeven worden zodat men de aansluiting met de realiteit gemakkelijker kan vinden. Gebruik daarom voorbeelden die herkenbaar zijn voor de deelnemers. Wees bovendien ook interactief en vraag </w:t>
            </w:r>
            <w:r>
              <w:t xml:space="preserve">de deelnemers </w:t>
            </w:r>
            <w:r w:rsidRPr="008C047E">
              <w:t>telkens naar situaties die zij hebben meegemaakt. Zo k</w:t>
            </w:r>
            <w:r>
              <w:t>a</w:t>
            </w:r>
            <w:r w:rsidRPr="008C047E">
              <w:t>n men de link met de praktijk gemakkelijker leggen.</w:t>
            </w:r>
          </w:p>
          <w:p w14:paraId="7134FCCD" w14:textId="77777777" w:rsidR="008E6DC3" w:rsidRPr="00D91DE4" w:rsidRDefault="008E6DC3" w:rsidP="008E6DC3"/>
          <w:p w14:paraId="6D51B3CC" w14:textId="77777777" w:rsidR="00922A8E" w:rsidRPr="00A907F6" w:rsidRDefault="00922A8E" w:rsidP="00794EE5">
            <w:pPr>
              <w:pStyle w:val="Lijstalinea"/>
              <w:numPr>
                <w:ilvl w:val="0"/>
                <w:numId w:val="44"/>
              </w:numPr>
            </w:pPr>
            <w:r w:rsidRPr="00FF49E1">
              <w:rPr>
                <w:b/>
                <w:bCs/>
              </w:rPr>
              <w:t>Introductie</w:t>
            </w:r>
            <w:r w:rsidRPr="00A907F6">
              <w:t xml:space="preserve">: </w:t>
            </w:r>
          </w:p>
          <w:p w14:paraId="726B8A8C" w14:textId="1BC1C272" w:rsidR="00A907F6" w:rsidRPr="00A907F6" w:rsidRDefault="00922A8E" w:rsidP="00A907F6">
            <w:r w:rsidRPr="00A907F6">
              <w:t>Leg het concept van ‘</w:t>
            </w:r>
            <w:r w:rsidR="00A907F6">
              <w:t>Waardenconflict</w:t>
            </w:r>
            <w:r w:rsidR="00A907F6" w:rsidRPr="00A907F6">
              <w:t>’</w:t>
            </w:r>
            <w:r w:rsidRPr="00A907F6">
              <w:t xml:space="preserve"> uit aan de hand van de powerpoint ‘Inclusieve communicatie’</w:t>
            </w:r>
            <w:r w:rsidR="00A907F6" w:rsidRPr="00A907F6">
              <w:t>.</w:t>
            </w:r>
          </w:p>
          <w:p w14:paraId="18D33E16" w14:textId="77777777" w:rsidR="008E6DC3" w:rsidRPr="00D91DE4" w:rsidRDefault="008E6DC3" w:rsidP="008E6DC3"/>
          <w:p w14:paraId="1E60454F" w14:textId="77777777" w:rsidR="00FF49E1" w:rsidRDefault="00FF49E1" w:rsidP="00794EE5">
            <w:pPr>
              <w:pStyle w:val="Lijstalinea"/>
              <w:numPr>
                <w:ilvl w:val="0"/>
                <w:numId w:val="44"/>
              </w:numPr>
            </w:pPr>
            <w:r w:rsidRPr="00FF49E1">
              <w:rPr>
                <w:b/>
                <w:bCs/>
              </w:rPr>
              <w:t>Uitleg</w:t>
            </w:r>
            <w:r w:rsidR="00F05094" w:rsidRPr="00F05094">
              <w:t>:</w:t>
            </w:r>
          </w:p>
          <w:p w14:paraId="23C5A4BE" w14:textId="6E4FA477" w:rsidR="00F05094" w:rsidRDefault="00F05094" w:rsidP="00F05094">
            <w:r w:rsidRPr="00F05094">
              <w:t>Leg de deelnemers uit wat de activiteit inhoudt en waarom het belangrijk is om bewust te zijn van eigen waarden en die van anderen.</w:t>
            </w:r>
          </w:p>
          <w:p w14:paraId="1430DBC5" w14:textId="77777777" w:rsidR="00FF49E1" w:rsidRPr="00F05094" w:rsidRDefault="00FF49E1" w:rsidP="00F05094"/>
          <w:p w14:paraId="126F96EF" w14:textId="01954C12" w:rsidR="00FF49E1" w:rsidRDefault="00F05094" w:rsidP="00794EE5">
            <w:pPr>
              <w:pStyle w:val="Lijstalinea"/>
              <w:numPr>
                <w:ilvl w:val="0"/>
                <w:numId w:val="44"/>
              </w:numPr>
            </w:pPr>
            <w:r w:rsidRPr="00FF49E1">
              <w:rPr>
                <w:b/>
                <w:bCs/>
              </w:rPr>
              <w:t xml:space="preserve">Individuele </w:t>
            </w:r>
            <w:r w:rsidR="00105B3A">
              <w:rPr>
                <w:b/>
                <w:bCs/>
              </w:rPr>
              <w:t>r</w:t>
            </w:r>
            <w:r w:rsidRPr="00FF49E1">
              <w:rPr>
                <w:b/>
                <w:bCs/>
              </w:rPr>
              <w:t>angschikking</w:t>
            </w:r>
            <w:r w:rsidRPr="00F05094">
              <w:t xml:space="preserve">: </w:t>
            </w:r>
          </w:p>
          <w:p w14:paraId="704DC67E" w14:textId="2639B669" w:rsidR="00F05094" w:rsidRDefault="00F05094" w:rsidP="00FF49E1">
            <w:r w:rsidRPr="00F05094">
              <w:t>Elke deelnemer krijgt een kopie van de waardenlijst en rangschikt deze waarden van meest naar minst belangrijk op basis van persoonlijke overtuigingen.</w:t>
            </w:r>
            <w:r w:rsidR="003D39A6">
              <w:t xml:space="preserve"> Dit noteren ze in hun reflectieboekje.</w:t>
            </w:r>
          </w:p>
          <w:p w14:paraId="1FB0B71A" w14:textId="488557B3" w:rsidR="00A84929" w:rsidRDefault="00A84929" w:rsidP="00FF49E1"/>
          <w:p w14:paraId="2767DD2F" w14:textId="6B4EF353" w:rsidR="00A84929" w:rsidRDefault="00A84929" w:rsidP="00FF49E1">
            <w:r>
              <w:t>Stimuleer deelnemers om na te denken hoe deze waarden zich uiten in normen</w:t>
            </w:r>
            <w:r w:rsidR="007F7E3D">
              <w:t>. Laat ze dit noteren naast de waarden.</w:t>
            </w:r>
          </w:p>
          <w:p w14:paraId="172AACB8" w14:textId="77777777" w:rsidR="003D39A6" w:rsidRPr="00F05094" w:rsidRDefault="003D39A6" w:rsidP="00FF49E1"/>
          <w:p w14:paraId="7A2B237B" w14:textId="77777777" w:rsidR="003D39A6" w:rsidRDefault="00F05094" w:rsidP="00794EE5">
            <w:pPr>
              <w:pStyle w:val="Lijstalinea"/>
              <w:numPr>
                <w:ilvl w:val="0"/>
                <w:numId w:val="44"/>
              </w:numPr>
            </w:pPr>
            <w:r w:rsidRPr="003D39A6">
              <w:rPr>
                <w:b/>
                <w:bCs/>
              </w:rPr>
              <w:t>Groepsdiscussie</w:t>
            </w:r>
            <w:r w:rsidRPr="00F05094">
              <w:t xml:space="preserve">: </w:t>
            </w:r>
          </w:p>
          <w:p w14:paraId="72C4B5D3" w14:textId="5D78B0C2" w:rsidR="00F05094" w:rsidRDefault="00F05094" w:rsidP="00FF49E1">
            <w:r w:rsidRPr="00F05094">
              <w:t>Deelnemers worden in kleine groepjes verdeeld om hun rangschikkingen te bespreken. Moedig hen aan verschillen en overeenkomsten in hun waarden</w:t>
            </w:r>
            <w:r w:rsidR="007F7E3D">
              <w:t xml:space="preserve"> en normen</w:t>
            </w:r>
            <w:r w:rsidRPr="00F05094">
              <w:t xml:space="preserve"> te verkennen.</w:t>
            </w:r>
          </w:p>
          <w:p w14:paraId="4A63111F" w14:textId="77777777" w:rsidR="003D39A6" w:rsidRPr="00F05094" w:rsidRDefault="003D39A6" w:rsidP="00FF49E1"/>
          <w:p w14:paraId="1B6466F3" w14:textId="3D53445C" w:rsidR="007F7E3D" w:rsidRDefault="00F05094" w:rsidP="00794EE5">
            <w:pPr>
              <w:pStyle w:val="Lijstalinea"/>
              <w:numPr>
                <w:ilvl w:val="0"/>
                <w:numId w:val="44"/>
              </w:numPr>
            </w:pPr>
            <w:r w:rsidRPr="007F7E3D">
              <w:rPr>
                <w:b/>
                <w:bCs/>
              </w:rPr>
              <w:t>Reflectie</w:t>
            </w:r>
            <w:r w:rsidRPr="00F05094">
              <w:t>:</w:t>
            </w:r>
          </w:p>
          <w:p w14:paraId="7F8048A0" w14:textId="0294A401" w:rsidR="00F05094" w:rsidRDefault="00F05094" w:rsidP="00FF49E1">
            <w:r w:rsidRPr="00F05094">
              <w:t>Vraag deelnemers hoe hun topwaarden hun dagelijkse beslissingen en interacties beïnvloeden.</w:t>
            </w:r>
          </w:p>
          <w:p w14:paraId="408AF98B" w14:textId="77777777" w:rsidR="007F7E3D" w:rsidRPr="00F05094" w:rsidRDefault="007F7E3D" w:rsidP="00FF49E1"/>
          <w:p w14:paraId="0236A1C6" w14:textId="77777777" w:rsidR="007F7E3D" w:rsidRDefault="00F05094" w:rsidP="00794EE5">
            <w:pPr>
              <w:pStyle w:val="Lijstalinea"/>
              <w:numPr>
                <w:ilvl w:val="0"/>
                <w:numId w:val="44"/>
              </w:numPr>
            </w:pPr>
            <w:r w:rsidRPr="002D4038">
              <w:rPr>
                <w:b/>
                <w:bCs/>
              </w:rPr>
              <w:t>Plenaire Deling</w:t>
            </w:r>
            <w:r w:rsidRPr="00F05094">
              <w:t xml:space="preserve">: </w:t>
            </w:r>
          </w:p>
          <w:p w14:paraId="776F0E65" w14:textId="2E9416AC" w:rsidR="00F05094" w:rsidRDefault="00F05094" w:rsidP="00FF49E1">
            <w:r w:rsidRPr="00F05094">
              <w:t>Elke groep deelt hun bevindingen met de hele groep, waarbij ze specifiek ingaan op verrassingen of inzichten.</w:t>
            </w:r>
          </w:p>
          <w:p w14:paraId="752E2A03" w14:textId="77777777" w:rsidR="007F7E3D" w:rsidRPr="00F05094" w:rsidRDefault="007F7E3D" w:rsidP="00FF49E1"/>
          <w:p w14:paraId="1476B83F" w14:textId="77777777" w:rsidR="002D4038" w:rsidRDefault="00F05094" w:rsidP="00794EE5">
            <w:pPr>
              <w:pStyle w:val="Lijstalinea"/>
              <w:numPr>
                <w:ilvl w:val="0"/>
                <w:numId w:val="44"/>
              </w:numPr>
            </w:pPr>
            <w:r w:rsidRPr="002D4038">
              <w:rPr>
                <w:b/>
                <w:bCs/>
              </w:rPr>
              <w:t>Afsluiting</w:t>
            </w:r>
            <w:r w:rsidRPr="00F05094">
              <w:t xml:space="preserve">: </w:t>
            </w:r>
          </w:p>
          <w:p w14:paraId="040A1D03" w14:textId="4BCD6848" w:rsidR="008E6DC3" w:rsidRPr="002D4038" w:rsidRDefault="00F05094" w:rsidP="002D4038">
            <w:r w:rsidRPr="00F05094">
              <w:t xml:space="preserve">Reflecteer als groep op het belang van het erkennen van verschillende </w:t>
            </w:r>
            <w:r w:rsidR="002D4038">
              <w:t>normen</w:t>
            </w:r>
            <w:r w:rsidRPr="00F05094">
              <w:t xml:space="preserve"> in communicatie en relaties.</w:t>
            </w:r>
          </w:p>
        </w:tc>
      </w:tr>
    </w:tbl>
    <w:p w14:paraId="25F6013C" w14:textId="77777777" w:rsidR="00687176" w:rsidRPr="00D91DE4" w:rsidRDefault="00687176" w:rsidP="00687176">
      <w:pPr>
        <w:jc w:val="both"/>
        <w:rPr>
          <w:rFonts w:cstheme="minorHAnsi"/>
          <w:i/>
          <w:iCs/>
          <w:color w:val="BFBFBF" w:themeColor="background1" w:themeShade="BF"/>
        </w:rPr>
      </w:pPr>
    </w:p>
    <w:p w14:paraId="699A135E" w14:textId="77777777" w:rsidR="00687176" w:rsidRPr="00350162" w:rsidRDefault="00687176" w:rsidP="00687176">
      <w:pPr>
        <w:pStyle w:val="Lijstalinea"/>
        <w:numPr>
          <w:ilvl w:val="0"/>
          <w:numId w:val="12"/>
        </w:numPr>
        <w:rPr>
          <w:b/>
          <w:bCs/>
          <w:color w:val="13304C"/>
        </w:rPr>
      </w:pPr>
      <w:r w:rsidRPr="00350162">
        <w:rPr>
          <w:b/>
          <w:bCs/>
          <w:color w:val="13304C"/>
        </w:rPr>
        <w:t>Specifieke aandachtspunten voor de trainer</w:t>
      </w:r>
    </w:p>
    <w:p w14:paraId="63E146C0" w14:textId="77777777" w:rsidR="001B401D" w:rsidRDefault="001B401D" w:rsidP="001B401D"/>
    <w:p w14:paraId="76C8BF2D" w14:textId="74DFE048" w:rsidR="001B401D" w:rsidRDefault="00FD02FE" w:rsidP="00794EE5">
      <w:pPr>
        <w:pStyle w:val="Lijstalinea"/>
        <w:numPr>
          <w:ilvl w:val="0"/>
          <w:numId w:val="45"/>
        </w:numPr>
      </w:pPr>
      <w:r w:rsidRPr="00FD02FE">
        <w:t>Blijf als trainer neutraal en oordeel niet over de waarden van de deelnemers.</w:t>
      </w:r>
    </w:p>
    <w:p w14:paraId="28EF28D0" w14:textId="7EB4F2C5" w:rsidR="00FD02FE" w:rsidRDefault="00591F3C" w:rsidP="00794EE5">
      <w:pPr>
        <w:pStyle w:val="Lijstalinea"/>
        <w:numPr>
          <w:ilvl w:val="0"/>
          <w:numId w:val="45"/>
        </w:numPr>
      </w:pPr>
      <w:r w:rsidRPr="00591F3C">
        <w:t>Luister actief en faciliteer een open dialoog zonder partij te kiezen.</w:t>
      </w:r>
    </w:p>
    <w:p w14:paraId="340FD61A" w14:textId="6275CE63" w:rsidR="00591F3C" w:rsidRDefault="00591F3C" w:rsidP="00794EE5">
      <w:pPr>
        <w:pStyle w:val="Lijstalinea"/>
        <w:numPr>
          <w:ilvl w:val="0"/>
          <w:numId w:val="45"/>
        </w:numPr>
      </w:pPr>
      <w:r w:rsidRPr="00591F3C">
        <w:lastRenderedPageBreak/>
        <w:t>Wees voorbereid op mogelijke waardenconflicten en begeleid de groep bij het constructief navigeren hier</w:t>
      </w:r>
      <w:r w:rsidR="005E6BC4">
        <w:t>tussen</w:t>
      </w:r>
      <w:r w:rsidRPr="00591F3C">
        <w:t>.</w:t>
      </w:r>
    </w:p>
    <w:p w14:paraId="1DBAA7E9" w14:textId="77777777" w:rsidR="001B401D" w:rsidRPr="00D91DE4" w:rsidRDefault="001B401D" w:rsidP="001B401D"/>
    <w:p w14:paraId="4B419066" w14:textId="77777777" w:rsidR="00687176" w:rsidRDefault="00687176" w:rsidP="002F0472">
      <w:pPr>
        <w:jc w:val="both"/>
        <w:sectPr w:rsidR="00687176" w:rsidSect="003C2C0C">
          <w:pgSz w:w="11906" w:h="16838"/>
          <w:pgMar w:top="1985" w:right="1418" w:bottom="1418" w:left="1418" w:header="709" w:footer="709" w:gutter="0"/>
          <w:cols w:space="708"/>
          <w:docGrid w:linePitch="360"/>
        </w:sectPr>
      </w:pPr>
    </w:p>
    <w:p w14:paraId="2D4D80C2" w14:textId="399FE276" w:rsidR="00687176" w:rsidRPr="00D91DE4" w:rsidRDefault="00687176" w:rsidP="00741518">
      <w:pPr>
        <w:pStyle w:val="Kop3"/>
        <w:numPr>
          <w:ilvl w:val="2"/>
          <w:numId w:val="10"/>
        </w:numPr>
      </w:pPr>
      <w:bookmarkStart w:id="64" w:name="_Fiche_leeractiviteit_5"/>
      <w:bookmarkStart w:id="65" w:name="_Toc156825346"/>
      <w:bookmarkEnd w:id="64"/>
      <w:r w:rsidRPr="00D91DE4">
        <w:lastRenderedPageBreak/>
        <w:t>Fiche leeractiviteit</w:t>
      </w:r>
      <w:r>
        <w:t xml:space="preserve"> </w:t>
      </w:r>
      <w:r w:rsidR="00137BA9">
        <w:t>5</w:t>
      </w:r>
      <w:r w:rsidR="009527DB">
        <w:t>: Casusbespreking</w:t>
      </w:r>
      <w:bookmarkEnd w:id="65"/>
    </w:p>
    <w:p w14:paraId="703089BD" w14:textId="77777777" w:rsidR="004A6FA5" w:rsidRDefault="004A6FA5" w:rsidP="00687176"/>
    <w:p w14:paraId="78345972" w14:textId="77777777" w:rsidR="00687176" w:rsidRPr="00350162" w:rsidRDefault="00687176" w:rsidP="00687176">
      <w:pPr>
        <w:pStyle w:val="Lijstalinea"/>
        <w:numPr>
          <w:ilvl w:val="0"/>
          <w:numId w:val="12"/>
        </w:numPr>
        <w:rPr>
          <w:b/>
          <w:bCs/>
          <w:color w:val="13304C"/>
        </w:rPr>
      </w:pPr>
      <w:r w:rsidRPr="00350162">
        <w:rPr>
          <w:b/>
          <w:bCs/>
          <w:color w:val="13304C"/>
        </w:rPr>
        <w:t xml:space="preserve">Verwachte voorbereiding van de lerende </w:t>
      </w:r>
    </w:p>
    <w:p w14:paraId="78A4BD50" w14:textId="77777777" w:rsidR="00700F46" w:rsidRDefault="00700F46" w:rsidP="00D56BD1"/>
    <w:p w14:paraId="5F450913" w14:textId="03D760AF" w:rsidR="00D56BD1" w:rsidRDefault="00D56BD1" w:rsidP="00D56BD1">
      <w:r>
        <w:t>Geen verwachte voorbereiding.</w:t>
      </w:r>
    </w:p>
    <w:p w14:paraId="166FEF89" w14:textId="77777777" w:rsidR="00D56BD1" w:rsidRPr="00D91DE4" w:rsidRDefault="00D56BD1" w:rsidP="00A3643A"/>
    <w:p w14:paraId="5724E1FE" w14:textId="77777777" w:rsidR="00687176" w:rsidRPr="00350162" w:rsidRDefault="00687176" w:rsidP="00687176">
      <w:pPr>
        <w:pStyle w:val="Lijstalinea"/>
        <w:numPr>
          <w:ilvl w:val="0"/>
          <w:numId w:val="12"/>
        </w:numPr>
        <w:rPr>
          <w:b/>
          <w:bCs/>
          <w:color w:val="13304C"/>
        </w:rPr>
      </w:pPr>
      <w:r w:rsidRPr="00350162">
        <w:rPr>
          <w:b/>
          <w:bCs/>
          <w:color w:val="13304C"/>
        </w:rPr>
        <w:t xml:space="preserve">Gedetailleerde beschrijving verloop/aanpak (gebruikte werkvormen) </w:t>
      </w:r>
    </w:p>
    <w:p w14:paraId="028C480C" w14:textId="77777777" w:rsidR="00700F46" w:rsidRDefault="00700F46" w:rsidP="00AF5DC5"/>
    <w:p w14:paraId="3CFEB892" w14:textId="039845D0" w:rsidR="00687176" w:rsidRDefault="00AF5DC5" w:rsidP="00AF5DC5">
      <w:r>
        <w:t xml:space="preserve">Deelnemers </w:t>
      </w:r>
      <w:r w:rsidR="000930AE">
        <w:t xml:space="preserve">denken </w:t>
      </w:r>
      <w:r w:rsidR="005E6BC4">
        <w:t>per</w:t>
      </w:r>
      <w:r w:rsidR="000930AE">
        <w:t xml:space="preserve"> twee handvaten na over een situatie die ze hebben meegemaakt </w:t>
      </w:r>
      <w:r w:rsidR="000F6120">
        <w:t xml:space="preserve">waarbij </w:t>
      </w:r>
      <w:r w:rsidR="005E6BC4">
        <w:t>de betrokken</w:t>
      </w:r>
      <w:r w:rsidR="000F6120">
        <w:t xml:space="preserve"> handvaten besproken en geoefend worden. Na alle 6 handvaten besproken te hebben, denken de deelnemers voor de laatste keer na over een casus waar ze </w:t>
      </w:r>
      <w:r w:rsidR="00FD7B72">
        <w:t xml:space="preserve">niet wisten hoe om </w:t>
      </w:r>
      <w:r w:rsidR="005E6BC4">
        <w:t>te</w:t>
      </w:r>
      <w:r w:rsidR="00FD7B72">
        <w:t xml:space="preserve"> gaan met ‘diversiteit’. Deze casus word</w:t>
      </w:r>
      <w:r w:rsidR="005E6BC4">
        <w:t>t</w:t>
      </w:r>
      <w:r w:rsidR="00FD7B72">
        <w:t xml:space="preserve"> besp</w:t>
      </w:r>
      <w:r w:rsidR="005A70E5">
        <w:t xml:space="preserve">roken en zal in een volgende werkvorm gespeeld worden in een rollenspel. Zo kunnen de deelnemers eerst een realistische situatie waar ze mee te maken hebben </w:t>
      </w:r>
      <w:r w:rsidR="005E6BC4">
        <w:t xml:space="preserve">gehad </w:t>
      </w:r>
      <w:r w:rsidR="005A70E5">
        <w:t xml:space="preserve">grondig analyseren. Hierna gaan ze aan de slag met de handvaten en oefenen ze </w:t>
      </w:r>
      <w:r w:rsidR="00DC2A94">
        <w:t xml:space="preserve">hoe ze </w:t>
      </w:r>
      <w:r w:rsidR="005E6BC4">
        <w:t>conform inclusieve communicatie kunnen</w:t>
      </w:r>
      <w:r w:rsidR="00DC2A94">
        <w:t xml:space="preserve"> reageren in zo’n situatie.</w:t>
      </w:r>
    </w:p>
    <w:p w14:paraId="5D8F45D3" w14:textId="77777777" w:rsidR="00700F46" w:rsidRDefault="00700F46" w:rsidP="00AF5DC5"/>
    <w:tbl>
      <w:tblPr>
        <w:tblStyle w:val="Tabelraster"/>
        <w:tblW w:w="9111" w:type="dxa"/>
        <w:tblLook w:val="04A0" w:firstRow="1" w:lastRow="0" w:firstColumn="1" w:lastColumn="0" w:noHBand="0" w:noVBand="1"/>
      </w:tblPr>
      <w:tblGrid>
        <w:gridCol w:w="3114"/>
        <w:gridCol w:w="5997"/>
      </w:tblGrid>
      <w:tr w:rsidR="00687176" w:rsidRPr="00D91DE4" w14:paraId="1311266A" w14:textId="77777777">
        <w:trPr>
          <w:trHeight w:val="364"/>
        </w:trPr>
        <w:tc>
          <w:tcPr>
            <w:tcW w:w="3114" w:type="dxa"/>
            <w:shd w:val="clear" w:color="auto" w:fill="13304C"/>
          </w:tcPr>
          <w:p w14:paraId="12FB9714" w14:textId="77777777" w:rsidR="00687176" w:rsidRPr="00062B31" w:rsidRDefault="00687176">
            <w:r w:rsidRPr="00062B31">
              <w:rPr>
                <w:rFonts w:cstheme="minorHAnsi"/>
              </w:rPr>
              <w:t>Startopstelling van de ruimte</w:t>
            </w:r>
          </w:p>
        </w:tc>
        <w:tc>
          <w:tcPr>
            <w:tcW w:w="5997" w:type="dxa"/>
            <w:shd w:val="clear" w:color="auto" w:fill="FFFFFF" w:themeFill="background1"/>
          </w:tcPr>
          <w:p w14:paraId="58DF8C2B" w14:textId="0EE1E93D" w:rsidR="00687176" w:rsidRPr="00062B31" w:rsidRDefault="00DC2A94" w:rsidP="00DC2A94">
            <w:r w:rsidRPr="00DC2A94">
              <w:t xml:space="preserve">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5E6BC4">
              <w:t>onderhouden</w:t>
            </w:r>
            <w:r w:rsidRPr="00DC2A94">
              <w:t xml:space="preserve">. Tafels kunnen worden geplaatst om notities te maken </w:t>
            </w:r>
            <w:r w:rsidR="005E6BC4">
              <w:t xml:space="preserve">door de deelnemers </w:t>
            </w:r>
            <w:r w:rsidRPr="00DC2A94">
              <w:t xml:space="preserve">en materiaal te plaatsen, terwijl de open ruimte in het midden van de U-vorm </w:t>
            </w:r>
            <w:r w:rsidR="005E6BC4">
              <w:t xml:space="preserve">de mogelijkheid </w:t>
            </w:r>
            <w:r w:rsidRPr="00DC2A94">
              <w:t>biedt voor actieve deelname en oefeningen. Deze indeling stimuleert een open dialoog en zorgt ervoor dat iedereen betrokken is bij de leeractiviteit.</w:t>
            </w:r>
          </w:p>
        </w:tc>
      </w:tr>
      <w:tr w:rsidR="00687176" w:rsidRPr="00D91DE4" w14:paraId="752A38DD" w14:textId="77777777">
        <w:trPr>
          <w:trHeight w:val="189"/>
        </w:trPr>
        <w:tc>
          <w:tcPr>
            <w:tcW w:w="3114" w:type="dxa"/>
            <w:shd w:val="clear" w:color="auto" w:fill="13304C"/>
          </w:tcPr>
          <w:p w14:paraId="13FB6D5A" w14:textId="77777777" w:rsidR="00687176" w:rsidRPr="00062B31" w:rsidRDefault="00687176">
            <w:r w:rsidRPr="00062B31">
              <w:t>Duurtijd</w:t>
            </w:r>
          </w:p>
          <w:p w14:paraId="2F9EDC0E" w14:textId="77777777" w:rsidR="00687176" w:rsidRPr="00062B31" w:rsidRDefault="00687176"/>
        </w:tc>
        <w:tc>
          <w:tcPr>
            <w:tcW w:w="5997" w:type="dxa"/>
            <w:shd w:val="clear" w:color="auto" w:fill="FFFFFF" w:themeFill="background1"/>
          </w:tcPr>
          <w:p w14:paraId="7C6CCE10" w14:textId="4ADFB737" w:rsidR="00687176" w:rsidRPr="00062B31" w:rsidRDefault="009B415E" w:rsidP="004A6FA5">
            <w:r>
              <w:t>10-15 minuten</w:t>
            </w:r>
          </w:p>
        </w:tc>
      </w:tr>
      <w:tr w:rsidR="00687176" w:rsidRPr="00D91DE4" w14:paraId="3FAD0C1A" w14:textId="77777777">
        <w:trPr>
          <w:trHeight w:val="364"/>
        </w:trPr>
        <w:tc>
          <w:tcPr>
            <w:tcW w:w="3114" w:type="dxa"/>
            <w:shd w:val="clear" w:color="auto" w:fill="13304C"/>
          </w:tcPr>
          <w:p w14:paraId="6FD47CA1" w14:textId="77777777" w:rsidR="00687176" w:rsidRPr="00062B31" w:rsidRDefault="00687176">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45BE208D" w14:textId="77777777" w:rsidR="00687176" w:rsidRPr="00062B31" w:rsidRDefault="00687176">
            <w:r w:rsidRPr="00062B31">
              <w:rPr>
                <w:rFonts w:cstheme="minorHAnsi"/>
              </w:rPr>
              <w:t xml:space="preserve">(+ downloadbaar materiaal)  </w:t>
            </w:r>
          </w:p>
        </w:tc>
        <w:tc>
          <w:tcPr>
            <w:tcW w:w="5997" w:type="dxa"/>
            <w:shd w:val="clear" w:color="auto" w:fill="FFFFFF" w:themeFill="background1"/>
          </w:tcPr>
          <w:p w14:paraId="2710D315" w14:textId="02EBB785" w:rsidR="00687176" w:rsidRPr="0086732F" w:rsidRDefault="00DC2A94" w:rsidP="008F14BB">
            <w:pPr>
              <w:pStyle w:val="Lijstalinea"/>
              <w:numPr>
                <w:ilvl w:val="1"/>
                <w:numId w:val="4"/>
              </w:numPr>
            </w:pPr>
            <w:r w:rsidRPr="0086732F">
              <w:t>Reflectieboek</w:t>
            </w:r>
          </w:p>
          <w:p w14:paraId="03A72E6F" w14:textId="6D1A147F" w:rsidR="00822D7B" w:rsidRPr="0086732F" w:rsidRDefault="00822D7B" w:rsidP="008F14BB">
            <w:pPr>
              <w:pStyle w:val="Lijstalinea"/>
              <w:numPr>
                <w:ilvl w:val="1"/>
                <w:numId w:val="4"/>
              </w:numPr>
            </w:pPr>
            <w:r w:rsidRPr="0086732F">
              <w:t>Kaart met handvaten</w:t>
            </w:r>
          </w:p>
        </w:tc>
      </w:tr>
      <w:tr w:rsidR="00687176" w:rsidRPr="00D91DE4" w14:paraId="1E75D165" w14:textId="77777777">
        <w:trPr>
          <w:trHeight w:val="364"/>
        </w:trPr>
        <w:tc>
          <w:tcPr>
            <w:tcW w:w="9111" w:type="dxa"/>
            <w:gridSpan w:val="2"/>
            <w:shd w:val="clear" w:color="auto" w:fill="13304C"/>
          </w:tcPr>
          <w:p w14:paraId="6CB608A0" w14:textId="77777777" w:rsidR="00687176" w:rsidRPr="00062B31" w:rsidRDefault="00687176">
            <w:pPr>
              <w:jc w:val="center"/>
              <w:rPr>
                <w:b/>
                <w:bCs/>
              </w:rPr>
            </w:pPr>
            <w:r w:rsidRPr="00062B31">
              <w:rPr>
                <w:b/>
                <w:bCs/>
              </w:rPr>
              <w:t>Werkvorm/Aanpak /actie</w:t>
            </w:r>
          </w:p>
        </w:tc>
      </w:tr>
      <w:tr w:rsidR="00687176" w:rsidRPr="00D91DE4" w14:paraId="75D73DD6" w14:textId="77777777">
        <w:trPr>
          <w:trHeight w:val="330"/>
        </w:trPr>
        <w:tc>
          <w:tcPr>
            <w:tcW w:w="9111" w:type="dxa"/>
            <w:gridSpan w:val="2"/>
          </w:tcPr>
          <w:p w14:paraId="0A30815E" w14:textId="77777777" w:rsidR="003B17BF" w:rsidRDefault="003B17BF" w:rsidP="003B17BF">
            <w:pPr>
              <w:rPr>
                <w:b/>
                <w:bCs/>
              </w:rPr>
            </w:pPr>
            <w:r w:rsidRPr="003B17BF">
              <w:rPr>
                <w:b/>
                <w:bCs/>
              </w:rPr>
              <w:t>Stappen:</w:t>
            </w:r>
          </w:p>
          <w:p w14:paraId="13FCFB97" w14:textId="77777777" w:rsidR="003B17BF" w:rsidRPr="003B17BF" w:rsidRDefault="003B17BF" w:rsidP="003B17BF"/>
          <w:p w14:paraId="72A1B6AD" w14:textId="77777777" w:rsidR="003B17BF" w:rsidRDefault="003B17BF" w:rsidP="00794EE5">
            <w:pPr>
              <w:numPr>
                <w:ilvl w:val="0"/>
                <w:numId w:val="46"/>
              </w:numPr>
              <w:tabs>
                <w:tab w:val="num" w:pos="720"/>
              </w:tabs>
            </w:pPr>
            <w:r w:rsidRPr="003B17BF">
              <w:rPr>
                <w:b/>
                <w:bCs/>
              </w:rPr>
              <w:t>Casus Selectie</w:t>
            </w:r>
            <w:r w:rsidRPr="003B17BF">
              <w:t xml:space="preserve">: </w:t>
            </w:r>
          </w:p>
          <w:p w14:paraId="01DFB564" w14:textId="6B4C8BF2" w:rsidR="003B17BF" w:rsidRDefault="003B17BF" w:rsidP="003B17BF">
            <w:r w:rsidRPr="003B17BF">
              <w:t>Deelnemers kiezen of bedenken een realistische casus die relevant is voor hun ervaring of werkveld.</w:t>
            </w:r>
          </w:p>
          <w:p w14:paraId="6BA01B86" w14:textId="77777777" w:rsidR="003B17BF" w:rsidRPr="003B17BF" w:rsidRDefault="003B17BF" w:rsidP="003B17BF"/>
          <w:p w14:paraId="36E09F33" w14:textId="77777777" w:rsidR="003B17BF" w:rsidRDefault="003B17BF" w:rsidP="00794EE5">
            <w:pPr>
              <w:numPr>
                <w:ilvl w:val="0"/>
                <w:numId w:val="46"/>
              </w:numPr>
              <w:tabs>
                <w:tab w:val="num" w:pos="720"/>
              </w:tabs>
            </w:pPr>
            <w:r w:rsidRPr="003B17BF">
              <w:rPr>
                <w:b/>
                <w:bCs/>
              </w:rPr>
              <w:t>Groepsindeling</w:t>
            </w:r>
            <w:r w:rsidRPr="003B17BF">
              <w:t xml:space="preserve">: </w:t>
            </w:r>
          </w:p>
          <w:p w14:paraId="7E3E6051" w14:textId="26661FD9" w:rsidR="003B17BF" w:rsidRDefault="003B17BF" w:rsidP="003B17BF">
            <w:r w:rsidRPr="003B17BF">
              <w:t>Verdeel de deelnemers in kleine groepen.</w:t>
            </w:r>
          </w:p>
          <w:p w14:paraId="07CFD288" w14:textId="77777777" w:rsidR="003B17BF" w:rsidRPr="003B17BF" w:rsidRDefault="003B17BF" w:rsidP="003B17BF"/>
          <w:p w14:paraId="1F88BCF2" w14:textId="77777777" w:rsidR="003B17BF" w:rsidRDefault="003B17BF" w:rsidP="00794EE5">
            <w:pPr>
              <w:numPr>
                <w:ilvl w:val="0"/>
                <w:numId w:val="46"/>
              </w:numPr>
              <w:tabs>
                <w:tab w:val="num" w:pos="720"/>
              </w:tabs>
            </w:pPr>
            <w:r w:rsidRPr="003B17BF">
              <w:rPr>
                <w:b/>
                <w:bCs/>
              </w:rPr>
              <w:t>Analyse van de Casus</w:t>
            </w:r>
            <w:r w:rsidRPr="003B17BF">
              <w:t xml:space="preserve">: </w:t>
            </w:r>
          </w:p>
          <w:p w14:paraId="3A01FCF6" w14:textId="4ACC6D45" w:rsidR="003B17BF" w:rsidRDefault="003B17BF" w:rsidP="003B17BF">
            <w:r w:rsidRPr="003B17BF">
              <w:t>Elke groep analyseert de casus met behulp van de besproken handvaten (zoals kruispuntdenken, waardenconflict).</w:t>
            </w:r>
          </w:p>
          <w:p w14:paraId="3BCDCCF2" w14:textId="77777777" w:rsidR="003B17BF" w:rsidRPr="003B17BF" w:rsidRDefault="003B17BF" w:rsidP="003B17BF"/>
          <w:p w14:paraId="5E8BF244" w14:textId="77777777" w:rsidR="003B17BF" w:rsidRDefault="003B17BF" w:rsidP="00794EE5">
            <w:pPr>
              <w:numPr>
                <w:ilvl w:val="0"/>
                <w:numId w:val="46"/>
              </w:numPr>
              <w:tabs>
                <w:tab w:val="num" w:pos="720"/>
              </w:tabs>
            </w:pPr>
            <w:r w:rsidRPr="003B17BF">
              <w:rPr>
                <w:b/>
                <w:bCs/>
              </w:rPr>
              <w:t>Oplossingen en Strategieën</w:t>
            </w:r>
            <w:r w:rsidRPr="003B17BF">
              <w:t xml:space="preserve">: </w:t>
            </w:r>
          </w:p>
          <w:p w14:paraId="79524B98" w14:textId="613C3A0D" w:rsidR="003B17BF" w:rsidRDefault="003B17BF" w:rsidP="003B17BF">
            <w:r w:rsidRPr="003B17BF">
              <w:t>Groepen bedenken mogelijke oplossingen of benaderingen voor de casus, gebaseerd op de handvaten.</w:t>
            </w:r>
          </w:p>
          <w:p w14:paraId="7CBD652D" w14:textId="77777777" w:rsidR="003B17BF" w:rsidRPr="003B17BF" w:rsidRDefault="003B17BF" w:rsidP="003B17BF"/>
          <w:p w14:paraId="004E3463" w14:textId="77777777" w:rsidR="003B17BF" w:rsidRDefault="003B17BF" w:rsidP="00794EE5">
            <w:pPr>
              <w:numPr>
                <w:ilvl w:val="0"/>
                <w:numId w:val="46"/>
              </w:numPr>
              <w:tabs>
                <w:tab w:val="num" w:pos="720"/>
              </w:tabs>
            </w:pPr>
            <w:r w:rsidRPr="003B17BF">
              <w:rPr>
                <w:b/>
                <w:bCs/>
              </w:rPr>
              <w:t>Presentatie en Discussie</w:t>
            </w:r>
            <w:r w:rsidRPr="003B17BF">
              <w:t xml:space="preserve">: </w:t>
            </w:r>
          </w:p>
          <w:p w14:paraId="652B0B70" w14:textId="08DF79BE" w:rsidR="003B17BF" w:rsidRDefault="003B17BF" w:rsidP="003B17BF">
            <w:r w:rsidRPr="003B17BF">
              <w:t>Elke groep presenteert hun analyse en oplossingen. Dit wordt gevolgd door een plenaire discussie.</w:t>
            </w:r>
          </w:p>
          <w:p w14:paraId="7792153C" w14:textId="77777777" w:rsidR="00AD0792" w:rsidRDefault="00AD0792" w:rsidP="003B17BF"/>
          <w:p w14:paraId="1A2B692F" w14:textId="3BDC70EB" w:rsidR="00AD0792" w:rsidRDefault="00AD0792" w:rsidP="003B17BF">
            <w:r>
              <w:t>Motiveer deelnemers ook om de casussen en de tips die ze hebben gekregen in hun reflectieboekje te noteren.</w:t>
            </w:r>
          </w:p>
          <w:p w14:paraId="4DB896D2" w14:textId="77777777" w:rsidR="003B17BF" w:rsidRPr="003B17BF" w:rsidRDefault="003B17BF" w:rsidP="003B17BF"/>
          <w:p w14:paraId="4814105B" w14:textId="77777777" w:rsidR="003B17BF" w:rsidRDefault="003B17BF" w:rsidP="00794EE5">
            <w:pPr>
              <w:numPr>
                <w:ilvl w:val="0"/>
                <w:numId w:val="46"/>
              </w:numPr>
              <w:tabs>
                <w:tab w:val="num" w:pos="720"/>
              </w:tabs>
            </w:pPr>
            <w:r w:rsidRPr="003B17BF">
              <w:rPr>
                <w:b/>
                <w:bCs/>
              </w:rPr>
              <w:t>Reflectie</w:t>
            </w:r>
            <w:r w:rsidRPr="003B17BF">
              <w:t xml:space="preserve">: </w:t>
            </w:r>
          </w:p>
          <w:p w14:paraId="4374E08C" w14:textId="7EAD35F1" w:rsidR="00687176" w:rsidRPr="003B17BF" w:rsidRDefault="003B17BF" w:rsidP="003B17BF">
            <w:r w:rsidRPr="003B17BF">
              <w:t>Sluit af met een reflectie over wat geleerd is en hoe dit toegepast kan worden in de praktijk.</w:t>
            </w:r>
          </w:p>
        </w:tc>
      </w:tr>
    </w:tbl>
    <w:p w14:paraId="5D6C38EC" w14:textId="77777777" w:rsidR="00687176" w:rsidRPr="00D91DE4" w:rsidRDefault="00687176" w:rsidP="00687176">
      <w:pPr>
        <w:jc w:val="both"/>
        <w:rPr>
          <w:rFonts w:cstheme="minorHAnsi"/>
          <w:i/>
          <w:iCs/>
          <w:color w:val="BFBFBF" w:themeColor="background1" w:themeShade="BF"/>
        </w:rPr>
      </w:pPr>
    </w:p>
    <w:p w14:paraId="1BD08B15" w14:textId="77777777" w:rsidR="00687176" w:rsidRPr="00350162" w:rsidRDefault="00687176" w:rsidP="00687176">
      <w:pPr>
        <w:pStyle w:val="Lijstalinea"/>
        <w:numPr>
          <w:ilvl w:val="0"/>
          <w:numId w:val="12"/>
        </w:numPr>
        <w:rPr>
          <w:b/>
          <w:bCs/>
          <w:color w:val="13304C"/>
        </w:rPr>
      </w:pPr>
      <w:r w:rsidRPr="00350162">
        <w:rPr>
          <w:b/>
          <w:bCs/>
          <w:color w:val="13304C"/>
        </w:rPr>
        <w:t>Specifieke aandachtspunten voor de trainer</w:t>
      </w:r>
    </w:p>
    <w:p w14:paraId="73E54B00" w14:textId="77777777" w:rsidR="00AD0792" w:rsidRDefault="00AD0792" w:rsidP="00687176">
      <w:pPr>
        <w:jc w:val="both"/>
      </w:pPr>
    </w:p>
    <w:p w14:paraId="39F2A22B" w14:textId="02D91117" w:rsidR="00AD0792" w:rsidRPr="00AD0792" w:rsidRDefault="009A5411" w:rsidP="00794EE5">
      <w:pPr>
        <w:pStyle w:val="Lijstalinea"/>
        <w:numPr>
          <w:ilvl w:val="0"/>
          <w:numId w:val="47"/>
        </w:numPr>
      </w:pPr>
      <w:r w:rsidRPr="009A5411">
        <w:t>Help deelnemers de link te leggen tussen de theorie (handvaten) en de praktijk (casus)</w:t>
      </w:r>
      <w:r w:rsidR="005E6BC4">
        <w:t xml:space="preserve"> door het stellen van vragen en via de methodiek van ‘doorvragen’</w:t>
      </w:r>
      <w:r w:rsidRPr="009A5411">
        <w:t>.</w:t>
      </w:r>
    </w:p>
    <w:p w14:paraId="1660203B" w14:textId="77777777" w:rsidR="00AD0792" w:rsidRPr="00D91DE4" w:rsidRDefault="00AD0792" w:rsidP="00AD0792"/>
    <w:p w14:paraId="422A794C" w14:textId="77777777" w:rsidR="0083587D" w:rsidRPr="00D91DE4" w:rsidRDefault="0083587D" w:rsidP="002F0472">
      <w:pPr>
        <w:jc w:val="both"/>
      </w:pPr>
    </w:p>
    <w:p w14:paraId="2D17D6B4" w14:textId="77777777" w:rsidR="00A27EE0" w:rsidRDefault="00A27EE0" w:rsidP="00062B31">
      <w:pPr>
        <w:rPr>
          <w:rFonts w:cstheme="minorHAnsi"/>
        </w:rPr>
        <w:sectPr w:rsidR="00A27EE0" w:rsidSect="003C2C0C">
          <w:pgSz w:w="11906" w:h="16838"/>
          <w:pgMar w:top="1985" w:right="1418" w:bottom="1418" w:left="1418" w:header="709" w:footer="709" w:gutter="0"/>
          <w:cols w:space="708"/>
          <w:docGrid w:linePitch="360"/>
        </w:sectPr>
      </w:pPr>
      <w:bookmarkStart w:id="66" w:name="_Toc137640736"/>
    </w:p>
    <w:p w14:paraId="1ED64B3F" w14:textId="1E8BC42B" w:rsidR="00B16C72" w:rsidRPr="00D91DE4" w:rsidRDefault="00B16C72" w:rsidP="00741518">
      <w:pPr>
        <w:pStyle w:val="Kop3"/>
        <w:numPr>
          <w:ilvl w:val="2"/>
          <w:numId w:val="10"/>
        </w:numPr>
      </w:pPr>
      <w:bookmarkStart w:id="67" w:name="_Fiche_leeractiviteit_6"/>
      <w:bookmarkStart w:id="68" w:name="_Toc156825347"/>
      <w:bookmarkEnd w:id="67"/>
      <w:r w:rsidRPr="00D91DE4">
        <w:lastRenderedPageBreak/>
        <w:t>Fiche leeractiviteit</w:t>
      </w:r>
      <w:r>
        <w:t xml:space="preserve"> </w:t>
      </w:r>
      <w:r w:rsidR="00137BA9">
        <w:t>6</w:t>
      </w:r>
      <w:r w:rsidR="009527DB">
        <w:t>: Rollenspel</w:t>
      </w:r>
      <w:bookmarkEnd w:id="68"/>
    </w:p>
    <w:p w14:paraId="1E118562" w14:textId="77777777" w:rsidR="00B16C72" w:rsidRDefault="00B16C72" w:rsidP="00B16C72"/>
    <w:p w14:paraId="2136BDBF" w14:textId="77777777" w:rsidR="00B16C72" w:rsidRPr="00350162" w:rsidRDefault="00B16C72" w:rsidP="00B16C72">
      <w:pPr>
        <w:pStyle w:val="Lijstalinea"/>
        <w:numPr>
          <w:ilvl w:val="0"/>
          <w:numId w:val="12"/>
        </w:numPr>
        <w:rPr>
          <w:b/>
          <w:bCs/>
          <w:color w:val="13304C"/>
        </w:rPr>
      </w:pPr>
      <w:r w:rsidRPr="00350162">
        <w:rPr>
          <w:b/>
          <w:bCs/>
          <w:color w:val="13304C"/>
        </w:rPr>
        <w:t xml:space="preserve">Verwachte voorbereiding van de lerende </w:t>
      </w:r>
    </w:p>
    <w:p w14:paraId="4AB37660" w14:textId="77777777" w:rsidR="00700F46" w:rsidRDefault="00700F46" w:rsidP="00D56BD1"/>
    <w:p w14:paraId="36F2F667" w14:textId="5C768AB0" w:rsidR="00D56BD1" w:rsidRDefault="00D56BD1" w:rsidP="00D56BD1">
      <w:r>
        <w:t>Geen verwachte voorbereiding.</w:t>
      </w:r>
    </w:p>
    <w:p w14:paraId="13B8E341" w14:textId="77777777" w:rsidR="00D56BD1" w:rsidRPr="00D91DE4" w:rsidRDefault="00D56BD1" w:rsidP="00822D7B"/>
    <w:p w14:paraId="1D22107A" w14:textId="77777777" w:rsidR="00B16C72" w:rsidRPr="00350162" w:rsidRDefault="00B16C72" w:rsidP="00B16C72">
      <w:pPr>
        <w:pStyle w:val="Lijstalinea"/>
        <w:numPr>
          <w:ilvl w:val="0"/>
          <w:numId w:val="12"/>
        </w:numPr>
        <w:rPr>
          <w:b/>
          <w:bCs/>
          <w:color w:val="13304C"/>
        </w:rPr>
      </w:pPr>
      <w:r w:rsidRPr="00350162">
        <w:rPr>
          <w:b/>
          <w:bCs/>
          <w:color w:val="13304C"/>
        </w:rPr>
        <w:t xml:space="preserve">Gedetailleerde beschrijving verloop/aanpak (gebruikte werkvormen) </w:t>
      </w:r>
    </w:p>
    <w:p w14:paraId="2F875E4F" w14:textId="77777777" w:rsidR="00700F46" w:rsidRDefault="00700F46" w:rsidP="004D6B73"/>
    <w:p w14:paraId="3EDECA26" w14:textId="61D1250D" w:rsidR="00B16C72" w:rsidRDefault="004D6B73" w:rsidP="004D6B73">
      <w:r>
        <w:t xml:space="preserve">Deelnemers spelen na elke casusbespreking een rollenspel om de handvaten te oefenen. Op </w:t>
      </w:r>
      <w:r w:rsidR="00AE22F5">
        <w:t xml:space="preserve">het einde spelen ze een laatste rollenspel waarin ze moeten proberen om alle handvaten te gebruiken. </w:t>
      </w:r>
    </w:p>
    <w:p w14:paraId="7C19F527" w14:textId="77777777" w:rsidR="00700F46" w:rsidRDefault="00700F46" w:rsidP="004D6B73"/>
    <w:tbl>
      <w:tblPr>
        <w:tblStyle w:val="Tabelraster"/>
        <w:tblW w:w="9111" w:type="dxa"/>
        <w:tblLook w:val="04A0" w:firstRow="1" w:lastRow="0" w:firstColumn="1" w:lastColumn="0" w:noHBand="0" w:noVBand="1"/>
      </w:tblPr>
      <w:tblGrid>
        <w:gridCol w:w="3114"/>
        <w:gridCol w:w="5997"/>
      </w:tblGrid>
      <w:tr w:rsidR="00AE22F5" w:rsidRPr="00D91DE4" w14:paraId="6053B21F" w14:textId="77777777">
        <w:trPr>
          <w:trHeight w:val="364"/>
        </w:trPr>
        <w:tc>
          <w:tcPr>
            <w:tcW w:w="3114" w:type="dxa"/>
            <w:shd w:val="clear" w:color="auto" w:fill="13304C"/>
          </w:tcPr>
          <w:p w14:paraId="03FDE5A1" w14:textId="77777777" w:rsidR="00AE22F5" w:rsidRPr="00062B31" w:rsidRDefault="00AE22F5" w:rsidP="00AE22F5">
            <w:r w:rsidRPr="00062B31">
              <w:rPr>
                <w:rFonts w:cstheme="minorHAnsi"/>
              </w:rPr>
              <w:t>Startopstelling van de ruimte</w:t>
            </w:r>
          </w:p>
        </w:tc>
        <w:tc>
          <w:tcPr>
            <w:tcW w:w="5997" w:type="dxa"/>
            <w:shd w:val="clear" w:color="auto" w:fill="FFFFFF" w:themeFill="background1"/>
          </w:tcPr>
          <w:p w14:paraId="3E5F1274" w14:textId="5113D6D4" w:rsidR="00AE22F5" w:rsidRPr="00062B31" w:rsidRDefault="00AE22F5" w:rsidP="00AE22F5">
            <w:pPr>
              <w:jc w:val="both"/>
              <w:rPr>
                <w:rFonts w:cstheme="minorHAnsi"/>
              </w:rPr>
            </w:pPr>
            <w:r w:rsidRPr="00DC2A94">
              <w:t xml:space="preserve">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5E6BC4">
              <w:t>onderhouden</w:t>
            </w:r>
            <w:r w:rsidRPr="00DC2A94">
              <w:t xml:space="preserve">. Tafels kunnen worden geplaatst om notities te maken </w:t>
            </w:r>
            <w:r w:rsidR="005E6BC4">
              <w:t xml:space="preserve">door de deelnemers </w:t>
            </w:r>
            <w:r w:rsidRPr="00DC2A94">
              <w:t xml:space="preserve">en materiaal te plaatsen, terwijl de open ruimte in het midden van de U-vorm </w:t>
            </w:r>
            <w:r w:rsidR="005E6BC4">
              <w:t>de mogelijkheid</w:t>
            </w:r>
            <w:r w:rsidRPr="00DC2A94">
              <w:t xml:space="preserve"> biedt voor actieve deelname en oefeningen. Deze indeling stimuleert een open dialoog en zorgt ervoor dat iedereen betrokken is bij de leeractiviteit.</w:t>
            </w:r>
          </w:p>
        </w:tc>
      </w:tr>
      <w:tr w:rsidR="00B16C72" w:rsidRPr="00D91DE4" w14:paraId="61C1FCD5" w14:textId="77777777">
        <w:trPr>
          <w:trHeight w:val="189"/>
        </w:trPr>
        <w:tc>
          <w:tcPr>
            <w:tcW w:w="3114" w:type="dxa"/>
            <w:shd w:val="clear" w:color="auto" w:fill="13304C"/>
          </w:tcPr>
          <w:p w14:paraId="05E54221" w14:textId="77777777" w:rsidR="00B16C72" w:rsidRPr="00062B31" w:rsidRDefault="00B16C72">
            <w:r w:rsidRPr="00062B31">
              <w:t>Duurtijd</w:t>
            </w:r>
          </w:p>
          <w:p w14:paraId="4726B0EC" w14:textId="77777777" w:rsidR="00B16C72" w:rsidRPr="00062B31" w:rsidRDefault="00B16C72"/>
        </w:tc>
        <w:tc>
          <w:tcPr>
            <w:tcW w:w="5997" w:type="dxa"/>
            <w:shd w:val="clear" w:color="auto" w:fill="FFFFFF" w:themeFill="background1"/>
          </w:tcPr>
          <w:p w14:paraId="325E2BC5" w14:textId="614867B5" w:rsidR="00B16C72" w:rsidRPr="00062B31" w:rsidRDefault="00C1163F" w:rsidP="00AE22F5">
            <w:r>
              <w:t>1</w:t>
            </w:r>
            <w:r w:rsidR="00815000">
              <w:t xml:space="preserve"> tot </w:t>
            </w:r>
            <w:r>
              <w:t>1,5 uur</w:t>
            </w:r>
          </w:p>
        </w:tc>
      </w:tr>
      <w:tr w:rsidR="00B16C72" w:rsidRPr="00D91DE4" w14:paraId="37155E40" w14:textId="77777777">
        <w:trPr>
          <w:trHeight w:val="364"/>
        </w:trPr>
        <w:tc>
          <w:tcPr>
            <w:tcW w:w="3114" w:type="dxa"/>
            <w:shd w:val="clear" w:color="auto" w:fill="13304C"/>
          </w:tcPr>
          <w:p w14:paraId="6A0D502B" w14:textId="77777777" w:rsidR="00B16C72" w:rsidRPr="00062B31" w:rsidRDefault="00B16C72">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1BC964D4" w14:textId="77777777" w:rsidR="00B16C72" w:rsidRPr="00062B31" w:rsidRDefault="00B16C72">
            <w:r w:rsidRPr="00062B31">
              <w:rPr>
                <w:rFonts w:cstheme="minorHAnsi"/>
              </w:rPr>
              <w:t xml:space="preserve">(+ downloadbaar materiaal)  </w:t>
            </w:r>
          </w:p>
        </w:tc>
        <w:tc>
          <w:tcPr>
            <w:tcW w:w="5997" w:type="dxa"/>
            <w:shd w:val="clear" w:color="auto" w:fill="FFFFFF" w:themeFill="background1"/>
          </w:tcPr>
          <w:p w14:paraId="6A2A1C42" w14:textId="0BA6F89F" w:rsidR="00822D7B" w:rsidRPr="0086732F" w:rsidRDefault="00822D7B" w:rsidP="008F14BB">
            <w:pPr>
              <w:pStyle w:val="Lijstalinea"/>
              <w:numPr>
                <w:ilvl w:val="1"/>
                <w:numId w:val="4"/>
              </w:numPr>
            </w:pPr>
            <w:r w:rsidRPr="0086732F">
              <w:t>Reflectieboek</w:t>
            </w:r>
          </w:p>
          <w:p w14:paraId="32DF2EDB" w14:textId="113EE18B" w:rsidR="00B16C72" w:rsidRPr="0086732F" w:rsidRDefault="00822D7B" w:rsidP="008F14BB">
            <w:pPr>
              <w:pStyle w:val="Lijstalinea"/>
              <w:numPr>
                <w:ilvl w:val="1"/>
                <w:numId w:val="4"/>
              </w:numPr>
            </w:pPr>
            <w:r w:rsidRPr="0086732F">
              <w:t>Kaart met handvaten</w:t>
            </w:r>
            <w:r w:rsidR="00B16C72" w:rsidRPr="0086732F">
              <w:t xml:space="preserve"> </w:t>
            </w:r>
          </w:p>
        </w:tc>
      </w:tr>
      <w:tr w:rsidR="00B16C72" w:rsidRPr="00D91DE4" w14:paraId="7012F48D" w14:textId="77777777">
        <w:trPr>
          <w:trHeight w:val="364"/>
        </w:trPr>
        <w:tc>
          <w:tcPr>
            <w:tcW w:w="9111" w:type="dxa"/>
            <w:gridSpan w:val="2"/>
            <w:shd w:val="clear" w:color="auto" w:fill="13304C"/>
          </w:tcPr>
          <w:p w14:paraId="49CD9D28" w14:textId="77777777" w:rsidR="00B16C72" w:rsidRPr="00062B31" w:rsidRDefault="00B16C72">
            <w:pPr>
              <w:jc w:val="center"/>
              <w:rPr>
                <w:b/>
                <w:bCs/>
              </w:rPr>
            </w:pPr>
            <w:r w:rsidRPr="00062B31">
              <w:rPr>
                <w:b/>
                <w:bCs/>
              </w:rPr>
              <w:t>Werkvorm/Aanpak /actie</w:t>
            </w:r>
          </w:p>
        </w:tc>
      </w:tr>
      <w:tr w:rsidR="00B16C72" w:rsidRPr="00D91DE4" w14:paraId="73BE9F0C" w14:textId="77777777">
        <w:trPr>
          <w:trHeight w:val="330"/>
        </w:trPr>
        <w:tc>
          <w:tcPr>
            <w:tcW w:w="9111" w:type="dxa"/>
            <w:gridSpan w:val="2"/>
          </w:tcPr>
          <w:p w14:paraId="223CAA14" w14:textId="59895E6A" w:rsidR="00B16C72" w:rsidRDefault="002B1A13" w:rsidP="002B1A13">
            <w:r w:rsidRPr="002B1A13">
              <w:rPr>
                <w:b/>
                <w:bCs/>
              </w:rPr>
              <w:t>Stappen</w:t>
            </w:r>
            <w:r>
              <w:t>:</w:t>
            </w:r>
          </w:p>
          <w:p w14:paraId="14BE3EF6" w14:textId="77777777" w:rsidR="002B1A13" w:rsidRDefault="002B1A13" w:rsidP="002B1A13"/>
          <w:p w14:paraId="483B0E5D" w14:textId="7737C31E" w:rsidR="00B16C72" w:rsidRDefault="002B1A13" w:rsidP="002B1A13">
            <w:r w:rsidRPr="002B1A13">
              <w:rPr>
                <w:b/>
                <w:bCs/>
              </w:rPr>
              <w:t>Voorbereiding</w:t>
            </w:r>
            <w:r w:rsidRPr="002B1A13">
              <w:t>: Na elke casusbespreking, bedenken deelnemers een rollenspel gebaseerd op de casus.</w:t>
            </w:r>
          </w:p>
          <w:p w14:paraId="55FE1649" w14:textId="77777777" w:rsidR="002B1A13" w:rsidRDefault="002B1A13" w:rsidP="002B1A13"/>
          <w:p w14:paraId="0500151A" w14:textId="77777777" w:rsidR="004F03AD" w:rsidRDefault="004F03AD" w:rsidP="00794EE5">
            <w:pPr>
              <w:numPr>
                <w:ilvl w:val="0"/>
                <w:numId w:val="48"/>
              </w:numPr>
              <w:tabs>
                <w:tab w:val="num" w:pos="720"/>
              </w:tabs>
            </w:pPr>
            <w:r w:rsidRPr="004F03AD">
              <w:rPr>
                <w:b/>
                <w:bCs/>
              </w:rPr>
              <w:t>Rollen Toewijzen</w:t>
            </w:r>
            <w:r w:rsidRPr="004F03AD">
              <w:t xml:space="preserve">: </w:t>
            </w:r>
          </w:p>
          <w:p w14:paraId="261E29FB" w14:textId="3C077429" w:rsidR="004F03AD" w:rsidRDefault="004F03AD" w:rsidP="004F03AD">
            <w:r w:rsidRPr="004F03AD">
              <w:t>In elke groep krijgen deelnemers rollen toegewezen die verschillende perspectieven of identiteiten vertegenwoordigen.</w:t>
            </w:r>
          </w:p>
          <w:p w14:paraId="629410E5" w14:textId="77777777" w:rsidR="004F03AD" w:rsidRDefault="004F03AD" w:rsidP="004F03AD"/>
          <w:p w14:paraId="2346E0B3" w14:textId="2DB23B47" w:rsidR="004F03AD" w:rsidRDefault="004F03AD" w:rsidP="004F03AD">
            <w:r>
              <w:t xml:space="preserve">Per </w:t>
            </w:r>
            <w:r w:rsidR="000422EB">
              <w:t>deelnemer die een rol speelt, is er een andere deelnemer die hem/haar/hen observeert.</w:t>
            </w:r>
            <w:r w:rsidR="005E6BC4">
              <w:t xml:space="preserve"> Eventueel kunnen ook twee observatoren per deelnemer die een rol speelt.</w:t>
            </w:r>
          </w:p>
          <w:p w14:paraId="0CC95663" w14:textId="77777777" w:rsidR="004F03AD" w:rsidRPr="004F03AD" w:rsidRDefault="004F03AD" w:rsidP="004F03AD"/>
          <w:p w14:paraId="4EAA6063" w14:textId="77777777" w:rsidR="000422EB" w:rsidRDefault="004F03AD" w:rsidP="00794EE5">
            <w:pPr>
              <w:numPr>
                <w:ilvl w:val="0"/>
                <w:numId w:val="48"/>
              </w:numPr>
              <w:tabs>
                <w:tab w:val="num" w:pos="720"/>
              </w:tabs>
            </w:pPr>
            <w:r w:rsidRPr="004F03AD">
              <w:rPr>
                <w:b/>
                <w:bCs/>
              </w:rPr>
              <w:t>Uitvoeren van het Rollenspel</w:t>
            </w:r>
            <w:r w:rsidRPr="004F03AD">
              <w:t xml:space="preserve">: </w:t>
            </w:r>
          </w:p>
          <w:p w14:paraId="6E3D50C8" w14:textId="26B025E4" w:rsidR="004F03AD" w:rsidRDefault="004F03AD" w:rsidP="000422EB">
            <w:r w:rsidRPr="004F03AD">
              <w:t>Groepen voeren hun rollenspel uit, waarbij ze proberen de handvaten toe te passen in hun interacties.</w:t>
            </w:r>
          </w:p>
          <w:p w14:paraId="3E01B630" w14:textId="77777777" w:rsidR="000422EB" w:rsidRPr="004F03AD" w:rsidRDefault="000422EB" w:rsidP="000422EB"/>
          <w:p w14:paraId="274A1F62" w14:textId="77777777" w:rsidR="000422EB" w:rsidRDefault="004F03AD" w:rsidP="00794EE5">
            <w:pPr>
              <w:numPr>
                <w:ilvl w:val="0"/>
                <w:numId w:val="48"/>
              </w:numPr>
              <w:tabs>
                <w:tab w:val="num" w:pos="720"/>
              </w:tabs>
            </w:pPr>
            <w:r w:rsidRPr="004F03AD">
              <w:rPr>
                <w:b/>
                <w:bCs/>
              </w:rPr>
              <w:t>Feedback en Reflectie</w:t>
            </w:r>
            <w:r w:rsidRPr="004F03AD">
              <w:t xml:space="preserve">: </w:t>
            </w:r>
          </w:p>
          <w:p w14:paraId="4150F740" w14:textId="5988A456" w:rsidR="004F03AD" w:rsidRDefault="004F03AD" w:rsidP="000422EB">
            <w:r w:rsidRPr="004F03AD">
              <w:lastRenderedPageBreak/>
              <w:t xml:space="preserve">Na elk rollenspel volgt een feedbackronde, waarbij de groep reflecteert op het gebruik van de handvaten en hoe deze de </w:t>
            </w:r>
            <w:r w:rsidR="005E6BC4">
              <w:t>inclusieve communicatie postitief</w:t>
            </w:r>
            <w:r w:rsidRPr="004F03AD">
              <w:t xml:space="preserve"> </w:t>
            </w:r>
            <w:r w:rsidR="005E6BC4">
              <w:t xml:space="preserve">kan </w:t>
            </w:r>
            <w:r w:rsidRPr="004F03AD">
              <w:t>beïnvloeden.</w:t>
            </w:r>
          </w:p>
          <w:p w14:paraId="7521AFE0" w14:textId="77777777" w:rsidR="000422EB" w:rsidRPr="004F03AD" w:rsidRDefault="000422EB" w:rsidP="000422EB"/>
          <w:p w14:paraId="04FF7FAB" w14:textId="77777777" w:rsidR="000422EB" w:rsidRDefault="004F03AD" w:rsidP="00794EE5">
            <w:pPr>
              <w:numPr>
                <w:ilvl w:val="0"/>
                <w:numId w:val="48"/>
              </w:numPr>
              <w:tabs>
                <w:tab w:val="num" w:pos="720"/>
              </w:tabs>
            </w:pPr>
            <w:r w:rsidRPr="004F03AD">
              <w:rPr>
                <w:b/>
                <w:bCs/>
              </w:rPr>
              <w:t>Laatste Uitdaging</w:t>
            </w:r>
            <w:r w:rsidRPr="004F03AD">
              <w:t xml:space="preserve">: </w:t>
            </w:r>
          </w:p>
          <w:p w14:paraId="465987E1" w14:textId="292FEBC3" w:rsidR="00B16C72" w:rsidRPr="00F23A3A" w:rsidRDefault="004F03AD" w:rsidP="00F23A3A">
            <w:r w:rsidRPr="004F03AD">
              <w:t>In het laatste rollenspel proberen de deelnemers alle besproken handvaten te integreren, wat een uitgebreide oefening in inclusieve communicatie vormt.</w:t>
            </w:r>
          </w:p>
        </w:tc>
      </w:tr>
    </w:tbl>
    <w:p w14:paraId="72E8872B" w14:textId="77777777" w:rsidR="00B16C72" w:rsidRPr="00D91DE4" w:rsidRDefault="00B16C72" w:rsidP="00B16C72">
      <w:pPr>
        <w:jc w:val="both"/>
        <w:rPr>
          <w:rFonts w:cstheme="minorHAnsi"/>
          <w:i/>
          <w:iCs/>
          <w:color w:val="BFBFBF" w:themeColor="background1" w:themeShade="BF"/>
        </w:rPr>
      </w:pPr>
    </w:p>
    <w:p w14:paraId="5D96678B" w14:textId="77777777" w:rsidR="00B16C72" w:rsidRPr="00350162" w:rsidRDefault="00B16C72" w:rsidP="00B16C72">
      <w:pPr>
        <w:pStyle w:val="Lijstalinea"/>
        <w:numPr>
          <w:ilvl w:val="0"/>
          <w:numId w:val="12"/>
        </w:numPr>
        <w:rPr>
          <w:b/>
          <w:bCs/>
          <w:color w:val="13304C"/>
        </w:rPr>
      </w:pPr>
      <w:r w:rsidRPr="00350162">
        <w:rPr>
          <w:b/>
          <w:bCs/>
          <w:color w:val="13304C"/>
        </w:rPr>
        <w:t>Specifieke aandachtspunten voor de trainer</w:t>
      </w:r>
    </w:p>
    <w:p w14:paraId="67380C39" w14:textId="77777777" w:rsidR="00F23A3A" w:rsidRDefault="00F23A3A" w:rsidP="00F23A3A"/>
    <w:p w14:paraId="38E721AE" w14:textId="395AB0A9" w:rsidR="00F23A3A" w:rsidRPr="00F23A3A" w:rsidRDefault="00F23A3A" w:rsidP="00794EE5">
      <w:pPr>
        <w:pStyle w:val="Lijstalinea"/>
        <w:numPr>
          <w:ilvl w:val="0"/>
          <w:numId w:val="49"/>
        </w:numPr>
      </w:pPr>
      <w:r w:rsidRPr="00F23A3A">
        <w:t>Begeleid de groepen bij het ontwerpen van rollenspelen die de handvaten uitdagen.</w:t>
      </w:r>
    </w:p>
    <w:p w14:paraId="1603DA2B" w14:textId="77777777" w:rsidR="00F23A3A" w:rsidRPr="00F23A3A" w:rsidRDefault="00F23A3A" w:rsidP="00794EE5">
      <w:pPr>
        <w:pStyle w:val="Lijstalinea"/>
        <w:numPr>
          <w:ilvl w:val="0"/>
          <w:numId w:val="49"/>
        </w:numPr>
      </w:pPr>
      <w:r w:rsidRPr="00F23A3A">
        <w:t>Geef gerichte feedback om de leerervaring te versterken.</w:t>
      </w:r>
    </w:p>
    <w:p w14:paraId="2CD561D0" w14:textId="77777777" w:rsidR="00F23A3A" w:rsidRPr="00F23A3A" w:rsidRDefault="00F23A3A" w:rsidP="00794EE5">
      <w:pPr>
        <w:pStyle w:val="Lijstalinea"/>
        <w:numPr>
          <w:ilvl w:val="0"/>
          <w:numId w:val="49"/>
        </w:numPr>
      </w:pPr>
      <w:r w:rsidRPr="00F23A3A">
        <w:t>Moedig zelfreflectie en groepsdiscussie aan.</w:t>
      </w:r>
    </w:p>
    <w:p w14:paraId="5576BC77" w14:textId="77777777" w:rsidR="00B16C72" w:rsidRDefault="00B16C72" w:rsidP="00F23A3A"/>
    <w:p w14:paraId="424E67FF" w14:textId="77777777" w:rsidR="00F23A3A" w:rsidRPr="00D91DE4" w:rsidRDefault="00F23A3A" w:rsidP="00B16C72">
      <w:pPr>
        <w:jc w:val="both"/>
      </w:pPr>
    </w:p>
    <w:p w14:paraId="4728F407" w14:textId="77777777" w:rsidR="00B16C72" w:rsidRPr="00062B31" w:rsidRDefault="00B16C72" w:rsidP="00B16C72">
      <w:pPr>
        <w:rPr>
          <w:rFonts w:eastAsiaTheme="majorEastAsia" w:cstheme="minorHAnsi"/>
          <w:color w:val="2F5496" w:themeColor="accent1" w:themeShade="BF"/>
          <w:sz w:val="26"/>
          <w:szCs w:val="26"/>
        </w:rPr>
      </w:pPr>
      <w:r w:rsidRPr="00D91DE4">
        <w:rPr>
          <w:rFonts w:cstheme="minorHAnsi"/>
        </w:rPr>
        <w:br w:type="page"/>
      </w:r>
    </w:p>
    <w:p w14:paraId="09267F5F" w14:textId="5A23BAB4" w:rsidR="00B16C72" w:rsidRPr="00D91DE4" w:rsidRDefault="00B16C72" w:rsidP="00741518">
      <w:pPr>
        <w:pStyle w:val="Kop3"/>
        <w:numPr>
          <w:ilvl w:val="2"/>
          <w:numId w:val="10"/>
        </w:numPr>
      </w:pPr>
      <w:bookmarkStart w:id="69" w:name="_Fiche_leeractiviteit_7"/>
      <w:bookmarkStart w:id="70" w:name="_Toc156825348"/>
      <w:bookmarkEnd w:id="69"/>
      <w:r w:rsidRPr="00D91DE4">
        <w:lastRenderedPageBreak/>
        <w:t>Fiche leeractiviteit</w:t>
      </w:r>
      <w:r>
        <w:t xml:space="preserve"> </w:t>
      </w:r>
      <w:r w:rsidR="00137BA9">
        <w:t>7</w:t>
      </w:r>
      <w:r w:rsidR="009527DB">
        <w:t>: Quiz</w:t>
      </w:r>
      <w:r w:rsidR="00137BA9">
        <w:t xml:space="preserve"> met video’s</w:t>
      </w:r>
      <w:bookmarkEnd w:id="70"/>
    </w:p>
    <w:p w14:paraId="3CF1A50F" w14:textId="77777777" w:rsidR="00E77039" w:rsidRDefault="00E77039" w:rsidP="00E77039">
      <w:pPr>
        <w:rPr>
          <w:b/>
          <w:bCs/>
          <w:u w:val="single"/>
        </w:rPr>
      </w:pPr>
    </w:p>
    <w:p w14:paraId="4FF0BFE4" w14:textId="77777777" w:rsidR="00B16C72" w:rsidRPr="00350162" w:rsidRDefault="00B16C72" w:rsidP="00B16C72">
      <w:pPr>
        <w:pStyle w:val="Lijstalinea"/>
        <w:numPr>
          <w:ilvl w:val="0"/>
          <w:numId w:val="12"/>
        </w:numPr>
        <w:rPr>
          <w:b/>
          <w:bCs/>
          <w:color w:val="13304C"/>
        </w:rPr>
      </w:pPr>
      <w:r w:rsidRPr="00350162">
        <w:rPr>
          <w:b/>
          <w:bCs/>
          <w:color w:val="13304C"/>
        </w:rPr>
        <w:t xml:space="preserve">Verwachte voorbereiding van de lerende </w:t>
      </w:r>
    </w:p>
    <w:p w14:paraId="22122597" w14:textId="77777777" w:rsidR="00700F46" w:rsidRDefault="00700F46" w:rsidP="00D56BD1"/>
    <w:p w14:paraId="3DF51F4A" w14:textId="0ADED806" w:rsidR="00D56BD1" w:rsidRDefault="00D56BD1" w:rsidP="00D56BD1">
      <w:r>
        <w:t>Geen verwachte voorbereiding.</w:t>
      </w:r>
    </w:p>
    <w:p w14:paraId="6B1273E6" w14:textId="77777777" w:rsidR="00D56BD1" w:rsidRPr="00D91DE4" w:rsidRDefault="00D56BD1" w:rsidP="00E77039"/>
    <w:p w14:paraId="795D0B76" w14:textId="77777777" w:rsidR="00B16C72" w:rsidRPr="00350162" w:rsidRDefault="00B16C72" w:rsidP="00B16C72">
      <w:pPr>
        <w:pStyle w:val="Lijstalinea"/>
        <w:numPr>
          <w:ilvl w:val="0"/>
          <w:numId w:val="12"/>
        </w:numPr>
        <w:rPr>
          <w:b/>
          <w:bCs/>
          <w:color w:val="13304C"/>
        </w:rPr>
      </w:pPr>
      <w:r w:rsidRPr="00350162">
        <w:rPr>
          <w:b/>
          <w:bCs/>
          <w:color w:val="13304C"/>
        </w:rPr>
        <w:t xml:space="preserve">Gedetailleerde beschrijving verloop/aanpak (gebruikte werkvormen) </w:t>
      </w:r>
    </w:p>
    <w:p w14:paraId="768F78B2" w14:textId="77777777" w:rsidR="00700F46" w:rsidRDefault="00700F46" w:rsidP="00A02480"/>
    <w:p w14:paraId="018D9E7D" w14:textId="0D56FA4F" w:rsidR="00B16C72" w:rsidRDefault="00A02480" w:rsidP="00A02480">
      <w:r>
        <w:t>Deelnemers krijgen een aantal video</w:t>
      </w:r>
      <w:r w:rsidR="00976FB5">
        <w:t>’</w:t>
      </w:r>
      <w:r>
        <w:t xml:space="preserve">s </w:t>
      </w:r>
      <w:r w:rsidR="00976FB5">
        <w:t xml:space="preserve">te </w:t>
      </w:r>
      <w:r>
        <w:t xml:space="preserve">zien </w:t>
      </w:r>
      <w:r w:rsidR="00976FB5">
        <w:t>met</w:t>
      </w:r>
      <w:r>
        <w:t xml:space="preserve"> een gevoelig scenario. De video wordt gepauzeerd op een </w:t>
      </w:r>
      <w:r w:rsidR="00976FB5">
        <w:t xml:space="preserve">cruciaal </w:t>
      </w:r>
      <w:r>
        <w:t xml:space="preserve">moment waarna men aan de deelnemers vraagt om </w:t>
      </w:r>
      <w:r w:rsidR="00976FB5">
        <w:t>t</w:t>
      </w:r>
      <w:r w:rsidR="00D31101">
        <w:t>e bespreken hoe men best zou reageren in zo’n situatie.</w:t>
      </w:r>
    </w:p>
    <w:p w14:paraId="624F1901" w14:textId="77777777" w:rsidR="00700F46" w:rsidRDefault="00700F46" w:rsidP="00A02480"/>
    <w:tbl>
      <w:tblPr>
        <w:tblStyle w:val="Tabelraster"/>
        <w:tblW w:w="9111" w:type="dxa"/>
        <w:tblLook w:val="04A0" w:firstRow="1" w:lastRow="0" w:firstColumn="1" w:lastColumn="0" w:noHBand="0" w:noVBand="1"/>
      </w:tblPr>
      <w:tblGrid>
        <w:gridCol w:w="3114"/>
        <w:gridCol w:w="5997"/>
      </w:tblGrid>
      <w:tr w:rsidR="00B16C72" w:rsidRPr="00D91DE4" w14:paraId="1F0AFD2C" w14:textId="77777777">
        <w:trPr>
          <w:trHeight w:val="364"/>
        </w:trPr>
        <w:tc>
          <w:tcPr>
            <w:tcW w:w="3114" w:type="dxa"/>
            <w:shd w:val="clear" w:color="auto" w:fill="13304C"/>
          </w:tcPr>
          <w:p w14:paraId="3105D530" w14:textId="77777777" w:rsidR="00B16C72" w:rsidRPr="00062B31" w:rsidRDefault="00B16C72">
            <w:r w:rsidRPr="00062B31">
              <w:rPr>
                <w:rFonts w:cstheme="minorHAnsi"/>
              </w:rPr>
              <w:t>Startopstelling van de ruimte</w:t>
            </w:r>
          </w:p>
        </w:tc>
        <w:tc>
          <w:tcPr>
            <w:tcW w:w="5997" w:type="dxa"/>
            <w:shd w:val="clear" w:color="auto" w:fill="FFFFFF" w:themeFill="background1"/>
          </w:tcPr>
          <w:p w14:paraId="47D0599F" w14:textId="06CEDF86" w:rsidR="00B16C72" w:rsidRPr="00062B31" w:rsidRDefault="0069040F" w:rsidP="0069040F">
            <w:r w:rsidRPr="0069040F">
              <w:t xml:space="preserve">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976FB5">
              <w:t>onderhouden</w:t>
            </w:r>
            <w:r w:rsidRPr="0069040F">
              <w:t xml:space="preserve">. Tafels kunnen worden geplaatst om notities te maken </w:t>
            </w:r>
            <w:r w:rsidR="00976FB5">
              <w:t xml:space="preserve">door de deelnemers </w:t>
            </w:r>
            <w:r w:rsidRPr="0069040F">
              <w:t>en materiaal te plaatsen, terwijl de open ruimte in het midden van de U-vorm ruimte biedt voor actieve deelname en oefeningen. Deze indeling stimuleert een open dialoog en zorgt ervoor dat iedereen betrokken is bij de leeractiviteit.</w:t>
            </w:r>
          </w:p>
        </w:tc>
      </w:tr>
      <w:tr w:rsidR="00B16C72" w:rsidRPr="00D91DE4" w14:paraId="57B68E46" w14:textId="77777777">
        <w:trPr>
          <w:trHeight w:val="189"/>
        </w:trPr>
        <w:tc>
          <w:tcPr>
            <w:tcW w:w="3114" w:type="dxa"/>
            <w:shd w:val="clear" w:color="auto" w:fill="13304C"/>
          </w:tcPr>
          <w:p w14:paraId="039F3909" w14:textId="77777777" w:rsidR="00B16C72" w:rsidRPr="00062B31" w:rsidRDefault="00B16C72">
            <w:r w:rsidRPr="00062B31">
              <w:t>Duurtijd</w:t>
            </w:r>
          </w:p>
          <w:p w14:paraId="0E5BBCA7" w14:textId="77777777" w:rsidR="00B16C72" w:rsidRPr="00062B31" w:rsidRDefault="00B16C72"/>
        </w:tc>
        <w:tc>
          <w:tcPr>
            <w:tcW w:w="5997" w:type="dxa"/>
            <w:shd w:val="clear" w:color="auto" w:fill="FFFFFF" w:themeFill="background1"/>
          </w:tcPr>
          <w:p w14:paraId="706116DA" w14:textId="4C1E7D24" w:rsidR="00B16C72" w:rsidRPr="00062B31" w:rsidRDefault="0069040F" w:rsidP="0069040F">
            <w:r>
              <w:t>10-15 minuten</w:t>
            </w:r>
          </w:p>
        </w:tc>
      </w:tr>
      <w:tr w:rsidR="00B16C72" w:rsidRPr="00D91DE4" w14:paraId="6537F735" w14:textId="77777777">
        <w:trPr>
          <w:trHeight w:val="364"/>
        </w:trPr>
        <w:tc>
          <w:tcPr>
            <w:tcW w:w="3114" w:type="dxa"/>
            <w:shd w:val="clear" w:color="auto" w:fill="13304C"/>
          </w:tcPr>
          <w:p w14:paraId="117CEE9F" w14:textId="77777777" w:rsidR="00B16C72" w:rsidRPr="00062B31" w:rsidRDefault="00B16C72">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00DAFF6A" w14:textId="77777777" w:rsidR="00B16C72" w:rsidRPr="00062B31" w:rsidRDefault="00B16C72">
            <w:r w:rsidRPr="00062B31">
              <w:rPr>
                <w:rFonts w:cstheme="minorHAnsi"/>
              </w:rPr>
              <w:t xml:space="preserve">(+ downloadbaar materiaal)  </w:t>
            </w:r>
          </w:p>
        </w:tc>
        <w:tc>
          <w:tcPr>
            <w:tcW w:w="5997" w:type="dxa"/>
            <w:shd w:val="clear" w:color="auto" w:fill="FFFFFF" w:themeFill="background1"/>
          </w:tcPr>
          <w:p w14:paraId="6F57E4D6" w14:textId="5E4DE4CF" w:rsidR="001D1C4F" w:rsidRPr="0086732F" w:rsidRDefault="001D1C4F" w:rsidP="008F14BB">
            <w:pPr>
              <w:pStyle w:val="Lijstalinea"/>
              <w:numPr>
                <w:ilvl w:val="1"/>
                <w:numId w:val="4"/>
              </w:numPr>
            </w:pPr>
            <w:r w:rsidRPr="0086732F">
              <w:t>Video’s</w:t>
            </w:r>
          </w:p>
          <w:p w14:paraId="5C204515" w14:textId="4D811745" w:rsidR="00B16C72" w:rsidRPr="0086732F" w:rsidRDefault="0069040F" w:rsidP="008F14BB">
            <w:pPr>
              <w:pStyle w:val="Lijstalinea"/>
              <w:numPr>
                <w:ilvl w:val="1"/>
                <w:numId w:val="4"/>
              </w:numPr>
            </w:pPr>
            <w:r w:rsidRPr="0086732F">
              <w:t>Laptop</w:t>
            </w:r>
            <w:r w:rsidR="001D1C4F" w:rsidRPr="0086732F">
              <w:t>/computer</w:t>
            </w:r>
          </w:p>
          <w:p w14:paraId="4E386999" w14:textId="2F7A8750" w:rsidR="0069040F" w:rsidRPr="0086732F" w:rsidRDefault="0069040F" w:rsidP="008F14BB">
            <w:pPr>
              <w:pStyle w:val="Lijstalinea"/>
              <w:numPr>
                <w:ilvl w:val="1"/>
                <w:numId w:val="4"/>
              </w:numPr>
            </w:pPr>
            <w:r w:rsidRPr="0086732F">
              <w:t>Biemer</w:t>
            </w:r>
          </w:p>
        </w:tc>
      </w:tr>
      <w:tr w:rsidR="00B16C72" w:rsidRPr="00D91DE4" w14:paraId="207879EE" w14:textId="77777777">
        <w:trPr>
          <w:trHeight w:val="364"/>
        </w:trPr>
        <w:tc>
          <w:tcPr>
            <w:tcW w:w="9111" w:type="dxa"/>
            <w:gridSpan w:val="2"/>
            <w:shd w:val="clear" w:color="auto" w:fill="13304C"/>
          </w:tcPr>
          <w:p w14:paraId="2F13AA49" w14:textId="77777777" w:rsidR="00B16C72" w:rsidRPr="00062B31" w:rsidRDefault="00B16C72">
            <w:pPr>
              <w:jc w:val="center"/>
              <w:rPr>
                <w:b/>
                <w:bCs/>
              </w:rPr>
            </w:pPr>
            <w:r w:rsidRPr="00062B31">
              <w:rPr>
                <w:b/>
                <w:bCs/>
              </w:rPr>
              <w:t>Werkvorm/Aanpak /actie</w:t>
            </w:r>
          </w:p>
        </w:tc>
      </w:tr>
      <w:tr w:rsidR="00B16C72" w:rsidRPr="00D91DE4" w14:paraId="6BB93798" w14:textId="77777777">
        <w:trPr>
          <w:trHeight w:val="330"/>
        </w:trPr>
        <w:tc>
          <w:tcPr>
            <w:tcW w:w="9111" w:type="dxa"/>
            <w:gridSpan w:val="2"/>
          </w:tcPr>
          <w:p w14:paraId="63B3B6EB" w14:textId="77777777" w:rsidR="004A266F" w:rsidRDefault="004A266F" w:rsidP="004A266F">
            <w:pPr>
              <w:rPr>
                <w:b/>
                <w:bCs/>
              </w:rPr>
            </w:pPr>
            <w:r w:rsidRPr="004A266F">
              <w:rPr>
                <w:b/>
                <w:bCs/>
              </w:rPr>
              <w:t>Stappen:</w:t>
            </w:r>
          </w:p>
          <w:p w14:paraId="5E45686A" w14:textId="77777777" w:rsidR="004A266F" w:rsidRPr="004A266F" w:rsidRDefault="004A266F" w:rsidP="004A266F"/>
          <w:p w14:paraId="50D1464B" w14:textId="77777777" w:rsidR="004A266F" w:rsidRDefault="004A266F" w:rsidP="00794EE5">
            <w:pPr>
              <w:numPr>
                <w:ilvl w:val="0"/>
                <w:numId w:val="50"/>
              </w:numPr>
              <w:tabs>
                <w:tab w:val="num" w:pos="720"/>
              </w:tabs>
            </w:pPr>
            <w:r w:rsidRPr="004A266F">
              <w:rPr>
                <w:b/>
                <w:bCs/>
              </w:rPr>
              <w:t>Video Selectie</w:t>
            </w:r>
            <w:r w:rsidRPr="004A266F">
              <w:t xml:space="preserve">: </w:t>
            </w:r>
          </w:p>
          <w:p w14:paraId="007D40BF" w14:textId="29FF5604" w:rsidR="004A266F" w:rsidRDefault="004A266F" w:rsidP="004A266F">
            <w:r w:rsidRPr="004A266F">
              <w:t>Kies video's die gevoelige of uitdagende scenario</w:t>
            </w:r>
            <w:r>
              <w:t>’</w:t>
            </w:r>
            <w:r w:rsidRPr="004A266F">
              <w:t>s illustreren</w:t>
            </w:r>
            <w:r>
              <w:t xml:space="preserve"> die </w:t>
            </w:r>
            <w:r w:rsidR="00296D01">
              <w:t xml:space="preserve">interessant zijn voor de </w:t>
            </w:r>
            <w:r w:rsidR="003B77DB">
              <w:t>d</w:t>
            </w:r>
            <w:r w:rsidR="00296D01">
              <w:t>eelnemers.</w:t>
            </w:r>
            <w:r w:rsidR="003B77DB">
              <w:t xml:space="preserve"> U kan daarbij gebruik maken van de video’s die wij daarvoor ontwikkelden.</w:t>
            </w:r>
          </w:p>
          <w:p w14:paraId="35DF272A" w14:textId="77777777" w:rsidR="004A266F" w:rsidRPr="004A266F" w:rsidRDefault="004A266F" w:rsidP="004A266F"/>
          <w:p w14:paraId="08A2A521" w14:textId="77777777" w:rsidR="00296D01" w:rsidRDefault="004A266F" w:rsidP="00794EE5">
            <w:pPr>
              <w:numPr>
                <w:ilvl w:val="0"/>
                <w:numId w:val="50"/>
              </w:numPr>
              <w:tabs>
                <w:tab w:val="num" w:pos="720"/>
              </w:tabs>
            </w:pPr>
            <w:r w:rsidRPr="004A266F">
              <w:rPr>
                <w:b/>
                <w:bCs/>
              </w:rPr>
              <w:t>Videopresentatie</w:t>
            </w:r>
            <w:r w:rsidRPr="004A266F">
              <w:t xml:space="preserve">: </w:t>
            </w:r>
          </w:p>
          <w:p w14:paraId="60299E06" w14:textId="5EAE79C0" w:rsidR="004A266F" w:rsidRDefault="004A266F" w:rsidP="00296D01">
            <w:r w:rsidRPr="004A266F">
              <w:t xml:space="preserve">Speel de video voor de groep af en pauzeer op </w:t>
            </w:r>
            <w:r w:rsidR="00296D01">
              <w:t>het</w:t>
            </w:r>
            <w:r w:rsidRPr="004A266F">
              <w:t xml:space="preserve"> cruciaal moment in het scenario.</w:t>
            </w:r>
          </w:p>
          <w:p w14:paraId="04A14F62" w14:textId="77777777" w:rsidR="00296D01" w:rsidRPr="004A266F" w:rsidRDefault="00296D01" w:rsidP="00296D01"/>
          <w:p w14:paraId="2120C246" w14:textId="77777777" w:rsidR="00296D01" w:rsidRDefault="004A266F" w:rsidP="00794EE5">
            <w:pPr>
              <w:numPr>
                <w:ilvl w:val="0"/>
                <w:numId w:val="50"/>
              </w:numPr>
              <w:tabs>
                <w:tab w:val="num" w:pos="720"/>
              </w:tabs>
            </w:pPr>
            <w:r w:rsidRPr="004A266F">
              <w:rPr>
                <w:b/>
                <w:bCs/>
              </w:rPr>
              <w:t>Groepsdiscussie</w:t>
            </w:r>
            <w:r w:rsidRPr="004A266F">
              <w:t xml:space="preserve">: </w:t>
            </w:r>
          </w:p>
          <w:p w14:paraId="37A046B0" w14:textId="321D17A4" w:rsidR="004A266F" w:rsidRDefault="004A266F" w:rsidP="00296D01">
            <w:pPr>
              <w:tabs>
                <w:tab w:val="num" w:pos="720"/>
              </w:tabs>
            </w:pPr>
            <w:r w:rsidRPr="004A266F">
              <w:t>Vraag de deelnemers hoe ze in deze situatie zouden reageren. Moedig hen aan de besproken handvaten toe te passen.</w:t>
            </w:r>
          </w:p>
          <w:p w14:paraId="157E8766" w14:textId="77777777" w:rsidR="00296D01" w:rsidRPr="004A266F" w:rsidRDefault="00296D01" w:rsidP="00296D01"/>
          <w:p w14:paraId="158116BC" w14:textId="77777777" w:rsidR="00214CD2" w:rsidRDefault="004A266F" w:rsidP="00794EE5">
            <w:pPr>
              <w:numPr>
                <w:ilvl w:val="0"/>
                <w:numId w:val="50"/>
              </w:numPr>
              <w:tabs>
                <w:tab w:val="num" w:pos="720"/>
              </w:tabs>
            </w:pPr>
            <w:r w:rsidRPr="004A266F">
              <w:rPr>
                <w:b/>
                <w:bCs/>
              </w:rPr>
              <w:t>Reflectie en Inzicht</w:t>
            </w:r>
            <w:r w:rsidRPr="004A266F">
              <w:t xml:space="preserve">: </w:t>
            </w:r>
          </w:p>
          <w:p w14:paraId="1AC4B292" w14:textId="4A616589" w:rsidR="004A266F" w:rsidRDefault="004A266F" w:rsidP="00214CD2">
            <w:r w:rsidRPr="004A266F">
              <w:t>Bespreek de voorgestelde reacties en reflecteer op hoe deze aansluiten bij de handvaten voor inclusieve communicatie.</w:t>
            </w:r>
          </w:p>
          <w:p w14:paraId="226E1559" w14:textId="77777777" w:rsidR="00214CD2" w:rsidRDefault="00214CD2" w:rsidP="00214CD2"/>
          <w:p w14:paraId="45A52640" w14:textId="2267CCB9" w:rsidR="00B16C72" w:rsidRPr="00D66D5F" w:rsidRDefault="00214CD2" w:rsidP="00D66D5F">
            <w:r>
              <w:lastRenderedPageBreak/>
              <w:t xml:space="preserve">Vraag ook naar gelijkaardige situaties die </w:t>
            </w:r>
            <w:r w:rsidR="00D66D5F">
              <w:t>deelnemers hebben meegemaakt en reflecteer daar samen op.</w:t>
            </w:r>
          </w:p>
        </w:tc>
      </w:tr>
    </w:tbl>
    <w:p w14:paraId="3B96B3F6" w14:textId="77777777" w:rsidR="00B16C72" w:rsidRPr="00D91DE4" w:rsidRDefault="00B16C72" w:rsidP="00B16C72">
      <w:pPr>
        <w:jc w:val="both"/>
        <w:rPr>
          <w:rFonts w:cstheme="minorHAnsi"/>
          <w:i/>
          <w:iCs/>
          <w:color w:val="BFBFBF" w:themeColor="background1" w:themeShade="BF"/>
        </w:rPr>
      </w:pPr>
    </w:p>
    <w:p w14:paraId="1F82B3DE" w14:textId="77777777" w:rsidR="00B16C72" w:rsidRPr="00350162" w:rsidRDefault="00B16C72" w:rsidP="00B16C72">
      <w:pPr>
        <w:pStyle w:val="Lijstalinea"/>
        <w:numPr>
          <w:ilvl w:val="0"/>
          <w:numId w:val="12"/>
        </w:numPr>
        <w:rPr>
          <w:b/>
          <w:bCs/>
          <w:color w:val="13304C"/>
        </w:rPr>
      </w:pPr>
      <w:r w:rsidRPr="00350162">
        <w:rPr>
          <w:b/>
          <w:bCs/>
          <w:color w:val="13304C"/>
        </w:rPr>
        <w:t>Specifieke aandachtspunten voor de trainer</w:t>
      </w:r>
    </w:p>
    <w:p w14:paraId="1A7EF094" w14:textId="77777777" w:rsidR="00B16C72" w:rsidRDefault="00B16C72" w:rsidP="00D833E8"/>
    <w:p w14:paraId="01E911EC" w14:textId="7669D38E" w:rsidR="00D833E8" w:rsidRDefault="00D833E8" w:rsidP="00794EE5">
      <w:pPr>
        <w:pStyle w:val="Lijstalinea"/>
        <w:numPr>
          <w:ilvl w:val="0"/>
          <w:numId w:val="51"/>
        </w:numPr>
      </w:pPr>
      <w:r w:rsidRPr="00D833E8">
        <w:t>Kies video's die relevant en representatief zijn voor de thema's van de training.</w:t>
      </w:r>
      <w:r w:rsidR="003B77DB">
        <w:t xml:space="preserve"> Daarbij kan gebruik gemaakt worden van de video’s die wij daarvoor ontwikkelden. </w:t>
      </w:r>
    </w:p>
    <w:p w14:paraId="118E2996" w14:textId="631D0D8F" w:rsidR="003B77DB" w:rsidRDefault="003B77DB" w:rsidP="00794EE5">
      <w:pPr>
        <w:pStyle w:val="Lijstalinea"/>
        <w:numPr>
          <w:ilvl w:val="0"/>
          <w:numId w:val="51"/>
        </w:numPr>
      </w:pPr>
      <w:r>
        <w:t>Stel open vragen aan de deelnemers zodat er een discussie volgt.</w:t>
      </w:r>
    </w:p>
    <w:p w14:paraId="0956C018" w14:textId="18BB35A4" w:rsidR="003B77DB" w:rsidRPr="00D91DE4" w:rsidRDefault="003B77DB" w:rsidP="00794EE5">
      <w:pPr>
        <w:pStyle w:val="Lijstalinea"/>
        <w:numPr>
          <w:ilvl w:val="0"/>
          <w:numId w:val="51"/>
        </w:numPr>
      </w:pPr>
      <w:r>
        <w:t>Moedig de deelnemers aan om de zes handvaten van inclusieve communicatie aanhoudend te gebruiken.</w:t>
      </w:r>
    </w:p>
    <w:p w14:paraId="12E01EBB" w14:textId="77777777" w:rsidR="00B16C72" w:rsidRPr="00062B31" w:rsidRDefault="00B16C72" w:rsidP="00B16C72">
      <w:pPr>
        <w:rPr>
          <w:rFonts w:eastAsiaTheme="majorEastAsia" w:cstheme="minorHAnsi"/>
          <w:color w:val="2F5496" w:themeColor="accent1" w:themeShade="BF"/>
          <w:sz w:val="26"/>
          <w:szCs w:val="26"/>
        </w:rPr>
      </w:pPr>
      <w:r w:rsidRPr="00D91DE4">
        <w:rPr>
          <w:rFonts w:cstheme="minorHAnsi"/>
        </w:rPr>
        <w:br w:type="page"/>
      </w:r>
    </w:p>
    <w:p w14:paraId="3B07B1EB" w14:textId="5BF8C1AE" w:rsidR="00B16C72" w:rsidRDefault="00B16C72" w:rsidP="00741518">
      <w:pPr>
        <w:pStyle w:val="Kop3"/>
        <w:numPr>
          <w:ilvl w:val="2"/>
          <w:numId w:val="10"/>
        </w:numPr>
      </w:pPr>
      <w:bookmarkStart w:id="71" w:name="_Fiche_leeractiviteit_8"/>
      <w:bookmarkStart w:id="72" w:name="_Toc156825349"/>
      <w:bookmarkEnd w:id="71"/>
      <w:r w:rsidRPr="00D91DE4">
        <w:lastRenderedPageBreak/>
        <w:t>Fiche leeractiviteit</w:t>
      </w:r>
      <w:r>
        <w:t xml:space="preserve"> </w:t>
      </w:r>
      <w:r w:rsidR="00137BA9">
        <w:t>8</w:t>
      </w:r>
      <w:r w:rsidR="009527DB">
        <w:t>: Beleid</w:t>
      </w:r>
      <w:r w:rsidR="00137BA9">
        <w:t xml:space="preserve"> en Strategie</w:t>
      </w:r>
      <w:bookmarkEnd w:id="72"/>
    </w:p>
    <w:p w14:paraId="7B5D21FF" w14:textId="77777777" w:rsidR="009527DB" w:rsidRPr="009527DB" w:rsidRDefault="009527DB" w:rsidP="009527DB"/>
    <w:p w14:paraId="31C8664F" w14:textId="77777777" w:rsidR="00B16C72" w:rsidRPr="00350162" w:rsidRDefault="00B16C72" w:rsidP="00B16C72">
      <w:pPr>
        <w:pStyle w:val="Lijstalinea"/>
        <w:numPr>
          <w:ilvl w:val="0"/>
          <w:numId w:val="12"/>
        </w:numPr>
        <w:rPr>
          <w:b/>
          <w:bCs/>
          <w:color w:val="13304C"/>
        </w:rPr>
      </w:pPr>
      <w:r w:rsidRPr="00350162">
        <w:rPr>
          <w:b/>
          <w:bCs/>
          <w:color w:val="13304C"/>
        </w:rPr>
        <w:t xml:space="preserve">Verwachte voorbereiding van de lerende </w:t>
      </w:r>
    </w:p>
    <w:p w14:paraId="1DC9CA9C" w14:textId="77777777" w:rsidR="00700F46" w:rsidRDefault="00700F46" w:rsidP="00D56BD1"/>
    <w:p w14:paraId="026F1EFD" w14:textId="0F7F32BA" w:rsidR="00D56BD1" w:rsidRDefault="00D56BD1" w:rsidP="00D56BD1">
      <w:r>
        <w:t>Geen verwachte voorbereiding.</w:t>
      </w:r>
    </w:p>
    <w:p w14:paraId="7A4349B2" w14:textId="77777777" w:rsidR="00D56BD1" w:rsidRPr="00D91DE4" w:rsidRDefault="00D56BD1" w:rsidP="00B5702B"/>
    <w:p w14:paraId="41807E90" w14:textId="77777777" w:rsidR="00B16C72" w:rsidRPr="00350162" w:rsidRDefault="00B16C72" w:rsidP="00B16C72">
      <w:pPr>
        <w:pStyle w:val="Lijstalinea"/>
        <w:numPr>
          <w:ilvl w:val="0"/>
          <w:numId w:val="12"/>
        </w:numPr>
        <w:rPr>
          <w:b/>
          <w:bCs/>
          <w:color w:val="13304C"/>
        </w:rPr>
      </w:pPr>
      <w:r w:rsidRPr="00350162">
        <w:rPr>
          <w:b/>
          <w:bCs/>
          <w:color w:val="13304C"/>
        </w:rPr>
        <w:t xml:space="preserve">Gedetailleerde beschrijving verloop/aanpak (gebruikte werkvormen) </w:t>
      </w:r>
    </w:p>
    <w:p w14:paraId="6988B581" w14:textId="77777777" w:rsidR="00700F46" w:rsidRDefault="00700F46" w:rsidP="009C23B2"/>
    <w:p w14:paraId="79843319" w14:textId="7ADB6753" w:rsidR="00B16C72" w:rsidRDefault="009C23B2" w:rsidP="009C23B2">
      <w:r w:rsidRPr="009C23B2">
        <w:t>De</w:t>
      </w:r>
      <w:r>
        <w:t xml:space="preserve"> werkvorm</w:t>
      </w:r>
      <w:r w:rsidRPr="009C23B2">
        <w:t xml:space="preserve"> "Beleid</w:t>
      </w:r>
      <w:r w:rsidR="003B77DB">
        <w:t xml:space="preserve"> en Strategie</w:t>
      </w:r>
      <w:r w:rsidRPr="009C23B2">
        <w:t xml:space="preserve">" is gericht op het evalueren en ontwikkelen van een inclusief beleid. Deze </w:t>
      </w:r>
      <w:r w:rsidR="00DE4C78">
        <w:t>werkvorm</w:t>
      </w:r>
      <w:r w:rsidRPr="009C23B2">
        <w:t xml:space="preserve"> omvat drie hoofdonderdelen: Missie, Visie en Strategie. De deelnemers werken samen aan het definiëren </w:t>
      </w:r>
      <w:r w:rsidR="00A30E06">
        <w:t xml:space="preserve">(indien  geen visietekst van de organisatie voorhanden) of analyseren (indien een visietekst van de organisatie voorhanden is) </w:t>
      </w:r>
      <w:r w:rsidRPr="009C23B2">
        <w:t>van de missie van de organisatie met betrekking tot</w:t>
      </w:r>
      <w:r w:rsidR="00A30E06">
        <w:t xml:space="preserve"> een</w:t>
      </w:r>
      <w:r w:rsidRPr="009C23B2">
        <w:t xml:space="preserve"> inclusi</w:t>
      </w:r>
      <w:r w:rsidR="00A30E06">
        <w:t xml:space="preserve">ef beleid. De meeste aandacht gaat daarbij naar </w:t>
      </w:r>
      <w:r w:rsidRPr="009C23B2">
        <w:t>het formuleren van een visie met concrete doelen en het ontwikkelen van een strategie die inclusieve praktijken zoals diversiteitstrainingen en gelijke kansen voor loopbaanontwikkeling ondersteunt. Dit bevordert een grondige analyse en verbetering van het huidige beleid om inclusiviteit binnen de organisatie te versterken.</w:t>
      </w:r>
    </w:p>
    <w:p w14:paraId="144FBF49" w14:textId="77777777" w:rsidR="00700F46" w:rsidRDefault="00700F46" w:rsidP="009C23B2"/>
    <w:tbl>
      <w:tblPr>
        <w:tblStyle w:val="Tabelraster"/>
        <w:tblW w:w="9111" w:type="dxa"/>
        <w:tblLook w:val="04A0" w:firstRow="1" w:lastRow="0" w:firstColumn="1" w:lastColumn="0" w:noHBand="0" w:noVBand="1"/>
      </w:tblPr>
      <w:tblGrid>
        <w:gridCol w:w="3114"/>
        <w:gridCol w:w="5997"/>
      </w:tblGrid>
      <w:tr w:rsidR="00B16C72" w:rsidRPr="00D91DE4" w14:paraId="20795586" w14:textId="77777777">
        <w:trPr>
          <w:trHeight w:val="364"/>
        </w:trPr>
        <w:tc>
          <w:tcPr>
            <w:tcW w:w="3114" w:type="dxa"/>
            <w:shd w:val="clear" w:color="auto" w:fill="13304C"/>
          </w:tcPr>
          <w:p w14:paraId="5FA94FA6" w14:textId="77777777" w:rsidR="00B16C72" w:rsidRPr="00062B31" w:rsidRDefault="00B16C72">
            <w:r w:rsidRPr="00062B31">
              <w:rPr>
                <w:rFonts w:cstheme="minorHAnsi"/>
              </w:rPr>
              <w:t>Startopstelling van de ruimte</w:t>
            </w:r>
          </w:p>
        </w:tc>
        <w:tc>
          <w:tcPr>
            <w:tcW w:w="5997" w:type="dxa"/>
            <w:shd w:val="clear" w:color="auto" w:fill="FFFFFF" w:themeFill="background1"/>
          </w:tcPr>
          <w:p w14:paraId="7D618006" w14:textId="0F17CF6E" w:rsidR="00B16C72" w:rsidRPr="00062B31" w:rsidRDefault="003549FE" w:rsidP="003549FE">
            <w:r w:rsidRPr="003549FE">
              <w:t xml:space="preserve">Een indeling van de ruimte in een U-vorm is ideaal. Deze 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7518AC">
              <w:t>onderhouden</w:t>
            </w:r>
            <w:r w:rsidRPr="003549FE">
              <w:t xml:space="preserve">. Tafels kunnen worden geplaatst om notities te </w:t>
            </w:r>
            <w:r w:rsidR="007518AC">
              <w:t>nemen door de deelnemers</w:t>
            </w:r>
            <w:r w:rsidRPr="003549FE">
              <w:t xml:space="preserve"> en materiaal te plaatsen, terwijl de open ruimte in het midden van de U-vorm </w:t>
            </w:r>
            <w:r w:rsidR="007518AC">
              <w:t>de mogelijkheid</w:t>
            </w:r>
            <w:r w:rsidRPr="003549FE">
              <w:t xml:space="preserve"> biedt voor actieve deelname en oefeningen. Deze indeling stimuleert een open dialoog en zorgt ervoor dat iedereen betrokken is bij de leeractiviteit.</w:t>
            </w:r>
          </w:p>
        </w:tc>
      </w:tr>
      <w:tr w:rsidR="00B16C72" w:rsidRPr="00D91DE4" w14:paraId="558508AE" w14:textId="77777777">
        <w:trPr>
          <w:trHeight w:val="189"/>
        </w:trPr>
        <w:tc>
          <w:tcPr>
            <w:tcW w:w="3114" w:type="dxa"/>
            <w:shd w:val="clear" w:color="auto" w:fill="13304C"/>
          </w:tcPr>
          <w:p w14:paraId="69D2CC5F" w14:textId="77777777" w:rsidR="00B16C72" w:rsidRPr="00062B31" w:rsidRDefault="00B16C72">
            <w:r w:rsidRPr="00062B31">
              <w:t>Duurtijd</w:t>
            </w:r>
          </w:p>
          <w:p w14:paraId="56F7386B" w14:textId="77777777" w:rsidR="00B16C72" w:rsidRPr="00062B31" w:rsidRDefault="00B16C72"/>
        </w:tc>
        <w:tc>
          <w:tcPr>
            <w:tcW w:w="5997" w:type="dxa"/>
            <w:shd w:val="clear" w:color="auto" w:fill="FFFFFF" w:themeFill="background1"/>
          </w:tcPr>
          <w:p w14:paraId="653C4DE4" w14:textId="22A0055D" w:rsidR="00B16C72" w:rsidRPr="00062B31" w:rsidRDefault="008746B2" w:rsidP="004E6A84">
            <w:r>
              <w:t>1</w:t>
            </w:r>
            <w:r w:rsidR="004E6A84">
              <w:t xml:space="preserve"> tot </w:t>
            </w:r>
            <w:r w:rsidR="0014159E">
              <w:t>1,5</w:t>
            </w:r>
            <w:r w:rsidR="004E6A84">
              <w:t xml:space="preserve"> </w:t>
            </w:r>
            <w:r w:rsidR="0014159E">
              <w:t>uur</w:t>
            </w:r>
          </w:p>
        </w:tc>
      </w:tr>
      <w:tr w:rsidR="00B16C72" w:rsidRPr="00D91DE4" w14:paraId="1BB6CB90" w14:textId="77777777">
        <w:trPr>
          <w:trHeight w:val="364"/>
        </w:trPr>
        <w:tc>
          <w:tcPr>
            <w:tcW w:w="3114" w:type="dxa"/>
            <w:shd w:val="clear" w:color="auto" w:fill="13304C"/>
          </w:tcPr>
          <w:p w14:paraId="6BAAE7C8" w14:textId="77777777" w:rsidR="00B16C72" w:rsidRPr="00062B31" w:rsidRDefault="00B16C72">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168AC511" w14:textId="77777777" w:rsidR="00B16C72" w:rsidRPr="00062B31" w:rsidRDefault="00B16C72">
            <w:r w:rsidRPr="00062B31">
              <w:rPr>
                <w:rFonts w:cstheme="minorHAnsi"/>
              </w:rPr>
              <w:t xml:space="preserve">(+ downloadbaar materiaal)  </w:t>
            </w:r>
          </w:p>
        </w:tc>
        <w:tc>
          <w:tcPr>
            <w:tcW w:w="5997" w:type="dxa"/>
            <w:shd w:val="clear" w:color="auto" w:fill="FFFFFF" w:themeFill="background1"/>
          </w:tcPr>
          <w:p w14:paraId="328B8AA4" w14:textId="15D2EDD8" w:rsidR="00FF59F6" w:rsidRPr="0086732F" w:rsidRDefault="00FF59F6" w:rsidP="008F14BB">
            <w:pPr>
              <w:pStyle w:val="Lijstalinea"/>
              <w:numPr>
                <w:ilvl w:val="1"/>
                <w:numId w:val="4"/>
              </w:numPr>
            </w:pPr>
            <w:r w:rsidRPr="0086732F">
              <w:t>Missie en vissie organisatie</w:t>
            </w:r>
          </w:p>
          <w:p w14:paraId="446C8AC1" w14:textId="295733D0" w:rsidR="00B37133" w:rsidRPr="0086732F" w:rsidRDefault="00B37133" w:rsidP="008F14BB">
            <w:pPr>
              <w:pStyle w:val="Lijstalinea"/>
              <w:numPr>
                <w:ilvl w:val="1"/>
                <w:numId w:val="4"/>
              </w:numPr>
            </w:pPr>
            <w:r w:rsidRPr="0086732F">
              <w:t>Oefening Beleid</w:t>
            </w:r>
          </w:p>
          <w:p w14:paraId="5532DF8B" w14:textId="58CFCA04" w:rsidR="00B16C72" w:rsidRPr="0086732F" w:rsidRDefault="008C3A44" w:rsidP="008F14BB">
            <w:pPr>
              <w:pStyle w:val="Lijstalinea"/>
              <w:numPr>
                <w:ilvl w:val="1"/>
                <w:numId w:val="4"/>
              </w:numPr>
            </w:pPr>
            <w:r w:rsidRPr="0086732F">
              <w:t>Document ‘Inclusief Beleid – theorie’</w:t>
            </w:r>
          </w:p>
        </w:tc>
      </w:tr>
      <w:tr w:rsidR="00B16C72" w:rsidRPr="00D91DE4" w14:paraId="3AA10D21" w14:textId="77777777">
        <w:trPr>
          <w:trHeight w:val="364"/>
        </w:trPr>
        <w:tc>
          <w:tcPr>
            <w:tcW w:w="9111" w:type="dxa"/>
            <w:gridSpan w:val="2"/>
            <w:shd w:val="clear" w:color="auto" w:fill="13304C"/>
          </w:tcPr>
          <w:p w14:paraId="4EAC14A6" w14:textId="77777777" w:rsidR="00B16C72" w:rsidRPr="00062B31" w:rsidRDefault="00B16C72">
            <w:pPr>
              <w:jc w:val="center"/>
              <w:rPr>
                <w:b/>
                <w:bCs/>
              </w:rPr>
            </w:pPr>
            <w:r w:rsidRPr="00062B31">
              <w:rPr>
                <w:b/>
                <w:bCs/>
              </w:rPr>
              <w:t>Werkvorm/Aanpak /actie</w:t>
            </w:r>
          </w:p>
        </w:tc>
      </w:tr>
      <w:tr w:rsidR="00B16C72" w:rsidRPr="00D91DE4" w14:paraId="45281827" w14:textId="77777777">
        <w:trPr>
          <w:trHeight w:val="330"/>
        </w:trPr>
        <w:tc>
          <w:tcPr>
            <w:tcW w:w="9111" w:type="dxa"/>
            <w:gridSpan w:val="2"/>
          </w:tcPr>
          <w:p w14:paraId="591470D8" w14:textId="67DC966F" w:rsidR="002B7FA5" w:rsidRDefault="002B7FA5" w:rsidP="00403C22">
            <w:pPr>
              <w:rPr>
                <w:b/>
                <w:bCs/>
              </w:rPr>
            </w:pPr>
            <w:r>
              <w:rPr>
                <w:b/>
                <w:bCs/>
              </w:rPr>
              <w:t>Stappen</w:t>
            </w:r>
          </w:p>
          <w:p w14:paraId="4A8EB97B" w14:textId="77777777" w:rsidR="002B7FA5" w:rsidRDefault="002B7FA5" w:rsidP="00403C22">
            <w:pPr>
              <w:rPr>
                <w:b/>
                <w:bCs/>
              </w:rPr>
            </w:pPr>
          </w:p>
          <w:p w14:paraId="09C072D8" w14:textId="3E5B8BF1" w:rsidR="00403C22" w:rsidRDefault="00403C22" w:rsidP="00403C22">
            <w:r w:rsidRPr="00403C22">
              <w:rPr>
                <w:b/>
                <w:bCs/>
              </w:rPr>
              <w:t>Voorbereiding</w:t>
            </w:r>
            <w:r w:rsidRPr="00403C22">
              <w:t xml:space="preserve">: </w:t>
            </w:r>
          </w:p>
          <w:p w14:paraId="7DDBABA1" w14:textId="3355FAC3" w:rsidR="00B37133" w:rsidRDefault="00B37133" w:rsidP="00AC6D1F">
            <w:pPr>
              <w:pStyle w:val="Lijstalinea"/>
              <w:numPr>
                <w:ilvl w:val="1"/>
                <w:numId w:val="4"/>
              </w:numPr>
            </w:pPr>
            <w:r>
              <w:t xml:space="preserve">Bestudeer </w:t>
            </w:r>
            <w:r w:rsidR="00AC6D1F">
              <w:t xml:space="preserve">als trainer </w:t>
            </w:r>
            <w:r>
              <w:t xml:space="preserve">de theorie van inclusief beleid goed en </w:t>
            </w:r>
            <w:r w:rsidR="000C3EBC">
              <w:t xml:space="preserve">zorg dat je de inhoud goed in </w:t>
            </w:r>
            <w:r w:rsidR="00AC6D1F">
              <w:t>de vingers</w:t>
            </w:r>
            <w:r w:rsidR="000C3EBC">
              <w:t xml:space="preserve"> hebt om deelnemers te begeleiden </w:t>
            </w:r>
            <w:r w:rsidR="00AC6D1F">
              <w:t>bij</w:t>
            </w:r>
            <w:r w:rsidR="000C3EBC">
              <w:t xml:space="preserve"> deze werkvorm. Gebruik hiervoor het document ‘</w:t>
            </w:r>
            <w:r w:rsidR="008C3A44">
              <w:t>Inclusief Beleid – theorie’.</w:t>
            </w:r>
          </w:p>
          <w:p w14:paraId="0EA80D11" w14:textId="75BD0F1C" w:rsidR="00403C22" w:rsidRDefault="00403C22" w:rsidP="00AC6D1F">
            <w:pPr>
              <w:pStyle w:val="Lijstalinea"/>
              <w:numPr>
                <w:ilvl w:val="1"/>
                <w:numId w:val="4"/>
              </w:numPr>
            </w:pPr>
            <w:r w:rsidRPr="00403C22">
              <w:t>Verzamel informatie over de huidige missie, visie en strategie van de organisatie.</w:t>
            </w:r>
          </w:p>
          <w:p w14:paraId="28573574" w14:textId="77777777" w:rsidR="002B7FA5" w:rsidRPr="00403C22" w:rsidRDefault="002B7FA5" w:rsidP="00403C22"/>
          <w:p w14:paraId="6009F9A0" w14:textId="30AD8C12" w:rsidR="00403C22" w:rsidRPr="00403C22" w:rsidRDefault="00403C22" w:rsidP="00794EE5">
            <w:pPr>
              <w:numPr>
                <w:ilvl w:val="0"/>
                <w:numId w:val="52"/>
              </w:numPr>
              <w:tabs>
                <w:tab w:val="num" w:pos="720"/>
              </w:tabs>
            </w:pPr>
            <w:r w:rsidRPr="00403C22">
              <w:rPr>
                <w:b/>
                <w:bCs/>
              </w:rPr>
              <w:t>Missie Definiëren</w:t>
            </w:r>
          </w:p>
          <w:p w14:paraId="79BA4EA8" w14:textId="1D5CD224" w:rsidR="00403C22" w:rsidRPr="00403C22" w:rsidRDefault="00403C22" w:rsidP="002B7FA5">
            <w:r w:rsidRPr="00403C22">
              <w:t>Groepen brainstormen over kernwaarden en doelstellingen met betrekking tot inclusiviteit</w:t>
            </w:r>
            <w:r w:rsidR="00AC6D1F">
              <w:t xml:space="preserve"> in de eigen organisatie</w:t>
            </w:r>
            <w:r w:rsidRPr="00403C22">
              <w:t>.</w:t>
            </w:r>
          </w:p>
          <w:p w14:paraId="7B687392" w14:textId="77777777" w:rsidR="00403C22" w:rsidRDefault="00403C22" w:rsidP="002B7FA5">
            <w:r w:rsidRPr="00403C22">
              <w:lastRenderedPageBreak/>
              <w:t>Ze formuleren een duidelijke en beknopte missieverklaring die de toewijding aan diversiteit en inclusie weerspiegelt.</w:t>
            </w:r>
          </w:p>
          <w:p w14:paraId="63865150" w14:textId="77777777" w:rsidR="002B7FA5" w:rsidRPr="00403C22" w:rsidRDefault="002B7FA5" w:rsidP="002B7FA5"/>
          <w:p w14:paraId="7126A17F" w14:textId="77777777" w:rsidR="00403C22" w:rsidRPr="00403C22" w:rsidRDefault="00403C22" w:rsidP="00794EE5">
            <w:pPr>
              <w:numPr>
                <w:ilvl w:val="0"/>
                <w:numId w:val="52"/>
              </w:numPr>
              <w:tabs>
                <w:tab w:val="num" w:pos="720"/>
              </w:tabs>
            </w:pPr>
            <w:r w:rsidRPr="00403C22">
              <w:rPr>
                <w:b/>
                <w:bCs/>
              </w:rPr>
              <w:t>Visie Uitwerken</w:t>
            </w:r>
            <w:r w:rsidRPr="00403C22">
              <w:t>:</w:t>
            </w:r>
          </w:p>
          <w:p w14:paraId="2EE81157" w14:textId="6EA1EE41" w:rsidR="00403C22" w:rsidRDefault="00403C22" w:rsidP="002B7FA5">
            <w:r w:rsidRPr="00403C22">
              <w:t>Discussie over het toekomstbeeld van inclusiviteit binnen de organisatie.</w:t>
            </w:r>
            <w:r w:rsidR="00AC6D1F">
              <w:t xml:space="preserve"> </w:t>
            </w:r>
            <w:r w:rsidRPr="00403C22">
              <w:t xml:space="preserve">Deelnemers ontwikkelen een visieverklaring die </w:t>
            </w:r>
            <w:r w:rsidR="00AC6D1F">
              <w:t>een</w:t>
            </w:r>
            <w:r w:rsidRPr="00403C22">
              <w:t xml:space="preserve"> ideale inclusieve werkomgeving beschrijft.</w:t>
            </w:r>
          </w:p>
          <w:p w14:paraId="38999129" w14:textId="77777777" w:rsidR="002B7FA5" w:rsidRPr="00403C22" w:rsidRDefault="002B7FA5" w:rsidP="002B7FA5"/>
          <w:p w14:paraId="17EE0C67" w14:textId="4CC9FC85" w:rsidR="00403C22" w:rsidRPr="00403C22" w:rsidRDefault="00403C22" w:rsidP="00794EE5">
            <w:pPr>
              <w:numPr>
                <w:ilvl w:val="0"/>
                <w:numId w:val="52"/>
              </w:numPr>
              <w:tabs>
                <w:tab w:val="num" w:pos="720"/>
              </w:tabs>
            </w:pPr>
            <w:r w:rsidRPr="00403C22">
              <w:rPr>
                <w:b/>
                <w:bCs/>
              </w:rPr>
              <w:t xml:space="preserve">Strategie </w:t>
            </w:r>
            <w:r w:rsidR="00AC6D1F">
              <w:rPr>
                <w:b/>
                <w:bCs/>
              </w:rPr>
              <w:t>o</w:t>
            </w:r>
            <w:r w:rsidRPr="00403C22">
              <w:rPr>
                <w:b/>
                <w:bCs/>
              </w:rPr>
              <w:t>ntwikkelen</w:t>
            </w:r>
            <w:r w:rsidRPr="00403C22">
              <w:t>:</w:t>
            </w:r>
          </w:p>
          <w:p w14:paraId="225E7E12" w14:textId="77777777" w:rsidR="00403C22" w:rsidRPr="00403C22" w:rsidRDefault="00403C22" w:rsidP="002B7FA5">
            <w:r w:rsidRPr="00403C22">
              <w:t>Identificeren van specifieke acties, programma's en initiatieven om de visie te realiseren.</w:t>
            </w:r>
          </w:p>
          <w:p w14:paraId="1E174A4A" w14:textId="77777777" w:rsidR="00403C22" w:rsidRDefault="00403C22" w:rsidP="002B7FA5">
            <w:r w:rsidRPr="00403C22">
              <w:t>Bespreken van benodigde middelen, verantwoordelijkheden en tijdslijnen.</w:t>
            </w:r>
          </w:p>
          <w:p w14:paraId="3D3B4D3B" w14:textId="77777777" w:rsidR="002B7FA5" w:rsidRPr="00403C22" w:rsidRDefault="002B7FA5" w:rsidP="002B7FA5"/>
          <w:p w14:paraId="7E89B2E0" w14:textId="77777777" w:rsidR="00403C22" w:rsidRPr="00403C22" w:rsidRDefault="00403C22" w:rsidP="00794EE5">
            <w:pPr>
              <w:numPr>
                <w:ilvl w:val="0"/>
                <w:numId w:val="52"/>
              </w:numPr>
              <w:tabs>
                <w:tab w:val="num" w:pos="720"/>
              </w:tabs>
            </w:pPr>
            <w:r w:rsidRPr="00403C22">
              <w:rPr>
                <w:b/>
                <w:bCs/>
              </w:rPr>
              <w:t>Presentatie en Feedback</w:t>
            </w:r>
            <w:r w:rsidRPr="00403C22">
              <w:t>:</w:t>
            </w:r>
          </w:p>
          <w:p w14:paraId="32BEC9AC" w14:textId="2A7EDD99" w:rsidR="00403C22" w:rsidRDefault="00403C22" w:rsidP="002B7FA5">
            <w:r w:rsidRPr="00403C22">
              <w:t xml:space="preserve">Elke groep presenteert hun </w:t>
            </w:r>
            <w:r w:rsidR="00AC6D1F">
              <w:t xml:space="preserve">kijk op </w:t>
            </w:r>
            <w:r w:rsidRPr="00403C22">
              <w:t>missie, visie en strategie.</w:t>
            </w:r>
            <w:r w:rsidR="00AC6D1F">
              <w:t xml:space="preserve"> </w:t>
            </w:r>
            <w:r w:rsidRPr="00403C22">
              <w:t>Andere deelnemers en de trainer geven constructieve feedback.</w:t>
            </w:r>
          </w:p>
          <w:p w14:paraId="23FEF5C7" w14:textId="77777777" w:rsidR="002B7FA5" w:rsidRPr="00403C22" w:rsidRDefault="002B7FA5" w:rsidP="002B7FA5"/>
          <w:p w14:paraId="5C4B9AE8" w14:textId="77777777" w:rsidR="00403C22" w:rsidRPr="00403C22" w:rsidRDefault="00403C22" w:rsidP="00794EE5">
            <w:pPr>
              <w:numPr>
                <w:ilvl w:val="0"/>
                <w:numId w:val="52"/>
              </w:numPr>
              <w:tabs>
                <w:tab w:val="num" w:pos="720"/>
              </w:tabs>
            </w:pPr>
            <w:r w:rsidRPr="00403C22">
              <w:rPr>
                <w:b/>
                <w:bCs/>
              </w:rPr>
              <w:t>Reflectie en Integratie</w:t>
            </w:r>
            <w:r w:rsidRPr="00403C22">
              <w:t>:</w:t>
            </w:r>
          </w:p>
          <w:p w14:paraId="04E7A16A" w14:textId="0448020E" w:rsidR="00B16C72" w:rsidRPr="002B7FA5" w:rsidRDefault="00403C22" w:rsidP="00AC6D1F">
            <w:r w:rsidRPr="00403C22">
              <w:t xml:space="preserve">Discussie over hoe de ontwikkelde missie, visie en strategie </w:t>
            </w:r>
            <w:r w:rsidR="00AC6D1F">
              <w:t>kan</w:t>
            </w:r>
            <w:r w:rsidRPr="00403C22">
              <w:t xml:space="preserve"> worden toegepast in de praktijk</w:t>
            </w:r>
            <w:r w:rsidR="00AC6D1F">
              <w:t xml:space="preserve"> van de organisatie</w:t>
            </w:r>
            <w:r w:rsidRPr="00403C22">
              <w:t>.</w:t>
            </w:r>
            <w:r w:rsidR="00AC6D1F">
              <w:t xml:space="preserve"> </w:t>
            </w:r>
            <w:r w:rsidRPr="00403C22">
              <w:t>Reflectie op uitdagingen en kansen voor implementatie.</w:t>
            </w:r>
          </w:p>
        </w:tc>
      </w:tr>
    </w:tbl>
    <w:p w14:paraId="2E33764C" w14:textId="77777777" w:rsidR="00B16C72" w:rsidRPr="00D91DE4" w:rsidRDefault="00B16C72" w:rsidP="00B16C72">
      <w:pPr>
        <w:jc w:val="both"/>
        <w:rPr>
          <w:rFonts w:cstheme="minorHAnsi"/>
          <w:i/>
          <w:iCs/>
          <w:color w:val="BFBFBF" w:themeColor="background1" w:themeShade="BF"/>
        </w:rPr>
      </w:pPr>
    </w:p>
    <w:p w14:paraId="074E0B31" w14:textId="77777777" w:rsidR="00B16C72" w:rsidRPr="00350162" w:rsidRDefault="00B16C72" w:rsidP="00B16C72">
      <w:pPr>
        <w:pStyle w:val="Lijstalinea"/>
        <w:numPr>
          <w:ilvl w:val="0"/>
          <w:numId w:val="12"/>
        </w:numPr>
        <w:rPr>
          <w:b/>
          <w:bCs/>
          <w:color w:val="13304C"/>
        </w:rPr>
      </w:pPr>
      <w:r w:rsidRPr="00350162">
        <w:rPr>
          <w:b/>
          <w:bCs/>
          <w:color w:val="13304C"/>
        </w:rPr>
        <w:t>Specifieke aandachtspunten voor de trainer</w:t>
      </w:r>
    </w:p>
    <w:p w14:paraId="7C893EE4" w14:textId="77777777" w:rsidR="00B16C72" w:rsidRDefault="00B16C72" w:rsidP="00B16C72">
      <w:pPr>
        <w:jc w:val="both"/>
      </w:pPr>
    </w:p>
    <w:p w14:paraId="55349043" w14:textId="77777777" w:rsidR="00826407" w:rsidRPr="00826407" w:rsidRDefault="00826407" w:rsidP="00794EE5">
      <w:pPr>
        <w:numPr>
          <w:ilvl w:val="0"/>
          <w:numId w:val="53"/>
        </w:numPr>
        <w:jc w:val="both"/>
      </w:pPr>
      <w:r w:rsidRPr="00826407">
        <w:t>Zorg voor een gestructureerde aanpak bij het definiëren van de missie en visie.</w:t>
      </w:r>
    </w:p>
    <w:p w14:paraId="5C8F4809" w14:textId="77777777" w:rsidR="00826407" w:rsidRPr="00826407" w:rsidRDefault="00826407" w:rsidP="00794EE5">
      <w:pPr>
        <w:numPr>
          <w:ilvl w:val="0"/>
          <w:numId w:val="53"/>
        </w:numPr>
        <w:jc w:val="both"/>
      </w:pPr>
      <w:r w:rsidRPr="00826407">
        <w:t>Moedig realistische en haalbare strategieën aan.</w:t>
      </w:r>
    </w:p>
    <w:p w14:paraId="7FCB581C" w14:textId="77777777" w:rsidR="00826407" w:rsidRPr="00826407" w:rsidRDefault="00826407" w:rsidP="00794EE5">
      <w:pPr>
        <w:numPr>
          <w:ilvl w:val="0"/>
          <w:numId w:val="53"/>
        </w:numPr>
        <w:jc w:val="both"/>
      </w:pPr>
      <w:r w:rsidRPr="00826407">
        <w:t>Faciliteer diepgaande discussies en reflecties.</w:t>
      </w:r>
    </w:p>
    <w:p w14:paraId="6EAF2D38" w14:textId="77777777" w:rsidR="00826407" w:rsidRPr="00D91DE4" w:rsidRDefault="00826407" w:rsidP="00B16C72">
      <w:pPr>
        <w:jc w:val="both"/>
      </w:pPr>
    </w:p>
    <w:p w14:paraId="383EA0D9" w14:textId="77777777" w:rsidR="00B16C72" w:rsidRPr="00062B31" w:rsidRDefault="00B16C72" w:rsidP="00B16C72">
      <w:pPr>
        <w:rPr>
          <w:rFonts w:eastAsiaTheme="majorEastAsia" w:cstheme="minorHAnsi"/>
          <w:color w:val="2F5496" w:themeColor="accent1" w:themeShade="BF"/>
          <w:sz w:val="26"/>
          <w:szCs w:val="26"/>
        </w:rPr>
      </w:pPr>
      <w:r w:rsidRPr="00D91DE4">
        <w:rPr>
          <w:rFonts w:cstheme="minorHAnsi"/>
        </w:rPr>
        <w:br w:type="page"/>
      </w:r>
    </w:p>
    <w:p w14:paraId="50C1F26C" w14:textId="7BE3B2C7" w:rsidR="00EC267D" w:rsidRPr="00D91DE4" w:rsidRDefault="00EC267D" w:rsidP="00741518">
      <w:pPr>
        <w:pStyle w:val="Kop3"/>
        <w:numPr>
          <w:ilvl w:val="2"/>
          <w:numId w:val="10"/>
        </w:numPr>
      </w:pPr>
      <w:bookmarkStart w:id="73" w:name="_Fiche_leeractiviteit_9"/>
      <w:bookmarkStart w:id="74" w:name="_Toc156825350"/>
      <w:bookmarkEnd w:id="73"/>
      <w:r w:rsidRPr="00D91DE4">
        <w:lastRenderedPageBreak/>
        <w:t>Fiche leeractiviteit</w:t>
      </w:r>
      <w:r>
        <w:t xml:space="preserve"> </w:t>
      </w:r>
      <w:r w:rsidR="00137BA9">
        <w:t>9</w:t>
      </w:r>
      <w:r w:rsidR="00F3553D">
        <w:t>: Reflectieboek</w:t>
      </w:r>
      <w:bookmarkEnd w:id="74"/>
    </w:p>
    <w:p w14:paraId="3B7DEAE8" w14:textId="77777777" w:rsidR="00EC267D" w:rsidRDefault="00EC267D" w:rsidP="00EC267D"/>
    <w:p w14:paraId="68A99FAB" w14:textId="77777777" w:rsidR="00EC267D" w:rsidRPr="00350162" w:rsidRDefault="00EC267D" w:rsidP="00EC267D">
      <w:pPr>
        <w:pStyle w:val="Lijstalinea"/>
        <w:numPr>
          <w:ilvl w:val="0"/>
          <w:numId w:val="12"/>
        </w:numPr>
        <w:rPr>
          <w:b/>
          <w:bCs/>
          <w:color w:val="13304C"/>
        </w:rPr>
      </w:pPr>
      <w:r w:rsidRPr="00350162">
        <w:rPr>
          <w:b/>
          <w:bCs/>
          <w:color w:val="13304C"/>
        </w:rPr>
        <w:t xml:space="preserve">Verwachte voorbereiding van de lerende </w:t>
      </w:r>
    </w:p>
    <w:p w14:paraId="4B081A60" w14:textId="77777777" w:rsidR="00700F46" w:rsidRDefault="00700F46" w:rsidP="00C62BAF"/>
    <w:p w14:paraId="4E5F57B5" w14:textId="42B2C1DA" w:rsidR="00EC267D" w:rsidRDefault="009F3A7B" w:rsidP="00C62BAF">
      <w:r>
        <w:t>Geen verwachte voorbereiding.</w:t>
      </w:r>
    </w:p>
    <w:p w14:paraId="27F20D51" w14:textId="77777777" w:rsidR="00D56BD1" w:rsidRPr="00D91DE4" w:rsidRDefault="00D56BD1" w:rsidP="00C62BAF"/>
    <w:p w14:paraId="3AB4ACDF" w14:textId="77777777" w:rsidR="00EC267D" w:rsidRPr="00350162" w:rsidRDefault="00EC267D" w:rsidP="00EC267D">
      <w:pPr>
        <w:pStyle w:val="Lijstalinea"/>
        <w:numPr>
          <w:ilvl w:val="0"/>
          <w:numId w:val="12"/>
        </w:numPr>
        <w:rPr>
          <w:b/>
          <w:bCs/>
          <w:color w:val="13304C"/>
        </w:rPr>
      </w:pPr>
      <w:r w:rsidRPr="00350162">
        <w:rPr>
          <w:b/>
          <w:bCs/>
          <w:color w:val="13304C"/>
        </w:rPr>
        <w:t xml:space="preserve">Gedetailleerde beschrijving verloop/aanpak (gebruikte werkvormen) </w:t>
      </w:r>
    </w:p>
    <w:p w14:paraId="4058B2FD" w14:textId="42459E36" w:rsidR="00EC267D" w:rsidRDefault="00EC267D" w:rsidP="00EC267D">
      <w:pPr>
        <w:jc w:val="both"/>
        <w:rPr>
          <w:rFonts w:cstheme="minorHAnsi"/>
          <w:i/>
          <w:iCs/>
          <w:color w:val="BFBFBF" w:themeColor="background1" w:themeShade="BF"/>
        </w:rPr>
      </w:pPr>
    </w:p>
    <w:tbl>
      <w:tblPr>
        <w:tblStyle w:val="Tabelraster"/>
        <w:tblW w:w="9111" w:type="dxa"/>
        <w:tblLook w:val="04A0" w:firstRow="1" w:lastRow="0" w:firstColumn="1" w:lastColumn="0" w:noHBand="0" w:noVBand="1"/>
      </w:tblPr>
      <w:tblGrid>
        <w:gridCol w:w="3114"/>
        <w:gridCol w:w="5997"/>
      </w:tblGrid>
      <w:tr w:rsidR="00EC267D" w:rsidRPr="00D91DE4" w14:paraId="381B5A59" w14:textId="77777777">
        <w:trPr>
          <w:trHeight w:val="364"/>
        </w:trPr>
        <w:tc>
          <w:tcPr>
            <w:tcW w:w="3114" w:type="dxa"/>
            <w:shd w:val="clear" w:color="auto" w:fill="13304C"/>
          </w:tcPr>
          <w:p w14:paraId="25D774CB" w14:textId="77777777" w:rsidR="00EC267D" w:rsidRPr="00062B31" w:rsidRDefault="00EC267D">
            <w:r w:rsidRPr="00062B31">
              <w:rPr>
                <w:rFonts w:cstheme="minorHAnsi"/>
              </w:rPr>
              <w:t>Startopstelling van de ruimte</w:t>
            </w:r>
          </w:p>
        </w:tc>
        <w:tc>
          <w:tcPr>
            <w:tcW w:w="5997" w:type="dxa"/>
            <w:shd w:val="clear" w:color="auto" w:fill="FFFFFF" w:themeFill="background1"/>
          </w:tcPr>
          <w:p w14:paraId="55A86444" w14:textId="1826B88C" w:rsidR="00EC267D" w:rsidRPr="00062B31" w:rsidRDefault="004150A9" w:rsidP="00D66880">
            <w:r w:rsidRPr="003549FE">
              <w:t xml:space="preserve">Een indeling van de ruimte in een U-vorm is ideaal. Deze </w:t>
            </w:r>
            <w:r w:rsidR="00D66880" w:rsidRPr="00D66880">
              <w:t xml:space="preserve">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rsidR="00AC6D1F">
              <w:t>onderhouden</w:t>
            </w:r>
            <w:r w:rsidR="00D66880" w:rsidRPr="00D66880">
              <w:t xml:space="preserve">. Tafels kunnen worden geplaatst voor de deelnemers om notities te maken en materiaal te plaatsen, terwijl de open ruimte in het midden van de U-vorm </w:t>
            </w:r>
            <w:r w:rsidR="00AC6D1F">
              <w:t>de mogelijkheid</w:t>
            </w:r>
            <w:r w:rsidR="00D66880" w:rsidRPr="00D66880">
              <w:t xml:space="preserve"> biedt voor actieve deelname en oefeningen. Deze indeling stimuleert een open dialoog en zorgt ervoor dat iedereen betrokken is bij de leeractiviteit.</w:t>
            </w:r>
          </w:p>
        </w:tc>
      </w:tr>
      <w:tr w:rsidR="00EC267D" w:rsidRPr="00D91DE4" w14:paraId="1D674E84" w14:textId="77777777">
        <w:trPr>
          <w:trHeight w:val="189"/>
        </w:trPr>
        <w:tc>
          <w:tcPr>
            <w:tcW w:w="3114" w:type="dxa"/>
            <w:shd w:val="clear" w:color="auto" w:fill="13304C"/>
          </w:tcPr>
          <w:p w14:paraId="0C65D36A" w14:textId="77777777" w:rsidR="00EC267D" w:rsidRPr="00062B31" w:rsidRDefault="00EC267D">
            <w:r w:rsidRPr="00062B31">
              <w:t>Duurtijd</w:t>
            </w:r>
          </w:p>
          <w:p w14:paraId="396C3D22" w14:textId="77777777" w:rsidR="00EC267D" w:rsidRPr="00062B31" w:rsidRDefault="00EC267D"/>
        </w:tc>
        <w:tc>
          <w:tcPr>
            <w:tcW w:w="5997" w:type="dxa"/>
            <w:shd w:val="clear" w:color="auto" w:fill="FFFFFF" w:themeFill="background1"/>
          </w:tcPr>
          <w:p w14:paraId="087220F7" w14:textId="26DF7A25" w:rsidR="00EC267D" w:rsidRPr="00062B31" w:rsidRDefault="00D66880" w:rsidP="00D66880">
            <w:r>
              <w:t>Gedurende de opleiding</w:t>
            </w:r>
          </w:p>
        </w:tc>
      </w:tr>
      <w:tr w:rsidR="00EC267D" w:rsidRPr="00D91DE4" w14:paraId="66C24BEC" w14:textId="77777777">
        <w:trPr>
          <w:trHeight w:val="364"/>
        </w:trPr>
        <w:tc>
          <w:tcPr>
            <w:tcW w:w="3114" w:type="dxa"/>
            <w:shd w:val="clear" w:color="auto" w:fill="13304C"/>
          </w:tcPr>
          <w:p w14:paraId="1F3BECEE" w14:textId="77777777" w:rsidR="00EC267D" w:rsidRPr="00062B31" w:rsidRDefault="00EC267D">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58FD2B2B" w14:textId="77777777" w:rsidR="00EC267D" w:rsidRPr="00062B31" w:rsidRDefault="00EC267D">
            <w:r w:rsidRPr="00062B31">
              <w:rPr>
                <w:rFonts w:cstheme="minorHAnsi"/>
              </w:rPr>
              <w:t xml:space="preserve">(+ downloadbaar materiaal)  </w:t>
            </w:r>
          </w:p>
        </w:tc>
        <w:tc>
          <w:tcPr>
            <w:tcW w:w="5997" w:type="dxa"/>
            <w:shd w:val="clear" w:color="auto" w:fill="FFFFFF" w:themeFill="background1"/>
          </w:tcPr>
          <w:p w14:paraId="2E073D2A" w14:textId="7E6B733A" w:rsidR="00EC267D" w:rsidRPr="0086732F" w:rsidRDefault="00D66880" w:rsidP="008F14BB">
            <w:pPr>
              <w:pStyle w:val="Lijstalinea"/>
              <w:numPr>
                <w:ilvl w:val="1"/>
                <w:numId w:val="4"/>
              </w:numPr>
            </w:pPr>
            <w:r w:rsidRPr="0086732F">
              <w:t>Reflectieboek</w:t>
            </w:r>
            <w:r w:rsidR="00EC267D" w:rsidRPr="0086732F">
              <w:t xml:space="preserve"> </w:t>
            </w:r>
          </w:p>
        </w:tc>
      </w:tr>
      <w:tr w:rsidR="00EC267D" w:rsidRPr="00D91DE4" w14:paraId="3BB954AD" w14:textId="77777777">
        <w:trPr>
          <w:trHeight w:val="364"/>
        </w:trPr>
        <w:tc>
          <w:tcPr>
            <w:tcW w:w="9111" w:type="dxa"/>
            <w:gridSpan w:val="2"/>
            <w:shd w:val="clear" w:color="auto" w:fill="13304C"/>
          </w:tcPr>
          <w:p w14:paraId="46E78A81" w14:textId="77777777" w:rsidR="00EC267D" w:rsidRPr="00062B31" w:rsidRDefault="00EC267D">
            <w:pPr>
              <w:jc w:val="center"/>
              <w:rPr>
                <w:b/>
                <w:bCs/>
              </w:rPr>
            </w:pPr>
            <w:r w:rsidRPr="00062B31">
              <w:rPr>
                <w:b/>
                <w:bCs/>
              </w:rPr>
              <w:t>Werkvorm/Aanpak /actie</w:t>
            </w:r>
          </w:p>
        </w:tc>
      </w:tr>
      <w:tr w:rsidR="00EC267D" w:rsidRPr="00D91DE4" w14:paraId="72802937" w14:textId="77777777">
        <w:trPr>
          <w:trHeight w:val="330"/>
        </w:trPr>
        <w:tc>
          <w:tcPr>
            <w:tcW w:w="9111" w:type="dxa"/>
            <w:gridSpan w:val="2"/>
          </w:tcPr>
          <w:p w14:paraId="23D9E3B7" w14:textId="77777777" w:rsidR="006F4AEA" w:rsidRDefault="006F4AEA" w:rsidP="006F4AEA">
            <w:pPr>
              <w:rPr>
                <w:b/>
                <w:bCs/>
              </w:rPr>
            </w:pPr>
            <w:r w:rsidRPr="006F4AEA">
              <w:rPr>
                <w:b/>
                <w:bCs/>
              </w:rPr>
              <w:t>Stappen:</w:t>
            </w:r>
          </w:p>
          <w:p w14:paraId="3FA5E8E8" w14:textId="77777777" w:rsidR="006F4AEA" w:rsidRPr="006F4AEA" w:rsidRDefault="006F4AEA" w:rsidP="006F4AEA"/>
          <w:p w14:paraId="1B3D3AD9" w14:textId="20828F8E" w:rsidR="006F4AEA" w:rsidRDefault="006F4AEA" w:rsidP="00794EE5">
            <w:pPr>
              <w:numPr>
                <w:ilvl w:val="0"/>
                <w:numId w:val="54"/>
              </w:numPr>
              <w:tabs>
                <w:tab w:val="num" w:pos="720"/>
              </w:tabs>
            </w:pPr>
            <w:r w:rsidRPr="006F4AEA">
              <w:rPr>
                <w:b/>
                <w:bCs/>
              </w:rPr>
              <w:t>Introductie</w:t>
            </w:r>
            <w:r w:rsidRPr="006F4AEA">
              <w:t xml:space="preserve"> </w:t>
            </w:r>
          </w:p>
          <w:p w14:paraId="6F856F91" w14:textId="7AAE5C79" w:rsidR="001F0CCD" w:rsidRDefault="001F0CCD" w:rsidP="001F0CCD">
            <w:r w:rsidRPr="001F0CCD">
              <w:t>Introduceer het reflectieboek bij aanvang van de opleiding en leg het doel uit</w:t>
            </w:r>
            <w:r w:rsidR="00006AD5">
              <w:t>, i.c.</w:t>
            </w:r>
            <w:r w:rsidRPr="001F0CCD">
              <w:t xml:space="preserve"> persoonlijke en professionele groei documenteren</w:t>
            </w:r>
            <w:r w:rsidR="00006AD5">
              <w:t xml:space="preserve"> en evalueren</w:t>
            </w:r>
            <w:r w:rsidRPr="001F0CCD">
              <w:t>.</w:t>
            </w:r>
          </w:p>
          <w:p w14:paraId="113B6206" w14:textId="77777777" w:rsidR="006F4AEA" w:rsidRPr="006F4AEA" w:rsidRDefault="006F4AEA" w:rsidP="006F4AEA"/>
          <w:p w14:paraId="4DB85EC9" w14:textId="4BC9F302" w:rsidR="006F4AEA" w:rsidRPr="006F4AEA" w:rsidRDefault="006F4AEA" w:rsidP="00794EE5">
            <w:pPr>
              <w:numPr>
                <w:ilvl w:val="0"/>
                <w:numId w:val="54"/>
              </w:numPr>
              <w:tabs>
                <w:tab w:val="num" w:pos="720"/>
              </w:tabs>
            </w:pPr>
            <w:r w:rsidRPr="006F4AEA">
              <w:rPr>
                <w:b/>
                <w:bCs/>
              </w:rPr>
              <w:t xml:space="preserve">Gebruik tijdens </w:t>
            </w:r>
            <w:r w:rsidR="00FE707D">
              <w:rPr>
                <w:b/>
                <w:bCs/>
              </w:rPr>
              <w:t>o</w:t>
            </w:r>
            <w:r w:rsidRPr="006F4AEA">
              <w:rPr>
                <w:b/>
                <w:bCs/>
              </w:rPr>
              <w:t>pleiding</w:t>
            </w:r>
          </w:p>
          <w:p w14:paraId="5C60B463" w14:textId="5B8DECE5" w:rsidR="006F4AEA" w:rsidRDefault="00AA56F1" w:rsidP="00AA56F1">
            <w:r w:rsidRPr="00AA56F1">
              <w:t>Plan momenten in na elke oefening of sessie waar deelnemers hun ervaringen en leerpunten opschrijven.</w:t>
            </w:r>
          </w:p>
          <w:p w14:paraId="2C541EA3" w14:textId="77777777" w:rsidR="00AA56F1" w:rsidRPr="006F4AEA" w:rsidRDefault="00AA56F1" w:rsidP="00AA56F1"/>
          <w:p w14:paraId="4D6C64D0" w14:textId="48399438" w:rsidR="006F4AEA" w:rsidRDefault="006F4AEA" w:rsidP="00794EE5">
            <w:pPr>
              <w:numPr>
                <w:ilvl w:val="0"/>
                <w:numId w:val="54"/>
              </w:numPr>
              <w:tabs>
                <w:tab w:val="num" w:pos="720"/>
              </w:tabs>
            </w:pPr>
            <w:r w:rsidRPr="006F4AEA">
              <w:rPr>
                <w:b/>
                <w:bCs/>
              </w:rPr>
              <w:t>Persoonlijke Reflectie</w:t>
            </w:r>
          </w:p>
          <w:p w14:paraId="20072711" w14:textId="4A0549C4" w:rsidR="00495D51" w:rsidRDefault="006F4AEA" w:rsidP="00495D51">
            <w:r w:rsidRPr="006F4AEA">
              <w:t>Moedig deelnemers aan om hun persoonlijke groei en veranderingen te noteren.</w:t>
            </w:r>
            <w:r w:rsidR="00006AD5">
              <w:t xml:space="preserve"> </w:t>
            </w:r>
            <w:r w:rsidR="00495D51" w:rsidRPr="00495D51">
              <w:t xml:space="preserve">Reserveer tijd aan het einde van </w:t>
            </w:r>
            <w:r w:rsidR="00495D51">
              <w:t>de</w:t>
            </w:r>
            <w:r w:rsidR="00495D51" w:rsidRPr="00495D51">
              <w:t xml:space="preserve"> opleidingsdag voor deelnemers om reflecties te verdiepen en de dag te evalueren.</w:t>
            </w:r>
          </w:p>
          <w:p w14:paraId="6E145E1B" w14:textId="77777777" w:rsidR="006F4AEA" w:rsidRPr="006F4AEA" w:rsidRDefault="006F4AEA" w:rsidP="006F4AEA"/>
          <w:p w14:paraId="0F65061E" w14:textId="3E6FA01D" w:rsidR="006F4AEA" w:rsidRDefault="00FE707D" w:rsidP="00794EE5">
            <w:pPr>
              <w:numPr>
                <w:ilvl w:val="0"/>
                <w:numId w:val="54"/>
              </w:numPr>
              <w:tabs>
                <w:tab w:val="num" w:pos="720"/>
              </w:tabs>
            </w:pPr>
            <w:r>
              <w:rPr>
                <w:b/>
                <w:bCs/>
              </w:rPr>
              <w:t>Toepassing praktijk</w:t>
            </w:r>
          </w:p>
          <w:p w14:paraId="266E930E" w14:textId="03F5123F" w:rsidR="006F4AEA" w:rsidRDefault="00FE707D" w:rsidP="00006AD5">
            <w:pPr>
              <w:pStyle w:val="Lijstalinea"/>
              <w:numPr>
                <w:ilvl w:val="1"/>
                <w:numId w:val="4"/>
              </w:numPr>
            </w:pPr>
            <w:r w:rsidRPr="00FE707D">
              <w:t>Geef tussen de opleidingsdag</w:t>
            </w:r>
            <w:r w:rsidR="007721F7">
              <w:t xml:space="preserve"> en </w:t>
            </w:r>
            <w:r w:rsidR="00892486">
              <w:t>het terugkommoment</w:t>
            </w:r>
            <w:r w:rsidRPr="00FE707D">
              <w:t xml:space="preserve"> door praktische opdrachten die deelnemers in hun reflectieboek verwerken.</w:t>
            </w:r>
          </w:p>
          <w:p w14:paraId="4852086D" w14:textId="67B24537" w:rsidR="00892486" w:rsidRDefault="00892486" w:rsidP="00006AD5">
            <w:pPr>
              <w:pStyle w:val="Lijstalinea"/>
              <w:numPr>
                <w:ilvl w:val="1"/>
                <w:numId w:val="4"/>
              </w:numPr>
            </w:pPr>
            <w:r>
              <w:lastRenderedPageBreak/>
              <w:t>Bekijk het reflectieboek en kies één of meerdere opdrachten uit</w:t>
            </w:r>
            <w:r w:rsidR="00797ACE">
              <w:t xml:space="preserve"> om mee aan de slag te gaan in de tussenperiode.</w:t>
            </w:r>
          </w:p>
          <w:p w14:paraId="064BF916" w14:textId="77777777" w:rsidR="00797ACE" w:rsidRPr="006F4AEA" w:rsidRDefault="00797ACE" w:rsidP="00FE707D"/>
          <w:p w14:paraId="1F1741FE" w14:textId="5B5E59A4" w:rsidR="006F4AEA" w:rsidRDefault="006F4AEA" w:rsidP="00794EE5">
            <w:pPr>
              <w:numPr>
                <w:ilvl w:val="0"/>
                <w:numId w:val="54"/>
              </w:numPr>
              <w:tabs>
                <w:tab w:val="num" w:pos="720"/>
              </w:tabs>
            </w:pPr>
            <w:r w:rsidRPr="006F4AEA">
              <w:rPr>
                <w:b/>
                <w:bCs/>
              </w:rPr>
              <w:t>Evaluatie en Feedback</w:t>
            </w:r>
            <w:r w:rsidRPr="006F4AEA">
              <w:t xml:space="preserve"> </w:t>
            </w:r>
          </w:p>
          <w:p w14:paraId="567C1D62" w14:textId="61B1D40A" w:rsidR="00EC267D" w:rsidRPr="00D66880" w:rsidRDefault="006F4AEA" w:rsidP="00D66880">
            <w:r w:rsidRPr="006F4AEA">
              <w:t>Aan het einde van de opleiding bespreken deelnemers hun reflectieboeken met de trainer</w:t>
            </w:r>
            <w:r w:rsidR="00006AD5">
              <w:t xml:space="preserve"> en eventueel met de andere deelnemers</w:t>
            </w:r>
            <w:r w:rsidRPr="006F4AEA">
              <w:t>, waarbij ze feedback krijgen</w:t>
            </w:r>
            <w:r w:rsidR="00D66880">
              <w:t>.</w:t>
            </w:r>
          </w:p>
        </w:tc>
      </w:tr>
    </w:tbl>
    <w:p w14:paraId="39BA2369" w14:textId="77777777" w:rsidR="00EC267D" w:rsidRPr="00D91DE4" w:rsidRDefault="00EC267D" w:rsidP="00EC267D">
      <w:pPr>
        <w:jc w:val="both"/>
        <w:rPr>
          <w:rFonts w:cstheme="minorHAnsi"/>
          <w:i/>
          <w:iCs/>
          <w:color w:val="BFBFBF" w:themeColor="background1" w:themeShade="BF"/>
        </w:rPr>
      </w:pPr>
    </w:p>
    <w:p w14:paraId="34ED335C" w14:textId="77777777" w:rsidR="00EC267D" w:rsidRPr="00350162" w:rsidRDefault="00EC267D" w:rsidP="00EC267D">
      <w:pPr>
        <w:pStyle w:val="Lijstalinea"/>
        <w:numPr>
          <w:ilvl w:val="0"/>
          <w:numId w:val="12"/>
        </w:numPr>
        <w:rPr>
          <w:b/>
          <w:bCs/>
          <w:color w:val="13304C"/>
        </w:rPr>
      </w:pPr>
      <w:r w:rsidRPr="00350162">
        <w:rPr>
          <w:b/>
          <w:bCs/>
          <w:color w:val="13304C"/>
        </w:rPr>
        <w:t>Specifieke aandachtspunten voor de trainer</w:t>
      </w:r>
    </w:p>
    <w:p w14:paraId="1FEE9421" w14:textId="77777777" w:rsidR="00EC267D" w:rsidRDefault="00EC267D" w:rsidP="00EC267D">
      <w:pPr>
        <w:jc w:val="both"/>
      </w:pPr>
    </w:p>
    <w:p w14:paraId="4C5B0B22" w14:textId="77777777" w:rsidR="0030596B" w:rsidRPr="0030596B" w:rsidRDefault="0030596B" w:rsidP="00794EE5">
      <w:pPr>
        <w:numPr>
          <w:ilvl w:val="0"/>
          <w:numId w:val="55"/>
        </w:numPr>
        <w:jc w:val="both"/>
      </w:pPr>
      <w:r w:rsidRPr="0030596B">
        <w:t>Zorg voor duidelijke instructies over het gebruik en doel van het reflectieboek.</w:t>
      </w:r>
    </w:p>
    <w:p w14:paraId="5BC6F469" w14:textId="37F8063C" w:rsidR="0030596B" w:rsidRPr="0030596B" w:rsidRDefault="0030596B" w:rsidP="00794EE5">
      <w:pPr>
        <w:numPr>
          <w:ilvl w:val="0"/>
          <w:numId w:val="55"/>
        </w:numPr>
        <w:jc w:val="both"/>
      </w:pPr>
      <w:r w:rsidRPr="0030596B">
        <w:t xml:space="preserve">Moedig continu </w:t>
      </w:r>
      <w:r w:rsidR="00006AD5">
        <w:t xml:space="preserve">het </w:t>
      </w:r>
      <w:r w:rsidRPr="0030596B">
        <w:t xml:space="preserve">gebruik </w:t>
      </w:r>
      <w:r w:rsidR="00006AD5">
        <w:t xml:space="preserve">van het reflectieboek </w:t>
      </w:r>
      <w:r w:rsidRPr="0030596B">
        <w:t>aan gedurende de hele opleiding.</w:t>
      </w:r>
    </w:p>
    <w:p w14:paraId="7A9B50E9" w14:textId="77777777" w:rsidR="0030596B" w:rsidRPr="0030596B" w:rsidRDefault="0030596B" w:rsidP="00794EE5">
      <w:pPr>
        <w:numPr>
          <w:ilvl w:val="0"/>
          <w:numId w:val="55"/>
        </w:numPr>
        <w:jc w:val="both"/>
      </w:pPr>
      <w:r w:rsidRPr="0030596B">
        <w:t>Geef regelmatig feedback op de inhoud van de reflectieboeken.</w:t>
      </w:r>
    </w:p>
    <w:p w14:paraId="2C2BBC0F" w14:textId="77777777" w:rsidR="0030596B" w:rsidRPr="00D91DE4" w:rsidRDefault="0030596B" w:rsidP="00EC267D">
      <w:pPr>
        <w:jc w:val="both"/>
      </w:pPr>
    </w:p>
    <w:p w14:paraId="10306A90" w14:textId="77777777" w:rsidR="007D3F59" w:rsidRDefault="007D3F59" w:rsidP="00083197">
      <w:pPr>
        <w:pStyle w:val="Kop3"/>
        <w:numPr>
          <w:ilvl w:val="2"/>
          <w:numId w:val="64"/>
        </w:numPr>
        <w:jc w:val="both"/>
        <w:rPr>
          <w:rFonts w:cstheme="minorHAnsi"/>
        </w:rPr>
        <w:sectPr w:rsidR="007D3F59" w:rsidSect="003C2C0C">
          <w:pgSz w:w="11906" w:h="16838"/>
          <w:pgMar w:top="1985" w:right="1418" w:bottom="1418" w:left="1418" w:header="709" w:footer="709" w:gutter="0"/>
          <w:cols w:space="708"/>
          <w:docGrid w:linePitch="360"/>
        </w:sectPr>
      </w:pPr>
    </w:p>
    <w:p w14:paraId="2C74D81A" w14:textId="02A64A57" w:rsidR="007D3F59" w:rsidRPr="00D91DE4" w:rsidRDefault="007D3F59" w:rsidP="00741518">
      <w:pPr>
        <w:pStyle w:val="Kop3"/>
        <w:numPr>
          <w:ilvl w:val="2"/>
          <w:numId w:val="10"/>
        </w:numPr>
      </w:pPr>
      <w:bookmarkStart w:id="75" w:name="_Fiche_leeractiviteit_10"/>
      <w:bookmarkStart w:id="76" w:name="_Toc156825351"/>
      <w:bookmarkEnd w:id="75"/>
      <w:r w:rsidRPr="00D91DE4">
        <w:lastRenderedPageBreak/>
        <w:t>Fiche leeractiviteit</w:t>
      </w:r>
      <w:r>
        <w:t xml:space="preserve"> </w:t>
      </w:r>
      <w:r w:rsidR="001E11DF">
        <w:t>1</w:t>
      </w:r>
      <w:r w:rsidR="00137BA9">
        <w:t>0</w:t>
      </w:r>
      <w:r w:rsidR="00D337A8">
        <w:t>: Terugkom</w:t>
      </w:r>
      <w:r w:rsidR="003B2831">
        <w:t>-</w:t>
      </w:r>
      <w:r w:rsidR="00D337A8">
        <w:t>moment</w:t>
      </w:r>
      <w:bookmarkEnd w:id="76"/>
    </w:p>
    <w:p w14:paraId="1993235B" w14:textId="77777777" w:rsidR="007D3F59" w:rsidRDefault="007D3F59" w:rsidP="007D3F59"/>
    <w:p w14:paraId="691E0216" w14:textId="77777777" w:rsidR="007D3F59" w:rsidRPr="00350162" w:rsidRDefault="007D3F59" w:rsidP="007D3F59">
      <w:pPr>
        <w:pStyle w:val="Lijstalinea"/>
        <w:numPr>
          <w:ilvl w:val="0"/>
          <w:numId w:val="12"/>
        </w:numPr>
        <w:rPr>
          <w:b/>
          <w:bCs/>
          <w:color w:val="13304C"/>
        </w:rPr>
      </w:pPr>
      <w:r w:rsidRPr="00350162">
        <w:rPr>
          <w:b/>
          <w:bCs/>
          <w:color w:val="13304C"/>
        </w:rPr>
        <w:t xml:space="preserve">Verwachte voorbereiding van de lerende </w:t>
      </w:r>
    </w:p>
    <w:p w14:paraId="48474261" w14:textId="77777777" w:rsidR="00700F46" w:rsidRDefault="00700F46" w:rsidP="007D3F59"/>
    <w:p w14:paraId="3F430825" w14:textId="27FC0465" w:rsidR="007D3F59" w:rsidRDefault="007D3F59" w:rsidP="007D3F59">
      <w:r>
        <w:t xml:space="preserve">Deelnemers </w:t>
      </w:r>
      <w:r w:rsidR="00CB39B2">
        <w:t>bereiden het terugkom</w:t>
      </w:r>
      <w:r w:rsidR="00006AD5">
        <w:t>-</w:t>
      </w:r>
      <w:r w:rsidR="00CB39B2">
        <w:t xml:space="preserve">moment voor aan de hand van hun reflectieboek. Op het einde van de opleidingsdag </w:t>
      </w:r>
      <w:r w:rsidR="00D6385A">
        <w:t xml:space="preserve">vullen ze </w:t>
      </w:r>
      <w:r w:rsidR="00A45661">
        <w:t>het onderdeel ‘Voorbereiding Reflectie</w:t>
      </w:r>
      <w:r w:rsidR="00677AF6">
        <w:t>moment’ van hun reflectieboek in</w:t>
      </w:r>
      <w:r w:rsidR="00D6385A">
        <w:t>.</w:t>
      </w:r>
      <w:r w:rsidR="001F057E">
        <w:t xml:space="preserve"> In de tussenperiode gaan ze actief aan de slag met </w:t>
      </w:r>
      <w:r w:rsidR="00677AF6">
        <w:t xml:space="preserve">hetgeen dat ze hebben ingevuld. </w:t>
      </w:r>
      <w:r w:rsidR="00B12350">
        <w:t xml:space="preserve">Ze vullen het reflectieboekje tijdens de periode </w:t>
      </w:r>
      <w:r w:rsidR="003C66FD">
        <w:t xml:space="preserve">tussen opleiding en terugkom-moment </w:t>
      </w:r>
      <w:r w:rsidR="00B12350">
        <w:t xml:space="preserve">aan waar </w:t>
      </w:r>
      <w:r w:rsidR="003C66FD">
        <w:t>ze dit nog niet of onvoldoende deden tijdens de opleiding</w:t>
      </w:r>
      <w:r w:rsidR="00B12350">
        <w:t>. Dit reflectieboekje brengen ze ingevuld mee naar het terugkom</w:t>
      </w:r>
      <w:r w:rsidR="003C66FD">
        <w:t>-</w:t>
      </w:r>
      <w:r w:rsidR="00B12350">
        <w:t>moment.</w:t>
      </w:r>
    </w:p>
    <w:p w14:paraId="6E19472C" w14:textId="77777777" w:rsidR="00D337A8" w:rsidRPr="00D91DE4" w:rsidRDefault="00D337A8" w:rsidP="007D3F59"/>
    <w:p w14:paraId="099C3A7A" w14:textId="77777777" w:rsidR="007D3F59" w:rsidRPr="00350162" w:rsidRDefault="007D3F59" w:rsidP="007D3F59">
      <w:pPr>
        <w:pStyle w:val="Lijstalinea"/>
        <w:numPr>
          <w:ilvl w:val="0"/>
          <w:numId w:val="12"/>
        </w:numPr>
        <w:rPr>
          <w:b/>
          <w:bCs/>
          <w:color w:val="13304C"/>
        </w:rPr>
      </w:pPr>
      <w:r w:rsidRPr="00350162">
        <w:rPr>
          <w:b/>
          <w:bCs/>
          <w:color w:val="13304C"/>
        </w:rPr>
        <w:t xml:space="preserve">Gedetailleerde beschrijving verloop/aanpak (gebruikte werkvormen) </w:t>
      </w:r>
    </w:p>
    <w:p w14:paraId="497C154A" w14:textId="77777777" w:rsidR="007D3F59" w:rsidRDefault="007D3F59" w:rsidP="007D3F59">
      <w:pPr>
        <w:jc w:val="both"/>
        <w:rPr>
          <w:rFonts w:cstheme="minorHAnsi"/>
          <w:i/>
          <w:iCs/>
          <w:color w:val="BFBFBF" w:themeColor="background1" w:themeShade="BF"/>
        </w:rPr>
      </w:pPr>
    </w:p>
    <w:tbl>
      <w:tblPr>
        <w:tblStyle w:val="Tabelraster"/>
        <w:tblW w:w="9111" w:type="dxa"/>
        <w:tblLook w:val="04A0" w:firstRow="1" w:lastRow="0" w:firstColumn="1" w:lastColumn="0" w:noHBand="0" w:noVBand="1"/>
      </w:tblPr>
      <w:tblGrid>
        <w:gridCol w:w="3114"/>
        <w:gridCol w:w="5997"/>
      </w:tblGrid>
      <w:tr w:rsidR="007D3F59" w:rsidRPr="00D91DE4" w14:paraId="695434DC" w14:textId="77777777" w:rsidTr="00863B7B">
        <w:trPr>
          <w:trHeight w:val="364"/>
        </w:trPr>
        <w:tc>
          <w:tcPr>
            <w:tcW w:w="3114" w:type="dxa"/>
            <w:shd w:val="clear" w:color="auto" w:fill="13304C"/>
          </w:tcPr>
          <w:p w14:paraId="38498FD9" w14:textId="77777777" w:rsidR="007D3F59" w:rsidRPr="00062B31" w:rsidRDefault="007D3F59" w:rsidP="00863B7B">
            <w:r w:rsidRPr="00062B31">
              <w:rPr>
                <w:rFonts w:cstheme="minorHAnsi"/>
              </w:rPr>
              <w:t>Startopstelling van de ruimte</w:t>
            </w:r>
          </w:p>
        </w:tc>
        <w:tc>
          <w:tcPr>
            <w:tcW w:w="5997" w:type="dxa"/>
            <w:shd w:val="clear" w:color="auto" w:fill="FFFFFF" w:themeFill="background1"/>
          </w:tcPr>
          <w:p w14:paraId="79205B1C" w14:textId="6B05E85E" w:rsidR="007D3F59" w:rsidRPr="00062B31" w:rsidRDefault="00006AD5" w:rsidP="00863B7B">
            <w:r w:rsidRPr="003549FE">
              <w:t xml:space="preserve">Een indeling van de ruimte in een U-vorm is ideaal. Deze </w:t>
            </w:r>
            <w:r w:rsidRPr="00D66880">
              <w:t xml:space="preserve">opstelling bevordert interactie en zichtbaarheid, waardoor zowel de trainer als de deelnemers elkaar gemakkelijk kunnen zien en met elkaar kunnen communiceren. De U-vorm maakt het mogelijk voor de trainer om door de ruimte te bewegen en persoonlijke interactie met de deelnemers te </w:t>
            </w:r>
            <w:r>
              <w:t>onderhouden</w:t>
            </w:r>
            <w:r w:rsidRPr="00D66880">
              <w:t xml:space="preserve">. Tafels kunnen worden geplaatst voor de deelnemers om notities te maken en materiaal te plaatsen, terwijl de open ruimte in het midden van de U-vorm </w:t>
            </w:r>
            <w:r>
              <w:t>de mogelijkheid</w:t>
            </w:r>
            <w:r w:rsidRPr="00D66880">
              <w:t xml:space="preserve"> biedt voor actieve deelname en oefeningen. Deze indeling stimuleert een open dialoog en zorgt ervoor dat iedereen betrokken is bij de leeractiviteit.</w:t>
            </w:r>
          </w:p>
        </w:tc>
      </w:tr>
      <w:tr w:rsidR="007D3F59" w:rsidRPr="00D91DE4" w14:paraId="0D7ECF87" w14:textId="77777777" w:rsidTr="00863B7B">
        <w:trPr>
          <w:trHeight w:val="189"/>
        </w:trPr>
        <w:tc>
          <w:tcPr>
            <w:tcW w:w="3114" w:type="dxa"/>
            <w:shd w:val="clear" w:color="auto" w:fill="13304C"/>
          </w:tcPr>
          <w:p w14:paraId="5E7CC725" w14:textId="77777777" w:rsidR="007D3F59" w:rsidRPr="00062B31" w:rsidRDefault="007D3F59" w:rsidP="00863B7B">
            <w:r w:rsidRPr="00062B31">
              <w:t>Duurtijd</w:t>
            </w:r>
          </w:p>
          <w:p w14:paraId="73F0AD81" w14:textId="77777777" w:rsidR="007D3F59" w:rsidRPr="00062B31" w:rsidRDefault="007D3F59" w:rsidP="00863B7B"/>
        </w:tc>
        <w:tc>
          <w:tcPr>
            <w:tcW w:w="5997" w:type="dxa"/>
            <w:shd w:val="clear" w:color="auto" w:fill="FFFFFF" w:themeFill="background1"/>
          </w:tcPr>
          <w:p w14:paraId="733D309C" w14:textId="264232F2" w:rsidR="007D3F59" w:rsidRPr="00062B31" w:rsidRDefault="002331F5" w:rsidP="00863B7B">
            <w:r>
              <w:t>2 tot 2,5 uren</w:t>
            </w:r>
          </w:p>
        </w:tc>
      </w:tr>
      <w:tr w:rsidR="007D3F59" w:rsidRPr="00D91DE4" w14:paraId="42E42122" w14:textId="77777777" w:rsidTr="00863B7B">
        <w:trPr>
          <w:trHeight w:val="364"/>
        </w:trPr>
        <w:tc>
          <w:tcPr>
            <w:tcW w:w="3114" w:type="dxa"/>
            <w:shd w:val="clear" w:color="auto" w:fill="13304C"/>
          </w:tcPr>
          <w:p w14:paraId="54EC3573" w14:textId="77777777" w:rsidR="007D3F59" w:rsidRPr="00062B31" w:rsidRDefault="007D3F59" w:rsidP="00863B7B">
            <w:pPr>
              <w:jc w:val="both"/>
              <w:rPr>
                <w:rFonts w:cstheme="minorHAnsi"/>
              </w:rPr>
            </w:pPr>
            <w:r w:rsidRPr="00062B31">
              <w:rPr>
                <w:rFonts w:cstheme="minorHAnsi"/>
              </w:rPr>
              <w:t>Benodigdheden/</w:t>
            </w:r>
            <w:r>
              <w:rPr>
                <w:rFonts w:cstheme="minorHAnsi"/>
              </w:rPr>
              <w:t>n</w:t>
            </w:r>
            <w:r w:rsidRPr="00062B31">
              <w:rPr>
                <w:rFonts w:cstheme="minorHAnsi"/>
              </w:rPr>
              <w:t>odige materialen</w:t>
            </w:r>
          </w:p>
          <w:p w14:paraId="04CB5A97" w14:textId="77777777" w:rsidR="007D3F59" w:rsidRPr="00062B31" w:rsidRDefault="007D3F59" w:rsidP="00863B7B">
            <w:r w:rsidRPr="00062B31">
              <w:rPr>
                <w:rFonts w:cstheme="minorHAnsi"/>
              </w:rPr>
              <w:t xml:space="preserve">(+ downloadbaar materiaal)  </w:t>
            </w:r>
          </w:p>
        </w:tc>
        <w:tc>
          <w:tcPr>
            <w:tcW w:w="5997" w:type="dxa"/>
            <w:shd w:val="clear" w:color="auto" w:fill="FFFFFF" w:themeFill="background1"/>
          </w:tcPr>
          <w:p w14:paraId="085F1638" w14:textId="009FFC11" w:rsidR="007D3F59" w:rsidRPr="0086732F" w:rsidRDefault="007D3F59" w:rsidP="008F14BB">
            <w:pPr>
              <w:pStyle w:val="Lijstalinea"/>
              <w:numPr>
                <w:ilvl w:val="1"/>
                <w:numId w:val="4"/>
              </w:numPr>
            </w:pPr>
            <w:r w:rsidRPr="0086732F">
              <w:t xml:space="preserve">Reflectieboek </w:t>
            </w:r>
          </w:p>
        </w:tc>
      </w:tr>
      <w:tr w:rsidR="007D3F59" w:rsidRPr="00D91DE4" w14:paraId="2C3C2E40" w14:textId="77777777" w:rsidTr="00863B7B">
        <w:trPr>
          <w:trHeight w:val="364"/>
        </w:trPr>
        <w:tc>
          <w:tcPr>
            <w:tcW w:w="9111" w:type="dxa"/>
            <w:gridSpan w:val="2"/>
            <w:shd w:val="clear" w:color="auto" w:fill="13304C"/>
          </w:tcPr>
          <w:p w14:paraId="44D7F76F" w14:textId="77777777" w:rsidR="007D3F59" w:rsidRPr="00062B31" w:rsidRDefault="007D3F59" w:rsidP="00863B7B">
            <w:pPr>
              <w:jc w:val="center"/>
              <w:rPr>
                <w:b/>
                <w:bCs/>
              </w:rPr>
            </w:pPr>
            <w:r w:rsidRPr="00062B31">
              <w:rPr>
                <w:b/>
                <w:bCs/>
              </w:rPr>
              <w:t>Werkvorm/Aanpak /actie</w:t>
            </w:r>
          </w:p>
        </w:tc>
      </w:tr>
      <w:tr w:rsidR="007D3F59" w:rsidRPr="00D91DE4" w14:paraId="1BAE7E39" w14:textId="77777777" w:rsidTr="00863B7B">
        <w:trPr>
          <w:trHeight w:val="330"/>
        </w:trPr>
        <w:tc>
          <w:tcPr>
            <w:tcW w:w="9111" w:type="dxa"/>
            <w:gridSpan w:val="2"/>
          </w:tcPr>
          <w:p w14:paraId="1BC70752" w14:textId="77777777" w:rsidR="007D3F59" w:rsidRDefault="007D3F59" w:rsidP="00863B7B">
            <w:pPr>
              <w:rPr>
                <w:b/>
                <w:bCs/>
              </w:rPr>
            </w:pPr>
            <w:r w:rsidRPr="006F4AEA">
              <w:rPr>
                <w:b/>
                <w:bCs/>
              </w:rPr>
              <w:t>Stappen:</w:t>
            </w:r>
          </w:p>
          <w:p w14:paraId="3D70A5DD" w14:textId="77777777" w:rsidR="007D3F59" w:rsidRPr="006F4AEA" w:rsidRDefault="007D3F59" w:rsidP="00863B7B"/>
          <w:p w14:paraId="68EE6431" w14:textId="0A4166DE" w:rsidR="002331F5" w:rsidRPr="00F3553D" w:rsidRDefault="002331F5" w:rsidP="00F3553D">
            <w:pPr>
              <w:pStyle w:val="Lijstalinea"/>
              <w:numPr>
                <w:ilvl w:val="0"/>
                <w:numId w:val="63"/>
              </w:numPr>
              <w:rPr>
                <w:b/>
                <w:bCs/>
              </w:rPr>
            </w:pPr>
            <w:r w:rsidRPr="00F3553D">
              <w:rPr>
                <w:b/>
                <w:bCs/>
              </w:rPr>
              <w:t>Introductie</w:t>
            </w:r>
          </w:p>
          <w:p w14:paraId="702C1176" w14:textId="6824CF71" w:rsidR="002331F5" w:rsidRDefault="002331F5" w:rsidP="002331F5">
            <w:r w:rsidRPr="002331F5">
              <w:t>Start met een korte introductie waarin het doel van de sessie wordt toegelicht.</w:t>
            </w:r>
            <w:r w:rsidR="003C66FD">
              <w:t xml:space="preserve"> </w:t>
            </w:r>
            <w:r w:rsidRPr="002331F5">
              <w:t>Geef een overzicht van wat van de deelnemers verwacht wordt tijdens deze sessie</w:t>
            </w:r>
            <w:r w:rsidR="003C66FD">
              <w:t>, i.c. zelfreflectie en zelfevaluatie m.b.t. inclusief communiceren en visie op diversiteit</w:t>
            </w:r>
            <w:r w:rsidRPr="002331F5">
              <w:t>.</w:t>
            </w:r>
          </w:p>
          <w:p w14:paraId="4CA30ABE" w14:textId="77777777" w:rsidR="002331F5" w:rsidRPr="002331F5" w:rsidRDefault="002331F5" w:rsidP="002331F5"/>
          <w:p w14:paraId="65A6DC98" w14:textId="0A1413C4" w:rsidR="002331F5" w:rsidRPr="00F3553D" w:rsidRDefault="002331F5" w:rsidP="00F3553D">
            <w:pPr>
              <w:pStyle w:val="Lijstalinea"/>
              <w:numPr>
                <w:ilvl w:val="0"/>
                <w:numId w:val="63"/>
              </w:numPr>
              <w:rPr>
                <w:b/>
                <w:bCs/>
              </w:rPr>
            </w:pPr>
            <w:r w:rsidRPr="00F3553D">
              <w:rPr>
                <w:b/>
                <w:bCs/>
              </w:rPr>
              <w:t>Individuele Reflectie</w:t>
            </w:r>
          </w:p>
          <w:p w14:paraId="65AB863D" w14:textId="46EB0326" w:rsidR="002331F5" w:rsidRDefault="002331F5" w:rsidP="002331F5">
            <w:r w:rsidRPr="002331F5">
              <w:t>Laat elke deelnemer individueel reflecteren op hun ervaringen sinds de opleidingsdag, met behulp van hun reflectieboek.</w:t>
            </w:r>
            <w:r w:rsidR="003C66FD">
              <w:t xml:space="preserve"> </w:t>
            </w:r>
            <w:r w:rsidRPr="002331F5">
              <w:t>Moedig hen aan om specifieke situaties, leermomenten, en persoonlijke groei te identificeren.</w:t>
            </w:r>
          </w:p>
          <w:p w14:paraId="2F7AF216" w14:textId="77777777" w:rsidR="002331F5" w:rsidRPr="002331F5" w:rsidRDefault="002331F5" w:rsidP="002331F5"/>
          <w:p w14:paraId="0049C960" w14:textId="3F46F3C3" w:rsidR="002331F5" w:rsidRPr="00F3553D" w:rsidRDefault="002331F5" w:rsidP="00F3553D">
            <w:pPr>
              <w:pStyle w:val="Lijstalinea"/>
              <w:numPr>
                <w:ilvl w:val="0"/>
                <w:numId w:val="63"/>
              </w:numPr>
              <w:rPr>
                <w:b/>
                <w:bCs/>
              </w:rPr>
            </w:pPr>
            <w:r w:rsidRPr="00F3553D">
              <w:rPr>
                <w:b/>
                <w:bCs/>
              </w:rPr>
              <w:t>Groepsdiscussie</w:t>
            </w:r>
          </w:p>
          <w:p w14:paraId="29BF1AFA" w14:textId="77777777" w:rsidR="002331F5" w:rsidRPr="002331F5" w:rsidRDefault="002331F5" w:rsidP="002331F5">
            <w:r w:rsidRPr="002331F5">
              <w:t>Deel de groep op in kleinere groepjes om ervaringen, inzichten en uitdagingen te delen.</w:t>
            </w:r>
          </w:p>
          <w:p w14:paraId="237ABE04" w14:textId="77777777" w:rsidR="002331F5" w:rsidRDefault="002331F5" w:rsidP="002331F5">
            <w:r w:rsidRPr="002331F5">
              <w:t>Faciliteer de discussie en moedig deelnemers aan om van elkaar te leren.</w:t>
            </w:r>
          </w:p>
          <w:p w14:paraId="18519EA7" w14:textId="77777777" w:rsidR="002331F5" w:rsidRPr="002331F5" w:rsidRDefault="002331F5" w:rsidP="002331F5"/>
          <w:p w14:paraId="36D87579" w14:textId="0754FD4E" w:rsidR="002331F5" w:rsidRPr="00F3553D" w:rsidRDefault="002331F5" w:rsidP="00F3553D">
            <w:pPr>
              <w:pStyle w:val="Lijstalinea"/>
              <w:numPr>
                <w:ilvl w:val="0"/>
                <w:numId w:val="63"/>
              </w:numPr>
              <w:rPr>
                <w:b/>
                <w:bCs/>
              </w:rPr>
            </w:pPr>
            <w:r w:rsidRPr="00F3553D">
              <w:rPr>
                <w:b/>
                <w:bCs/>
              </w:rPr>
              <w:lastRenderedPageBreak/>
              <w:t xml:space="preserve">Plenaire </w:t>
            </w:r>
            <w:r w:rsidR="009743AF" w:rsidRPr="00F3553D">
              <w:rPr>
                <w:b/>
                <w:bCs/>
              </w:rPr>
              <w:t>Bespreking</w:t>
            </w:r>
          </w:p>
          <w:p w14:paraId="7B9911B3" w14:textId="6F33E754" w:rsidR="003C66FD" w:rsidRDefault="002331F5" w:rsidP="003C66FD">
            <w:pPr>
              <w:pStyle w:val="Lijstalinea"/>
              <w:numPr>
                <w:ilvl w:val="1"/>
                <w:numId w:val="4"/>
              </w:numPr>
            </w:pPr>
            <w:r w:rsidRPr="002331F5">
              <w:t>Laat enkele deelnemers hun inzichten delen met de hele groep.</w:t>
            </w:r>
          </w:p>
          <w:p w14:paraId="35460F56" w14:textId="2FEE4D2C" w:rsidR="002331F5" w:rsidRDefault="002331F5" w:rsidP="003C66FD">
            <w:pPr>
              <w:pStyle w:val="Lijstalinea"/>
              <w:numPr>
                <w:ilvl w:val="1"/>
                <w:numId w:val="4"/>
              </w:numPr>
            </w:pPr>
            <w:r w:rsidRPr="002331F5">
              <w:t>Discussieer over gemeenschappelijke thema’s en belangrijke leerpunten.</w:t>
            </w:r>
          </w:p>
          <w:p w14:paraId="56B76D1F" w14:textId="77777777" w:rsidR="009743AF" w:rsidRPr="002331F5" w:rsidRDefault="009743AF" w:rsidP="002331F5"/>
          <w:p w14:paraId="5BC737B9" w14:textId="62865966" w:rsidR="002331F5" w:rsidRPr="00F3553D" w:rsidRDefault="002331F5" w:rsidP="00F3553D">
            <w:pPr>
              <w:pStyle w:val="Lijstalinea"/>
              <w:numPr>
                <w:ilvl w:val="0"/>
                <w:numId w:val="63"/>
              </w:numPr>
              <w:rPr>
                <w:b/>
                <w:bCs/>
              </w:rPr>
            </w:pPr>
            <w:r w:rsidRPr="00F3553D">
              <w:rPr>
                <w:b/>
                <w:bCs/>
              </w:rPr>
              <w:t>Afsluiting en Actieplannen</w:t>
            </w:r>
          </w:p>
          <w:p w14:paraId="7F23CE4E" w14:textId="1561E9D2" w:rsidR="007D3F59" w:rsidRPr="00D66880" w:rsidRDefault="002331F5" w:rsidP="003C66FD">
            <w:r w:rsidRPr="002331F5">
              <w:t>Bespreek hoe de deelnemers de opgedane inzichten kunnen toepassen in hun dagelijkse praktijk.</w:t>
            </w:r>
            <w:r w:rsidR="003C66FD">
              <w:t xml:space="preserve"> </w:t>
            </w:r>
            <w:r w:rsidRPr="002331F5">
              <w:t>Moedig hen aan om actieplannen te maken voor verdere persoonlijke en professionele ontwikkeling.</w:t>
            </w:r>
            <w:r w:rsidR="009743AF">
              <w:t xml:space="preserve"> Maak hierbij gebruik van het reflectieboek.</w:t>
            </w:r>
          </w:p>
        </w:tc>
      </w:tr>
    </w:tbl>
    <w:p w14:paraId="102D1C2A" w14:textId="77777777" w:rsidR="007D3F59" w:rsidRPr="00D91DE4" w:rsidRDefault="007D3F59" w:rsidP="007D3F59">
      <w:pPr>
        <w:jc w:val="both"/>
        <w:rPr>
          <w:rFonts w:cstheme="minorHAnsi"/>
          <w:i/>
          <w:iCs/>
          <w:color w:val="BFBFBF" w:themeColor="background1" w:themeShade="BF"/>
        </w:rPr>
      </w:pPr>
    </w:p>
    <w:p w14:paraId="2D9E275D" w14:textId="77777777" w:rsidR="007D3F59" w:rsidRPr="00350162" w:rsidRDefault="007D3F59" w:rsidP="007D3F59">
      <w:pPr>
        <w:pStyle w:val="Lijstalinea"/>
        <w:numPr>
          <w:ilvl w:val="0"/>
          <w:numId w:val="12"/>
        </w:numPr>
        <w:rPr>
          <w:b/>
          <w:bCs/>
          <w:color w:val="13304C"/>
        </w:rPr>
      </w:pPr>
      <w:r w:rsidRPr="00350162">
        <w:rPr>
          <w:b/>
          <w:bCs/>
          <w:color w:val="13304C"/>
        </w:rPr>
        <w:t>Specifieke aandachtspunten voor de trainer</w:t>
      </w:r>
    </w:p>
    <w:p w14:paraId="2758E5CA" w14:textId="77777777" w:rsidR="007D3F59" w:rsidRDefault="007D3F59" w:rsidP="007D3F59">
      <w:pPr>
        <w:jc w:val="both"/>
      </w:pPr>
    </w:p>
    <w:p w14:paraId="4BDECC8F" w14:textId="77777777" w:rsidR="00186019" w:rsidRPr="00186019" w:rsidRDefault="00186019" w:rsidP="001D3E0F">
      <w:pPr>
        <w:numPr>
          <w:ilvl w:val="0"/>
          <w:numId w:val="61"/>
        </w:numPr>
        <w:jc w:val="both"/>
      </w:pPr>
      <w:r w:rsidRPr="00186019">
        <w:rPr>
          <w:b/>
          <w:bCs/>
        </w:rPr>
        <w:t>Faciliteren van Reflectie</w:t>
      </w:r>
      <w:r w:rsidRPr="00186019">
        <w:t>: Zorg voor een veilige en open omgeving waarin deelnemers zich comfortabel voelen om hun ervaringen te delen.</w:t>
      </w:r>
    </w:p>
    <w:p w14:paraId="3D5A7373" w14:textId="77777777" w:rsidR="00186019" w:rsidRPr="00186019" w:rsidRDefault="00186019" w:rsidP="001D3E0F">
      <w:pPr>
        <w:numPr>
          <w:ilvl w:val="0"/>
          <w:numId w:val="61"/>
        </w:numPr>
        <w:jc w:val="both"/>
      </w:pPr>
      <w:r w:rsidRPr="00186019">
        <w:rPr>
          <w:b/>
          <w:bCs/>
        </w:rPr>
        <w:t>Luisteren en Begeleiden</w:t>
      </w:r>
      <w:r w:rsidRPr="00186019">
        <w:t>: Actief luisteren naar de deelnemers en hen begeleiden in hun reflectieproces.</w:t>
      </w:r>
    </w:p>
    <w:p w14:paraId="520BD306" w14:textId="77777777" w:rsidR="00186019" w:rsidRPr="00186019" w:rsidRDefault="00186019" w:rsidP="001D3E0F">
      <w:pPr>
        <w:numPr>
          <w:ilvl w:val="0"/>
          <w:numId w:val="61"/>
        </w:numPr>
        <w:jc w:val="both"/>
      </w:pPr>
      <w:r w:rsidRPr="00186019">
        <w:rPr>
          <w:b/>
          <w:bCs/>
        </w:rPr>
        <w:t>Verbinden van Theorie en Praktijk</w:t>
      </w:r>
      <w:r w:rsidRPr="00186019">
        <w:t>: Help deelnemers om de link te leggen tussen de leerstof van de opleidingsdag en hun praktijkervaringen.</w:t>
      </w:r>
    </w:p>
    <w:p w14:paraId="2AAB7BA0" w14:textId="77777777" w:rsidR="00186019" w:rsidRPr="00186019" w:rsidRDefault="00186019" w:rsidP="001D3E0F">
      <w:pPr>
        <w:numPr>
          <w:ilvl w:val="0"/>
          <w:numId w:val="61"/>
        </w:numPr>
        <w:jc w:val="both"/>
      </w:pPr>
      <w:r w:rsidRPr="00186019">
        <w:rPr>
          <w:b/>
          <w:bCs/>
        </w:rPr>
        <w:t>Stimuleren van Discussie</w:t>
      </w:r>
      <w:r w:rsidRPr="00186019">
        <w:t>: Moedig diepgaande discussie aan en zorg ervoor dat iedereen de kans krijgt om deel te nemen.</w:t>
      </w:r>
    </w:p>
    <w:p w14:paraId="0FB278ED" w14:textId="77777777" w:rsidR="00186019" w:rsidRPr="00186019" w:rsidRDefault="00186019" w:rsidP="001D3E0F">
      <w:pPr>
        <w:numPr>
          <w:ilvl w:val="0"/>
          <w:numId w:val="61"/>
        </w:numPr>
        <w:jc w:val="both"/>
      </w:pPr>
      <w:r w:rsidRPr="00186019">
        <w:rPr>
          <w:b/>
          <w:bCs/>
        </w:rPr>
        <w:t>Actieplannen</w:t>
      </w:r>
      <w:r w:rsidRPr="00186019">
        <w:t>: Begeleid de deelnemers bij het opstellen van concrete actieplannen voor verdere ontwikkeling.</w:t>
      </w:r>
    </w:p>
    <w:p w14:paraId="4DF9D243" w14:textId="77777777" w:rsidR="007D3F59" w:rsidRPr="00D91DE4" w:rsidRDefault="007D3F59" w:rsidP="007D3F59">
      <w:pPr>
        <w:jc w:val="both"/>
      </w:pPr>
    </w:p>
    <w:p w14:paraId="69052FFE" w14:textId="776508F5" w:rsidR="00C0323E" w:rsidRPr="00062B31" w:rsidRDefault="0080396D" w:rsidP="007D3F59">
      <w:pPr>
        <w:rPr>
          <w:rFonts w:eastAsiaTheme="majorEastAsia" w:cstheme="minorHAnsi"/>
          <w:color w:val="2F5496" w:themeColor="accent1" w:themeShade="BF"/>
          <w:sz w:val="26"/>
          <w:szCs w:val="26"/>
        </w:rPr>
      </w:pPr>
      <w:r w:rsidRPr="00D91DE4">
        <w:rPr>
          <w:rFonts w:cstheme="minorHAnsi"/>
        </w:rPr>
        <w:br w:type="page"/>
      </w:r>
      <w:bookmarkEnd w:id="66"/>
    </w:p>
    <w:p w14:paraId="1C01C1AB" w14:textId="3B067513" w:rsidR="00F831A2" w:rsidRPr="00083197" w:rsidRDefault="00F831A2" w:rsidP="00083197">
      <w:pPr>
        <w:pStyle w:val="Kop1"/>
        <w:numPr>
          <w:ilvl w:val="0"/>
          <w:numId w:val="10"/>
        </w:numPr>
        <w:jc w:val="both"/>
        <w:rPr>
          <w:rFonts w:ascii="Avenir Next LT Pro" w:hAnsi="Avenir Next LT Pro" w:cstheme="minorHAnsi"/>
        </w:rPr>
      </w:pPr>
      <w:bookmarkStart w:id="77" w:name="_Toc137640738"/>
      <w:bookmarkStart w:id="78" w:name="_Toc156825352"/>
      <w:r w:rsidRPr="00083197">
        <w:rPr>
          <w:rFonts w:ascii="Avenir Next LT Pro" w:hAnsi="Avenir Next LT Pro" w:cstheme="minorHAnsi"/>
        </w:rPr>
        <w:lastRenderedPageBreak/>
        <w:t>Kwaliteitsopvolging &amp;  -borging</w:t>
      </w:r>
      <w:bookmarkEnd w:id="77"/>
      <w:bookmarkEnd w:id="78"/>
      <w:r w:rsidRPr="00083197">
        <w:rPr>
          <w:rFonts w:ascii="Avenir Next LT Pro" w:hAnsi="Avenir Next LT Pro" w:cstheme="minorHAnsi"/>
        </w:rPr>
        <w:t xml:space="preserve"> </w:t>
      </w:r>
    </w:p>
    <w:p w14:paraId="0A6F7F49" w14:textId="77777777" w:rsidR="00F831A2" w:rsidRPr="00D91DE4" w:rsidRDefault="00F831A2" w:rsidP="00F831A2">
      <w:pPr>
        <w:jc w:val="both"/>
        <w:rPr>
          <w:rFonts w:cstheme="minorHAnsi"/>
        </w:rPr>
      </w:pPr>
    </w:p>
    <w:p w14:paraId="7272D5E7" w14:textId="2E775609" w:rsidR="00F831A2" w:rsidRPr="00D91DE4" w:rsidRDefault="00F831A2" w:rsidP="00F831A2">
      <w:pPr>
        <w:jc w:val="both"/>
        <w:rPr>
          <w:rFonts w:cstheme="minorHAnsi"/>
        </w:rPr>
      </w:pPr>
      <w:r w:rsidRPr="00D91DE4">
        <w:rPr>
          <w:rFonts w:cstheme="minorHAnsi"/>
        </w:rPr>
        <w:t xml:space="preserve">De voortgang van </w:t>
      </w:r>
      <w:r w:rsidR="00C81477">
        <w:rPr>
          <w:rFonts w:cstheme="minorHAnsi"/>
        </w:rPr>
        <w:t xml:space="preserve">de </w:t>
      </w:r>
      <w:r w:rsidRPr="00D91DE4">
        <w:rPr>
          <w:rFonts w:cstheme="minorHAnsi"/>
        </w:rPr>
        <w:t xml:space="preserve">lerenden wordt tijdens de opleiding voortdurend opgevolgd door </w:t>
      </w:r>
      <w:r w:rsidRPr="00D91DE4">
        <w:rPr>
          <w:rFonts w:cstheme="minorHAnsi"/>
          <w:i/>
          <w:iCs/>
        </w:rPr>
        <w:t>assessment as learning</w:t>
      </w:r>
      <w:r w:rsidRPr="00D91DE4">
        <w:rPr>
          <w:rFonts w:cstheme="minorHAnsi"/>
        </w:rPr>
        <w:t xml:space="preserve"> toe te passen</w:t>
      </w:r>
      <w:r w:rsidR="0098173A">
        <w:rPr>
          <w:rFonts w:cstheme="minorHAnsi"/>
        </w:rPr>
        <w:t xml:space="preserve">, </w:t>
      </w:r>
      <w:r w:rsidRPr="00D91DE4">
        <w:rPr>
          <w:rFonts w:cstheme="minorHAnsi"/>
        </w:rPr>
        <w:t xml:space="preserve">één van de </w:t>
      </w:r>
      <w:r w:rsidR="001509C0">
        <w:rPr>
          <w:rFonts w:cstheme="minorHAnsi"/>
        </w:rPr>
        <w:t>zeven</w:t>
      </w:r>
      <w:r w:rsidRPr="00D91DE4">
        <w:rPr>
          <w:rFonts w:cstheme="minorHAnsi"/>
        </w:rPr>
        <w:t xml:space="preserve"> bouwstenen van het HILL-model</w:t>
      </w:r>
      <w:r w:rsidR="00457421">
        <w:rPr>
          <w:rFonts w:cstheme="minorHAnsi"/>
        </w:rPr>
        <w:t>. A</w:t>
      </w:r>
      <w:r w:rsidRPr="00D91DE4">
        <w:rPr>
          <w:rFonts w:cstheme="minorHAnsi"/>
        </w:rPr>
        <w:t xml:space="preserve">an de hand van praktijkopdrachten, reflectieoefeningen, </w:t>
      </w:r>
      <w:r w:rsidR="00350162">
        <w:rPr>
          <w:rFonts w:cstheme="minorHAnsi"/>
        </w:rPr>
        <w:t xml:space="preserve">feedbackdialogen </w:t>
      </w:r>
      <w:r w:rsidR="00B70AFA">
        <w:rPr>
          <w:rFonts w:cstheme="minorHAnsi"/>
        </w:rPr>
        <w:t>enz.</w:t>
      </w:r>
      <w:r w:rsidRPr="00D91DE4">
        <w:rPr>
          <w:rFonts w:cstheme="minorHAnsi"/>
        </w:rPr>
        <w:t xml:space="preserve"> creëren we inzicht in het leerproces en dus de voortgang van de lerenden. </w:t>
      </w:r>
    </w:p>
    <w:p w14:paraId="6C5A9402" w14:textId="77777777" w:rsidR="00C81477" w:rsidRDefault="00C81477" w:rsidP="00F831A2">
      <w:pPr>
        <w:jc w:val="both"/>
        <w:rPr>
          <w:rFonts w:cstheme="minorHAnsi"/>
        </w:rPr>
      </w:pPr>
    </w:p>
    <w:p w14:paraId="4224F27B" w14:textId="3E981B42" w:rsidR="00E87AA6" w:rsidRDefault="00350162" w:rsidP="00F831A2">
      <w:pPr>
        <w:jc w:val="both"/>
        <w:rPr>
          <w:rFonts w:cstheme="minorHAnsi"/>
        </w:rPr>
      </w:pPr>
      <w:r>
        <w:rPr>
          <w:rFonts w:cstheme="minorHAnsi"/>
        </w:rPr>
        <w:t>O</w:t>
      </w:r>
      <w:r w:rsidRPr="00D91DE4">
        <w:rPr>
          <w:rFonts w:cstheme="minorHAnsi"/>
        </w:rPr>
        <w:t xml:space="preserve">m de kwaliteit van de </w:t>
      </w:r>
      <w:r>
        <w:rPr>
          <w:rFonts w:cstheme="minorHAnsi"/>
        </w:rPr>
        <w:t xml:space="preserve">gehele </w:t>
      </w:r>
      <w:r w:rsidRPr="00D91DE4">
        <w:rPr>
          <w:rFonts w:cstheme="minorHAnsi"/>
        </w:rPr>
        <w:t>opleiding op te volgen</w:t>
      </w:r>
      <w:r>
        <w:rPr>
          <w:rFonts w:cstheme="minorHAnsi"/>
        </w:rPr>
        <w:t xml:space="preserve"> en </w:t>
      </w:r>
      <w:r w:rsidRPr="00D91DE4">
        <w:rPr>
          <w:rFonts w:cstheme="minorHAnsi"/>
        </w:rPr>
        <w:t>de trainer in staat te stellen om gericht te optimaliseren</w:t>
      </w:r>
      <w:r>
        <w:rPr>
          <w:rFonts w:cstheme="minorHAnsi"/>
        </w:rPr>
        <w:t xml:space="preserve"> </w:t>
      </w:r>
      <w:r w:rsidR="00F831A2" w:rsidRPr="00D91DE4">
        <w:rPr>
          <w:rFonts w:cstheme="minorHAnsi"/>
        </w:rPr>
        <w:t xml:space="preserve">werden er effectmetingen ontwikkeld (zie bijlage </w:t>
      </w:r>
      <w:r>
        <w:rPr>
          <w:rFonts w:cstheme="minorHAnsi"/>
        </w:rPr>
        <w:t>8</w:t>
      </w:r>
      <w:r w:rsidR="00F831A2" w:rsidRPr="00D91DE4">
        <w:rPr>
          <w:rFonts w:cstheme="minorHAnsi"/>
        </w:rPr>
        <w:t xml:space="preserve">.1). </w:t>
      </w:r>
    </w:p>
    <w:p w14:paraId="1ADA5E68" w14:textId="37475717" w:rsidR="00F831A2" w:rsidRPr="00D91DE4" w:rsidRDefault="00E87AA6" w:rsidP="00F831A2">
      <w:pPr>
        <w:jc w:val="both"/>
        <w:rPr>
          <w:rFonts w:cstheme="minorHAnsi"/>
        </w:rPr>
      </w:pPr>
      <w:r>
        <w:rPr>
          <w:rFonts w:cstheme="minorHAnsi"/>
        </w:rPr>
        <w:t xml:space="preserve">Concreet </w:t>
      </w:r>
      <w:r w:rsidR="007C630C">
        <w:rPr>
          <w:rFonts w:cstheme="minorHAnsi"/>
        </w:rPr>
        <w:t>voorzien</w:t>
      </w:r>
      <w:r>
        <w:rPr>
          <w:rFonts w:cstheme="minorHAnsi"/>
        </w:rPr>
        <w:t xml:space="preserve"> we </w:t>
      </w:r>
      <w:r w:rsidR="00F831A2" w:rsidRPr="00D91DE4">
        <w:rPr>
          <w:rFonts w:cstheme="minorHAnsi"/>
        </w:rPr>
        <w:t xml:space="preserve">2 metingen: </w:t>
      </w:r>
    </w:p>
    <w:p w14:paraId="46648ECD" w14:textId="643E1AB7" w:rsidR="00F831A2" w:rsidRPr="00D91DE4" w:rsidRDefault="00F831A2" w:rsidP="0023014C">
      <w:pPr>
        <w:pStyle w:val="Lijstalinea"/>
        <w:numPr>
          <w:ilvl w:val="0"/>
          <w:numId w:val="1"/>
        </w:numPr>
        <w:jc w:val="both"/>
        <w:rPr>
          <w:rFonts w:cstheme="minorHAnsi"/>
        </w:rPr>
      </w:pPr>
      <w:r w:rsidRPr="00D91DE4">
        <w:rPr>
          <w:rFonts w:cstheme="minorHAnsi"/>
        </w:rPr>
        <w:t>Voor de lerenden (van deze meting bestaan</w:t>
      </w:r>
      <w:r w:rsidR="00457421">
        <w:rPr>
          <w:rFonts w:cstheme="minorHAnsi"/>
        </w:rPr>
        <w:t xml:space="preserve"> er</w:t>
      </w:r>
      <w:r w:rsidRPr="00D91DE4">
        <w:rPr>
          <w:rFonts w:cstheme="minorHAnsi"/>
        </w:rPr>
        <w:t xml:space="preserve"> </w:t>
      </w:r>
      <w:r w:rsidR="001509C0">
        <w:rPr>
          <w:rFonts w:cstheme="minorHAnsi"/>
        </w:rPr>
        <w:t>twee</w:t>
      </w:r>
      <w:r w:rsidRPr="00D91DE4">
        <w:rPr>
          <w:rFonts w:cstheme="minorHAnsi"/>
        </w:rPr>
        <w:t xml:space="preserve"> versies, een </w:t>
      </w:r>
      <w:r w:rsidRPr="00D91DE4">
        <w:rPr>
          <w:rFonts w:cstheme="minorHAnsi"/>
          <w:i/>
          <w:iCs/>
        </w:rPr>
        <w:t xml:space="preserve">full </w:t>
      </w:r>
      <w:r w:rsidRPr="00D91DE4">
        <w:rPr>
          <w:rFonts w:cstheme="minorHAnsi"/>
        </w:rPr>
        <w:t xml:space="preserve">en een </w:t>
      </w:r>
      <w:r w:rsidRPr="00D91DE4">
        <w:rPr>
          <w:rFonts w:cstheme="minorHAnsi"/>
          <w:i/>
          <w:iCs/>
        </w:rPr>
        <w:t xml:space="preserve">light versie) </w:t>
      </w:r>
    </w:p>
    <w:p w14:paraId="1AC73234" w14:textId="501DFE23" w:rsidR="00F831A2" w:rsidRPr="00D91DE4" w:rsidRDefault="00F831A2" w:rsidP="0023014C">
      <w:pPr>
        <w:pStyle w:val="Lijstalinea"/>
        <w:numPr>
          <w:ilvl w:val="0"/>
          <w:numId w:val="1"/>
        </w:numPr>
        <w:jc w:val="both"/>
        <w:rPr>
          <w:rFonts w:cstheme="minorHAnsi"/>
        </w:rPr>
      </w:pPr>
      <w:r w:rsidRPr="00D91DE4">
        <w:rPr>
          <w:rFonts w:cstheme="minorHAnsi"/>
        </w:rPr>
        <w:t>Voor de trainer</w:t>
      </w:r>
    </w:p>
    <w:p w14:paraId="423A1F7A" w14:textId="77777777" w:rsidR="00C81477" w:rsidRDefault="00C81477" w:rsidP="00F831A2">
      <w:pPr>
        <w:jc w:val="both"/>
        <w:rPr>
          <w:rFonts w:cstheme="minorHAnsi"/>
        </w:rPr>
      </w:pPr>
    </w:p>
    <w:p w14:paraId="66DDC5A9" w14:textId="69ECF32E" w:rsidR="00F831A2" w:rsidRPr="00D91DE4" w:rsidRDefault="00F831A2" w:rsidP="00F831A2">
      <w:pPr>
        <w:jc w:val="both"/>
        <w:rPr>
          <w:rFonts w:cstheme="minorHAnsi"/>
        </w:rPr>
      </w:pPr>
      <w:r w:rsidRPr="00D91DE4">
        <w:rPr>
          <w:rFonts w:cstheme="minorHAnsi"/>
        </w:rPr>
        <w:t xml:space="preserve">De effectmetingen werden </w:t>
      </w:r>
      <w:r w:rsidR="009D6ADD">
        <w:rPr>
          <w:rFonts w:cstheme="minorHAnsi"/>
        </w:rPr>
        <w:t xml:space="preserve">ontwikkeld </w:t>
      </w:r>
      <w:r w:rsidRPr="00D91DE4">
        <w:rPr>
          <w:rFonts w:cstheme="minorHAnsi"/>
        </w:rPr>
        <w:t xml:space="preserve">rekening houdend met het HILL-model, het BI-model en </w:t>
      </w:r>
      <w:r w:rsidR="00E87AA6">
        <w:rPr>
          <w:rFonts w:cstheme="minorHAnsi"/>
        </w:rPr>
        <w:t xml:space="preserve">inzichten </w:t>
      </w:r>
      <w:r w:rsidRPr="00D91DE4">
        <w:rPr>
          <w:rFonts w:cstheme="minorHAnsi"/>
        </w:rPr>
        <w:t xml:space="preserve">uit de neurowetenschappen </w:t>
      </w:r>
      <w:r w:rsidR="009D6ADD">
        <w:rPr>
          <w:rFonts w:cstheme="minorHAnsi"/>
        </w:rPr>
        <w:t xml:space="preserve">(zie </w:t>
      </w:r>
      <w:r w:rsidR="00340662">
        <w:rPr>
          <w:rFonts w:cstheme="minorHAnsi"/>
        </w:rPr>
        <w:t xml:space="preserve">punt 3. </w:t>
      </w:r>
      <w:r w:rsidR="00340662" w:rsidRPr="00340662">
        <w:rPr>
          <w:rFonts w:cstheme="minorHAnsi"/>
        </w:rPr>
        <w:t>Pedagogische visie en principes</w:t>
      </w:r>
      <w:r w:rsidR="00340662">
        <w:rPr>
          <w:rFonts w:cstheme="minorHAnsi"/>
        </w:rPr>
        <w:t>)</w:t>
      </w:r>
      <w:r w:rsidRPr="00D91DE4">
        <w:rPr>
          <w:rFonts w:cstheme="minorHAnsi"/>
        </w:rPr>
        <w:t xml:space="preserve">. Beide effectmetingen bevatten de volgende categorieën: </w:t>
      </w:r>
    </w:p>
    <w:tbl>
      <w:tblPr>
        <w:tblStyle w:val="Tabelraster"/>
        <w:tblW w:w="0" w:type="auto"/>
        <w:jc w:val="center"/>
        <w:tblLook w:val="04A0" w:firstRow="1" w:lastRow="0" w:firstColumn="1" w:lastColumn="0" w:noHBand="0" w:noVBand="1"/>
      </w:tblPr>
      <w:tblGrid>
        <w:gridCol w:w="421"/>
        <w:gridCol w:w="3827"/>
      </w:tblGrid>
      <w:tr w:rsidR="00F831A2" w:rsidRPr="00D91DE4" w14:paraId="3B1374B8" w14:textId="77777777" w:rsidTr="00E87AA6">
        <w:trPr>
          <w:jc w:val="center"/>
        </w:trPr>
        <w:tc>
          <w:tcPr>
            <w:tcW w:w="421" w:type="dxa"/>
          </w:tcPr>
          <w:p w14:paraId="64F4DD40" w14:textId="77777777" w:rsidR="00F831A2" w:rsidRPr="00D91DE4" w:rsidRDefault="00F831A2">
            <w:pPr>
              <w:jc w:val="both"/>
              <w:rPr>
                <w:rFonts w:cstheme="minorHAnsi"/>
                <w:b/>
                <w:bCs/>
              </w:rPr>
            </w:pPr>
            <w:r w:rsidRPr="00D91DE4">
              <w:rPr>
                <w:rFonts w:cstheme="minorHAnsi"/>
                <w:b/>
                <w:bCs/>
              </w:rPr>
              <w:t>1</w:t>
            </w:r>
          </w:p>
        </w:tc>
        <w:tc>
          <w:tcPr>
            <w:tcW w:w="3827" w:type="dxa"/>
          </w:tcPr>
          <w:p w14:paraId="20D8DFEE" w14:textId="77777777" w:rsidR="00F831A2" w:rsidRPr="00D91DE4" w:rsidRDefault="00F831A2">
            <w:pPr>
              <w:jc w:val="both"/>
              <w:rPr>
                <w:rFonts w:cstheme="minorHAnsi"/>
              </w:rPr>
            </w:pPr>
            <w:r w:rsidRPr="00D91DE4">
              <w:rPr>
                <w:rFonts w:cstheme="minorHAnsi"/>
              </w:rPr>
              <w:t>Beginsituatie en doelen</w:t>
            </w:r>
          </w:p>
        </w:tc>
      </w:tr>
      <w:tr w:rsidR="00816ABA" w:rsidRPr="00D91DE4" w14:paraId="2DCC55E5" w14:textId="77777777" w:rsidTr="00E87AA6">
        <w:trPr>
          <w:jc w:val="center"/>
        </w:trPr>
        <w:tc>
          <w:tcPr>
            <w:tcW w:w="421" w:type="dxa"/>
          </w:tcPr>
          <w:p w14:paraId="747186B7" w14:textId="741CD7C0" w:rsidR="00816ABA" w:rsidRPr="00D91DE4" w:rsidRDefault="00816ABA" w:rsidP="00816ABA">
            <w:pPr>
              <w:jc w:val="both"/>
              <w:rPr>
                <w:rFonts w:cstheme="minorHAnsi"/>
                <w:b/>
                <w:bCs/>
              </w:rPr>
            </w:pPr>
            <w:r>
              <w:rPr>
                <w:rFonts w:cstheme="minorHAnsi"/>
                <w:b/>
                <w:bCs/>
              </w:rPr>
              <w:t>2</w:t>
            </w:r>
          </w:p>
        </w:tc>
        <w:tc>
          <w:tcPr>
            <w:tcW w:w="3827" w:type="dxa"/>
          </w:tcPr>
          <w:p w14:paraId="424A0C72" w14:textId="4BA98751" w:rsidR="00816ABA" w:rsidRPr="00D91DE4" w:rsidRDefault="00816ABA" w:rsidP="00816ABA">
            <w:pPr>
              <w:jc w:val="both"/>
              <w:rPr>
                <w:rFonts w:cstheme="minorHAnsi"/>
              </w:rPr>
            </w:pPr>
            <w:r w:rsidRPr="00D91DE4">
              <w:rPr>
                <w:rFonts w:cstheme="minorHAnsi"/>
              </w:rPr>
              <w:t xml:space="preserve">Leervormen en leermaterialen </w:t>
            </w:r>
          </w:p>
        </w:tc>
      </w:tr>
      <w:tr w:rsidR="00816ABA" w:rsidRPr="00D91DE4" w14:paraId="6DA1530D" w14:textId="77777777" w:rsidTr="00E87AA6">
        <w:trPr>
          <w:jc w:val="center"/>
        </w:trPr>
        <w:tc>
          <w:tcPr>
            <w:tcW w:w="421" w:type="dxa"/>
          </w:tcPr>
          <w:p w14:paraId="4E9AAB31" w14:textId="343A8EFE" w:rsidR="00816ABA" w:rsidRPr="00D91DE4" w:rsidRDefault="00816ABA" w:rsidP="00816ABA">
            <w:pPr>
              <w:jc w:val="both"/>
              <w:rPr>
                <w:rFonts w:cstheme="minorHAnsi"/>
                <w:b/>
                <w:bCs/>
              </w:rPr>
            </w:pPr>
            <w:r>
              <w:rPr>
                <w:rFonts w:cstheme="minorHAnsi"/>
                <w:b/>
                <w:bCs/>
              </w:rPr>
              <w:t>3</w:t>
            </w:r>
          </w:p>
        </w:tc>
        <w:tc>
          <w:tcPr>
            <w:tcW w:w="3827" w:type="dxa"/>
          </w:tcPr>
          <w:p w14:paraId="1EA651EA" w14:textId="0D610C23" w:rsidR="00816ABA" w:rsidRPr="00D91DE4" w:rsidRDefault="00816ABA" w:rsidP="00816ABA">
            <w:pPr>
              <w:jc w:val="both"/>
              <w:rPr>
                <w:rFonts w:cstheme="minorHAnsi"/>
              </w:rPr>
            </w:pPr>
            <w:r w:rsidRPr="00D91DE4">
              <w:rPr>
                <w:rFonts w:cstheme="minorHAnsi"/>
              </w:rPr>
              <w:t xml:space="preserve">Samenwerking en activering </w:t>
            </w:r>
          </w:p>
        </w:tc>
      </w:tr>
      <w:tr w:rsidR="00816ABA" w:rsidRPr="00D91DE4" w14:paraId="4C32C787" w14:textId="77777777" w:rsidTr="00E87AA6">
        <w:trPr>
          <w:jc w:val="center"/>
        </w:trPr>
        <w:tc>
          <w:tcPr>
            <w:tcW w:w="421" w:type="dxa"/>
          </w:tcPr>
          <w:p w14:paraId="043C5C2A" w14:textId="77777777" w:rsidR="00816ABA" w:rsidRPr="00D91DE4" w:rsidRDefault="00816ABA" w:rsidP="00816ABA">
            <w:pPr>
              <w:jc w:val="both"/>
              <w:rPr>
                <w:rFonts w:cstheme="minorHAnsi"/>
                <w:b/>
                <w:bCs/>
                <w:lang w:val="en-US"/>
              </w:rPr>
            </w:pPr>
            <w:r w:rsidRPr="00D91DE4">
              <w:rPr>
                <w:rFonts w:cstheme="minorHAnsi"/>
                <w:b/>
                <w:bCs/>
                <w:lang w:val="en-US"/>
              </w:rPr>
              <w:t>4</w:t>
            </w:r>
          </w:p>
        </w:tc>
        <w:tc>
          <w:tcPr>
            <w:tcW w:w="3827" w:type="dxa"/>
          </w:tcPr>
          <w:p w14:paraId="1AA878E6" w14:textId="77777777" w:rsidR="00816ABA" w:rsidRPr="00D91DE4" w:rsidRDefault="00816ABA" w:rsidP="00816ABA">
            <w:pPr>
              <w:jc w:val="both"/>
              <w:rPr>
                <w:rFonts w:cstheme="minorHAnsi"/>
                <w:lang w:val="en-US"/>
              </w:rPr>
            </w:pPr>
            <w:r w:rsidRPr="00D91DE4">
              <w:rPr>
                <w:rFonts w:cstheme="minorHAnsi"/>
                <w:lang w:val="en-US"/>
              </w:rPr>
              <w:t xml:space="preserve">Feedback, </w:t>
            </w:r>
            <w:proofErr w:type="spellStart"/>
            <w:r w:rsidRPr="00D91DE4">
              <w:rPr>
                <w:rFonts w:cstheme="minorHAnsi"/>
                <w:lang w:val="en-US"/>
              </w:rPr>
              <w:t>reflectie</w:t>
            </w:r>
            <w:proofErr w:type="spellEnd"/>
            <w:r w:rsidRPr="00D91DE4">
              <w:rPr>
                <w:rFonts w:cstheme="minorHAnsi"/>
                <w:lang w:val="en-US"/>
              </w:rPr>
              <w:t xml:space="preserve"> </w:t>
            </w:r>
            <w:proofErr w:type="spellStart"/>
            <w:r w:rsidRPr="00D91DE4">
              <w:rPr>
                <w:rFonts w:cstheme="minorHAnsi"/>
                <w:lang w:val="en-US"/>
              </w:rPr>
              <w:t>en</w:t>
            </w:r>
            <w:proofErr w:type="spellEnd"/>
            <w:r w:rsidRPr="00D91DE4">
              <w:rPr>
                <w:rFonts w:cstheme="minorHAnsi"/>
                <w:lang w:val="en-US"/>
              </w:rPr>
              <w:t xml:space="preserve"> </w:t>
            </w:r>
            <w:proofErr w:type="spellStart"/>
            <w:r w:rsidRPr="00D91DE4">
              <w:rPr>
                <w:rFonts w:cstheme="minorHAnsi"/>
                <w:lang w:val="en-US"/>
              </w:rPr>
              <w:t>groei</w:t>
            </w:r>
            <w:proofErr w:type="spellEnd"/>
            <w:r w:rsidRPr="00D91DE4">
              <w:rPr>
                <w:rFonts w:cstheme="minorHAnsi"/>
                <w:lang w:val="en-US"/>
              </w:rPr>
              <w:t xml:space="preserve"> </w:t>
            </w:r>
          </w:p>
        </w:tc>
      </w:tr>
      <w:tr w:rsidR="00816ABA" w:rsidRPr="00D91DE4" w14:paraId="610416EC" w14:textId="77777777" w:rsidTr="00E87AA6">
        <w:trPr>
          <w:jc w:val="center"/>
        </w:trPr>
        <w:tc>
          <w:tcPr>
            <w:tcW w:w="421" w:type="dxa"/>
          </w:tcPr>
          <w:p w14:paraId="531D53D1" w14:textId="77777777" w:rsidR="00816ABA" w:rsidRPr="00D91DE4" w:rsidRDefault="00816ABA" w:rsidP="00816ABA">
            <w:pPr>
              <w:jc w:val="both"/>
              <w:rPr>
                <w:rFonts w:cstheme="minorHAnsi"/>
                <w:b/>
                <w:bCs/>
              </w:rPr>
            </w:pPr>
            <w:r w:rsidRPr="00D91DE4">
              <w:rPr>
                <w:rFonts w:cstheme="minorHAnsi"/>
                <w:b/>
                <w:bCs/>
              </w:rPr>
              <w:t>5</w:t>
            </w:r>
          </w:p>
        </w:tc>
        <w:tc>
          <w:tcPr>
            <w:tcW w:w="3827" w:type="dxa"/>
          </w:tcPr>
          <w:p w14:paraId="27256799" w14:textId="77777777" w:rsidR="00816ABA" w:rsidRPr="00D91DE4" w:rsidRDefault="00816ABA" w:rsidP="00816ABA">
            <w:pPr>
              <w:jc w:val="both"/>
              <w:rPr>
                <w:rFonts w:cstheme="minorHAnsi"/>
              </w:rPr>
            </w:pPr>
            <w:r w:rsidRPr="00D91DE4">
              <w:rPr>
                <w:rFonts w:cstheme="minorHAnsi"/>
              </w:rPr>
              <w:t xml:space="preserve">Transfer naar de praktijk </w:t>
            </w:r>
          </w:p>
        </w:tc>
      </w:tr>
      <w:tr w:rsidR="00816ABA" w:rsidRPr="00D91DE4" w14:paraId="67439D71" w14:textId="77777777" w:rsidTr="00E87AA6">
        <w:trPr>
          <w:jc w:val="center"/>
        </w:trPr>
        <w:tc>
          <w:tcPr>
            <w:tcW w:w="421" w:type="dxa"/>
          </w:tcPr>
          <w:p w14:paraId="74F03A5E" w14:textId="77777777" w:rsidR="00816ABA" w:rsidRPr="00D91DE4" w:rsidRDefault="00816ABA" w:rsidP="00816ABA">
            <w:pPr>
              <w:jc w:val="both"/>
              <w:rPr>
                <w:rFonts w:cstheme="minorHAnsi"/>
                <w:b/>
                <w:bCs/>
              </w:rPr>
            </w:pPr>
            <w:r w:rsidRPr="00D91DE4">
              <w:rPr>
                <w:rFonts w:cstheme="minorHAnsi"/>
                <w:b/>
                <w:bCs/>
              </w:rPr>
              <w:t>6</w:t>
            </w:r>
          </w:p>
        </w:tc>
        <w:tc>
          <w:tcPr>
            <w:tcW w:w="3827" w:type="dxa"/>
          </w:tcPr>
          <w:p w14:paraId="3EFC11CC" w14:textId="77777777" w:rsidR="00816ABA" w:rsidRPr="00D91DE4" w:rsidRDefault="00816ABA" w:rsidP="00816ABA">
            <w:pPr>
              <w:jc w:val="both"/>
              <w:rPr>
                <w:rFonts w:cstheme="minorHAnsi"/>
              </w:rPr>
            </w:pPr>
            <w:r w:rsidRPr="00D91DE4">
              <w:rPr>
                <w:rFonts w:cstheme="minorHAnsi"/>
              </w:rPr>
              <w:t xml:space="preserve">Leeromgeving en trainer </w:t>
            </w:r>
          </w:p>
        </w:tc>
      </w:tr>
    </w:tbl>
    <w:p w14:paraId="27FBEC31" w14:textId="77777777" w:rsidR="00F831A2" w:rsidRPr="00D91DE4" w:rsidRDefault="00F831A2" w:rsidP="00F831A2">
      <w:pPr>
        <w:jc w:val="both"/>
        <w:rPr>
          <w:rFonts w:cstheme="minorHAnsi"/>
        </w:rPr>
      </w:pPr>
    </w:p>
    <w:p w14:paraId="17ABDDDF" w14:textId="77777777" w:rsidR="00457421" w:rsidRDefault="00457421">
      <w:pPr>
        <w:rPr>
          <w:rFonts w:eastAsiaTheme="majorEastAsia" w:cstheme="majorBidi"/>
          <w:b/>
          <w:color w:val="FDC900"/>
          <w:sz w:val="26"/>
          <w:szCs w:val="26"/>
        </w:rPr>
      </w:pPr>
      <w:r>
        <w:br w:type="page"/>
      </w:r>
    </w:p>
    <w:p w14:paraId="06A0DC1C" w14:textId="542D484E" w:rsidR="00F831A2" w:rsidRPr="00083197" w:rsidRDefault="00F831A2" w:rsidP="004E0F28">
      <w:pPr>
        <w:pStyle w:val="Kop2"/>
        <w:numPr>
          <w:ilvl w:val="1"/>
          <w:numId w:val="10"/>
        </w:numPr>
      </w:pPr>
      <w:bookmarkStart w:id="79" w:name="_Toc156825353"/>
      <w:r w:rsidRPr="00083197">
        <w:lastRenderedPageBreak/>
        <w:t>Effectmeting voor lerenden</w:t>
      </w:r>
      <w:bookmarkEnd w:id="79"/>
    </w:p>
    <w:p w14:paraId="1BDA1FC1" w14:textId="77777777" w:rsidR="00C81477" w:rsidRDefault="00C81477" w:rsidP="00F831A2"/>
    <w:p w14:paraId="6428DC83" w14:textId="1982215A" w:rsidR="00F831A2" w:rsidRPr="00D91DE4" w:rsidRDefault="00C81477" w:rsidP="00F831A2">
      <w:r>
        <w:t>Met betrekking tot de effectmeting voor lerenden, n</w:t>
      </w:r>
      <w:r w:rsidR="00F831A2" w:rsidRPr="00D91DE4">
        <w:t xml:space="preserve">eem </w:t>
      </w:r>
      <w:r>
        <w:t xml:space="preserve">aub </w:t>
      </w:r>
      <w:r w:rsidR="00F831A2" w:rsidRPr="00D91DE4">
        <w:t xml:space="preserve">onderstaande aandachtspunten mee: </w:t>
      </w:r>
    </w:p>
    <w:p w14:paraId="0EA06C3A" w14:textId="77777777" w:rsidR="00F831A2" w:rsidRPr="00D91DE4" w:rsidRDefault="00F831A2" w:rsidP="0023014C">
      <w:pPr>
        <w:pStyle w:val="Lijstalinea"/>
        <w:numPr>
          <w:ilvl w:val="0"/>
          <w:numId w:val="1"/>
        </w:numPr>
        <w:jc w:val="both"/>
        <w:rPr>
          <w:rFonts w:cstheme="minorHAnsi"/>
        </w:rPr>
      </w:pPr>
      <w:r w:rsidRPr="00D91DE4">
        <w:rPr>
          <w:rFonts w:cstheme="minorHAnsi"/>
          <w:b/>
          <w:bCs/>
        </w:rPr>
        <w:t>Kondig</w:t>
      </w:r>
      <w:r w:rsidRPr="00D91DE4">
        <w:rPr>
          <w:rFonts w:cstheme="minorHAnsi"/>
        </w:rPr>
        <w:t xml:space="preserve"> het afnemen van de bevraging </w:t>
      </w:r>
      <w:r w:rsidRPr="00D91DE4">
        <w:rPr>
          <w:rFonts w:cstheme="minorHAnsi"/>
          <w:b/>
          <w:bCs/>
        </w:rPr>
        <w:t>aan</w:t>
      </w:r>
      <w:r w:rsidRPr="00D91DE4">
        <w:rPr>
          <w:rFonts w:cstheme="minorHAnsi"/>
        </w:rPr>
        <w:t xml:space="preserve"> bij de start van de opleiding.</w:t>
      </w:r>
    </w:p>
    <w:p w14:paraId="3B64B05B" w14:textId="35097DAA" w:rsidR="00F831A2" w:rsidRPr="00D91DE4" w:rsidRDefault="00F831A2" w:rsidP="0023014C">
      <w:pPr>
        <w:pStyle w:val="Lijstalinea"/>
        <w:numPr>
          <w:ilvl w:val="0"/>
          <w:numId w:val="1"/>
        </w:numPr>
        <w:jc w:val="both"/>
        <w:rPr>
          <w:rFonts w:cstheme="minorHAnsi"/>
        </w:rPr>
      </w:pPr>
      <w:r w:rsidRPr="00D91DE4">
        <w:rPr>
          <w:rFonts w:cstheme="minorHAnsi"/>
          <w:b/>
          <w:bCs/>
        </w:rPr>
        <w:t>Voorzie</w:t>
      </w:r>
      <w:r w:rsidRPr="00D91DE4">
        <w:rPr>
          <w:rFonts w:cstheme="minorHAnsi"/>
        </w:rPr>
        <w:t xml:space="preserve"> voldoende </w:t>
      </w:r>
      <w:r w:rsidRPr="00D91DE4">
        <w:rPr>
          <w:rFonts w:cstheme="minorHAnsi"/>
          <w:b/>
          <w:bCs/>
        </w:rPr>
        <w:t>tijd</w:t>
      </w:r>
      <w:r w:rsidRPr="00D91DE4">
        <w:rPr>
          <w:rFonts w:cstheme="minorHAnsi"/>
        </w:rPr>
        <w:t xml:space="preserve"> aan het einde van de opleiding om de bevraging af te nemen (minstens 15 min.). Geef lerenden de tijd </w:t>
      </w:r>
      <w:r w:rsidRPr="00D91DE4">
        <w:rPr>
          <w:rFonts w:cstheme="minorHAnsi"/>
          <w:b/>
          <w:bCs/>
        </w:rPr>
        <w:t xml:space="preserve">tijdens </w:t>
      </w:r>
      <w:r w:rsidRPr="00D91DE4">
        <w:rPr>
          <w:rFonts w:cstheme="minorHAnsi"/>
        </w:rPr>
        <w:t xml:space="preserve">de opleiding, zo kun je lerenden stimuleren de bevraging in te vullen. </w:t>
      </w:r>
    </w:p>
    <w:p w14:paraId="20CE713F" w14:textId="77777777" w:rsidR="00F831A2" w:rsidRPr="00D91DE4" w:rsidRDefault="00F831A2" w:rsidP="0023014C">
      <w:pPr>
        <w:pStyle w:val="Lijstalinea"/>
        <w:numPr>
          <w:ilvl w:val="0"/>
          <w:numId w:val="1"/>
        </w:numPr>
        <w:jc w:val="both"/>
        <w:rPr>
          <w:rFonts w:cstheme="minorHAnsi"/>
        </w:rPr>
      </w:pPr>
      <w:r w:rsidRPr="00D91DE4">
        <w:rPr>
          <w:rFonts w:cstheme="minorHAnsi"/>
          <w:b/>
          <w:bCs/>
        </w:rPr>
        <w:t>Stimuleer lerenden om</w:t>
      </w:r>
      <w:r w:rsidRPr="00D91DE4">
        <w:rPr>
          <w:rFonts w:cstheme="minorHAnsi"/>
        </w:rPr>
        <w:t xml:space="preserve"> de scores die ze geven </w:t>
      </w:r>
      <w:r w:rsidRPr="00D91DE4">
        <w:rPr>
          <w:rFonts w:cstheme="minorHAnsi"/>
          <w:b/>
          <w:bCs/>
        </w:rPr>
        <w:t>te verantwoorden</w:t>
      </w:r>
      <w:r w:rsidRPr="00D91DE4">
        <w:rPr>
          <w:rFonts w:cstheme="minorHAnsi"/>
        </w:rPr>
        <w:t xml:space="preserve"> via het voorziene opmerkingenveld</w:t>
      </w:r>
      <w:r w:rsidRPr="00D91DE4">
        <w:rPr>
          <w:rFonts w:cstheme="minorHAnsi"/>
          <w:b/>
          <w:bCs/>
        </w:rPr>
        <w:t xml:space="preserve"> </w:t>
      </w:r>
      <w:r w:rsidRPr="00D91DE4">
        <w:rPr>
          <w:rFonts w:cstheme="minorHAnsi"/>
        </w:rPr>
        <w:t xml:space="preserve">per categorie. Op deze manier verzamel je niet enkel kwantitatieve, maar ook kwalitatieve feedback. </w:t>
      </w:r>
    </w:p>
    <w:p w14:paraId="321D320D" w14:textId="2CEEA146" w:rsidR="007762C9" w:rsidRPr="00457421" w:rsidRDefault="00F831A2" w:rsidP="0023014C">
      <w:pPr>
        <w:pStyle w:val="Lijstalinea"/>
        <w:numPr>
          <w:ilvl w:val="0"/>
          <w:numId w:val="1"/>
        </w:numPr>
        <w:jc w:val="both"/>
        <w:rPr>
          <w:rFonts w:cstheme="minorHAnsi"/>
        </w:rPr>
      </w:pPr>
      <w:r w:rsidRPr="00D91DE4">
        <w:rPr>
          <w:rFonts w:cstheme="minorHAnsi"/>
          <w:b/>
          <w:bCs/>
        </w:rPr>
        <w:t xml:space="preserve">De laatste vraag, </w:t>
      </w:r>
      <w:r w:rsidRPr="0007193E">
        <w:rPr>
          <w:rFonts w:cstheme="minorHAnsi"/>
        </w:rPr>
        <w:t>nl. “Op</w:t>
      </w:r>
      <w:r w:rsidRPr="00D91DE4">
        <w:rPr>
          <w:rFonts w:cstheme="minorHAnsi"/>
        </w:rPr>
        <w:t xml:space="preserve"> een schaal van 0 tot 10, hoe waarschijnlijk is het dat je deze opleiding zou aanbevelen aan een collega of vriend?” verwijst naar de Net Promotor Score. Een van de meest gebruikte KPI’s voor het meten van klanttevredenheid. Om de Net Promotor Score te berekenen trek je het percentage criticasters (mensen die een score tussen 0 en </w:t>
      </w:r>
      <w:r w:rsidR="00E87AA6">
        <w:rPr>
          <w:rFonts w:cstheme="minorHAnsi"/>
        </w:rPr>
        <w:t>5</w:t>
      </w:r>
      <w:r w:rsidRPr="00D91DE4">
        <w:rPr>
          <w:rFonts w:cstheme="minorHAnsi"/>
        </w:rPr>
        <w:t xml:space="preserve"> gaven) af van het percentage van promotors (mensen die een </w:t>
      </w:r>
      <w:r w:rsidR="007762C9">
        <w:rPr>
          <w:rFonts w:cstheme="minorHAnsi"/>
        </w:rPr>
        <w:t>8, 9</w:t>
      </w:r>
      <w:r w:rsidRPr="00D91DE4">
        <w:rPr>
          <w:rFonts w:cstheme="minorHAnsi"/>
        </w:rPr>
        <w:t xml:space="preserve"> of een 10 gaven). </w:t>
      </w:r>
      <w:r w:rsidRPr="00457421">
        <w:rPr>
          <w:rFonts w:cstheme="minorHAnsi"/>
        </w:rPr>
        <w:t xml:space="preserve">De antwoorden kun je als volgt interpreteren: </w:t>
      </w:r>
    </w:p>
    <w:p w14:paraId="37DBD91E" w14:textId="43A772A0" w:rsidR="00F831A2" w:rsidRPr="00D91DE4" w:rsidRDefault="007762C9" w:rsidP="00F831A2">
      <w:pPr>
        <w:ind w:left="360"/>
        <w:jc w:val="center"/>
        <w:rPr>
          <w:rFonts w:cstheme="minorHAnsi"/>
        </w:rPr>
      </w:pPr>
      <w:r w:rsidRPr="007762C9">
        <w:rPr>
          <w:rFonts w:cstheme="minorHAnsi"/>
          <w:noProof/>
        </w:rPr>
        <w:drawing>
          <wp:inline distT="0" distB="0" distL="0" distR="0" wp14:anchorId="09E54516" wp14:editId="2AFACC8E">
            <wp:extent cx="5758823" cy="2369213"/>
            <wp:effectExtent l="0" t="0" r="0" b="0"/>
            <wp:docPr id="283609921" name="Afbeelding 283609921" descr="Afbeelding met tekst, schermopname,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609921" name="Afbeelding 1" descr="Afbeelding met tekst, schermopname, ontwerp&#10;&#10;Automatisch gegenereerde beschrijving"/>
                    <pic:cNvPicPr/>
                  </pic:nvPicPr>
                  <pic:blipFill rotWithShape="1">
                    <a:blip r:embed="rId21"/>
                    <a:srcRect t="6077" b="7706"/>
                    <a:stretch/>
                  </pic:blipFill>
                  <pic:spPr bwMode="auto">
                    <a:xfrm>
                      <a:off x="0" y="0"/>
                      <a:ext cx="5759450" cy="2369471"/>
                    </a:xfrm>
                    <a:prstGeom prst="rect">
                      <a:avLst/>
                    </a:prstGeom>
                    <a:ln>
                      <a:noFill/>
                    </a:ln>
                    <a:extLst>
                      <a:ext uri="{53640926-AAD7-44D8-BBD7-CCE9431645EC}">
                        <a14:shadowObscured xmlns:a14="http://schemas.microsoft.com/office/drawing/2010/main"/>
                      </a:ext>
                    </a:extLst>
                  </pic:spPr>
                </pic:pic>
              </a:graphicData>
            </a:graphic>
          </wp:inline>
        </w:drawing>
      </w:r>
    </w:p>
    <w:p w14:paraId="23202E13" w14:textId="6A31CE9B" w:rsidR="007762C9" w:rsidRPr="00E87AA6" w:rsidRDefault="00F831A2" w:rsidP="0023014C">
      <w:pPr>
        <w:pStyle w:val="Lijstalinea"/>
        <w:numPr>
          <w:ilvl w:val="0"/>
          <w:numId w:val="1"/>
        </w:numPr>
        <w:jc w:val="both"/>
        <w:rPr>
          <w:rFonts w:cstheme="minorHAnsi"/>
          <w:u w:val="single"/>
        </w:rPr>
      </w:pPr>
      <w:r w:rsidRPr="00D91DE4">
        <w:rPr>
          <w:rFonts w:cstheme="minorHAnsi"/>
        </w:rPr>
        <w:t xml:space="preserve">Heb je grote wijzigingen aangebracht aan de opleiding en ben je benieuwd naar het effect? Zet dan de </w:t>
      </w:r>
      <w:r w:rsidRPr="00D91DE4">
        <w:rPr>
          <w:rFonts w:cstheme="minorHAnsi"/>
          <w:b/>
          <w:bCs/>
        </w:rPr>
        <w:t>full versie</w:t>
      </w:r>
      <w:r w:rsidRPr="00D91DE4">
        <w:rPr>
          <w:rFonts w:cstheme="minorHAnsi"/>
        </w:rPr>
        <w:t xml:space="preserve"> van de effectmeting in. Voor het afnemen van deze vragenlijst zul je meer tijd moeten voorzien, minstens 30 min. Indien mogelijk/nodig kun je deze </w:t>
      </w:r>
      <w:r w:rsidRPr="00D91DE4">
        <w:rPr>
          <w:rFonts w:cstheme="minorHAnsi"/>
          <w:i/>
          <w:iCs/>
        </w:rPr>
        <w:t>full</w:t>
      </w:r>
      <w:r w:rsidRPr="00D91DE4">
        <w:rPr>
          <w:rFonts w:cstheme="minorHAnsi"/>
        </w:rPr>
        <w:t xml:space="preserve"> versie nog aanvullen met een gesprek met enkele lerenden </w:t>
      </w:r>
      <w:r w:rsidR="00264B9F">
        <w:rPr>
          <w:rFonts w:cstheme="minorHAnsi"/>
        </w:rPr>
        <w:t xml:space="preserve">- </w:t>
      </w:r>
      <w:r w:rsidRPr="00D91DE4">
        <w:rPr>
          <w:rFonts w:cstheme="minorHAnsi"/>
        </w:rPr>
        <w:t>al dan niet in de vorm van een focusgroep</w:t>
      </w:r>
      <w:r w:rsidR="00264B9F">
        <w:rPr>
          <w:rFonts w:cstheme="minorHAnsi"/>
        </w:rPr>
        <w:t xml:space="preserve"> -</w:t>
      </w:r>
      <w:r w:rsidRPr="00D91DE4">
        <w:rPr>
          <w:rFonts w:cstheme="minorHAnsi"/>
        </w:rPr>
        <w:t xml:space="preserve"> om ook kwalitatieve feedback te verzamelen en dieper in te gaan op hun feedback. </w:t>
      </w:r>
    </w:p>
    <w:p w14:paraId="5F7060B1" w14:textId="77777777" w:rsidR="007762C9" w:rsidRPr="007762C9" w:rsidRDefault="007762C9" w:rsidP="007762C9">
      <w:pPr>
        <w:jc w:val="both"/>
        <w:rPr>
          <w:rFonts w:cstheme="minorHAnsi"/>
          <w:u w:val="single"/>
        </w:rPr>
      </w:pPr>
    </w:p>
    <w:p w14:paraId="307EE04A" w14:textId="77777777" w:rsidR="00457421" w:rsidRDefault="00457421">
      <w:pPr>
        <w:rPr>
          <w:rFonts w:eastAsiaTheme="majorEastAsia" w:cstheme="majorBidi"/>
          <w:b/>
          <w:color w:val="FDC900"/>
          <w:sz w:val="26"/>
          <w:szCs w:val="26"/>
        </w:rPr>
      </w:pPr>
      <w:r>
        <w:br w:type="page"/>
      </w:r>
    </w:p>
    <w:p w14:paraId="25EED683" w14:textId="4D465880" w:rsidR="00F831A2" w:rsidRPr="00083197" w:rsidRDefault="00F831A2" w:rsidP="004E0F28">
      <w:pPr>
        <w:pStyle w:val="Kop2"/>
        <w:numPr>
          <w:ilvl w:val="1"/>
          <w:numId w:val="10"/>
        </w:numPr>
      </w:pPr>
      <w:bookmarkStart w:id="80" w:name="_Toc156825354"/>
      <w:r w:rsidRPr="00083197">
        <w:lastRenderedPageBreak/>
        <w:t>Effectmeting voor de trainer</w:t>
      </w:r>
      <w:bookmarkEnd w:id="80"/>
    </w:p>
    <w:p w14:paraId="0FE95B07" w14:textId="77777777" w:rsidR="00C81477" w:rsidRDefault="00C81477" w:rsidP="00F831A2">
      <w:pPr>
        <w:jc w:val="both"/>
        <w:rPr>
          <w:rFonts w:cstheme="minorHAnsi"/>
        </w:rPr>
      </w:pPr>
    </w:p>
    <w:p w14:paraId="56A813AA" w14:textId="5BD1A3D7" w:rsidR="00F831A2" w:rsidRPr="00D91DE4" w:rsidRDefault="00C81477" w:rsidP="00F831A2">
      <w:pPr>
        <w:jc w:val="both"/>
        <w:rPr>
          <w:rFonts w:cstheme="minorHAnsi"/>
        </w:rPr>
      </w:pPr>
      <w:r>
        <w:rPr>
          <w:rFonts w:cstheme="minorHAnsi"/>
        </w:rPr>
        <w:t xml:space="preserve">We voorzien ook een afzonderlijke effectmeting voor de trainer. </w:t>
      </w:r>
      <w:r w:rsidR="00F831A2" w:rsidRPr="00D91DE4">
        <w:rPr>
          <w:rFonts w:cstheme="minorHAnsi"/>
        </w:rPr>
        <w:t xml:space="preserve">De bevraging voor de trainer kan op verschillende momenten worden ingezet: </w:t>
      </w:r>
    </w:p>
    <w:p w14:paraId="76C16158" w14:textId="3DC44624" w:rsidR="00F831A2" w:rsidRPr="00C81477" w:rsidRDefault="00F831A2" w:rsidP="00C81477">
      <w:pPr>
        <w:pStyle w:val="Lijstalinea"/>
        <w:numPr>
          <w:ilvl w:val="0"/>
          <w:numId w:val="2"/>
        </w:numPr>
        <w:jc w:val="both"/>
        <w:rPr>
          <w:rFonts w:cstheme="minorHAnsi"/>
        </w:rPr>
      </w:pPr>
      <w:r w:rsidRPr="00457421">
        <w:rPr>
          <w:rFonts w:cstheme="minorHAnsi"/>
          <w:b/>
          <w:bCs/>
        </w:rPr>
        <w:t>Preventief</w:t>
      </w:r>
      <w:r w:rsidRPr="00D91DE4">
        <w:rPr>
          <w:rFonts w:cstheme="minorHAnsi"/>
        </w:rPr>
        <w:t xml:space="preserve">: gebruik de vragenlijst als checklist om je voor te bereiden op het geven van de opleiding. Weeg de vragenlijst af tegenover je plan van aanpak en schaaf bij waar nodig. </w:t>
      </w:r>
    </w:p>
    <w:p w14:paraId="4EC40AD3" w14:textId="7A5613AA" w:rsidR="00E87AA6" w:rsidRPr="00E87AA6" w:rsidRDefault="00F831A2" w:rsidP="0023014C">
      <w:pPr>
        <w:pStyle w:val="Lijstalinea"/>
        <w:numPr>
          <w:ilvl w:val="0"/>
          <w:numId w:val="2"/>
        </w:numPr>
        <w:jc w:val="both"/>
        <w:rPr>
          <w:rFonts w:cstheme="minorHAnsi"/>
        </w:rPr>
      </w:pPr>
      <w:r w:rsidRPr="00457421">
        <w:rPr>
          <w:rFonts w:cstheme="minorHAnsi"/>
          <w:b/>
          <w:bCs/>
        </w:rPr>
        <w:t>Evaluatief</w:t>
      </w:r>
      <w:r w:rsidRPr="00D91DE4">
        <w:rPr>
          <w:rFonts w:cstheme="minorHAnsi"/>
        </w:rPr>
        <w:t xml:space="preserve">: vul de vragenlijst </w:t>
      </w:r>
      <w:r w:rsidR="00C81477">
        <w:rPr>
          <w:rFonts w:cstheme="minorHAnsi"/>
        </w:rPr>
        <w:t xml:space="preserve">als trainer </w:t>
      </w:r>
      <w:r w:rsidRPr="00D91DE4">
        <w:rPr>
          <w:rFonts w:cstheme="minorHAnsi"/>
        </w:rPr>
        <w:t xml:space="preserve">(zo snel als mogelijk) na de opleiding </w:t>
      </w:r>
      <w:r w:rsidR="00E87AA6" w:rsidRPr="00D91DE4">
        <w:rPr>
          <w:rFonts w:cstheme="minorHAnsi"/>
        </w:rPr>
        <w:t xml:space="preserve">in </w:t>
      </w:r>
      <w:r w:rsidRPr="00D91DE4">
        <w:rPr>
          <w:rFonts w:cstheme="minorHAnsi"/>
        </w:rPr>
        <w:t>en weeg jouw antwoorden per categorie af t</w:t>
      </w:r>
      <w:r w:rsidR="00894948">
        <w:rPr>
          <w:rFonts w:cstheme="minorHAnsi"/>
        </w:rPr>
        <w:t>.</w:t>
      </w:r>
      <w:r w:rsidRPr="00D91DE4">
        <w:rPr>
          <w:rFonts w:cstheme="minorHAnsi"/>
        </w:rPr>
        <w:t>o</w:t>
      </w:r>
      <w:r w:rsidR="00894948">
        <w:rPr>
          <w:rFonts w:cstheme="minorHAnsi"/>
        </w:rPr>
        <w:t>.</w:t>
      </w:r>
      <w:r w:rsidRPr="00D91DE4">
        <w:rPr>
          <w:rFonts w:cstheme="minorHAnsi"/>
        </w:rPr>
        <w:t>v</w:t>
      </w:r>
      <w:r w:rsidR="00894948">
        <w:rPr>
          <w:rFonts w:cstheme="minorHAnsi"/>
        </w:rPr>
        <w:t>.</w:t>
      </w:r>
      <w:r w:rsidRPr="00D91DE4">
        <w:rPr>
          <w:rFonts w:cstheme="minorHAnsi"/>
        </w:rPr>
        <w:t xml:space="preserve"> de antwoorden van de lerenden. </w:t>
      </w:r>
      <w:r>
        <w:rPr>
          <w:rFonts w:cstheme="minorHAnsi"/>
        </w:rPr>
        <w:t xml:space="preserve">Zijn er meerdere trainers, vul dan onafhankelijk van elkaar de effectmeting in en vergelijk jullie antwoorden en ervaringen. </w:t>
      </w:r>
    </w:p>
    <w:p w14:paraId="72FD3A37" w14:textId="77777777" w:rsidR="00C81477" w:rsidRDefault="00C81477" w:rsidP="00F831A2">
      <w:pPr>
        <w:jc w:val="both"/>
        <w:rPr>
          <w:rFonts w:cstheme="minorHAnsi"/>
        </w:rPr>
      </w:pPr>
    </w:p>
    <w:p w14:paraId="36DE7188" w14:textId="1397F979" w:rsidR="00F831A2" w:rsidRPr="00D91DE4" w:rsidRDefault="00F831A2" w:rsidP="00F831A2">
      <w:pPr>
        <w:jc w:val="both"/>
        <w:rPr>
          <w:rFonts w:cstheme="minorHAnsi"/>
        </w:rPr>
      </w:pPr>
      <w:r w:rsidRPr="00D91DE4">
        <w:rPr>
          <w:rFonts w:cstheme="minorHAnsi"/>
        </w:rPr>
        <w:t xml:space="preserve">Een algemeen aandachtspunt: </w:t>
      </w:r>
      <w:r w:rsidRPr="00D91DE4">
        <w:rPr>
          <w:rFonts w:cstheme="minorHAnsi"/>
          <w:b/>
          <w:bCs/>
        </w:rPr>
        <w:t>sta</w:t>
      </w:r>
      <w:r w:rsidR="00C81477">
        <w:rPr>
          <w:rFonts w:cstheme="minorHAnsi"/>
          <w:b/>
          <w:bCs/>
        </w:rPr>
        <w:t xml:space="preserve"> -</w:t>
      </w:r>
      <w:r w:rsidRPr="00D91DE4">
        <w:rPr>
          <w:rFonts w:cstheme="minorHAnsi"/>
          <w:b/>
          <w:bCs/>
        </w:rPr>
        <w:t xml:space="preserve"> na het afnemen van de effectmetingen</w:t>
      </w:r>
      <w:r w:rsidR="00C81477">
        <w:rPr>
          <w:rFonts w:cstheme="minorHAnsi"/>
          <w:b/>
          <w:bCs/>
        </w:rPr>
        <w:t xml:space="preserve"> - </w:t>
      </w:r>
      <w:r w:rsidRPr="00D91DE4">
        <w:rPr>
          <w:rFonts w:cstheme="minorHAnsi"/>
          <w:b/>
          <w:bCs/>
        </w:rPr>
        <w:t>stil bij mogelijke optimalisaties</w:t>
      </w:r>
      <w:r w:rsidRPr="00D91DE4">
        <w:rPr>
          <w:rFonts w:cstheme="minorHAnsi"/>
        </w:rPr>
        <w:t xml:space="preserve">. Evalueren om te evalueren heeft geen zin. Voorzie tijd om in te gaan op de resultaten en voer optimalisaties door.  </w:t>
      </w:r>
    </w:p>
    <w:p w14:paraId="75B26DD0" w14:textId="72A595DB" w:rsidR="002F0472" w:rsidRPr="00F82EE5" w:rsidRDefault="002F0472" w:rsidP="00F82EE5">
      <w:pPr>
        <w:rPr>
          <w:rFonts w:eastAsiaTheme="majorEastAsia" w:cstheme="minorHAnsi"/>
          <w:b/>
          <w:color w:val="13304C"/>
          <w:sz w:val="36"/>
          <w:szCs w:val="32"/>
        </w:rPr>
      </w:pPr>
      <w:r w:rsidRPr="00D91DE4">
        <w:rPr>
          <w:rFonts w:cstheme="minorHAnsi"/>
        </w:rPr>
        <w:br w:type="page"/>
      </w:r>
    </w:p>
    <w:p w14:paraId="7A8F916B" w14:textId="06937325" w:rsidR="00065FE8" w:rsidRPr="00D91DE4" w:rsidRDefault="00A47D30" w:rsidP="00083197">
      <w:pPr>
        <w:pStyle w:val="Kop1"/>
        <w:numPr>
          <w:ilvl w:val="0"/>
          <w:numId w:val="10"/>
        </w:numPr>
        <w:jc w:val="both"/>
        <w:rPr>
          <w:rFonts w:ascii="Avenir Next LT Pro" w:hAnsi="Avenir Next LT Pro" w:cstheme="minorHAnsi"/>
        </w:rPr>
      </w:pPr>
      <w:bookmarkStart w:id="81" w:name="_Toc137640762"/>
      <w:bookmarkStart w:id="82" w:name="_Toc156825355"/>
      <w:r>
        <w:rPr>
          <w:rFonts w:ascii="Avenir Next LT Pro" w:hAnsi="Avenir Next LT Pro" w:cstheme="minorHAnsi"/>
        </w:rPr>
        <w:lastRenderedPageBreak/>
        <w:t>B</w:t>
      </w:r>
      <w:r w:rsidR="00065FE8" w:rsidRPr="00D91DE4">
        <w:rPr>
          <w:rFonts w:ascii="Avenir Next LT Pro" w:hAnsi="Avenir Next LT Pro" w:cstheme="minorHAnsi"/>
        </w:rPr>
        <w:t>ijlages</w:t>
      </w:r>
      <w:bookmarkEnd w:id="81"/>
      <w:bookmarkEnd w:id="82"/>
    </w:p>
    <w:p w14:paraId="082793E2" w14:textId="77777777" w:rsidR="002F0472" w:rsidRPr="00D91DE4" w:rsidRDefault="002F0472" w:rsidP="002F0472">
      <w:pPr>
        <w:jc w:val="both"/>
      </w:pPr>
    </w:p>
    <w:p w14:paraId="2E54D1AE" w14:textId="626C855A" w:rsidR="008376F2" w:rsidRPr="00083197" w:rsidRDefault="00A23CCC" w:rsidP="00083197">
      <w:pPr>
        <w:pStyle w:val="Kop2"/>
      </w:pPr>
      <w:bookmarkStart w:id="83" w:name="_Toc137640763"/>
      <w:bookmarkStart w:id="84" w:name="_Toc156825356"/>
      <w:r>
        <w:t>8</w:t>
      </w:r>
      <w:r w:rsidR="00083197">
        <w:t xml:space="preserve">.1. </w:t>
      </w:r>
      <w:r w:rsidR="008376F2" w:rsidRPr="00A23CCC">
        <w:t>Effectmeting</w:t>
      </w:r>
      <w:bookmarkEnd w:id="83"/>
      <w:bookmarkEnd w:id="84"/>
      <w:r w:rsidR="008376F2" w:rsidRPr="00083197">
        <w:t xml:space="preserve"> </w:t>
      </w:r>
    </w:p>
    <w:p w14:paraId="197A56DE" w14:textId="77777777" w:rsidR="008376F2" w:rsidRPr="00D91DE4" w:rsidRDefault="008376F2" w:rsidP="002F0472">
      <w:pPr>
        <w:jc w:val="both"/>
        <w:rPr>
          <w:rFonts w:cstheme="minorHAnsi"/>
        </w:rPr>
      </w:pPr>
    </w:p>
    <w:p w14:paraId="0479A018" w14:textId="7C537818" w:rsidR="008376F2" w:rsidRPr="00083197" w:rsidRDefault="004E0F28" w:rsidP="00083197">
      <w:pPr>
        <w:pStyle w:val="Kop3"/>
      </w:pPr>
      <w:bookmarkStart w:id="85" w:name="_Toc137640764"/>
      <w:bookmarkStart w:id="86" w:name="_Toc156825357"/>
      <w:r>
        <w:t>8</w:t>
      </w:r>
      <w:r w:rsidR="00083197">
        <w:t xml:space="preserve">.1.1. </w:t>
      </w:r>
      <w:r w:rsidR="008376F2" w:rsidRPr="00083197">
        <w:t xml:space="preserve">Effectmeting in te vullen door de lerenden </w:t>
      </w:r>
      <w:r w:rsidR="00E11785" w:rsidRPr="00083197">
        <w:t>(full)</w:t>
      </w:r>
      <w:bookmarkEnd w:id="85"/>
      <w:bookmarkEnd w:id="86"/>
      <w:r w:rsidR="00E11785" w:rsidRPr="00083197">
        <w:t xml:space="preserve"> </w:t>
      </w:r>
    </w:p>
    <w:p w14:paraId="1F0C3A93" w14:textId="77777777" w:rsidR="00E11785" w:rsidRPr="00D91DE4" w:rsidRDefault="00E11785" w:rsidP="002F0472">
      <w:pPr>
        <w:jc w:val="both"/>
        <w:rPr>
          <w:rFonts w:cstheme="minorHAnsi"/>
        </w:rPr>
      </w:pPr>
    </w:p>
    <w:tbl>
      <w:tblPr>
        <w:tblStyle w:val="Tabelraster"/>
        <w:tblW w:w="0" w:type="auto"/>
        <w:tblLook w:val="04A0" w:firstRow="1" w:lastRow="0" w:firstColumn="1" w:lastColumn="0" w:noHBand="0" w:noVBand="1"/>
      </w:tblPr>
      <w:tblGrid>
        <w:gridCol w:w="7852"/>
        <w:gridCol w:w="1208"/>
      </w:tblGrid>
      <w:tr w:rsidR="001B0D5F" w:rsidRPr="00D91DE4" w14:paraId="689DA2BC" w14:textId="77777777" w:rsidTr="327ABF00">
        <w:tc>
          <w:tcPr>
            <w:tcW w:w="9060" w:type="dxa"/>
            <w:gridSpan w:val="2"/>
            <w:shd w:val="clear" w:color="auto" w:fill="auto"/>
          </w:tcPr>
          <w:p w14:paraId="421B73AE" w14:textId="32E5402C" w:rsidR="001B0D5F" w:rsidRPr="00D91DE4" w:rsidRDefault="001B0D5F" w:rsidP="0083587D">
            <w:bookmarkStart w:id="87" w:name="_Toc137640765"/>
            <w:r w:rsidRPr="00D91DE4">
              <w:t>Dankjewel voor je deelname aan deze opleiding. We vinden het belangrijk om onze opleiding voortdurend te optimaliseren, daarom zijn we zeer benieuwd naar jouw feedback!</w:t>
            </w:r>
            <w:bookmarkEnd w:id="87"/>
            <w:r w:rsidRPr="00D91DE4">
              <w:t xml:space="preserve"> </w:t>
            </w:r>
          </w:p>
          <w:p w14:paraId="0EE4EFBE" w14:textId="77777777" w:rsidR="001B0D5F" w:rsidRPr="00D91DE4" w:rsidRDefault="001B0D5F" w:rsidP="0083587D"/>
          <w:p w14:paraId="6B641B5B" w14:textId="77777777" w:rsidR="0083587D" w:rsidRPr="00D91DE4" w:rsidRDefault="001B0D5F" w:rsidP="0083587D">
            <w:r w:rsidRPr="00D91DE4">
              <w:t>De bevraging bestaat uit twee delen</w:t>
            </w:r>
            <w:r w:rsidR="0083587D" w:rsidRPr="00D91DE4">
              <w:t>:</w:t>
            </w:r>
          </w:p>
          <w:p w14:paraId="67350B1F" w14:textId="46454B3C" w:rsidR="001B0D5F" w:rsidRPr="00D91DE4" w:rsidRDefault="001B0D5F" w:rsidP="0083587D">
            <w:r w:rsidRPr="00D91DE4">
              <w:t xml:space="preserve"> </w:t>
            </w:r>
          </w:p>
          <w:p w14:paraId="3231B70C" w14:textId="4CAFF9AB" w:rsidR="001B0D5F" w:rsidRPr="00D91DE4" w:rsidRDefault="001B0D5F" w:rsidP="0023014C">
            <w:pPr>
              <w:pStyle w:val="Lijstalinea"/>
              <w:numPr>
                <w:ilvl w:val="0"/>
                <w:numId w:val="5"/>
              </w:numPr>
              <w:rPr>
                <w:b/>
                <w:bCs/>
              </w:rPr>
            </w:pPr>
            <w:r w:rsidRPr="00D91DE4">
              <w:rPr>
                <w:b/>
                <w:bCs/>
              </w:rPr>
              <w:t xml:space="preserve">Enkele stellingen opgedeeld in 6 categorieën: </w:t>
            </w:r>
          </w:p>
          <w:p w14:paraId="38482339" w14:textId="77777777" w:rsidR="001B0D5F" w:rsidRPr="00D91DE4" w:rsidRDefault="001B0D5F" w:rsidP="0083587D"/>
          <w:tbl>
            <w:tblPr>
              <w:tblStyle w:val="Tabelraster"/>
              <w:tblW w:w="0" w:type="auto"/>
              <w:jc w:val="center"/>
              <w:tblLook w:val="04A0" w:firstRow="1" w:lastRow="0" w:firstColumn="1" w:lastColumn="0" w:noHBand="0" w:noVBand="1"/>
            </w:tblPr>
            <w:tblGrid>
              <w:gridCol w:w="421"/>
              <w:gridCol w:w="5456"/>
            </w:tblGrid>
            <w:tr w:rsidR="001B0D5F" w:rsidRPr="00D91DE4" w14:paraId="639B2F12" w14:textId="77777777">
              <w:trPr>
                <w:jc w:val="center"/>
              </w:trPr>
              <w:tc>
                <w:tcPr>
                  <w:tcW w:w="421" w:type="dxa"/>
                </w:tcPr>
                <w:p w14:paraId="427C0FB5" w14:textId="77777777" w:rsidR="001B0D5F" w:rsidRPr="00D91DE4" w:rsidRDefault="001B0D5F" w:rsidP="0083587D">
                  <w:pPr>
                    <w:rPr>
                      <w:sz w:val="20"/>
                      <w:szCs w:val="20"/>
                    </w:rPr>
                  </w:pPr>
                  <w:r w:rsidRPr="00D91DE4">
                    <w:rPr>
                      <w:sz w:val="20"/>
                      <w:szCs w:val="20"/>
                    </w:rPr>
                    <w:t>1</w:t>
                  </w:r>
                </w:p>
              </w:tc>
              <w:tc>
                <w:tcPr>
                  <w:tcW w:w="5456" w:type="dxa"/>
                </w:tcPr>
                <w:p w14:paraId="2C736FF7" w14:textId="77777777" w:rsidR="001B0D5F" w:rsidRPr="00D91DE4" w:rsidRDefault="001B0D5F" w:rsidP="0083587D">
                  <w:pPr>
                    <w:rPr>
                      <w:sz w:val="20"/>
                      <w:szCs w:val="20"/>
                    </w:rPr>
                  </w:pPr>
                  <w:r w:rsidRPr="00D91DE4">
                    <w:rPr>
                      <w:sz w:val="20"/>
                      <w:szCs w:val="20"/>
                    </w:rPr>
                    <w:t>Mijn beginsituatie en doelen</w:t>
                  </w:r>
                </w:p>
              </w:tc>
            </w:tr>
            <w:tr w:rsidR="00816ABA" w:rsidRPr="00D91DE4" w14:paraId="2486FA66" w14:textId="77777777">
              <w:trPr>
                <w:jc w:val="center"/>
              </w:trPr>
              <w:tc>
                <w:tcPr>
                  <w:tcW w:w="421" w:type="dxa"/>
                </w:tcPr>
                <w:p w14:paraId="5369A54C" w14:textId="0C5418E0" w:rsidR="00816ABA" w:rsidRPr="00D91DE4" w:rsidRDefault="00816ABA" w:rsidP="00816ABA">
                  <w:pPr>
                    <w:rPr>
                      <w:sz w:val="20"/>
                      <w:szCs w:val="20"/>
                    </w:rPr>
                  </w:pPr>
                  <w:r>
                    <w:rPr>
                      <w:sz w:val="20"/>
                      <w:szCs w:val="20"/>
                    </w:rPr>
                    <w:t>2</w:t>
                  </w:r>
                </w:p>
              </w:tc>
              <w:tc>
                <w:tcPr>
                  <w:tcW w:w="5456" w:type="dxa"/>
                </w:tcPr>
                <w:p w14:paraId="16F733B2" w14:textId="68D9E4C4" w:rsidR="00816ABA" w:rsidRPr="00D91DE4" w:rsidRDefault="00816ABA" w:rsidP="00816ABA">
                  <w:pPr>
                    <w:rPr>
                      <w:sz w:val="20"/>
                      <w:szCs w:val="20"/>
                    </w:rPr>
                  </w:pPr>
                  <w:r w:rsidRPr="00D91DE4">
                    <w:rPr>
                      <w:sz w:val="20"/>
                      <w:szCs w:val="20"/>
                    </w:rPr>
                    <w:t xml:space="preserve">Leervormen en leermaterialen </w:t>
                  </w:r>
                </w:p>
              </w:tc>
            </w:tr>
            <w:tr w:rsidR="00816ABA" w:rsidRPr="00D91DE4" w14:paraId="27E87D68" w14:textId="77777777">
              <w:trPr>
                <w:jc w:val="center"/>
              </w:trPr>
              <w:tc>
                <w:tcPr>
                  <w:tcW w:w="421" w:type="dxa"/>
                </w:tcPr>
                <w:p w14:paraId="7FB36F37" w14:textId="061ABA21" w:rsidR="00816ABA" w:rsidRPr="00D91DE4" w:rsidRDefault="00816ABA" w:rsidP="00816ABA">
                  <w:pPr>
                    <w:rPr>
                      <w:sz w:val="20"/>
                      <w:szCs w:val="20"/>
                    </w:rPr>
                  </w:pPr>
                  <w:r>
                    <w:rPr>
                      <w:sz w:val="20"/>
                      <w:szCs w:val="20"/>
                    </w:rPr>
                    <w:t>3</w:t>
                  </w:r>
                </w:p>
              </w:tc>
              <w:tc>
                <w:tcPr>
                  <w:tcW w:w="5456" w:type="dxa"/>
                </w:tcPr>
                <w:p w14:paraId="21BE9861" w14:textId="4B54A5FC" w:rsidR="00816ABA" w:rsidRPr="00D91DE4" w:rsidRDefault="00816ABA" w:rsidP="00816ABA">
                  <w:pPr>
                    <w:rPr>
                      <w:sz w:val="20"/>
                      <w:szCs w:val="20"/>
                    </w:rPr>
                  </w:pPr>
                  <w:r w:rsidRPr="00D91DE4">
                    <w:rPr>
                      <w:sz w:val="20"/>
                      <w:szCs w:val="20"/>
                    </w:rPr>
                    <w:t xml:space="preserve">Samenwerking en activering </w:t>
                  </w:r>
                </w:p>
              </w:tc>
            </w:tr>
            <w:tr w:rsidR="00816ABA" w:rsidRPr="00D91DE4" w14:paraId="1C9F0C38" w14:textId="77777777">
              <w:trPr>
                <w:jc w:val="center"/>
              </w:trPr>
              <w:tc>
                <w:tcPr>
                  <w:tcW w:w="421" w:type="dxa"/>
                </w:tcPr>
                <w:p w14:paraId="376EB4FF" w14:textId="77777777" w:rsidR="00816ABA" w:rsidRPr="00D91DE4" w:rsidRDefault="00816ABA" w:rsidP="00816ABA">
                  <w:pPr>
                    <w:rPr>
                      <w:sz w:val="20"/>
                      <w:szCs w:val="20"/>
                    </w:rPr>
                  </w:pPr>
                  <w:r w:rsidRPr="00D91DE4">
                    <w:rPr>
                      <w:sz w:val="20"/>
                      <w:szCs w:val="20"/>
                    </w:rPr>
                    <w:t>4</w:t>
                  </w:r>
                </w:p>
              </w:tc>
              <w:tc>
                <w:tcPr>
                  <w:tcW w:w="5456" w:type="dxa"/>
                </w:tcPr>
                <w:p w14:paraId="2D226C3C" w14:textId="77777777" w:rsidR="00816ABA" w:rsidRPr="00D91DE4" w:rsidRDefault="00816ABA" w:rsidP="00816ABA">
                  <w:pPr>
                    <w:rPr>
                      <w:sz w:val="20"/>
                      <w:szCs w:val="20"/>
                    </w:rPr>
                  </w:pPr>
                  <w:r w:rsidRPr="00D91DE4">
                    <w:rPr>
                      <w:sz w:val="20"/>
                      <w:szCs w:val="20"/>
                    </w:rPr>
                    <w:t xml:space="preserve">Feedback, reflectie en groei </w:t>
                  </w:r>
                </w:p>
              </w:tc>
            </w:tr>
            <w:tr w:rsidR="00816ABA" w:rsidRPr="00D91DE4" w14:paraId="3975F1B6" w14:textId="77777777">
              <w:trPr>
                <w:jc w:val="center"/>
              </w:trPr>
              <w:tc>
                <w:tcPr>
                  <w:tcW w:w="421" w:type="dxa"/>
                </w:tcPr>
                <w:p w14:paraId="1CA492B1" w14:textId="77777777" w:rsidR="00816ABA" w:rsidRPr="00D91DE4" w:rsidRDefault="00816ABA" w:rsidP="00816ABA">
                  <w:pPr>
                    <w:rPr>
                      <w:sz w:val="20"/>
                      <w:szCs w:val="20"/>
                    </w:rPr>
                  </w:pPr>
                  <w:r w:rsidRPr="00D91DE4">
                    <w:rPr>
                      <w:sz w:val="20"/>
                      <w:szCs w:val="20"/>
                    </w:rPr>
                    <w:t>5</w:t>
                  </w:r>
                </w:p>
              </w:tc>
              <w:tc>
                <w:tcPr>
                  <w:tcW w:w="5456" w:type="dxa"/>
                </w:tcPr>
                <w:p w14:paraId="709C5BAD" w14:textId="77777777" w:rsidR="00816ABA" w:rsidRPr="00D91DE4" w:rsidRDefault="00816ABA" w:rsidP="00816ABA">
                  <w:pPr>
                    <w:rPr>
                      <w:sz w:val="20"/>
                      <w:szCs w:val="20"/>
                    </w:rPr>
                  </w:pPr>
                  <w:r w:rsidRPr="00D91DE4">
                    <w:rPr>
                      <w:sz w:val="20"/>
                      <w:szCs w:val="20"/>
                    </w:rPr>
                    <w:t xml:space="preserve">Transfer naar de praktijk </w:t>
                  </w:r>
                </w:p>
              </w:tc>
            </w:tr>
            <w:tr w:rsidR="00816ABA" w:rsidRPr="00D91DE4" w14:paraId="243F7DC4" w14:textId="77777777">
              <w:trPr>
                <w:jc w:val="center"/>
              </w:trPr>
              <w:tc>
                <w:tcPr>
                  <w:tcW w:w="421" w:type="dxa"/>
                </w:tcPr>
                <w:p w14:paraId="7CC6A250" w14:textId="77777777" w:rsidR="00816ABA" w:rsidRPr="00D91DE4" w:rsidRDefault="00816ABA" w:rsidP="00816ABA">
                  <w:pPr>
                    <w:rPr>
                      <w:sz w:val="20"/>
                      <w:szCs w:val="20"/>
                    </w:rPr>
                  </w:pPr>
                  <w:r w:rsidRPr="00D91DE4">
                    <w:rPr>
                      <w:sz w:val="20"/>
                      <w:szCs w:val="20"/>
                    </w:rPr>
                    <w:t>6</w:t>
                  </w:r>
                </w:p>
              </w:tc>
              <w:tc>
                <w:tcPr>
                  <w:tcW w:w="5456" w:type="dxa"/>
                </w:tcPr>
                <w:p w14:paraId="6B4DD70A" w14:textId="77777777" w:rsidR="00816ABA" w:rsidRPr="00D91DE4" w:rsidRDefault="00816ABA" w:rsidP="00816ABA">
                  <w:pPr>
                    <w:rPr>
                      <w:sz w:val="20"/>
                      <w:szCs w:val="20"/>
                    </w:rPr>
                  </w:pPr>
                  <w:r w:rsidRPr="00D91DE4">
                    <w:rPr>
                      <w:sz w:val="20"/>
                      <w:szCs w:val="20"/>
                    </w:rPr>
                    <w:t xml:space="preserve">Leeromgeving en trainer </w:t>
                  </w:r>
                </w:p>
              </w:tc>
            </w:tr>
          </w:tbl>
          <w:p w14:paraId="32C887AB" w14:textId="77777777" w:rsidR="001B0D5F" w:rsidRPr="00D91DE4" w:rsidRDefault="001B0D5F" w:rsidP="0083587D"/>
          <w:p w14:paraId="04E60826" w14:textId="77777777" w:rsidR="001B0D5F" w:rsidRPr="00D91DE4" w:rsidRDefault="001B0D5F" w:rsidP="0083587D">
            <w:pPr>
              <w:ind w:left="708"/>
            </w:pPr>
            <w:r w:rsidRPr="00D91DE4">
              <w:t xml:space="preserve">Gelieve elke stelling een score tussen 1 en 4 te geven </w:t>
            </w:r>
          </w:p>
          <w:p w14:paraId="07D33BD3" w14:textId="77777777" w:rsidR="001B0D5F" w:rsidRPr="00D91DE4" w:rsidRDefault="001B0D5F" w:rsidP="0083587D"/>
          <w:tbl>
            <w:tblPr>
              <w:tblStyle w:val="Tabelraster"/>
              <w:tblW w:w="0" w:type="auto"/>
              <w:jc w:val="center"/>
              <w:tblLook w:val="04A0" w:firstRow="1" w:lastRow="0" w:firstColumn="1" w:lastColumn="0" w:noHBand="0" w:noVBand="1"/>
            </w:tblPr>
            <w:tblGrid>
              <w:gridCol w:w="421"/>
              <w:gridCol w:w="5456"/>
            </w:tblGrid>
            <w:tr w:rsidR="001B0D5F" w:rsidRPr="00D91DE4" w14:paraId="2390FEC4" w14:textId="77777777">
              <w:trPr>
                <w:jc w:val="center"/>
              </w:trPr>
              <w:tc>
                <w:tcPr>
                  <w:tcW w:w="421" w:type="dxa"/>
                </w:tcPr>
                <w:p w14:paraId="4DAAD2F6" w14:textId="77777777" w:rsidR="001B0D5F" w:rsidRPr="00D91DE4" w:rsidRDefault="001B0D5F" w:rsidP="0083587D">
                  <w:pPr>
                    <w:rPr>
                      <w:sz w:val="20"/>
                      <w:szCs w:val="20"/>
                    </w:rPr>
                  </w:pPr>
                  <w:r w:rsidRPr="00D91DE4">
                    <w:rPr>
                      <w:sz w:val="20"/>
                      <w:szCs w:val="20"/>
                    </w:rPr>
                    <w:t>1</w:t>
                  </w:r>
                </w:p>
              </w:tc>
              <w:tc>
                <w:tcPr>
                  <w:tcW w:w="5456" w:type="dxa"/>
                </w:tcPr>
                <w:p w14:paraId="2D6C01E2" w14:textId="35E8AC02" w:rsidR="001B0D5F" w:rsidRPr="00D91DE4" w:rsidRDefault="007762C9" w:rsidP="0083587D">
                  <w:pPr>
                    <w:rPr>
                      <w:sz w:val="20"/>
                      <w:szCs w:val="20"/>
                    </w:rPr>
                  </w:pPr>
                  <w:r>
                    <w:rPr>
                      <w:sz w:val="20"/>
                      <w:szCs w:val="20"/>
                    </w:rPr>
                    <w:t>H</w:t>
                  </w:r>
                  <w:r w:rsidR="001B0D5F" w:rsidRPr="00D91DE4">
                    <w:rPr>
                      <w:sz w:val="20"/>
                      <w:szCs w:val="20"/>
                    </w:rPr>
                    <w:t>elemaal niet akkoord (dit gebeurde niet)</w:t>
                  </w:r>
                </w:p>
              </w:tc>
            </w:tr>
            <w:tr w:rsidR="001B0D5F" w:rsidRPr="00D91DE4" w14:paraId="1EC5304A" w14:textId="77777777">
              <w:trPr>
                <w:jc w:val="center"/>
              </w:trPr>
              <w:tc>
                <w:tcPr>
                  <w:tcW w:w="421" w:type="dxa"/>
                </w:tcPr>
                <w:p w14:paraId="0C8A5982" w14:textId="77777777" w:rsidR="001B0D5F" w:rsidRPr="00D91DE4" w:rsidRDefault="001B0D5F" w:rsidP="0083587D">
                  <w:pPr>
                    <w:rPr>
                      <w:sz w:val="20"/>
                      <w:szCs w:val="20"/>
                    </w:rPr>
                  </w:pPr>
                  <w:r w:rsidRPr="00D91DE4">
                    <w:rPr>
                      <w:sz w:val="20"/>
                      <w:szCs w:val="20"/>
                    </w:rPr>
                    <w:t>2</w:t>
                  </w:r>
                </w:p>
              </w:tc>
              <w:tc>
                <w:tcPr>
                  <w:tcW w:w="5456" w:type="dxa"/>
                </w:tcPr>
                <w:p w14:paraId="32987B76" w14:textId="1885DC32" w:rsidR="001B0D5F" w:rsidRPr="00D91DE4" w:rsidRDefault="007762C9" w:rsidP="0083587D">
                  <w:pPr>
                    <w:rPr>
                      <w:sz w:val="20"/>
                      <w:szCs w:val="20"/>
                    </w:rPr>
                  </w:pPr>
                  <w:r>
                    <w:rPr>
                      <w:sz w:val="20"/>
                      <w:szCs w:val="20"/>
                    </w:rPr>
                    <w:t>Ni</w:t>
                  </w:r>
                  <w:r w:rsidR="001B0D5F" w:rsidRPr="00D91DE4">
                    <w:rPr>
                      <w:sz w:val="20"/>
                      <w:szCs w:val="20"/>
                    </w:rPr>
                    <w:t xml:space="preserve">et akkoord (ik zie meer verbeterpunten dan positieve punten) </w:t>
                  </w:r>
                </w:p>
              </w:tc>
            </w:tr>
            <w:tr w:rsidR="001B0D5F" w:rsidRPr="00D91DE4" w14:paraId="2338B610" w14:textId="77777777">
              <w:trPr>
                <w:jc w:val="center"/>
              </w:trPr>
              <w:tc>
                <w:tcPr>
                  <w:tcW w:w="421" w:type="dxa"/>
                </w:tcPr>
                <w:p w14:paraId="0DDA593B" w14:textId="77777777" w:rsidR="001B0D5F" w:rsidRPr="00D91DE4" w:rsidRDefault="001B0D5F" w:rsidP="0083587D">
                  <w:pPr>
                    <w:rPr>
                      <w:sz w:val="20"/>
                      <w:szCs w:val="20"/>
                    </w:rPr>
                  </w:pPr>
                  <w:r w:rsidRPr="00D91DE4">
                    <w:rPr>
                      <w:sz w:val="20"/>
                      <w:szCs w:val="20"/>
                    </w:rPr>
                    <w:t>3</w:t>
                  </w:r>
                </w:p>
              </w:tc>
              <w:tc>
                <w:tcPr>
                  <w:tcW w:w="5456" w:type="dxa"/>
                </w:tcPr>
                <w:p w14:paraId="0C9DF7D1" w14:textId="2B12D98F" w:rsidR="001B0D5F" w:rsidRPr="00D91DE4" w:rsidRDefault="007762C9" w:rsidP="0083587D">
                  <w:pPr>
                    <w:rPr>
                      <w:sz w:val="20"/>
                      <w:szCs w:val="20"/>
                    </w:rPr>
                  </w:pPr>
                  <w:r>
                    <w:rPr>
                      <w:sz w:val="20"/>
                      <w:szCs w:val="20"/>
                    </w:rPr>
                    <w:t>A</w:t>
                  </w:r>
                  <w:r w:rsidR="001B0D5F" w:rsidRPr="00D91DE4">
                    <w:rPr>
                      <w:sz w:val="20"/>
                      <w:szCs w:val="20"/>
                    </w:rPr>
                    <w:t xml:space="preserve">kkoord (het is goed, maar ik zie nog enkele verbeterpunten) </w:t>
                  </w:r>
                </w:p>
              </w:tc>
            </w:tr>
            <w:tr w:rsidR="001B0D5F" w:rsidRPr="00D91DE4" w14:paraId="7E5B39A0" w14:textId="77777777">
              <w:trPr>
                <w:jc w:val="center"/>
              </w:trPr>
              <w:tc>
                <w:tcPr>
                  <w:tcW w:w="421" w:type="dxa"/>
                </w:tcPr>
                <w:p w14:paraId="51AD52F0" w14:textId="77777777" w:rsidR="001B0D5F" w:rsidRPr="00D91DE4" w:rsidRDefault="001B0D5F" w:rsidP="0083587D">
                  <w:pPr>
                    <w:rPr>
                      <w:sz w:val="20"/>
                      <w:szCs w:val="20"/>
                    </w:rPr>
                  </w:pPr>
                  <w:r w:rsidRPr="00D91DE4">
                    <w:rPr>
                      <w:sz w:val="20"/>
                      <w:szCs w:val="20"/>
                    </w:rPr>
                    <w:t>4</w:t>
                  </w:r>
                </w:p>
              </w:tc>
              <w:tc>
                <w:tcPr>
                  <w:tcW w:w="5456" w:type="dxa"/>
                </w:tcPr>
                <w:p w14:paraId="015393D6" w14:textId="2F05103F" w:rsidR="001B0D5F" w:rsidRPr="00D91DE4" w:rsidRDefault="007762C9" w:rsidP="0083587D">
                  <w:pPr>
                    <w:rPr>
                      <w:sz w:val="20"/>
                      <w:szCs w:val="20"/>
                    </w:rPr>
                  </w:pPr>
                  <w:r>
                    <w:rPr>
                      <w:sz w:val="20"/>
                      <w:szCs w:val="20"/>
                    </w:rPr>
                    <w:t>H</w:t>
                  </w:r>
                  <w:r w:rsidR="001B0D5F" w:rsidRPr="00D91DE4">
                    <w:rPr>
                      <w:sz w:val="20"/>
                      <w:szCs w:val="20"/>
                    </w:rPr>
                    <w:t xml:space="preserve">elemaal akkoord (perfect, ik weet zelf niet onmiddellijk hoe dit nog beter kan) </w:t>
                  </w:r>
                </w:p>
              </w:tc>
            </w:tr>
          </w:tbl>
          <w:p w14:paraId="6B77F11D" w14:textId="77777777" w:rsidR="001B0D5F" w:rsidRPr="00D91DE4" w:rsidRDefault="001B0D5F" w:rsidP="0083587D"/>
          <w:p w14:paraId="3E0FF2E5" w14:textId="3E36F1A8" w:rsidR="001B0D5F" w:rsidRPr="00D91DE4" w:rsidRDefault="001B0D5F" w:rsidP="0023014C">
            <w:pPr>
              <w:pStyle w:val="Lijstalinea"/>
              <w:numPr>
                <w:ilvl w:val="0"/>
                <w:numId w:val="5"/>
              </w:numPr>
              <w:rPr>
                <w:b/>
                <w:bCs/>
              </w:rPr>
            </w:pPr>
            <w:r w:rsidRPr="00D91DE4">
              <w:rPr>
                <w:b/>
                <w:bCs/>
              </w:rPr>
              <w:t>Reflectie op wat je geleerd hebt</w:t>
            </w:r>
          </w:p>
          <w:p w14:paraId="1709FA91" w14:textId="77777777" w:rsidR="001B0D5F" w:rsidRPr="00D91DE4" w:rsidRDefault="001B0D5F" w:rsidP="0083587D"/>
          <w:p w14:paraId="52097F31" w14:textId="77777777" w:rsidR="001B0D5F" w:rsidRPr="00457421" w:rsidRDefault="001B0D5F" w:rsidP="0083587D">
            <w:pPr>
              <w:rPr>
                <w:sz w:val="16"/>
                <w:szCs w:val="16"/>
              </w:rPr>
            </w:pPr>
            <w:r w:rsidRPr="00457421">
              <w:rPr>
                <w:sz w:val="16"/>
                <w:szCs w:val="16"/>
              </w:rPr>
              <w:t xml:space="preserve">Met het woord “opleiding” wordt het gehele leertraject bedoeld, inclusief de tussentijdse (online) leermomenten. </w:t>
            </w:r>
          </w:p>
          <w:p w14:paraId="76ECDCFC" w14:textId="77777777" w:rsidR="001B0D5F" w:rsidRPr="00D91DE4" w:rsidRDefault="001B0D5F" w:rsidP="0083587D"/>
          <w:p w14:paraId="77E6B43E" w14:textId="77777777" w:rsidR="001B0D5F" w:rsidRPr="00D91DE4" w:rsidRDefault="001B0D5F" w:rsidP="002F0472">
            <w:pPr>
              <w:jc w:val="both"/>
              <w:rPr>
                <w:rFonts w:cstheme="minorHAnsi"/>
                <w:b/>
                <w:bCs/>
                <w:sz w:val="2"/>
                <w:szCs w:val="2"/>
              </w:rPr>
            </w:pPr>
          </w:p>
        </w:tc>
      </w:tr>
      <w:tr w:rsidR="001B0D5F" w:rsidRPr="00D91DE4" w14:paraId="11501A4A" w14:textId="77777777" w:rsidTr="327ABF00">
        <w:tc>
          <w:tcPr>
            <w:tcW w:w="9060" w:type="dxa"/>
            <w:gridSpan w:val="2"/>
            <w:shd w:val="clear" w:color="auto" w:fill="13304C"/>
          </w:tcPr>
          <w:p w14:paraId="09D0260B" w14:textId="3BABA169" w:rsidR="001B0D5F" w:rsidRPr="00D91DE4" w:rsidRDefault="001B0D5F" w:rsidP="0080396D">
            <w:pPr>
              <w:spacing w:before="80" w:after="80"/>
              <w:jc w:val="center"/>
              <w:rPr>
                <w:rFonts w:cstheme="minorHAnsi"/>
                <w:b/>
                <w:bCs/>
              </w:rPr>
            </w:pPr>
            <w:r w:rsidRPr="00D91DE4">
              <w:rPr>
                <w:rFonts w:cstheme="minorHAnsi"/>
                <w:b/>
                <w:bCs/>
              </w:rPr>
              <w:t>DEEL 1: Stellingen</w:t>
            </w:r>
          </w:p>
        </w:tc>
      </w:tr>
      <w:tr w:rsidR="001B0D5F" w:rsidRPr="00D91DE4" w14:paraId="7668C046" w14:textId="77777777" w:rsidTr="327ABF00">
        <w:tc>
          <w:tcPr>
            <w:tcW w:w="9060" w:type="dxa"/>
            <w:gridSpan w:val="2"/>
            <w:shd w:val="clear" w:color="auto" w:fill="FDC900"/>
          </w:tcPr>
          <w:p w14:paraId="0278FC03" w14:textId="77777777" w:rsidR="001B0D5F" w:rsidRPr="00D91DE4" w:rsidRDefault="001B0D5F" w:rsidP="002F0472">
            <w:pPr>
              <w:spacing w:before="80" w:after="80"/>
              <w:jc w:val="both"/>
              <w:rPr>
                <w:rFonts w:cstheme="minorHAnsi"/>
                <w:b/>
                <w:bCs/>
              </w:rPr>
            </w:pPr>
            <w:r w:rsidRPr="00D91DE4">
              <w:rPr>
                <w:rFonts w:cstheme="minorHAnsi"/>
                <w:b/>
                <w:bCs/>
              </w:rPr>
              <w:t>Mijn beginsituatie en doelen</w:t>
            </w:r>
          </w:p>
        </w:tc>
      </w:tr>
      <w:tr w:rsidR="001B0D5F" w:rsidRPr="00D91DE4" w14:paraId="4A3CCDD6" w14:textId="77777777" w:rsidTr="327ABF00">
        <w:tc>
          <w:tcPr>
            <w:tcW w:w="7866" w:type="dxa"/>
          </w:tcPr>
          <w:p w14:paraId="2BA53EAF" w14:textId="120F97D4" w:rsidR="001B0D5F" w:rsidRPr="00D91DE4" w:rsidRDefault="001B0D5F" w:rsidP="002F0472">
            <w:pPr>
              <w:spacing w:before="80" w:after="80" w:line="259" w:lineRule="auto"/>
              <w:jc w:val="both"/>
              <w:rPr>
                <w:rFonts w:cstheme="minorHAnsi"/>
              </w:rPr>
            </w:pPr>
            <w:r w:rsidRPr="00D91DE4">
              <w:rPr>
                <w:rFonts w:cstheme="minorHAnsi"/>
              </w:rPr>
              <w:t xml:space="preserve">Het was me van </w:t>
            </w:r>
            <w:r w:rsidR="00A96B7B">
              <w:rPr>
                <w:rFonts w:cstheme="minorHAnsi"/>
              </w:rPr>
              <w:t>bij de start</w:t>
            </w:r>
            <w:r w:rsidRPr="00D91DE4">
              <w:rPr>
                <w:rFonts w:cstheme="minorHAnsi"/>
              </w:rPr>
              <w:t xml:space="preserve"> duidelijk wat ik in de opleiding wilde leren.  </w:t>
            </w:r>
          </w:p>
        </w:tc>
        <w:tc>
          <w:tcPr>
            <w:tcW w:w="1194" w:type="dxa"/>
          </w:tcPr>
          <w:p w14:paraId="7D6296B6"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69BBBEBB" w14:textId="77777777" w:rsidTr="327ABF00">
        <w:tc>
          <w:tcPr>
            <w:tcW w:w="7866" w:type="dxa"/>
          </w:tcPr>
          <w:p w14:paraId="19B15F30" w14:textId="77777777" w:rsidR="001B0D5F" w:rsidRPr="00D91DE4" w:rsidRDefault="001B0D5F" w:rsidP="002F0472">
            <w:pPr>
              <w:spacing w:before="80" w:after="80"/>
              <w:jc w:val="both"/>
              <w:rPr>
                <w:rFonts w:cstheme="minorHAnsi"/>
              </w:rPr>
            </w:pPr>
            <w:r w:rsidRPr="00D91DE4">
              <w:rPr>
                <w:rFonts w:cstheme="minorHAnsi"/>
              </w:rPr>
              <w:t xml:space="preserve">De trainer heeft aan het begin van de opleiding naar mijn verwachtingen gevraagd. </w:t>
            </w:r>
          </w:p>
        </w:tc>
        <w:tc>
          <w:tcPr>
            <w:tcW w:w="1194" w:type="dxa"/>
          </w:tcPr>
          <w:p w14:paraId="449D831D"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41F6ADAF" w14:textId="77777777" w:rsidTr="327ABF00">
        <w:tc>
          <w:tcPr>
            <w:tcW w:w="7866" w:type="dxa"/>
          </w:tcPr>
          <w:p w14:paraId="62910BE9" w14:textId="77777777" w:rsidR="001B0D5F" w:rsidRPr="00D91DE4" w:rsidRDefault="001B0D5F" w:rsidP="002F0472">
            <w:pPr>
              <w:spacing w:before="80" w:after="80"/>
              <w:jc w:val="both"/>
              <w:rPr>
                <w:rFonts w:cstheme="minorHAnsi"/>
              </w:rPr>
            </w:pPr>
            <w:r w:rsidRPr="00D91DE4">
              <w:rPr>
                <w:rFonts w:cstheme="minorHAnsi"/>
              </w:rPr>
              <w:t xml:space="preserve">Ik had inspraak in wat er in de opleiding aan bod kwam. </w:t>
            </w:r>
          </w:p>
        </w:tc>
        <w:tc>
          <w:tcPr>
            <w:tcW w:w="1194" w:type="dxa"/>
          </w:tcPr>
          <w:p w14:paraId="7182CCC6"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6D63079A" w14:textId="77777777" w:rsidTr="327ABF00">
        <w:tc>
          <w:tcPr>
            <w:tcW w:w="9060" w:type="dxa"/>
            <w:gridSpan w:val="2"/>
          </w:tcPr>
          <w:p w14:paraId="2F71DFD4" w14:textId="77777777" w:rsidR="001B0D5F" w:rsidRPr="00D91DE4" w:rsidRDefault="001B0D5F" w:rsidP="002F0472">
            <w:pPr>
              <w:spacing w:before="80" w:after="80"/>
              <w:jc w:val="both"/>
              <w:rPr>
                <w:rFonts w:cstheme="minorHAnsi"/>
              </w:rPr>
            </w:pPr>
            <w:r w:rsidRPr="00D91DE4">
              <w:rPr>
                <w:rFonts w:cstheme="minorHAnsi"/>
              </w:rPr>
              <w:t xml:space="preserve">Toevoegingen/Opmerkingen: </w:t>
            </w:r>
          </w:p>
          <w:p w14:paraId="48B1F078" w14:textId="373F1D2E" w:rsidR="001B0D5F" w:rsidRPr="00D91DE4" w:rsidRDefault="001B0D5F" w:rsidP="002F0472">
            <w:pPr>
              <w:spacing w:before="80" w:after="80"/>
              <w:jc w:val="both"/>
              <w:rPr>
                <w:rFonts w:cstheme="minorHAnsi"/>
              </w:rPr>
            </w:pPr>
            <w:r w:rsidRPr="00D91DE4">
              <w:rPr>
                <w:rFonts w:cstheme="minorHAnsi"/>
              </w:rPr>
              <w:t>……………………………………………………………………………………………………………………………………………………………………………………………………………………………………………………………………………………………………………………</w:t>
            </w:r>
            <w:r w:rsidR="00816ABA">
              <w:rPr>
                <w:rFonts w:cstheme="minorHAnsi"/>
              </w:rPr>
              <w:t>…………</w:t>
            </w:r>
          </w:p>
        </w:tc>
      </w:tr>
      <w:tr w:rsidR="00816ABA" w:rsidRPr="00D91DE4" w14:paraId="56285ABD" w14:textId="77777777" w:rsidTr="327ABF00">
        <w:tc>
          <w:tcPr>
            <w:tcW w:w="9060" w:type="dxa"/>
            <w:gridSpan w:val="2"/>
            <w:shd w:val="clear" w:color="auto" w:fill="FDC900"/>
          </w:tcPr>
          <w:p w14:paraId="59D832F9" w14:textId="1048C962" w:rsidR="00816ABA" w:rsidRPr="00D91DE4" w:rsidRDefault="00816ABA" w:rsidP="00816ABA">
            <w:pPr>
              <w:spacing w:before="80" w:after="80"/>
              <w:jc w:val="both"/>
              <w:rPr>
                <w:rFonts w:cstheme="minorHAnsi"/>
                <w:b/>
                <w:bCs/>
              </w:rPr>
            </w:pPr>
            <w:r w:rsidRPr="00D91DE4">
              <w:rPr>
                <w:rFonts w:cstheme="minorHAnsi"/>
                <w:b/>
                <w:bCs/>
              </w:rPr>
              <w:t>Leervormen en leermaterialen</w:t>
            </w:r>
          </w:p>
        </w:tc>
      </w:tr>
      <w:tr w:rsidR="00816ABA" w:rsidRPr="00D91DE4" w14:paraId="0EB590F4" w14:textId="77777777" w:rsidTr="327ABF00">
        <w:tc>
          <w:tcPr>
            <w:tcW w:w="7866" w:type="dxa"/>
            <w:shd w:val="clear" w:color="auto" w:fill="FFFFFF" w:themeFill="background1"/>
          </w:tcPr>
          <w:p w14:paraId="2E9B3628" w14:textId="047B1C46" w:rsidR="00816ABA" w:rsidRPr="00D91DE4" w:rsidRDefault="00816ABA" w:rsidP="00816ABA">
            <w:pPr>
              <w:spacing w:before="80" w:after="80"/>
              <w:jc w:val="both"/>
              <w:rPr>
                <w:rFonts w:cstheme="minorHAnsi"/>
                <w:b/>
                <w:bCs/>
              </w:rPr>
            </w:pPr>
            <w:r w:rsidRPr="00D91DE4">
              <w:rPr>
                <w:rFonts w:cstheme="minorHAnsi"/>
              </w:rPr>
              <w:lastRenderedPageBreak/>
              <w:t>Ik heb tijdens de opleiding op verschillende manieren geleerd (kijken, luisteren, samenwerken, tekenen, opdrachten, schrijven, e</w:t>
            </w:r>
            <w:r w:rsidR="00B44AD2">
              <w:rPr>
                <w:rFonts w:cstheme="minorHAnsi"/>
              </w:rPr>
              <w:t>nz.</w:t>
            </w:r>
            <w:r w:rsidRPr="00D91DE4">
              <w:rPr>
                <w:rFonts w:cstheme="minorHAnsi"/>
              </w:rPr>
              <w:t>).</w:t>
            </w:r>
          </w:p>
        </w:tc>
        <w:tc>
          <w:tcPr>
            <w:tcW w:w="1194" w:type="dxa"/>
            <w:shd w:val="clear" w:color="auto" w:fill="FFFFFF" w:themeFill="background1"/>
          </w:tcPr>
          <w:p w14:paraId="289C4952" w14:textId="736BA32E" w:rsidR="00816ABA" w:rsidRPr="00D91DE4" w:rsidRDefault="00816ABA" w:rsidP="00816ABA">
            <w:pPr>
              <w:spacing w:before="80" w:after="80"/>
              <w:jc w:val="both"/>
              <w:rPr>
                <w:rFonts w:cstheme="minorHAnsi"/>
                <w:b/>
                <w:bCs/>
              </w:rPr>
            </w:pPr>
            <w:r w:rsidRPr="00D91DE4">
              <w:rPr>
                <w:rFonts w:cstheme="minorHAnsi"/>
              </w:rPr>
              <w:t>1-2-3-4</w:t>
            </w:r>
          </w:p>
        </w:tc>
      </w:tr>
      <w:tr w:rsidR="00FF0928" w:rsidRPr="00D91DE4" w14:paraId="1CAB65BA" w14:textId="77777777" w:rsidTr="327ABF00">
        <w:tc>
          <w:tcPr>
            <w:tcW w:w="7866" w:type="dxa"/>
            <w:shd w:val="clear" w:color="auto" w:fill="FFFFFF" w:themeFill="background1"/>
          </w:tcPr>
          <w:p w14:paraId="7370C0E4" w14:textId="783FEEEA" w:rsidR="00FF0928" w:rsidRPr="00D91DE4" w:rsidRDefault="00FF0928" w:rsidP="00816ABA">
            <w:pPr>
              <w:spacing w:before="80" w:after="80"/>
              <w:jc w:val="both"/>
              <w:rPr>
                <w:rFonts w:cstheme="minorHAnsi"/>
              </w:rPr>
            </w:pPr>
            <w:r>
              <w:rPr>
                <w:rFonts w:cstheme="minorHAnsi"/>
              </w:rPr>
              <w:t xml:space="preserve">De opleiding bestaat uit een combinatie van online en offline leeractiviteiten. </w:t>
            </w:r>
          </w:p>
        </w:tc>
        <w:tc>
          <w:tcPr>
            <w:tcW w:w="1194" w:type="dxa"/>
            <w:shd w:val="clear" w:color="auto" w:fill="FFFFFF" w:themeFill="background1"/>
          </w:tcPr>
          <w:p w14:paraId="47A4E9D5" w14:textId="13B22200" w:rsidR="00FF0928" w:rsidRPr="00D91DE4" w:rsidRDefault="00FF0928" w:rsidP="00816ABA">
            <w:pPr>
              <w:spacing w:before="80" w:after="80"/>
              <w:jc w:val="both"/>
              <w:rPr>
                <w:rFonts w:cstheme="minorHAnsi"/>
              </w:rPr>
            </w:pPr>
            <w:r w:rsidRPr="00D91DE4">
              <w:rPr>
                <w:rFonts w:cstheme="minorHAnsi"/>
              </w:rPr>
              <w:t>1-2-3-4</w:t>
            </w:r>
          </w:p>
        </w:tc>
      </w:tr>
      <w:tr w:rsidR="00816ABA" w:rsidRPr="00D91DE4" w14:paraId="25DC9CCA" w14:textId="77777777" w:rsidTr="327ABF00">
        <w:tc>
          <w:tcPr>
            <w:tcW w:w="7866" w:type="dxa"/>
            <w:shd w:val="clear" w:color="auto" w:fill="FFFFFF" w:themeFill="background1"/>
          </w:tcPr>
          <w:p w14:paraId="13A37CFE" w14:textId="3DC592B9" w:rsidR="00816ABA" w:rsidRPr="00D91DE4" w:rsidRDefault="00816ABA" w:rsidP="00816ABA">
            <w:pPr>
              <w:spacing w:before="80" w:after="80"/>
              <w:jc w:val="both"/>
              <w:rPr>
                <w:rFonts w:cstheme="minorHAnsi"/>
                <w:b/>
                <w:bCs/>
              </w:rPr>
            </w:pPr>
            <w:r w:rsidRPr="00D91DE4">
              <w:rPr>
                <w:rFonts w:cstheme="minorHAnsi"/>
              </w:rPr>
              <w:t>Ik kreeg niet te veel informatie op een korte tijdspanne te verwerken. De trainer</w:t>
            </w:r>
            <w:r w:rsidR="00F20F42">
              <w:rPr>
                <w:rFonts w:cstheme="minorHAnsi"/>
              </w:rPr>
              <w:t>/opleiding</w:t>
            </w:r>
            <w:r w:rsidRPr="00D91DE4">
              <w:rPr>
                <w:rFonts w:cstheme="minorHAnsi"/>
              </w:rPr>
              <w:t xml:space="preserve"> had een aangenaam tempo. </w:t>
            </w:r>
          </w:p>
        </w:tc>
        <w:tc>
          <w:tcPr>
            <w:tcW w:w="1194" w:type="dxa"/>
            <w:shd w:val="clear" w:color="auto" w:fill="FFFFFF" w:themeFill="background1"/>
          </w:tcPr>
          <w:p w14:paraId="01FEC51D" w14:textId="18BFB5E5"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0442EA64" w14:textId="77777777" w:rsidTr="327ABF00">
        <w:tc>
          <w:tcPr>
            <w:tcW w:w="7866" w:type="dxa"/>
            <w:shd w:val="clear" w:color="auto" w:fill="FFFFFF" w:themeFill="background1"/>
          </w:tcPr>
          <w:p w14:paraId="752D2C58" w14:textId="0DB1DCF9" w:rsidR="00816ABA" w:rsidRPr="00D91DE4" w:rsidRDefault="00816ABA" w:rsidP="00816ABA">
            <w:pPr>
              <w:spacing w:before="80" w:after="80"/>
              <w:jc w:val="both"/>
              <w:rPr>
                <w:rFonts w:cstheme="minorHAnsi"/>
                <w:b/>
                <w:bCs/>
              </w:rPr>
            </w:pPr>
            <w:r w:rsidRPr="00D91DE4">
              <w:rPr>
                <w:rFonts w:cstheme="minorHAnsi"/>
              </w:rPr>
              <w:t xml:space="preserve">De gebruikte leermaterialen (PPT, werkdocumenten, etc.) hebben me geholpen tijdens de opleiding. </w:t>
            </w:r>
          </w:p>
        </w:tc>
        <w:tc>
          <w:tcPr>
            <w:tcW w:w="1194" w:type="dxa"/>
            <w:shd w:val="clear" w:color="auto" w:fill="FFFFFF" w:themeFill="background1"/>
          </w:tcPr>
          <w:p w14:paraId="610B2979" w14:textId="7B76FA92"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362555E4" w14:textId="77777777" w:rsidTr="327ABF00">
        <w:tc>
          <w:tcPr>
            <w:tcW w:w="9060" w:type="dxa"/>
            <w:gridSpan w:val="2"/>
            <w:shd w:val="clear" w:color="auto" w:fill="FFFFFF" w:themeFill="background1"/>
          </w:tcPr>
          <w:p w14:paraId="518ED05E"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734B9879" w14:textId="1AB4CF59" w:rsidR="00816ABA" w:rsidRPr="00816ABA" w:rsidRDefault="00816ABA" w:rsidP="00816ABA">
            <w:pPr>
              <w:spacing w:before="80" w:after="80"/>
              <w:jc w:val="both"/>
              <w:rPr>
                <w:rFonts w:cstheme="minorHAnsi"/>
              </w:rPr>
            </w:pPr>
            <w:r w:rsidRPr="00D91DE4">
              <w:rPr>
                <w:rFonts w:cstheme="minorHAnsi"/>
              </w:rPr>
              <w:t>……………………………………………………………………………………………………………………………………………………………………………………………………………………………………………………………………………………………………………………</w:t>
            </w:r>
            <w:r>
              <w:rPr>
                <w:rFonts w:cstheme="minorHAnsi"/>
              </w:rPr>
              <w:t>…………</w:t>
            </w:r>
          </w:p>
        </w:tc>
      </w:tr>
      <w:tr w:rsidR="00816ABA" w:rsidRPr="00D91DE4" w14:paraId="0A61C2EF" w14:textId="77777777" w:rsidTr="327ABF00">
        <w:tc>
          <w:tcPr>
            <w:tcW w:w="9060" w:type="dxa"/>
            <w:gridSpan w:val="2"/>
            <w:shd w:val="clear" w:color="auto" w:fill="FDC900"/>
          </w:tcPr>
          <w:p w14:paraId="0B27A140" w14:textId="77777777" w:rsidR="00816ABA" w:rsidRPr="00D91DE4" w:rsidRDefault="00816ABA" w:rsidP="00816ABA">
            <w:pPr>
              <w:spacing w:before="80" w:after="80"/>
              <w:jc w:val="both"/>
              <w:rPr>
                <w:rFonts w:cstheme="minorHAnsi"/>
                <w:b/>
                <w:bCs/>
              </w:rPr>
            </w:pPr>
            <w:r w:rsidRPr="00D91DE4">
              <w:rPr>
                <w:rFonts w:cstheme="minorHAnsi"/>
                <w:b/>
                <w:bCs/>
              </w:rPr>
              <w:t>Samenwerking en activering</w:t>
            </w:r>
          </w:p>
        </w:tc>
      </w:tr>
      <w:tr w:rsidR="00816ABA" w:rsidRPr="00D91DE4" w14:paraId="71596541" w14:textId="77777777" w:rsidTr="327ABF00">
        <w:tc>
          <w:tcPr>
            <w:tcW w:w="7866" w:type="dxa"/>
          </w:tcPr>
          <w:p w14:paraId="63800484" w14:textId="77777777" w:rsidR="00816ABA" w:rsidRPr="00D91DE4" w:rsidRDefault="00816ABA" w:rsidP="00816ABA">
            <w:pPr>
              <w:pStyle w:val="Lijstalinea"/>
              <w:spacing w:before="80" w:after="80" w:line="259" w:lineRule="auto"/>
              <w:ind w:left="0"/>
              <w:jc w:val="both"/>
              <w:rPr>
                <w:rFonts w:cstheme="minorHAnsi"/>
              </w:rPr>
            </w:pPr>
            <w:r w:rsidRPr="00D91DE4">
              <w:rPr>
                <w:rFonts w:cstheme="minorHAnsi"/>
              </w:rPr>
              <w:t xml:space="preserve">We kregen gedurende de opleiding de kans om samen te werken en van elkaars inzichten en ervaringen te leren. </w:t>
            </w:r>
          </w:p>
        </w:tc>
        <w:tc>
          <w:tcPr>
            <w:tcW w:w="1194" w:type="dxa"/>
          </w:tcPr>
          <w:p w14:paraId="413A36E9"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581B7F65" w14:textId="77777777" w:rsidTr="327ABF00">
        <w:tc>
          <w:tcPr>
            <w:tcW w:w="7866" w:type="dxa"/>
          </w:tcPr>
          <w:p w14:paraId="0D8E5BF0" w14:textId="77777777" w:rsidR="00816ABA" w:rsidRPr="00D91DE4" w:rsidRDefault="00816ABA" w:rsidP="00816ABA">
            <w:pPr>
              <w:pStyle w:val="Lijstalinea"/>
              <w:spacing w:before="80" w:after="80" w:line="259" w:lineRule="auto"/>
              <w:ind w:left="0"/>
              <w:jc w:val="both"/>
              <w:rPr>
                <w:rFonts w:cstheme="minorHAnsi"/>
              </w:rPr>
            </w:pPr>
            <w:r w:rsidRPr="00D91DE4">
              <w:rPr>
                <w:rFonts w:cstheme="minorHAnsi"/>
              </w:rPr>
              <w:t xml:space="preserve">De trainer heeft me tijdens de opleiding gestimuleerd om actief/in beweging te zijn. </w:t>
            </w:r>
          </w:p>
        </w:tc>
        <w:tc>
          <w:tcPr>
            <w:tcW w:w="1194" w:type="dxa"/>
          </w:tcPr>
          <w:p w14:paraId="2969BA44"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289F0371" w14:textId="77777777" w:rsidTr="327ABF00">
        <w:tc>
          <w:tcPr>
            <w:tcW w:w="7866" w:type="dxa"/>
          </w:tcPr>
          <w:p w14:paraId="31F3247A" w14:textId="77777777" w:rsidR="00816ABA" w:rsidRPr="00D91DE4" w:rsidRDefault="00816ABA" w:rsidP="00816ABA">
            <w:pPr>
              <w:spacing w:before="80" w:after="80"/>
              <w:jc w:val="both"/>
              <w:rPr>
                <w:rFonts w:cstheme="minorHAnsi"/>
              </w:rPr>
            </w:pPr>
            <w:r w:rsidRPr="00D91DE4">
              <w:rPr>
                <w:rFonts w:cstheme="minorHAnsi"/>
              </w:rPr>
              <w:t xml:space="preserve">Ik kon steeds met mijn vragen bij de trainer terecht. </w:t>
            </w:r>
          </w:p>
        </w:tc>
        <w:tc>
          <w:tcPr>
            <w:tcW w:w="1194" w:type="dxa"/>
          </w:tcPr>
          <w:p w14:paraId="57CB2D8B"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476545D0" w14:textId="77777777" w:rsidTr="327ABF00">
        <w:tc>
          <w:tcPr>
            <w:tcW w:w="7866" w:type="dxa"/>
          </w:tcPr>
          <w:p w14:paraId="7753C6A3" w14:textId="77777777" w:rsidR="00816ABA" w:rsidRPr="00D91DE4" w:rsidRDefault="00816ABA" w:rsidP="00816ABA">
            <w:pPr>
              <w:spacing w:before="80" w:after="80" w:line="259" w:lineRule="auto"/>
              <w:jc w:val="both"/>
              <w:rPr>
                <w:rFonts w:cstheme="minorHAnsi"/>
              </w:rPr>
            </w:pPr>
            <w:r w:rsidRPr="00D91DE4">
              <w:rPr>
                <w:rFonts w:cstheme="minorHAnsi"/>
              </w:rPr>
              <w:t xml:space="preserve">Ik heb andere/meer dingen geleerd dan ik verwacht had. </w:t>
            </w:r>
          </w:p>
        </w:tc>
        <w:tc>
          <w:tcPr>
            <w:tcW w:w="1194" w:type="dxa"/>
          </w:tcPr>
          <w:p w14:paraId="63F84B15"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7AB108D3" w14:textId="77777777" w:rsidTr="327ABF00">
        <w:tc>
          <w:tcPr>
            <w:tcW w:w="9060" w:type="dxa"/>
            <w:gridSpan w:val="2"/>
          </w:tcPr>
          <w:p w14:paraId="13340698"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3413E7D1" w14:textId="48D901A1" w:rsidR="00816ABA" w:rsidRPr="00D91DE4" w:rsidRDefault="00816ABA" w:rsidP="00816ABA">
            <w:pPr>
              <w:spacing w:before="80" w:after="80"/>
              <w:jc w:val="both"/>
              <w:rPr>
                <w:rFonts w:cstheme="minorHAnsi"/>
              </w:rPr>
            </w:pPr>
            <w:r w:rsidRPr="00D91DE4">
              <w:rPr>
                <w:rFonts w:cstheme="minorHAnsi"/>
              </w:rPr>
              <w:t>……………………………………………………………………………………………………………………………………………………………………………………………………………………………………………………………………………………………………………………</w:t>
            </w:r>
            <w:r>
              <w:rPr>
                <w:rFonts w:cstheme="minorHAnsi"/>
              </w:rPr>
              <w:t>…………</w:t>
            </w:r>
          </w:p>
        </w:tc>
      </w:tr>
      <w:tr w:rsidR="00816ABA" w:rsidRPr="00D91DE4" w14:paraId="7B7F4060" w14:textId="77777777" w:rsidTr="327ABF00">
        <w:tc>
          <w:tcPr>
            <w:tcW w:w="9060" w:type="dxa"/>
            <w:gridSpan w:val="2"/>
            <w:shd w:val="clear" w:color="auto" w:fill="FDC900"/>
          </w:tcPr>
          <w:p w14:paraId="45F8F942" w14:textId="77777777" w:rsidR="00816ABA" w:rsidRPr="00D91DE4" w:rsidRDefault="00816ABA" w:rsidP="00816ABA">
            <w:pPr>
              <w:spacing w:before="80" w:after="80"/>
              <w:jc w:val="both"/>
              <w:rPr>
                <w:rFonts w:cstheme="minorHAnsi"/>
                <w:b/>
                <w:bCs/>
                <w:lang w:val="en-US"/>
              </w:rPr>
            </w:pPr>
            <w:r w:rsidRPr="00D91DE4">
              <w:rPr>
                <w:rFonts w:cstheme="minorHAnsi"/>
                <w:b/>
                <w:bCs/>
                <w:lang w:val="en-US"/>
              </w:rPr>
              <w:t xml:space="preserve">Feedback, </w:t>
            </w:r>
            <w:proofErr w:type="spellStart"/>
            <w:r w:rsidRPr="00D91DE4">
              <w:rPr>
                <w:rFonts w:cstheme="minorHAnsi"/>
                <w:b/>
                <w:bCs/>
                <w:lang w:val="en-US"/>
              </w:rPr>
              <w:t>reflectie</w:t>
            </w:r>
            <w:proofErr w:type="spellEnd"/>
            <w:r w:rsidRPr="00D91DE4">
              <w:rPr>
                <w:rFonts w:cstheme="minorHAnsi"/>
                <w:b/>
                <w:bCs/>
                <w:lang w:val="en-US"/>
              </w:rPr>
              <w:t xml:space="preserve"> </w:t>
            </w:r>
            <w:proofErr w:type="spellStart"/>
            <w:r w:rsidRPr="00D91DE4">
              <w:rPr>
                <w:rFonts w:cstheme="minorHAnsi"/>
                <w:b/>
                <w:bCs/>
                <w:lang w:val="en-US"/>
              </w:rPr>
              <w:t>en</w:t>
            </w:r>
            <w:proofErr w:type="spellEnd"/>
            <w:r w:rsidRPr="00D91DE4">
              <w:rPr>
                <w:rFonts w:cstheme="minorHAnsi"/>
                <w:b/>
                <w:bCs/>
                <w:lang w:val="en-US"/>
              </w:rPr>
              <w:t xml:space="preserve"> </w:t>
            </w:r>
            <w:proofErr w:type="spellStart"/>
            <w:r w:rsidRPr="00D91DE4">
              <w:rPr>
                <w:rFonts w:cstheme="minorHAnsi"/>
                <w:b/>
                <w:bCs/>
                <w:lang w:val="en-US"/>
              </w:rPr>
              <w:t>groei</w:t>
            </w:r>
            <w:proofErr w:type="spellEnd"/>
          </w:p>
        </w:tc>
      </w:tr>
      <w:tr w:rsidR="00816ABA" w:rsidRPr="00D91DE4" w14:paraId="22971641" w14:textId="77777777" w:rsidTr="327ABF00">
        <w:tc>
          <w:tcPr>
            <w:tcW w:w="7866" w:type="dxa"/>
          </w:tcPr>
          <w:p w14:paraId="5BD59630" w14:textId="77777777" w:rsidR="00816ABA" w:rsidRPr="00D91DE4" w:rsidRDefault="00816ABA" w:rsidP="00816ABA">
            <w:pPr>
              <w:spacing w:before="80" w:after="80"/>
              <w:jc w:val="both"/>
              <w:rPr>
                <w:rFonts w:cstheme="minorHAnsi"/>
              </w:rPr>
            </w:pPr>
            <w:r w:rsidRPr="00D91DE4">
              <w:rPr>
                <w:rFonts w:cstheme="minorHAnsi"/>
              </w:rPr>
              <w:t>Ik heb nuttige persoonlijke feedback gekregen.</w:t>
            </w:r>
          </w:p>
        </w:tc>
        <w:tc>
          <w:tcPr>
            <w:tcW w:w="1194" w:type="dxa"/>
          </w:tcPr>
          <w:p w14:paraId="2BEF9E42"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136A81FC" w14:textId="77777777" w:rsidTr="327ABF00">
        <w:tc>
          <w:tcPr>
            <w:tcW w:w="7866" w:type="dxa"/>
          </w:tcPr>
          <w:p w14:paraId="193D9202" w14:textId="77777777" w:rsidR="00816ABA" w:rsidRPr="00D91DE4" w:rsidRDefault="00816ABA" w:rsidP="00816ABA">
            <w:pPr>
              <w:spacing w:before="80" w:after="80"/>
              <w:jc w:val="both"/>
              <w:rPr>
                <w:rFonts w:cstheme="minorHAnsi"/>
              </w:rPr>
            </w:pPr>
            <w:r w:rsidRPr="00D91DE4">
              <w:rPr>
                <w:rFonts w:cstheme="minorHAnsi"/>
              </w:rPr>
              <w:t xml:space="preserve">Ik kreeg feedback van zowel andere lerenden als de trainer. </w:t>
            </w:r>
          </w:p>
        </w:tc>
        <w:tc>
          <w:tcPr>
            <w:tcW w:w="1194" w:type="dxa"/>
          </w:tcPr>
          <w:p w14:paraId="6A171AC2"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7B987BC5" w14:textId="77777777" w:rsidTr="327ABF00">
        <w:tc>
          <w:tcPr>
            <w:tcW w:w="7866" w:type="dxa"/>
          </w:tcPr>
          <w:p w14:paraId="78095D89" w14:textId="77777777" w:rsidR="00816ABA" w:rsidRPr="00D91DE4" w:rsidRDefault="00816ABA" w:rsidP="00816ABA">
            <w:pPr>
              <w:spacing w:before="80" w:after="80"/>
              <w:jc w:val="both"/>
              <w:rPr>
                <w:rFonts w:cstheme="minorHAnsi"/>
              </w:rPr>
            </w:pPr>
            <w:r w:rsidRPr="00D91DE4">
              <w:rPr>
                <w:rFonts w:cstheme="minorHAnsi"/>
              </w:rPr>
              <w:t xml:space="preserve">Ik kon met de trainer in gesprek gaan over de feedback die ik kreeg. </w:t>
            </w:r>
          </w:p>
        </w:tc>
        <w:tc>
          <w:tcPr>
            <w:tcW w:w="1194" w:type="dxa"/>
          </w:tcPr>
          <w:p w14:paraId="1A564B6E"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67CEA7E1" w14:textId="77777777" w:rsidTr="327ABF00">
        <w:tc>
          <w:tcPr>
            <w:tcW w:w="7866" w:type="dxa"/>
          </w:tcPr>
          <w:p w14:paraId="23D13957" w14:textId="77777777" w:rsidR="00816ABA" w:rsidRPr="00D91DE4" w:rsidRDefault="00816ABA" w:rsidP="00816ABA">
            <w:pPr>
              <w:spacing w:before="80" w:after="80" w:line="259" w:lineRule="auto"/>
              <w:jc w:val="both"/>
              <w:rPr>
                <w:rFonts w:cstheme="minorHAnsi"/>
              </w:rPr>
            </w:pPr>
            <w:r w:rsidRPr="00D91DE4">
              <w:rPr>
                <w:rFonts w:cstheme="minorHAnsi"/>
              </w:rPr>
              <w:t xml:space="preserve">Ik kon op elk mogelijk moment naar feedback vragen. </w:t>
            </w:r>
          </w:p>
        </w:tc>
        <w:tc>
          <w:tcPr>
            <w:tcW w:w="1194" w:type="dxa"/>
          </w:tcPr>
          <w:p w14:paraId="2C91935A"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4C0E6CAD" w14:textId="77777777" w:rsidTr="327ABF00">
        <w:tc>
          <w:tcPr>
            <w:tcW w:w="7866" w:type="dxa"/>
          </w:tcPr>
          <w:p w14:paraId="7E0B47D0" w14:textId="77777777" w:rsidR="00816ABA" w:rsidRPr="00D91DE4" w:rsidRDefault="00816ABA" w:rsidP="00816ABA">
            <w:pPr>
              <w:spacing w:before="80" w:after="80" w:line="259" w:lineRule="auto"/>
              <w:jc w:val="both"/>
              <w:rPr>
                <w:rFonts w:cstheme="minorHAnsi"/>
              </w:rPr>
            </w:pPr>
            <w:r w:rsidRPr="00D91DE4">
              <w:rPr>
                <w:rFonts w:cstheme="minorHAnsi"/>
              </w:rPr>
              <w:t>Ik werd tijdens de opleiding geregeld gevraagd om te reflecteren op mijn leerproces (“Hoe ver sta ik?”, “Wat lukt al goed?”, “Wat kan beter?”).</w:t>
            </w:r>
          </w:p>
        </w:tc>
        <w:tc>
          <w:tcPr>
            <w:tcW w:w="1194" w:type="dxa"/>
          </w:tcPr>
          <w:p w14:paraId="11CEF80B"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7AC2EDFC" w14:textId="77777777" w:rsidTr="327ABF00">
        <w:tc>
          <w:tcPr>
            <w:tcW w:w="7866" w:type="dxa"/>
          </w:tcPr>
          <w:p w14:paraId="606C08E7" w14:textId="0410E0F4" w:rsidR="00816ABA" w:rsidRPr="00D91DE4" w:rsidRDefault="00816ABA" w:rsidP="00816ABA">
            <w:pPr>
              <w:spacing w:before="80" w:after="80"/>
              <w:jc w:val="both"/>
              <w:rPr>
                <w:rFonts w:cstheme="minorHAnsi"/>
              </w:rPr>
            </w:pPr>
            <w:r w:rsidRPr="00D91DE4">
              <w:rPr>
                <w:rFonts w:cstheme="minorHAnsi"/>
              </w:rPr>
              <w:t>Ik kan zelfstandig hulpbronnen (internet, collega’s, e</w:t>
            </w:r>
            <w:r w:rsidR="00981CD7">
              <w:rPr>
                <w:rFonts w:cstheme="minorHAnsi"/>
              </w:rPr>
              <w:t>nz</w:t>
            </w:r>
            <w:r w:rsidRPr="00D91DE4">
              <w:rPr>
                <w:rFonts w:cstheme="minorHAnsi"/>
              </w:rPr>
              <w:t xml:space="preserve">.) inschakelen wanneer ik iets niet begrijp of iets me niet lukt. </w:t>
            </w:r>
          </w:p>
        </w:tc>
        <w:tc>
          <w:tcPr>
            <w:tcW w:w="1194" w:type="dxa"/>
          </w:tcPr>
          <w:p w14:paraId="2B9E80E0"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53FF0225" w14:textId="77777777" w:rsidTr="327ABF00">
        <w:tc>
          <w:tcPr>
            <w:tcW w:w="9060" w:type="dxa"/>
            <w:gridSpan w:val="2"/>
          </w:tcPr>
          <w:p w14:paraId="2330C9DF"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701E430B" w14:textId="2B0FD066" w:rsidR="00816ABA" w:rsidRPr="00D91DE4" w:rsidRDefault="00816ABA" w:rsidP="00816ABA">
            <w:pPr>
              <w:spacing w:before="80" w:after="80"/>
              <w:jc w:val="both"/>
              <w:rPr>
                <w:rFonts w:cstheme="minorHAnsi"/>
              </w:rPr>
            </w:pPr>
            <w:r w:rsidRPr="00D91DE4">
              <w:rPr>
                <w:rFonts w:cstheme="minorHAnsi"/>
              </w:rPr>
              <w:lastRenderedPageBreak/>
              <w:t>……………………………………………………………………………………………………………………………………………………………………………………………………………………………………………………………………………………………………………………</w:t>
            </w:r>
            <w:r>
              <w:rPr>
                <w:rFonts w:cstheme="minorHAnsi"/>
              </w:rPr>
              <w:t>…………</w:t>
            </w:r>
          </w:p>
        </w:tc>
      </w:tr>
      <w:tr w:rsidR="00816ABA" w:rsidRPr="00D91DE4" w14:paraId="602F2D92" w14:textId="77777777" w:rsidTr="327ABF00">
        <w:tc>
          <w:tcPr>
            <w:tcW w:w="9060" w:type="dxa"/>
            <w:gridSpan w:val="2"/>
            <w:shd w:val="clear" w:color="auto" w:fill="FDC900"/>
          </w:tcPr>
          <w:p w14:paraId="790216BC" w14:textId="77777777" w:rsidR="00816ABA" w:rsidRPr="00D91DE4" w:rsidRDefault="00816ABA" w:rsidP="00816ABA">
            <w:pPr>
              <w:spacing w:before="80" w:after="80"/>
              <w:jc w:val="both"/>
              <w:rPr>
                <w:rFonts w:cstheme="minorHAnsi"/>
              </w:rPr>
            </w:pPr>
            <w:r w:rsidRPr="00D91DE4">
              <w:rPr>
                <w:rFonts w:cstheme="minorHAnsi"/>
                <w:b/>
                <w:bCs/>
              </w:rPr>
              <w:lastRenderedPageBreak/>
              <w:t>Transfer naar de praktijk</w:t>
            </w:r>
          </w:p>
        </w:tc>
      </w:tr>
      <w:tr w:rsidR="00816ABA" w:rsidRPr="00D91DE4" w14:paraId="1F05E86A" w14:textId="77777777" w:rsidTr="327ABF00">
        <w:tc>
          <w:tcPr>
            <w:tcW w:w="7866" w:type="dxa"/>
          </w:tcPr>
          <w:p w14:paraId="0CF41CDF" w14:textId="77777777" w:rsidR="00816ABA" w:rsidRPr="00D91DE4" w:rsidRDefault="00816ABA" w:rsidP="00816ABA">
            <w:pPr>
              <w:spacing w:before="80" w:after="80" w:line="259" w:lineRule="auto"/>
              <w:jc w:val="both"/>
              <w:rPr>
                <w:rFonts w:cstheme="minorHAnsi"/>
              </w:rPr>
            </w:pPr>
            <w:r w:rsidRPr="00D91DE4">
              <w:rPr>
                <w:rFonts w:cstheme="minorHAnsi"/>
              </w:rPr>
              <w:t>In de opleiding heb ik geleerd aan de hand van eigen of realistische casussen/uitdagingen/problemen.</w:t>
            </w:r>
          </w:p>
        </w:tc>
        <w:tc>
          <w:tcPr>
            <w:tcW w:w="1194" w:type="dxa"/>
          </w:tcPr>
          <w:p w14:paraId="0C0460E5"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2DC8F514" w14:textId="77777777" w:rsidTr="327ABF00">
        <w:tc>
          <w:tcPr>
            <w:tcW w:w="7866" w:type="dxa"/>
          </w:tcPr>
          <w:p w14:paraId="40B1FF54" w14:textId="77777777" w:rsidR="00816ABA" w:rsidRPr="00D91DE4" w:rsidRDefault="00816ABA" w:rsidP="00816ABA">
            <w:pPr>
              <w:spacing w:before="80" w:after="80"/>
              <w:jc w:val="both"/>
              <w:rPr>
                <w:rFonts w:cstheme="minorHAnsi"/>
              </w:rPr>
            </w:pPr>
            <w:r w:rsidRPr="00D91DE4">
              <w:rPr>
                <w:rFonts w:cstheme="minorHAnsi"/>
              </w:rPr>
              <w:t xml:space="preserve">Ik kreeg voldoende de kans om actief aan de slag te gaan met het geleerde en te experimenteren met het geleerde. </w:t>
            </w:r>
          </w:p>
        </w:tc>
        <w:tc>
          <w:tcPr>
            <w:tcW w:w="1194" w:type="dxa"/>
          </w:tcPr>
          <w:p w14:paraId="079D04AC"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1815D4AC" w14:textId="77777777" w:rsidTr="327ABF00">
        <w:tc>
          <w:tcPr>
            <w:tcW w:w="7866" w:type="dxa"/>
          </w:tcPr>
          <w:p w14:paraId="116EDBC2" w14:textId="77777777" w:rsidR="00816ABA" w:rsidRPr="00D91DE4" w:rsidRDefault="00816ABA" w:rsidP="00816ABA">
            <w:pPr>
              <w:spacing w:before="80" w:after="80"/>
              <w:jc w:val="both"/>
              <w:rPr>
                <w:rFonts w:cstheme="minorHAnsi"/>
              </w:rPr>
            </w:pPr>
            <w:r w:rsidRPr="00D91DE4">
              <w:rPr>
                <w:rFonts w:cstheme="minorHAnsi"/>
              </w:rPr>
              <w:t xml:space="preserve">Wat ik leerde tijdens de opleiding heeft een hoge praktijkwaarde, m.a.w. ik kan het geleerde direct gebruiken. </w:t>
            </w:r>
          </w:p>
        </w:tc>
        <w:tc>
          <w:tcPr>
            <w:tcW w:w="1194" w:type="dxa"/>
          </w:tcPr>
          <w:p w14:paraId="64F14CA2"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3B4B73F1" w14:textId="77777777" w:rsidTr="327ABF00">
        <w:tc>
          <w:tcPr>
            <w:tcW w:w="7866" w:type="dxa"/>
          </w:tcPr>
          <w:p w14:paraId="188C7A97" w14:textId="77777777" w:rsidR="00816ABA" w:rsidRPr="00D91DE4" w:rsidRDefault="00816ABA" w:rsidP="00816ABA">
            <w:pPr>
              <w:spacing w:before="80" w:after="80"/>
              <w:jc w:val="both"/>
              <w:rPr>
                <w:rFonts w:cstheme="minorHAnsi"/>
              </w:rPr>
            </w:pPr>
            <w:r w:rsidRPr="00D91DE4">
              <w:rPr>
                <w:rFonts w:cstheme="minorHAnsi"/>
              </w:rPr>
              <w:t>Ik ben als persoon/professional gegroeid tijdens de opleiding.</w:t>
            </w:r>
          </w:p>
        </w:tc>
        <w:tc>
          <w:tcPr>
            <w:tcW w:w="1194" w:type="dxa"/>
          </w:tcPr>
          <w:p w14:paraId="6047BDDB"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0E0B6E52" w14:textId="77777777" w:rsidTr="327ABF00">
        <w:tc>
          <w:tcPr>
            <w:tcW w:w="9060" w:type="dxa"/>
            <w:gridSpan w:val="2"/>
          </w:tcPr>
          <w:p w14:paraId="58ABC847"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1D2776F6" w14:textId="567BA47C" w:rsidR="00816ABA" w:rsidRPr="00D91DE4" w:rsidRDefault="00816ABA" w:rsidP="00816ABA">
            <w:pPr>
              <w:spacing w:before="80" w:after="80"/>
              <w:jc w:val="both"/>
              <w:rPr>
                <w:rFonts w:cstheme="minorHAnsi"/>
              </w:rPr>
            </w:pPr>
            <w:r w:rsidRPr="00D91DE4">
              <w:rPr>
                <w:rFonts w:cstheme="minorHAnsi"/>
              </w:rPr>
              <w:t>……………………………………………………………………………………………………………………………………………………………………………………………………………………………………………………………………………………………………………………</w:t>
            </w:r>
            <w:r>
              <w:rPr>
                <w:rFonts w:cstheme="minorHAnsi"/>
              </w:rPr>
              <w:t>…………</w:t>
            </w:r>
          </w:p>
        </w:tc>
      </w:tr>
      <w:tr w:rsidR="00816ABA" w:rsidRPr="00D91DE4" w14:paraId="34DF273C" w14:textId="77777777" w:rsidTr="327ABF00">
        <w:tc>
          <w:tcPr>
            <w:tcW w:w="9060" w:type="dxa"/>
            <w:gridSpan w:val="2"/>
            <w:shd w:val="clear" w:color="auto" w:fill="FFC000" w:themeFill="accent4"/>
          </w:tcPr>
          <w:p w14:paraId="6794070B" w14:textId="77777777" w:rsidR="00816ABA" w:rsidRPr="00D91DE4" w:rsidRDefault="00816ABA" w:rsidP="00816ABA">
            <w:pPr>
              <w:spacing w:before="80" w:after="80"/>
              <w:jc w:val="both"/>
              <w:rPr>
                <w:rFonts w:cstheme="minorHAnsi"/>
                <w:b/>
                <w:bCs/>
              </w:rPr>
            </w:pPr>
            <w:r w:rsidRPr="00D91DE4">
              <w:rPr>
                <w:rFonts w:cstheme="minorHAnsi"/>
                <w:b/>
                <w:bCs/>
              </w:rPr>
              <w:t>Leeromgeving en trainer</w:t>
            </w:r>
          </w:p>
        </w:tc>
      </w:tr>
      <w:tr w:rsidR="00816ABA" w:rsidRPr="00D91DE4" w14:paraId="775C5EA0" w14:textId="77777777" w:rsidTr="327ABF00">
        <w:tc>
          <w:tcPr>
            <w:tcW w:w="7866" w:type="dxa"/>
          </w:tcPr>
          <w:p w14:paraId="6FF0F466" w14:textId="77777777" w:rsidR="00816ABA" w:rsidRPr="00D91DE4" w:rsidRDefault="00816ABA" w:rsidP="00816ABA">
            <w:pPr>
              <w:spacing w:before="80" w:after="80"/>
              <w:jc w:val="both"/>
              <w:rPr>
                <w:rFonts w:cstheme="minorHAnsi"/>
              </w:rPr>
            </w:pPr>
            <w:r w:rsidRPr="00D91DE4">
              <w:rPr>
                <w:rFonts w:cstheme="minorHAnsi"/>
              </w:rPr>
              <w:t xml:space="preserve">Ik voelde me voldoende op m’n gemak tijdens de opleiding om alles te zeggen/vragen wat ik wou.  </w:t>
            </w:r>
          </w:p>
        </w:tc>
        <w:tc>
          <w:tcPr>
            <w:tcW w:w="1194" w:type="dxa"/>
          </w:tcPr>
          <w:p w14:paraId="09DCD176"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6F55316C" w14:textId="77777777" w:rsidTr="327ABF00">
        <w:trPr>
          <w:trHeight w:val="420"/>
        </w:trPr>
        <w:tc>
          <w:tcPr>
            <w:tcW w:w="7866" w:type="dxa"/>
          </w:tcPr>
          <w:p w14:paraId="2DA71A42" w14:textId="77777777" w:rsidR="00816ABA" w:rsidRPr="00D91DE4" w:rsidRDefault="00816ABA" w:rsidP="00816ABA">
            <w:pPr>
              <w:spacing w:before="80" w:after="80"/>
              <w:jc w:val="both"/>
              <w:rPr>
                <w:rFonts w:cstheme="minorHAnsi"/>
              </w:rPr>
            </w:pPr>
            <w:r w:rsidRPr="00D91DE4">
              <w:rPr>
                <w:rFonts w:cstheme="minorHAnsi"/>
              </w:rPr>
              <w:t>Ik had inspraak in het plannen van pauzemomenten.</w:t>
            </w:r>
          </w:p>
        </w:tc>
        <w:tc>
          <w:tcPr>
            <w:tcW w:w="1194" w:type="dxa"/>
          </w:tcPr>
          <w:p w14:paraId="7EA732CF"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2B60C9BD" w14:textId="77777777" w:rsidTr="327ABF00">
        <w:tc>
          <w:tcPr>
            <w:tcW w:w="7866" w:type="dxa"/>
          </w:tcPr>
          <w:p w14:paraId="3255F0C0" w14:textId="77777777" w:rsidR="00816ABA" w:rsidRPr="00D91DE4" w:rsidRDefault="00816ABA" w:rsidP="00816ABA">
            <w:pPr>
              <w:spacing w:before="80" w:after="80"/>
              <w:jc w:val="both"/>
              <w:rPr>
                <w:rFonts w:cstheme="minorHAnsi"/>
              </w:rPr>
            </w:pPr>
            <w:r w:rsidRPr="00D91DE4">
              <w:rPr>
                <w:rFonts w:cstheme="minorHAnsi"/>
              </w:rPr>
              <w:t xml:space="preserve">De trainer beschikt over de nodige inhoudelijke expertise. </w:t>
            </w:r>
          </w:p>
        </w:tc>
        <w:tc>
          <w:tcPr>
            <w:tcW w:w="1194" w:type="dxa"/>
          </w:tcPr>
          <w:p w14:paraId="2601BA9C"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08C8FAA9" w14:textId="77777777" w:rsidTr="327ABF00">
        <w:tc>
          <w:tcPr>
            <w:tcW w:w="7866" w:type="dxa"/>
          </w:tcPr>
          <w:p w14:paraId="3B28340C" w14:textId="77777777" w:rsidR="00816ABA" w:rsidRPr="00D91DE4" w:rsidRDefault="00816ABA" w:rsidP="00816ABA">
            <w:pPr>
              <w:spacing w:before="80" w:after="80"/>
              <w:jc w:val="both"/>
              <w:rPr>
                <w:rFonts w:cstheme="minorHAnsi"/>
              </w:rPr>
            </w:pPr>
            <w:r w:rsidRPr="00D91DE4">
              <w:rPr>
                <w:rFonts w:cstheme="minorHAnsi"/>
              </w:rPr>
              <w:t>De trainer straalt enthousiasme en passie uit.</w:t>
            </w:r>
          </w:p>
        </w:tc>
        <w:tc>
          <w:tcPr>
            <w:tcW w:w="1194" w:type="dxa"/>
          </w:tcPr>
          <w:p w14:paraId="106188C7"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6880AB52" w14:textId="77777777" w:rsidTr="327ABF00">
        <w:tc>
          <w:tcPr>
            <w:tcW w:w="7866" w:type="dxa"/>
          </w:tcPr>
          <w:p w14:paraId="2144D9FF" w14:textId="77777777" w:rsidR="00816ABA" w:rsidRPr="00D91DE4" w:rsidRDefault="00816ABA" w:rsidP="00816ABA">
            <w:pPr>
              <w:pStyle w:val="Lijstalinea"/>
              <w:spacing w:before="80" w:after="80"/>
              <w:ind w:left="0"/>
              <w:jc w:val="both"/>
              <w:rPr>
                <w:rFonts w:cstheme="minorHAnsi"/>
              </w:rPr>
            </w:pPr>
            <w:r w:rsidRPr="00D91DE4">
              <w:rPr>
                <w:rFonts w:cstheme="minorHAnsi"/>
              </w:rPr>
              <w:t xml:space="preserve">De trainer reageerde flexibel op vragen/gebeurtenissen/…. </w:t>
            </w:r>
          </w:p>
        </w:tc>
        <w:tc>
          <w:tcPr>
            <w:tcW w:w="1194" w:type="dxa"/>
          </w:tcPr>
          <w:p w14:paraId="696BD2BE"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7DEC6B0C" w14:textId="77777777" w:rsidTr="327ABF00">
        <w:tc>
          <w:tcPr>
            <w:tcW w:w="7866" w:type="dxa"/>
          </w:tcPr>
          <w:p w14:paraId="2B396300" w14:textId="77777777" w:rsidR="00816ABA" w:rsidRPr="00D91DE4" w:rsidRDefault="00816ABA" w:rsidP="00816ABA">
            <w:pPr>
              <w:spacing w:before="80" w:after="80"/>
              <w:jc w:val="both"/>
              <w:rPr>
                <w:rFonts w:cstheme="minorHAnsi"/>
              </w:rPr>
            </w:pPr>
            <w:r w:rsidRPr="00D91DE4">
              <w:rPr>
                <w:rFonts w:cstheme="minorHAnsi"/>
              </w:rPr>
              <w:t>De ruimte en de algemene accommodatie voldeden aan de basisvereisten om te kunnen leren (licht, frisse lucht, rust, beeld en geluid,…).</w:t>
            </w:r>
          </w:p>
        </w:tc>
        <w:tc>
          <w:tcPr>
            <w:tcW w:w="1194" w:type="dxa"/>
          </w:tcPr>
          <w:p w14:paraId="5397B44A" w14:textId="77777777" w:rsidR="00816ABA" w:rsidRPr="00D91DE4" w:rsidRDefault="00816ABA" w:rsidP="00816ABA">
            <w:pPr>
              <w:spacing w:before="80" w:after="80"/>
              <w:jc w:val="both"/>
              <w:rPr>
                <w:rFonts w:cstheme="minorHAnsi"/>
              </w:rPr>
            </w:pPr>
            <w:r w:rsidRPr="00D91DE4">
              <w:rPr>
                <w:rFonts w:cstheme="minorHAnsi"/>
              </w:rPr>
              <w:t>1-2-3-4</w:t>
            </w:r>
          </w:p>
        </w:tc>
      </w:tr>
      <w:tr w:rsidR="00816ABA" w:rsidRPr="00D91DE4" w14:paraId="07397C91" w14:textId="77777777" w:rsidTr="327ABF00">
        <w:tc>
          <w:tcPr>
            <w:tcW w:w="9060" w:type="dxa"/>
            <w:gridSpan w:val="2"/>
          </w:tcPr>
          <w:p w14:paraId="71D3A856"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454BC7B6" w14:textId="16158467" w:rsidR="00816ABA" w:rsidRPr="00D91DE4" w:rsidRDefault="00816ABA" w:rsidP="00816ABA">
            <w:pPr>
              <w:spacing w:before="80" w:after="80"/>
              <w:jc w:val="both"/>
              <w:rPr>
                <w:rFonts w:cstheme="minorHAnsi"/>
              </w:rPr>
            </w:pPr>
            <w:r w:rsidRPr="00D91DE4">
              <w:rPr>
                <w:rFonts w:cstheme="minorHAnsi"/>
              </w:rPr>
              <w:t>……………………………………………………………………………………………………………………………………………………………………………………………………………………………………………………………………………………………………………………</w:t>
            </w:r>
            <w:r>
              <w:rPr>
                <w:rFonts w:cstheme="minorHAnsi"/>
              </w:rPr>
              <w:t>…………</w:t>
            </w:r>
          </w:p>
        </w:tc>
      </w:tr>
      <w:tr w:rsidR="00816ABA" w:rsidRPr="00D91DE4" w14:paraId="364E9C8B" w14:textId="77777777" w:rsidTr="327ABF00">
        <w:tc>
          <w:tcPr>
            <w:tcW w:w="9060" w:type="dxa"/>
            <w:gridSpan w:val="2"/>
            <w:shd w:val="clear" w:color="auto" w:fill="FFC000" w:themeFill="accent4"/>
          </w:tcPr>
          <w:p w14:paraId="436C8C49" w14:textId="77777777" w:rsidR="00816ABA" w:rsidRPr="00D91DE4" w:rsidRDefault="00816ABA" w:rsidP="00816ABA">
            <w:pPr>
              <w:spacing w:before="80" w:after="80"/>
              <w:jc w:val="both"/>
              <w:rPr>
                <w:rFonts w:cstheme="minorHAnsi"/>
              </w:rPr>
            </w:pPr>
            <w:r w:rsidRPr="00D91DE4">
              <w:rPr>
                <w:rFonts w:cstheme="minorHAnsi"/>
              </w:rPr>
              <w:t>Op een schaal van 0 tot 10, hoe waarschijnlijk is het dat je deze opleiding zou aanbevelen aan een collega of vriend?</w:t>
            </w:r>
          </w:p>
        </w:tc>
      </w:tr>
      <w:tr w:rsidR="00816ABA" w:rsidRPr="00D91DE4" w14:paraId="0702E76F" w14:textId="77777777" w:rsidTr="327ABF00">
        <w:tc>
          <w:tcPr>
            <w:tcW w:w="9060" w:type="dxa"/>
            <w:gridSpan w:val="2"/>
          </w:tcPr>
          <w:p w14:paraId="4BF1513B" w14:textId="77777777" w:rsidR="00457421" w:rsidRDefault="00457421" w:rsidP="00816ABA">
            <w:pPr>
              <w:spacing w:before="80" w:after="80"/>
              <w:jc w:val="center"/>
              <w:rPr>
                <w:rFonts w:cstheme="minorHAnsi"/>
              </w:rPr>
            </w:pPr>
          </w:p>
          <w:p w14:paraId="641982DD" w14:textId="77777777" w:rsidR="00457421" w:rsidRPr="00457421" w:rsidRDefault="00457421" w:rsidP="00816ABA">
            <w:pPr>
              <w:spacing w:before="80" w:after="80"/>
              <w:jc w:val="center"/>
              <w:rPr>
                <w:rFonts w:cstheme="minorHAnsi"/>
              </w:rPr>
            </w:pPr>
          </w:p>
          <w:p w14:paraId="2AC64F0F" w14:textId="03C628D7" w:rsidR="00816ABA" w:rsidRPr="00457421" w:rsidRDefault="00816ABA" w:rsidP="00816ABA">
            <w:pPr>
              <w:spacing w:before="80" w:after="80"/>
              <w:jc w:val="center"/>
              <w:rPr>
                <w:rFonts w:cstheme="minorHAnsi"/>
              </w:rPr>
            </w:pPr>
            <w:r w:rsidRPr="00457421">
              <w:rPr>
                <w:rFonts w:cstheme="minorHAnsi"/>
              </w:rPr>
              <w:t>1 - 2 - 3 - 4 - 5 - 6 - 7 - 8 - 9 – 10</w:t>
            </w:r>
          </w:p>
          <w:p w14:paraId="1C6243C8" w14:textId="77777777" w:rsidR="00457421" w:rsidRDefault="00457421" w:rsidP="00457421">
            <w:pPr>
              <w:spacing w:before="80" w:after="80"/>
              <w:rPr>
                <w:rFonts w:cstheme="minorHAnsi"/>
              </w:rPr>
            </w:pPr>
          </w:p>
          <w:p w14:paraId="00D85A0A" w14:textId="745FA6BF" w:rsidR="00457421" w:rsidRPr="00D91DE4" w:rsidRDefault="00457421" w:rsidP="00457421">
            <w:pPr>
              <w:spacing w:before="80" w:after="80"/>
              <w:rPr>
                <w:rFonts w:cstheme="minorHAnsi"/>
              </w:rPr>
            </w:pPr>
          </w:p>
        </w:tc>
      </w:tr>
      <w:tr w:rsidR="00816ABA" w:rsidRPr="00D91DE4" w14:paraId="11C7D216" w14:textId="77777777" w:rsidTr="327ABF00">
        <w:tc>
          <w:tcPr>
            <w:tcW w:w="9060" w:type="dxa"/>
            <w:gridSpan w:val="2"/>
            <w:shd w:val="clear" w:color="auto" w:fill="13304C"/>
          </w:tcPr>
          <w:p w14:paraId="7A22529A" w14:textId="3F84A77B" w:rsidR="00816ABA" w:rsidRPr="00D91DE4" w:rsidRDefault="00816ABA" w:rsidP="00816ABA">
            <w:pPr>
              <w:spacing w:before="80" w:after="80"/>
              <w:jc w:val="center"/>
              <w:rPr>
                <w:rFonts w:cstheme="minorHAnsi"/>
                <w:b/>
                <w:bCs/>
              </w:rPr>
            </w:pPr>
            <w:r w:rsidRPr="00D91DE4">
              <w:rPr>
                <w:rFonts w:cstheme="minorHAnsi"/>
                <w:b/>
                <w:bCs/>
              </w:rPr>
              <w:lastRenderedPageBreak/>
              <w:t>DEEL 2: Reflectie op wat je geleerd hebt</w:t>
            </w:r>
          </w:p>
        </w:tc>
      </w:tr>
      <w:tr w:rsidR="00816ABA" w:rsidRPr="00D91DE4" w14:paraId="057D32B7" w14:textId="77777777" w:rsidTr="327ABF00">
        <w:tc>
          <w:tcPr>
            <w:tcW w:w="9060" w:type="dxa"/>
            <w:gridSpan w:val="2"/>
            <w:shd w:val="clear" w:color="auto" w:fill="auto"/>
          </w:tcPr>
          <w:p w14:paraId="6EA2A1D2" w14:textId="77777777" w:rsidR="00816ABA" w:rsidRPr="00D91DE4" w:rsidRDefault="00816ABA" w:rsidP="0023014C">
            <w:pPr>
              <w:pStyle w:val="Lijstalinea"/>
              <w:numPr>
                <w:ilvl w:val="0"/>
                <w:numId w:val="6"/>
              </w:numPr>
              <w:rPr>
                <w:shd w:val="clear" w:color="auto" w:fill="FFFFFF"/>
              </w:rPr>
            </w:pPr>
            <w:bookmarkStart w:id="88" w:name="_Toc137640766"/>
            <w:r w:rsidRPr="00D91DE4">
              <w:rPr>
                <w:shd w:val="clear" w:color="auto" w:fill="FFFFFF"/>
              </w:rPr>
              <w:t>Wat kan/ken je na het volgen van deze opleiding?</w:t>
            </w:r>
            <w:bookmarkEnd w:id="88"/>
            <w:r w:rsidRPr="00D91DE4">
              <w:rPr>
                <w:shd w:val="clear" w:color="auto" w:fill="FFFFFF"/>
              </w:rPr>
              <w:t xml:space="preserve"> </w:t>
            </w:r>
          </w:p>
          <w:p w14:paraId="7026D69E" w14:textId="77777777" w:rsidR="00816ABA" w:rsidRPr="00D91DE4" w:rsidRDefault="00816ABA" w:rsidP="00816ABA">
            <w:pPr>
              <w:jc w:val="both"/>
            </w:pPr>
          </w:p>
          <w:tbl>
            <w:tblPr>
              <w:tblStyle w:val="Tabelraster"/>
              <w:tblW w:w="0" w:type="auto"/>
              <w:tblLook w:val="04A0" w:firstRow="1" w:lastRow="0" w:firstColumn="1" w:lastColumn="0" w:noHBand="0" w:noVBand="1"/>
            </w:tblPr>
            <w:tblGrid>
              <w:gridCol w:w="4417"/>
              <w:gridCol w:w="4417"/>
            </w:tblGrid>
            <w:tr w:rsidR="00816ABA" w:rsidRPr="00D91DE4" w14:paraId="550CAD48" w14:textId="77777777">
              <w:tc>
                <w:tcPr>
                  <w:tcW w:w="4531" w:type="dxa"/>
                  <w:shd w:val="clear" w:color="auto" w:fill="FFC000" w:themeFill="accent4"/>
                </w:tcPr>
                <w:p w14:paraId="1D0469CE" w14:textId="77777777" w:rsidR="00816ABA" w:rsidRPr="00D91DE4" w:rsidRDefault="00816ABA" w:rsidP="00816ABA">
                  <w:pPr>
                    <w:jc w:val="both"/>
                    <w:rPr>
                      <w:b/>
                      <w:bCs/>
                    </w:rPr>
                  </w:pPr>
                  <w:r w:rsidRPr="00D91DE4">
                    <w:rPr>
                      <w:b/>
                      <w:bCs/>
                    </w:rPr>
                    <w:t>Ik kan …</w:t>
                  </w:r>
                </w:p>
              </w:tc>
              <w:tc>
                <w:tcPr>
                  <w:tcW w:w="4531" w:type="dxa"/>
                  <w:shd w:val="clear" w:color="auto" w:fill="FFC000" w:themeFill="accent4"/>
                </w:tcPr>
                <w:p w14:paraId="4D5BC7CC" w14:textId="77777777" w:rsidR="00816ABA" w:rsidRPr="00D91DE4" w:rsidRDefault="00816ABA" w:rsidP="00816ABA">
                  <w:pPr>
                    <w:jc w:val="both"/>
                    <w:rPr>
                      <w:b/>
                      <w:bCs/>
                    </w:rPr>
                  </w:pPr>
                  <w:r w:rsidRPr="00D91DE4">
                    <w:rPr>
                      <w:b/>
                      <w:bCs/>
                    </w:rPr>
                    <w:t>Ik ken …</w:t>
                  </w:r>
                </w:p>
              </w:tc>
            </w:tr>
            <w:tr w:rsidR="00816ABA" w:rsidRPr="00D91DE4" w14:paraId="732F3C30" w14:textId="77777777">
              <w:tc>
                <w:tcPr>
                  <w:tcW w:w="4531" w:type="dxa"/>
                </w:tcPr>
                <w:p w14:paraId="62608AA1" w14:textId="77777777" w:rsidR="00816ABA" w:rsidRPr="00D91DE4" w:rsidRDefault="00816ABA" w:rsidP="00816ABA">
                  <w:pPr>
                    <w:jc w:val="both"/>
                  </w:pPr>
                </w:p>
              </w:tc>
              <w:tc>
                <w:tcPr>
                  <w:tcW w:w="4531" w:type="dxa"/>
                </w:tcPr>
                <w:p w14:paraId="2CB33CC6" w14:textId="77777777" w:rsidR="00816ABA" w:rsidRPr="00D91DE4" w:rsidRDefault="00816ABA" w:rsidP="00816ABA">
                  <w:pPr>
                    <w:jc w:val="both"/>
                  </w:pPr>
                </w:p>
              </w:tc>
            </w:tr>
            <w:tr w:rsidR="00816ABA" w:rsidRPr="00D91DE4" w14:paraId="798641DD" w14:textId="77777777">
              <w:tc>
                <w:tcPr>
                  <w:tcW w:w="4531" w:type="dxa"/>
                </w:tcPr>
                <w:p w14:paraId="7624E97B" w14:textId="77777777" w:rsidR="00816ABA" w:rsidRPr="00D91DE4" w:rsidRDefault="00816ABA" w:rsidP="00816ABA">
                  <w:pPr>
                    <w:jc w:val="both"/>
                  </w:pPr>
                </w:p>
              </w:tc>
              <w:tc>
                <w:tcPr>
                  <w:tcW w:w="4531" w:type="dxa"/>
                </w:tcPr>
                <w:p w14:paraId="011E1131" w14:textId="77777777" w:rsidR="00816ABA" w:rsidRPr="00D91DE4" w:rsidRDefault="00816ABA" w:rsidP="00816ABA">
                  <w:pPr>
                    <w:jc w:val="both"/>
                  </w:pPr>
                </w:p>
              </w:tc>
            </w:tr>
            <w:tr w:rsidR="00816ABA" w:rsidRPr="00D91DE4" w14:paraId="702B9306" w14:textId="77777777">
              <w:tc>
                <w:tcPr>
                  <w:tcW w:w="4531" w:type="dxa"/>
                </w:tcPr>
                <w:p w14:paraId="2E99BCEA" w14:textId="77777777" w:rsidR="00816ABA" w:rsidRPr="00D91DE4" w:rsidRDefault="00816ABA" w:rsidP="00816ABA">
                  <w:pPr>
                    <w:jc w:val="both"/>
                  </w:pPr>
                </w:p>
              </w:tc>
              <w:tc>
                <w:tcPr>
                  <w:tcW w:w="4531" w:type="dxa"/>
                </w:tcPr>
                <w:p w14:paraId="5AF1252A" w14:textId="77777777" w:rsidR="00816ABA" w:rsidRPr="00D91DE4" w:rsidRDefault="00816ABA" w:rsidP="00816ABA">
                  <w:pPr>
                    <w:jc w:val="both"/>
                  </w:pPr>
                </w:p>
              </w:tc>
            </w:tr>
          </w:tbl>
          <w:p w14:paraId="52B4340E" w14:textId="77777777" w:rsidR="00816ABA" w:rsidRPr="00D91DE4" w:rsidRDefault="00816ABA" w:rsidP="00816ABA">
            <w:pPr>
              <w:jc w:val="both"/>
            </w:pPr>
          </w:p>
          <w:p w14:paraId="663DE60F" w14:textId="77777777" w:rsidR="00816ABA" w:rsidRPr="00D91DE4" w:rsidRDefault="00816ABA" w:rsidP="0023014C">
            <w:pPr>
              <w:pStyle w:val="Lijstalinea"/>
              <w:numPr>
                <w:ilvl w:val="0"/>
                <w:numId w:val="6"/>
              </w:numPr>
              <w:rPr>
                <w:shd w:val="clear" w:color="auto" w:fill="FFFFFF"/>
              </w:rPr>
            </w:pPr>
            <w:bookmarkStart w:id="89" w:name="_Toc137640767"/>
            <w:r w:rsidRPr="00D91DE4">
              <w:rPr>
                <w:shd w:val="clear" w:color="auto" w:fill="FFFFFF"/>
              </w:rPr>
              <w:t>Hieronder vind je de initiële doelen van de opleiding. Vond je deze doelen terug in de opleiding?</w:t>
            </w:r>
            <w:bookmarkEnd w:id="89"/>
            <w:r w:rsidRPr="00D91DE4">
              <w:rPr>
                <w:shd w:val="clear" w:color="auto" w:fill="FFFFFF"/>
              </w:rPr>
              <w:t xml:space="preserve"> </w:t>
            </w:r>
          </w:p>
          <w:p w14:paraId="6FAFB9A5" w14:textId="77777777" w:rsidR="00816ABA" w:rsidRPr="00D91DE4" w:rsidRDefault="00816ABA" w:rsidP="00816ABA">
            <w:pPr>
              <w:jc w:val="both"/>
            </w:pPr>
          </w:p>
          <w:tbl>
            <w:tblPr>
              <w:tblStyle w:val="Tabelraster"/>
              <w:tblW w:w="0" w:type="auto"/>
              <w:tblLook w:val="04A0" w:firstRow="1" w:lastRow="0" w:firstColumn="1" w:lastColumn="0" w:noHBand="0" w:noVBand="1"/>
            </w:tblPr>
            <w:tblGrid>
              <w:gridCol w:w="4407"/>
              <w:gridCol w:w="4427"/>
            </w:tblGrid>
            <w:tr w:rsidR="00816ABA" w:rsidRPr="00D91DE4" w14:paraId="4156F198" w14:textId="77777777">
              <w:tc>
                <w:tcPr>
                  <w:tcW w:w="4531" w:type="dxa"/>
                  <w:shd w:val="clear" w:color="auto" w:fill="FFC000"/>
                </w:tcPr>
                <w:p w14:paraId="4371D3DF" w14:textId="77777777" w:rsidR="00816ABA" w:rsidRPr="00D91DE4" w:rsidRDefault="00816ABA" w:rsidP="00816ABA">
                  <w:pPr>
                    <w:jc w:val="both"/>
                    <w:rPr>
                      <w:b/>
                      <w:bCs/>
                    </w:rPr>
                  </w:pPr>
                  <w:r w:rsidRPr="00D91DE4">
                    <w:rPr>
                      <w:b/>
                      <w:bCs/>
                    </w:rPr>
                    <w:t>Doel</w:t>
                  </w:r>
                </w:p>
              </w:tc>
              <w:tc>
                <w:tcPr>
                  <w:tcW w:w="4531" w:type="dxa"/>
                  <w:shd w:val="clear" w:color="auto" w:fill="FFC000"/>
                </w:tcPr>
                <w:p w14:paraId="00D9DF44" w14:textId="77777777" w:rsidR="00816ABA" w:rsidRPr="00D91DE4" w:rsidRDefault="00816ABA" w:rsidP="00816ABA">
                  <w:pPr>
                    <w:jc w:val="both"/>
                    <w:rPr>
                      <w:b/>
                      <w:bCs/>
                    </w:rPr>
                  </w:pPr>
                  <w:r w:rsidRPr="00D91DE4">
                    <w:rPr>
                      <w:b/>
                      <w:bCs/>
                    </w:rPr>
                    <w:t>Vond je dit doel terug in de opleiding?</w:t>
                  </w:r>
                </w:p>
              </w:tc>
            </w:tr>
            <w:tr w:rsidR="00816ABA" w:rsidRPr="00D91DE4" w14:paraId="008D07E7" w14:textId="77777777">
              <w:tc>
                <w:tcPr>
                  <w:tcW w:w="4531" w:type="dxa"/>
                </w:tcPr>
                <w:p w14:paraId="3F7F2F68" w14:textId="77777777" w:rsidR="00816ABA" w:rsidRPr="00D91DE4" w:rsidRDefault="00816ABA" w:rsidP="00816ABA">
                  <w:pPr>
                    <w:jc w:val="both"/>
                  </w:pPr>
                  <w:r w:rsidRPr="00D91DE4">
                    <w:t>Doel 1: …</w:t>
                  </w:r>
                </w:p>
              </w:tc>
              <w:tc>
                <w:tcPr>
                  <w:tcW w:w="4531" w:type="dxa"/>
                </w:tcPr>
                <w:p w14:paraId="0D4A9043" w14:textId="77777777" w:rsidR="00816ABA" w:rsidRPr="00D91DE4" w:rsidRDefault="00816ABA" w:rsidP="00816ABA">
                  <w:pPr>
                    <w:jc w:val="both"/>
                  </w:pPr>
                  <w:r w:rsidRPr="00D91DE4">
                    <w:t>Ja – Neen</w:t>
                  </w:r>
                </w:p>
              </w:tc>
            </w:tr>
            <w:tr w:rsidR="00816ABA" w:rsidRPr="00D91DE4" w14:paraId="36701421" w14:textId="77777777">
              <w:tc>
                <w:tcPr>
                  <w:tcW w:w="4531" w:type="dxa"/>
                </w:tcPr>
                <w:p w14:paraId="3D74C6D1" w14:textId="77777777" w:rsidR="00816ABA" w:rsidRPr="00D91DE4" w:rsidRDefault="00816ABA" w:rsidP="00816ABA">
                  <w:pPr>
                    <w:jc w:val="both"/>
                  </w:pPr>
                  <w:r w:rsidRPr="00D91DE4">
                    <w:t>Doel 2: …</w:t>
                  </w:r>
                </w:p>
              </w:tc>
              <w:tc>
                <w:tcPr>
                  <w:tcW w:w="4531" w:type="dxa"/>
                </w:tcPr>
                <w:p w14:paraId="43FC059C" w14:textId="77777777" w:rsidR="00816ABA" w:rsidRPr="00D91DE4" w:rsidRDefault="00816ABA" w:rsidP="00816ABA">
                  <w:pPr>
                    <w:jc w:val="both"/>
                  </w:pPr>
                  <w:r w:rsidRPr="00D91DE4">
                    <w:t>Ja – Neen</w:t>
                  </w:r>
                </w:p>
              </w:tc>
            </w:tr>
            <w:tr w:rsidR="00816ABA" w:rsidRPr="00D91DE4" w14:paraId="0B9CD47B" w14:textId="77777777">
              <w:tc>
                <w:tcPr>
                  <w:tcW w:w="4531" w:type="dxa"/>
                </w:tcPr>
                <w:p w14:paraId="04C10365" w14:textId="77777777" w:rsidR="00816ABA" w:rsidRPr="00D91DE4" w:rsidRDefault="00816ABA" w:rsidP="00816ABA">
                  <w:pPr>
                    <w:jc w:val="both"/>
                  </w:pPr>
                  <w:r w:rsidRPr="00D91DE4">
                    <w:t>Doel 3: …</w:t>
                  </w:r>
                </w:p>
              </w:tc>
              <w:tc>
                <w:tcPr>
                  <w:tcW w:w="4531" w:type="dxa"/>
                </w:tcPr>
                <w:p w14:paraId="7BABDF27" w14:textId="77777777" w:rsidR="00816ABA" w:rsidRPr="00D91DE4" w:rsidRDefault="00816ABA" w:rsidP="00816ABA">
                  <w:pPr>
                    <w:jc w:val="both"/>
                  </w:pPr>
                  <w:r w:rsidRPr="00D91DE4">
                    <w:t>Ja – Neen</w:t>
                  </w:r>
                </w:p>
              </w:tc>
            </w:tr>
            <w:tr w:rsidR="00816ABA" w:rsidRPr="00D91DE4" w14:paraId="1DC653B2" w14:textId="77777777">
              <w:tc>
                <w:tcPr>
                  <w:tcW w:w="4531" w:type="dxa"/>
                </w:tcPr>
                <w:p w14:paraId="1A902929" w14:textId="77777777" w:rsidR="00816ABA" w:rsidRPr="00D91DE4" w:rsidRDefault="00816ABA" w:rsidP="00816ABA">
                  <w:pPr>
                    <w:jc w:val="both"/>
                  </w:pPr>
                  <w:r w:rsidRPr="00D91DE4">
                    <w:t>…</w:t>
                  </w:r>
                </w:p>
              </w:tc>
              <w:tc>
                <w:tcPr>
                  <w:tcW w:w="4531" w:type="dxa"/>
                </w:tcPr>
                <w:p w14:paraId="2787BF65" w14:textId="77777777" w:rsidR="00816ABA" w:rsidRPr="00D91DE4" w:rsidRDefault="00816ABA" w:rsidP="00816ABA">
                  <w:pPr>
                    <w:jc w:val="both"/>
                  </w:pPr>
                  <w:r w:rsidRPr="00D91DE4">
                    <w:t>Ja – Neen</w:t>
                  </w:r>
                </w:p>
              </w:tc>
            </w:tr>
          </w:tbl>
          <w:p w14:paraId="72502CAF" w14:textId="77777777" w:rsidR="00816ABA" w:rsidRPr="00D91DE4" w:rsidRDefault="00816ABA" w:rsidP="00816ABA">
            <w:pPr>
              <w:spacing w:before="80" w:after="80"/>
              <w:jc w:val="both"/>
              <w:rPr>
                <w:rFonts w:cstheme="minorHAnsi"/>
                <w:b/>
                <w:bCs/>
                <w:sz w:val="2"/>
                <w:szCs w:val="2"/>
              </w:rPr>
            </w:pPr>
          </w:p>
          <w:p w14:paraId="540CAE07" w14:textId="77777777" w:rsidR="00816ABA" w:rsidRPr="00D91DE4" w:rsidRDefault="00816ABA" w:rsidP="00816ABA">
            <w:pPr>
              <w:spacing w:before="80" w:after="80"/>
              <w:jc w:val="both"/>
              <w:rPr>
                <w:rFonts w:cstheme="minorHAnsi"/>
                <w:b/>
                <w:bCs/>
              </w:rPr>
            </w:pPr>
          </w:p>
        </w:tc>
      </w:tr>
    </w:tbl>
    <w:p w14:paraId="28A8E1BC" w14:textId="77777777" w:rsidR="00E11785" w:rsidRPr="00D91DE4" w:rsidRDefault="00E11785" w:rsidP="002F0472">
      <w:pPr>
        <w:jc w:val="both"/>
        <w:rPr>
          <w:rFonts w:cstheme="minorHAnsi"/>
        </w:rPr>
      </w:pPr>
    </w:p>
    <w:p w14:paraId="2B3D97B5" w14:textId="77777777" w:rsidR="001B0D5F" w:rsidRPr="00D91DE4" w:rsidRDefault="001B0D5F" w:rsidP="002F0472">
      <w:pPr>
        <w:jc w:val="both"/>
        <w:rPr>
          <w:rFonts w:eastAsiaTheme="majorEastAsia" w:cstheme="minorHAnsi"/>
          <w:color w:val="1F3763" w:themeColor="accent1" w:themeShade="7F"/>
        </w:rPr>
      </w:pPr>
      <w:r w:rsidRPr="00D91DE4">
        <w:rPr>
          <w:rFonts w:cstheme="minorHAnsi"/>
        </w:rPr>
        <w:br w:type="page"/>
      </w:r>
    </w:p>
    <w:p w14:paraId="4EB6642C" w14:textId="7DC7B9D5" w:rsidR="00E11785" w:rsidRPr="00083197" w:rsidRDefault="00A23CCC" w:rsidP="00083197">
      <w:pPr>
        <w:pStyle w:val="Kop3"/>
      </w:pPr>
      <w:bookmarkStart w:id="90" w:name="_Toc137640768"/>
      <w:bookmarkStart w:id="91" w:name="_Toc156825358"/>
      <w:r>
        <w:lastRenderedPageBreak/>
        <w:t>8</w:t>
      </w:r>
      <w:r w:rsidR="00083197">
        <w:t xml:space="preserve">.1.2. </w:t>
      </w:r>
      <w:r w:rsidR="00E11785" w:rsidRPr="00083197">
        <w:t>Effectmeting in te vullen door de lerenden (light)</w:t>
      </w:r>
      <w:bookmarkEnd w:id="90"/>
      <w:bookmarkEnd w:id="91"/>
      <w:r w:rsidR="00E11785" w:rsidRPr="00083197">
        <w:t xml:space="preserve"> </w:t>
      </w:r>
    </w:p>
    <w:p w14:paraId="3111491B" w14:textId="77777777" w:rsidR="00E11785" w:rsidRPr="00D91DE4" w:rsidRDefault="00E11785" w:rsidP="002F0472">
      <w:pPr>
        <w:jc w:val="both"/>
        <w:rPr>
          <w:rFonts w:cstheme="minorHAnsi"/>
        </w:rPr>
      </w:pPr>
    </w:p>
    <w:tbl>
      <w:tblPr>
        <w:tblStyle w:val="Tabelraster"/>
        <w:tblW w:w="0" w:type="auto"/>
        <w:tblLook w:val="04A0" w:firstRow="1" w:lastRow="0" w:firstColumn="1" w:lastColumn="0" w:noHBand="0" w:noVBand="1"/>
      </w:tblPr>
      <w:tblGrid>
        <w:gridCol w:w="7836"/>
        <w:gridCol w:w="1224"/>
      </w:tblGrid>
      <w:tr w:rsidR="00E11785" w:rsidRPr="00D91DE4" w14:paraId="18E736AD" w14:textId="77777777" w:rsidTr="00816ABA">
        <w:tc>
          <w:tcPr>
            <w:tcW w:w="9060" w:type="dxa"/>
            <w:gridSpan w:val="2"/>
            <w:shd w:val="clear" w:color="auto" w:fill="auto"/>
          </w:tcPr>
          <w:p w14:paraId="486F43A8" w14:textId="386136F6" w:rsidR="00E11785" w:rsidRPr="00D91DE4" w:rsidRDefault="00E11785" w:rsidP="0083587D">
            <w:bookmarkStart w:id="92" w:name="_Toc137640769"/>
            <w:r w:rsidRPr="00D91DE4">
              <w:t>Dankjewel voor je deelname aan deze opleiding. We vinden het belangrijk om onze opleiding voortdurend te optimaliseren, daarom zijn we zeer benieuwd naar jouw feedback!</w:t>
            </w:r>
            <w:bookmarkEnd w:id="92"/>
            <w:r w:rsidRPr="00D91DE4">
              <w:t xml:space="preserve"> </w:t>
            </w:r>
          </w:p>
          <w:p w14:paraId="6F835B78" w14:textId="77777777" w:rsidR="00E11785" w:rsidRPr="00D91DE4" w:rsidRDefault="00E11785" w:rsidP="0083587D"/>
          <w:p w14:paraId="1D5909D3" w14:textId="04865A4E" w:rsidR="00E11785" w:rsidRPr="00D91DE4" w:rsidRDefault="00E11785" w:rsidP="0023014C">
            <w:pPr>
              <w:pStyle w:val="Lijstalinea"/>
              <w:numPr>
                <w:ilvl w:val="0"/>
                <w:numId w:val="2"/>
              </w:numPr>
            </w:pPr>
            <w:r w:rsidRPr="00D91DE4">
              <w:t xml:space="preserve">De bevraging is opgedeeld in 6 categorieën: </w:t>
            </w:r>
          </w:p>
          <w:p w14:paraId="1B5F76E7" w14:textId="77777777" w:rsidR="001B0D5F" w:rsidRPr="00D91DE4" w:rsidRDefault="001B0D5F" w:rsidP="0083587D"/>
          <w:tbl>
            <w:tblPr>
              <w:tblStyle w:val="Tabelraster"/>
              <w:tblW w:w="0" w:type="auto"/>
              <w:jc w:val="center"/>
              <w:tblLook w:val="04A0" w:firstRow="1" w:lastRow="0" w:firstColumn="1" w:lastColumn="0" w:noHBand="0" w:noVBand="1"/>
            </w:tblPr>
            <w:tblGrid>
              <w:gridCol w:w="421"/>
              <w:gridCol w:w="5456"/>
            </w:tblGrid>
            <w:tr w:rsidR="00E11785" w:rsidRPr="00D91DE4" w14:paraId="212A92E2" w14:textId="77777777" w:rsidTr="001B0D5F">
              <w:trPr>
                <w:jc w:val="center"/>
              </w:trPr>
              <w:tc>
                <w:tcPr>
                  <w:tcW w:w="421" w:type="dxa"/>
                </w:tcPr>
                <w:p w14:paraId="7BDAA79C" w14:textId="77777777" w:rsidR="00E11785" w:rsidRPr="00D91DE4" w:rsidRDefault="00E11785" w:rsidP="0083587D">
                  <w:pPr>
                    <w:rPr>
                      <w:sz w:val="20"/>
                      <w:szCs w:val="20"/>
                    </w:rPr>
                  </w:pPr>
                  <w:r w:rsidRPr="00D91DE4">
                    <w:rPr>
                      <w:sz w:val="20"/>
                      <w:szCs w:val="20"/>
                    </w:rPr>
                    <w:t>1</w:t>
                  </w:r>
                </w:p>
              </w:tc>
              <w:tc>
                <w:tcPr>
                  <w:tcW w:w="5456" w:type="dxa"/>
                </w:tcPr>
                <w:p w14:paraId="0E5D0236" w14:textId="77777777" w:rsidR="00E11785" w:rsidRPr="00D91DE4" w:rsidRDefault="00E11785" w:rsidP="0083587D">
                  <w:pPr>
                    <w:rPr>
                      <w:sz w:val="20"/>
                      <w:szCs w:val="20"/>
                    </w:rPr>
                  </w:pPr>
                  <w:r w:rsidRPr="00D91DE4">
                    <w:rPr>
                      <w:sz w:val="20"/>
                      <w:szCs w:val="20"/>
                    </w:rPr>
                    <w:t>Mijn beginsituatie en doelen</w:t>
                  </w:r>
                </w:p>
              </w:tc>
            </w:tr>
            <w:tr w:rsidR="00816ABA" w:rsidRPr="00D91DE4" w14:paraId="7083B535" w14:textId="77777777" w:rsidTr="001B0D5F">
              <w:trPr>
                <w:jc w:val="center"/>
              </w:trPr>
              <w:tc>
                <w:tcPr>
                  <w:tcW w:w="421" w:type="dxa"/>
                </w:tcPr>
                <w:p w14:paraId="798AC379" w14:textId="32E4745E" w:rsidR="00816ABA" w:rsidRPr="00D91DE4" w:rsidRDefault="00816ABA" w:rsidP="00816ABA">
                  <w:pPr>
                    <w:rPr>
                      <w:sz w:val="20"/>
                      <w:szCs w:val="20"/>
                    </w:rPr>
                  </w:pPr>
                  <w:r>
                    <w:rPr>
                      <w:sz w:val="20"/>
                      <w:szCs w:val="20"/>
                    </w:rPr>
                    <w:t>2</w:t>
                  </w:r>
                </w:p>
              </w:tc>
              <w:tc>
                <w:tcPr>
                  <w:tcW w:w="5456" w:type="dxa"/>
                </w:tcPr>
                <w:p w14:paraId="5B79F39D" w14:textId="5CFFF8C0" w:rsidR="00816ABA" w:rsidRPr="00D91DE4" w:rsidRDefault="00816ABA" w:rsidP="00816ABA">
                  <w:pPr>
                    <w:rPr>
                      <w:sz w:val="20"/>
                      <w:szCs w:val="20"/>
                    </w:rPr>
                  </w:pPr>
                  <w:r w:rsidRPr="00D91DE4">
                    <w:rPr>
                      <w:sz w:val="20"/>
                      <w:szCs w:val="20"/>
                    </w:rPr>
                    <w:t xml:space="preserve">Leervormen en leermaterialen </w:t>
                  </w:r>
                </w:p>
              </w:tc>
            </w:tr>
            <w:tr w:rsidR="00816ABA" w:rsidRPr="00D91DE4" w14:paraId="659E3A73" w14:textId="77777777" w:rsidTr="001B0D5F">
              <w:trPr>
                <w:jc w:val="center"/>
              </w:trPr>
              <w:tc>
                <w:tcPr>
                  <w:tcW w:w="421" w:type="dxa"/>
                </w:tcPr>
                <w:p w14:paraId="7951A397" w14:textId="1BA4432D" w:rsidR="00816ABA" w:rsidRPr="00D91DE4" w:rsidRDefault="00816ABA" w:rsidP="00816ABA">
                  <w:pPr>
                    <w:rPr>
                      <w:sz w:val="20"/>
                      <w:szCs w:val="20"/>
                    </w:rPr>
                  </w:pPr>
                  <w:r>
                    <w:rPr>
                      <w:sz w:val="20"/>
                      <w:szCs w:val="20"/>
                    </w:rPr>
                    <w:t>3</w:t>
                  </w:r>
                </w:p>
              </w:tc>
              <w:tc>
                <w:tcPr>
                  <w:tcW w:w="5456" w:type="dxa"/>
                </w:tcPr>
                <w:p w14:paraId="4BFDE099" w14:textId="77777777" w:rsidR="00816ABA" w:rsidRPr="00D91DE4" w:rsidRDefault="00816ABA" w:rsidP="00816ABA">
                  <w:pPr>
                    <w:rPr>
                      <w:sz w:val="20"/>
                      <w:szCs w:val="20"/>
                    </w:rPr>
                  </w:pPr>
                  <w:r w:rsidRPr="00D91DE4">
                    <w:rPr>
                      <w:sz w:val="20"/>
                      <w:szCs w:val="20"/>
                    </w:rPr>
                    <w:t xml:space="preserve">Samenwerking en activering </w:t>
                  </w:r>
                </w:p>
              </w:tc>
            </w:tr>
            <w:tr w:rsidR="00816ABA" w:rsidRPr="00D91DE4" w14:paraId="00704576" w14:textId="77777777" w:rsidTr="001B0D5F">
              <w:trPr>
                <w:jc w:val="center"/>
              </w:trPr>
              <w:tc>
                <w:tcPr>
                  <w:tcW w:w="421" w:type="dxa"/>
                </w:tcPr>
                <w:p w14:paraId="0F64B89A" w14:textId="77777777" w:rsidR="00816ABA" w:rsidRPr="00D91DE4" w:rsidRDefault="00816ABA" w:rsidP="00816ABA">
                  <w:pPr>
                    <w:rPr>
                      <w:sz w:val="20"/>
                      <w:szCs w:val="20"/>
                    </w:rPr>
                  </w:pPr>
                  <w:r w:rsidRPr="00D91DE4">
                    <w:rPr>
                      <w:sz w:val="20"/>
                      <w:szCs w:val="20"/>
                    </w:rPr>
                    <w:t>4</w:t>
                  </w:r>
                </w:p>
              </w:tc>
              <w:tc>
                <w:tcPr>
                  <w:tcW w:w="5456" w:type="dxa"/>
                </w:tcPr>
                <w:p w14:paraId="260A9E86" w14:textId="77777777" w:rsidR="00816ABA" w:rsidRPr="00D91DE4" w:rsidRDefault="00816ABA" w:rsidP="00816ABA">
                  <w:pPr>
                    <w:rPr>
                      <w:sz w:val="20"/>
                      <w:szCs w:val="20"/>
                    </w:rPr>
                  </w:pPr>
                  <w:r w:rsidRPr="00D91DE4">
                    <w:rPr>
                      <w:sz w:val="20"/>
                      <w:szCs w:val="20"/>
                    </w:rPr>
                    <w:t xml:space="preserve">Feedback, reflectie en groei </w:t>
                  </w:r>
                </w:p>
              </w:tc>
            </w:tr>
            <w:tr w:rsidR="00816ABA" w:rsidRPr="00D91DE4" w14:paraId="691ADCFB" w14:textId="77777777" w:rsidTr="001B0D5F">
              <w:trPr>
                <w:jc w:val="center"/>
              </w:trPr>
              <w:tc>
                <w:tcPr>
                  <w:tcW w:w="421" w:type="dxa"/>
                </w:tcPr>
                <w:p w14:paraId="6E257DFB" w14:textId="77777777" w:rsidR="00816ABA" w:rsidRPr="00D91DE4" w:rsidRDefault="00816ABA" w:rsidP="00816ABA">
                  <w:pPr>
                    <w:rPr>
                      <w:sz w:val="20"/>
                      <w:szCs w:val="20"/>
                    </w:rPr>
                  </w:pPr>
                  <w:r w:rsidRPr="00D91DE4">
                    <w:rPr>
                      <w:sz w:val="20"/>
                      <w:szCs w:val="20"/>
                    </w:rPr>
                    <w:t>5</w:t>
                  </w:r>
                </w:p>
              </w:tc>
              <w:tc>
                <w:tcPr>
                  <w:tcW w:w="5456" w:type="dxa"/>
                </w:tcPr>
                <w:p w14:paraId="2F5EF647" w14:textId="77777777" w:rsidR="00816ABA" w:rsidRPr="00D91DE4" w:rsidRDefault="00816ABA" w:rsidP="00816ABA">
                  <w:pPr>
                    <w:rPr>
                      <w:sz w:val="20"/>
                      <w:szCs w:val="20"/>
                    </w:rPr>
                  </w:pPr>
                  <w:r w:rsidRPr="00D91DE4">
                    <w:rPr>
                      <w:sz w:val="20"/>
                      <w:szCs w:val="20"/>
                    </w:rPr>
                    <w:t xml:space="preserve">Transfer naar de praktijk </w:t>
                  </w:r>
                </w:p>
              </w:tc>
            </w:tr>
            <w:tr w:rsidR="00816ABA" w:rsidRPr="00D91DE4" w14:paraId="392DB96A" w14:textId="77777777" w:rsidTr="001B0D5F">
              <w:trPr>
                <w:jc w:val="center"/>
              </w:trPr>
              <w:tc>
                <w:tcPr>
                  <w:tcW w:w="421" w:type="dxa"/>
                </w:tcPr>
                <w:p w14:paraId="469C6532" w14:textId="77777777" w:rsidR="00816ABA" w:rsidRPr="00D91DE4" w:rsidRDefault="00816ABA" w:rsidP="00816ABA">
                  <w:pPr>
                    <w:rPr>
                      <w:sz w:val="20"/>
                      <w:szCs w:val="20"/>
                    </w:rPr>
                  </w:pPr>
                  <w:r w:rsidRPr="00D91DE4">
                    <w:rPr>
                      <w:sz w:val="20"/>
                      <w:szCs w:val="20"/>
                    </w:rPr>
                    <w:t>6</w:t>
                  </w:r>
                </w:p>
              </w:tc>
              <w:tc>
                <w:tcPr>
                  <w:tcW w:w="5456" w:type="dxa"/>
                </w:tcPr>
                <w:p w14:paraId="78E30B19" w14:textId="77777777" w:rsidR="00816ABA" w:rsidRPr="00D91DE4" w:rsidRDefault="00816ABA" w:rsidP="00816ABA">
                  <w:pPr>
                    <w:rPr>
                      <w:sz w:val="20"/>
                      <w:szCs w:val="20"/>
                    </w:rPr>
                  </w:pPr>
                  <w:r w:rsidRPr="00D91DE4">
                    <w:rPr>
                      <w:sz w:val="20"/>
                      <w:szCs w:val="20"/>
                    </w:rPr>
                    <w:t xml:space="preserve">Leeromgeving en trainer </w:t>
                  </w:r>
                </w:p>
              </w:tc>
            </w:tr>
          </w:tbl>
          <w:p w14:paraId="2A2EF0C0" w14:textId="77777777" w:rsidR="00E11785" w:rsidRPr="00D91DE4" w:rsidRDefault="00E11785" w:rsidP="0083587D"/>
          <w:p w14:paraId="1857A71E" w14:textId="77777777" w:rsidR="0083587D" w:rsidRDefault="0083587D" w:rsidP="0080396D">
            <w:pPr>
              <w:ind w:left="708"/>
            </w:pPr>
            <w:r w:rsidRPr="00D91DE4">
              <w:t xml:space="preserve">Per categorie werden enkele stellingen geformuleerd. Gelieve elke stelling een score tussen 1 en 4 te geven </w:t>
            </w:r>
          </w:p>
          <w:p w14:paraId="59AC87E7" w14:textId="77777777" w:rsidR="007762C9" w:rsidRDefault="007762C9" w:rsidP="0080396D">
            <w:pPr>
              <w:ind w:left="708"/>
            </w:pPr>
          </w:p>
          <w:tbl>
            <w:tblPr>
              <w:tblStyle w:val="Tabelraster"/>
              <w:tblW w:w="0" w:type="auto"/>
              <w:jc w:val="center"/>
              <w:tblLook w:val="04A0" w:firstRow="1" w:lastRow="0" w:firstColumn="1" w:lastColumn="0" w:noHBand="0" w:noVBand="1"/>
            </w:tblPr>
            <w:tblGrid>
              <w:gridCol w:w="421"/>
              <w:gridCol w:w="5456"/>
            </w:tblGrid>
            <w:tr w:rsidR="007762C9" w:rsidRPr="00D91DE4" w14:paraId="42ECD471" w14:textId="77777777">
              <w:trPr>
                <w:jc w:val="center"/>
              </w:trPr>
              <w:tc>
                <w:tcPr>
                  <w:tcW w:w="421" w:type="dxa"/>
                </w:tcPr>
                <w:p w14:paraId="70D9AB5A" w14:textId="77777777" w:rsidR="007762C9" w:rsidRPr="00D91DE4" w:rsidRDefault="007762C9" w:rsidP="007762C9">
                  <w:pPr>
                    <w:rPr>
                      <w:sz w:val="20"/>
                      <w:szCs w:val="20"/>
                    </w:rPr>
                  </w:pPr>
                  <w:r w:rsidRPr="00D91DE4">
                    <w:rPr>
                      <w:sz w:val="20"/>
                      <w:szCs w:val="20"/>
                    </w:rPr>
                    <w:t>1</w:t>
                  </w:r>
                </w:p>
              </w:tc>
              <w:tc>
                <w:tcPr>
                  <w:tcW w:w="5456" w:type="dxa"/>
                </w:tcPr>
                <w:p w14:paraId="698F8BA3" w14:textId="77777777" w:rsidR="007762C9" w:rsidRPr="00D91DE4" w:rsidRDefault="007762C9" w:rsidP="007762C9">
                  <w:pPr>
                    <w:rPr>
                      <w:sz w:val="20"/>
                      <w:szCs w:val="20"/>
                    </w:rPr>
                  </w:pPr>
                  <w:r>
                    <w:rPr>
                      <w:sz w:val="20"/>
                      <w:szCs w:val="20"/>
                    </w:rPr>
                    <w:t>H</w:t>
                  </w:r>
                  <w:r w:rsidRPr="00D91DE4">
                    <w:rPr>
                      <w:sz w:val="20"/>
                      <w:szCs w:val="20"/>
                    </w:rPr>
                    <w:t>elemaal niet akkoord (dit gebeurde niet)</w:t>
                  </w:r>
                </w:p>
              </w:tc>
            </w:tr>
            <w:tr w:rsidR="007762C9" w:rsidRPr="00D91DE4" w14:paraId="7E4E30CD" w14:textId="77777777">
              <w:trPr>
                <w:jc w:val="center"/>
              </w:trPr>
              <w:tc>
                <w:tcPr>
                  <w:tcW w:w="421" w:type="dxa"/>
                </w:tcPr>
                <w:p w14:paraId="129EBFEE" w14:textId="77777777" w:rsidR="007762C9" w:rsidRPr="00D91DE4" w:rsidRDefault="007762C9" w:rsidP="007762C9">
                  <w:pPr>
                    <w:rPr>
                      <w:sz w:val="20"/>
                      <w:szCs w:val="20"/>
                    </w:rPr>
                  </w:pPr>
                  <w:r w:rsidRPr="00D91DE4">
                    <w:rPr>
                      <w:sz w:val="20"/>
                      <w:szCs w:val="20"/>
                    </w:rPr>
                    <w:t>2</w:t>
                  </w:r>
                </w:p>
              </w:tc>
              <w:tc>
                <w:tcPr>
                  <w:tcW w:w="5456" w:type="dxa"/>
                </w:tcPr>
                <w:p w14:paraId="6F35CEDF" w14:textId="77777777" w:rsidR="007762C9" w:rsidRPr="00D91DE4" w:rsidRDefault="007762C9" w:rsidP="007762C9">
                  <w:pPr>
                    <w:rPr>
                      <w:sz w:val="20"/>
                      <w:szCs w:val="20"/>
                    </w:rPr>
                  </w:pPr>
                  <w:r>
                    <w:rPr>
                      <w:sz w:val="20"/>
                      <w:szCs w:val="20"/>
                    </w:rPr>
                    <w:t>Ni</w:t>
                  </w:r>
                  <w:r w:rsidRPr="00D91DE4">
                    <w:rPr>
                      <w:sz w:val="20"/>
                      <w:szCs w:val="20"/>
                    </w:rPr>
                    <w:t xml:space="preserve">et akkoord (ik zie meer verbeterpunten dan positieve punten) </w:t>
                  </w:r>
                </w:p>
              </w:tc>
            </w:tr>
            <w:tr w:rsidR="007762C9" w:rsidRPr="00D91DE4" w14:paraId="72B6BD23" w14:textId="77777777">
              <w:trPr>
                <w:jc w:val="center"/>
              </w:trPr>
              <w:tc>
                <w:tcPr>
                  <w:tcW w:w="421" w:type="dxa"/>
                </w:tcPr>
                <w:p w14:paraId="18B328FA" w14:textId="77777777" w:rsidR="007762C9" w:rsidRPr="00D91DE4" w:rsidRDefault="007762C9" w:rsidP="007762C9">
                  <w:pPr>
                    <w:rPr>
                      <w:sz w:val="20"/>
                      <w:szCs w:val="20"/>
                    </w:rPr>
                  </w:pPr>
                  <w:r w:rsidRPr="00D91DE4">
                    <w:rPr>
                      <w:sz w:val="20"/>
                      <w:szCs w:val="20"/>
                    </w:rPr>
                    <w:t>3</w:t>
                  </w:r>
                </w:p>
              </w:tc>
              <w:tc>
                <w:tcPr>
                  <w:tcW w:w="5456" w:type="dxa"/>
                </w:tcPr>
                <w:p w14:paraId="2C37C614" w14:textId="77777777" w:rsidR="007762C9" w:rsidRPr="00D91DE4" w:rsidRDefault="007762C9" w:rsidP="007762C9">
                  <w:pPr>
                    <w:rPr>
                      <w:sz w:val="20"/>
                      <w:szCs w:val="20"/>
                    </w:rPr>
                  </w:pPr>
                  <w:r>
                    <w:rPr>
                      <w:sz w:val="20"/>
                      <w:szCs w:val="20"/>
                    </w:rPr>
                    <w:t>A</w:t>
                  </w:r>
                  <w:r w:rsidRPr="00D91DE4">
                    <w:rPr>
                      <w:sz w:val="20"/>
                      <w:szCs w:val="20"/>
                    </w:rPr>
                    <w:t xml:space="preserve">kkoord (het is goed, maar ik zie nog enkele verbeterpunten) </w:t>
                  </w:r>
                </w:p>
              </w:tc>
            </w:tr>
            <w:tr w:rsidR="007762C9" w:rsidRPr="00D91DE4" w14:paraId="07EA6C09" w14:textId="77777777">
              <w:trPr>
                <w:jc w:val="center"/>
              </w:trPr>
              <w:tc>
                <w:tcPr>
                  <w:tcW w:w="421" w:type="dxa"/>
                </w:tcPr>
                <w:p w14:paraId="6782D9AE" w14:textId="77777777" w:rsidR="007762C9" w:rsidRPr="00D91DE4" w:rsidRDefault="007762C9" w:rsidP="007762C9">
                  <w:pPr>
                    <w:rPr>
                      <w:sz w:val="20"/>
                      <w:szCs w:val="20"/>
                    </w:rPr>
                  </w:pPr>
                  <w:r w:rsidRPr="00D91DE4">
                    <w:rPr>
                      <w:sz w:val="20"/>
                      <w:szCs w:val="20"/>
                    </w:rPr>
                    <w:t>4</w:t>
                  </w:r>
                </w:p>
              </w:tc>
              <w:tc>
                <w:tcPr>
                  <w:tcW w:w="5456" w:type="dxa"/>
                </w:tcPr>
                <w:p w14:paraId="21E5CCB1" w14:textId="77777777" w:rsidR="007762C9" w:rsidRPr="00D91DE4" w:rsidRDefault="007762C9" w:rsidP="007762C9">
                  <w:pPr>
                    <w:rPr>
                      <w:sz w:val="20"/>
                      <w:szCs w:val="20"/>
                    </w:rPr>
                  </w:pPr>
                  <w:r>
                    <w:rPr>
                      <w:sz w:val="20"/>
                      <w:szCs w:val="20"/>
                    </w:rPr>
                    <w:t>H</w:t>
                  </w:r>
                  <w:r w:rsidRPr="00D91DE4">
                    <w:rPr>
                      <w:sz w:val="20"/>
                      <w:szCs w:val="20"/>
                    </w:rPr>
                    <w:t xml:space="preserve">elemaal akkoord (perfect, ik weet zelf niet onmiddellijk hoe dit nog beter kan) </w:t>
                  </w:r>
                </w:p>
              </w:tc>
            </w:tr>
          </w:tbl>
          <w:p w14:paraId="79F665D0" w14:textId="6CBAAD65" w:rsidR="0083587D" w:rsidRPr="007762C9" w:rsidRDefault="0083587D" w:rsidP="007762C9"/>
          <w:p w14:paraId="41845FA1" w14:textId="15E7D581" w:rsidR="00E11785" w:rsidRPr="00D91DE4" w:rsidRDefault="00E11785" w:rsidP="0023014C">
            <w:pPr>
              <w:pStyle w:val="Lijstalinea"/>
              <w:numPr>
                <w:ilvl w:val="0"/>
                <w:numId w:val="2"/>
              </w:numPr>
            </w:pPr>
            <w:r w:rsidRPr="00D91DE4">
              <w:t xml:space="preserve">Met het woord “opleiding” wordt het gehele leertraject bedoeld, inclusief de tussentijdse (online) leermomenten. </w:t>
            </w:r>
          </w:p>
          <w:p w14:paraId="1AC4CCE8" w14:textId="77777777" w:rsidR="001B0D5F" w:rsidRPr="00D91DE4" w:rsidRDefault="001B0D5F" w:rsidP="002F0472">
            <w:pPr>
              <w:jc w:val="both"/>
              <w:rPr>
                <w:rFonts w:cstheme="minorHAnsi"/>
                <w:b/>
                <w:bCs/>
              </w:rPr>
            </w:pPr>
          </w:p>
          <w:p w14:paraId="30BE8AFF" w14:textId="77777777" w:rsidR="00E11785" w:rsidRPr="00D91DE4" w:rsidRDefault="00E11785" w:rsidP="002F0472">
            <w:pPr>
              <w:jc w:val="both"/>
              <w:rPr>
                <w:rFonts w:cstheme="minorHAnsi"/>
                <w:b/>
                <w:bCs/>
                <w:sz w:val="2"/>
                <w:szCs w:val="2"/>
              </w:rPr>
            </w:pPr>
          </w:p>
        </w:tc>
      </w:tr>
      <w:tr w:rsidR="00E11785" w:rsidRPr="00D91DE4" w14:paraId="7EC6A759" w14:textId="77777777" w:rsidTr="00816ABA">
        <w:tc>
          <w:tcPr>
            <w:tcW w:w="9060" w:type="dxa"/>
            <w:gridSpan w:val="2"/>
            <w:shd w:val="clear" w:color="auto" w:fill="FFC000" w:themeFill="accent4"/>
          </w:tcPr>
          <w:p w14:paraId="15126C05" w14:textId="77777777" w:rsidR="00E11785" w:rsidRPr="00D91DE4" w:rsidRDefault="00E11785" w:rsidP="002F0472">
            <w:pPr>
              <w:spacing w:before="80" w:after="80"/>
              <w:jc w:val="both"/>
              <w:rPr>
                <w:rFonts w:cstheme="minorHAnsi"/>
                <w:b/>
                <w:bCs/>
              </w:rPr>
            </w:pPr>
            <w:r w:rsidRPr="00D91DE4">
              <w:rPr>
                <w:rFonts w:cstheme="minorHAnsi"/>
                <w:b/>
                <w:bCs/>
              </w:rPr>
              <w:t>Mijn beginsituatie en doelen</w:t>
            </w:r>
          </w:p>
        </w:tc>
      </w:tr>
      <w:tr w:rsidR="00E11785" w:rsidRPr="00D91DE4" w14:paraId="2A390A93" w14:textId="77777777" w:rsidTr="00FF0928">
        <w:tc>
          <w:tcPr>
            <w:tcW w:w="7842" w:type="dxa"/>
          </w:tcPr>
          <w:p w14:paraId="260EEFA1" w14:textId="65216554" w:rsidR="00E11785" w:rsidRPr="00D91DE4" w:rsidRDefault="00E11785" w:rsidP="002F0472">
            <w:pPr>
              <w:spacing w:before="80" w:after="80" w:line="259" w:lineRule="auto"/>
              <w:jc w:val="both"/>
              <w:rPr>
                <w:rFonts w:cstheme="minorHAnsi"/>
              </w:rPr>
            </w:pPr>
            <w:r w:rsidRPr="00D91DE4">
              <w:rPr>
                <w:rFonts w:cstheme="minorHAnsi"/>
              </w:rPr>
              <w:t xml:space="preserve">Het was me van </w:t>
            </w:r>
            <w:r w:rsidR="000B52EA">
              <w:rPr>
                <w:rFonts w:cstheme="minorHAnsi"/>
              </w:rPr>
              <w:t>bij de start</w:t>
            </w:r>
            <w:r w:rsidRPr="00D91DE4">
              <w:rPr>
                <w:rFonts w:cstheme="minorHAnsi"/>
              </w:rPr>
              <w:t xml:space="preserve"> duidelijk wat ik in de opleiding wilde leren.  </w:t>
            </w:r>
          </w:p>
        </w:tc>
        <w:tc>
          <w:tcPr>
            <w:tcW w:w="1218" w:type="dxa"/>
          </w:tcPr>
          <w:p w14:paraId="260BB55A" w14:textId="77777777" w:rsidR="00E11785" w:rsidRPr="00D91DE4" w:rsidRDefault="00E11785" w:rsidP="002F0472">
            <w:pPr>
              <w:spacing w:before="80" w:after="80"/>
              <w:jc w:val="both"/>
              <w:rPr>
                <w:rFonts w:cstheme="minorHAnsi"/>
              </w:rPr>
            </w:pPr>
            <w:r w:rsidRPr="00D91DE4">
              <w:rPr>
                <w:rFonts w:cstheme="minorHAnsi"/>
              </w:rPr>
              <w:t>1-2-3-4</w:t>
            </w:r>
          </w:p>
        </w:tc>
      </w:tr>
      <w:tr w:rsidR="00E11785" w:rsidRPr="00D91DE4" w14:paraId="5B068632" w14:textId="77777777" w:rsidTr="00FF0928">
        <w:tc>
          <w:tcPr>
            <w:tcW w:w="7842" w:type="dxa"/>
          </w:tcPr>
          <w:p w14:paraId="69576AD0" w14:textId="77777777" w:rsidR="00E11785" w:rsidRPr="00D91DE4" w:rsidRDefault="00E11785" w:rsidP="002F0472">
            <w:pPr>
              <w:spacing w:before="80" w:after="80"/>
              <w:jc w:val="both"/>
              <w:rPr>
                <w:rFonts w:cstheme="minorHAnsi"/>
              </w:rPr>
            </w:pPr>
            <w:r w:rsidRPr="00D91DE4">
              <w:rPr>
                <w:rFonts w:cstheme="minorHAnsi"/>
              </w:rPr>
              <w:t xml:space="preserve">De trainer heeft aan het begin van de opleiding naar mijn verwachtingen gevraagd. </w:t>
            </w:r>
          </w:p>
        </w:tc>
        <w:tc>
          <w:tcPr>
            <w:tcW w:w="1218" w:type="dxa"/>
          </w:tcPr>
          <w:p w14:paraId="59A99D5B" w14:textId="77777777" w:rsidR="00E11785" w:rsidRPr="00D91DE4" w:rsidRDefault="00E11785" w:rsidP="002F0472">
            <w:pPr>
              <w:spacing w:before="80" w:after="80"/>
              <w:jc w:val="both"/>
              <w:rPr>
                <w:rFonts w:cstheme="minorHAnsi"/>
              </w:rPr>
            </w:pPr>
            <w:r w:rsidRPr="00D91DE4">
              <w:rPr>
                <w:rFonts w:cstheme="minorHAnsi"/>
              </w:rPr>
              <w:t>1-2-3-4</w:t>
            </w:r>
          </w:p>
        </w:tc>
      </w:tr>
      <w:tr w:rsidR="00E11785" w:rsidRPr="00D91DE4" w14:paraId="67ACC9E7" w14:textId="77777777" w:rsidTr="00FF0928">
        <w:tc>
          <w:tcPr>
            <w:tcW w:w="7842" w:type="dxa"/>
          </w:tcPr>
          <w:p w14:paraId="245719B6" w14:textId="77777777" w:rsidR="00E11785" w:rsidRPr="00D91DE4" w:rsidRDefault="00E11785" w:rsidP="002F0472">
            <w:pPr>
              <w:spacing w:before="80" w:after="80"/>
              <w:jc w:val="both"/>
              <w:rPr>
                <w:rFonts w:cstheme="minorHAnsi"/>
              </w:rPr>
            </w:pPr>
            <w:r w:rsidRPr="00D91DE4">
              <w:rPr>
                <w:rFonts w:cstheme="minorHAnsi"/>
              </w:rPr>
              <w:t xml:space="preserve">Ik had inspraak in wat er in de opleiding aan bod kwam. </w:t>
            </w:r>
          </w:p>
        </w:tc>
        <w:tc>
          <w:tcPr>
            <w:tcW w:w="1218" w:type="dxa"/>
          </w:tcPr>
          <w:p w14:paraId="3C822406" w14:textId="77777777" w:rsidR="00E11785" w:rsidRPr="00D91DE4" w:rsidRDefault="00E11785" w:rsidP="002F0472">
            <w:pPr>
              <w:spacing w:before="80" w:after="80"/>
              <w:jc w:val="both"/>
              <w:rPr>
                <w:rFonts w:cstheme="minorHAnsi"/>
              </w:rPr>
            </w:pPr>
            <w:r w:rsidRPr="00D91DE4">
              <w:rPr>
                <w:rFonts w:cstheme="minorHAnsi"/>
              </w:rPr>
              <w:t>1-2-3-4</w:t>
            </w:r>
          </w:p>
        </w:tc>
      </w:tr>
      <w:tr w:rsidR="00E11785" w:rsidRPr="00D91DE4" w14:paraId="4A0F96C8" w14:textId="77777777" w:rsidTr="00816ABA">
        <w:tc>
          <w:tcPr>
            <w:tcW w:w="9060" w:type="dxa"/>
            <w:gridSpan w:val="2"/>
          </w:tcPr>
          <w:p w14:paraId="6ACA86F2" w14:textId="77777777" w:rsidR="00E11785" w:rsidRPr="00D91DE4" w:rsidRDefault="00E11785" w:rsidP="002F0472">
            <w:pPr>
              <w:spacing w:before="80" w:after="80"/>
              <w:jc w:val="both"/>
              <w:rPr>
                <w:rFonts w:cstheme="minorHAnsi"/>
              </w:rPr>
            </w:pPr>
            <w:r w:rsidRPr="00D91DE4">
              <w:rPr>
                <w:rFonts w:cstheme="minorHAnsi"/>
              </w:rPr>
              <w:t xml:space="preserve">Toevoegingen/Opmerkingen: </w:t>
            </w:r>
          </w:p>
          <w:p w14:paraId="2111FC7A" w14:textId="727925EB" w:rsidR="00BB7D5D" w:rsidRPr="00D91DE4" w:rsidRDefault="00816ABA" w:rsidP="00816ABA">
            <w:pPr>
              <w:spacing w:before="80" w:after="80"/>
              <w:jc w:val="both"/>
              <w:rPr>
                <w:rFonts w:cstheme="minorHAnsi"/>
              </w:rPr>
            </w:pPr>
            <w:r w:rsidRPr="00D91DE4">
              <w:rPr>
                <w:rFonts w:cstheme="minorHAnsi"/>
              </w:rPr>
              <w:t>……………………………………………………………………………………………………………………………………………………………………………………………………………………………………………………………………………………………………………………</w:t>
            </w:r>
            <w:r>
              <w:rPr>
                <w:rFonts w:cstheme="minorHAnsi"/>
              </w:rPr>
              <w:t>…………</w:t>
            </w:r>
          </w:p>
        </w:tc>
      </w:tr>
      <w:tr w:rsidR="00816ABA" w:rsidRPr="00D91DE4" w14:paraId="0415A66A" w14:textId="77777777" w:rsidTr="00816ABA">
        <w:tc>
          <w:tcPr>
            <w:tcW w:w="9060" w:type="dxa"/>
            <w:gridSpan w:val="2"/>
            <w:shd w:val="clear" w:color="auto" w:fill="FFC000" w:themeFill="accent4"/>
          </w:tcPr>
          <w:p w14:paraId="4AC85FF2" w14:textId="1EA030A0" w:rsidR="00816ABA" w:rsidRPr="00D91DE4" w:rsidRDefault="00816ABA" w:rsidP="002F0472">
            <w:pPr>
              <w:spacing w:before="80" w:after="80"/>
              <w:jc w:val="both"/>
              <w:rPr>
                <w:rFonts w:cstheme="minorHAnsi"/>
                <w:b/>
                <w:bCs/>
              </w:rPr>
            </w:pPr>
            <w:r w:rsidRPr="00D91DE4">
              <w:rPr>
                <w:rFonts w:cstheme="minorHAnsi"/>
                <w:b/>
                <w:bCs/>
              </w:rPr>
              <w:t>Leervormen en leermaterialen</w:t>
            </w:r>
          </w:p>
        </w:tc>
      </w:tr>
      <w:tr w:rsidR="00816ABA" w:rsidRPr="00D91DE4" w14:paraId="4B6803A0" w14:textId="77777777" w:rsidTr="00FF0928">
        <w:tc>
          <w:tcPr>
            <w:tcW w:w="7842" w:type="dxa"/>
            <w:shd w:val="clear" w:color="auto" w:fill="FFFFFF" w:themeFill="background1"/>
          </w:tcPr>
          <w:p w14:paraId="55ACABB5" w14:textId="38EA2AF2" w:rsidR="00816ABA" w:rsidRPr="00D91DE4" w:rsidRDefault="00816ABA" w:rsidP="00816ABA">
            <w:pPr>
              <w:spacing w:before="80" w:after="80"/>
              <w:jc w:val="both"/>
              <w:rPr>
                <w:rFonts w:cstheme="minorHAnsi"/>
                <w:b/>
                <w:bCs/>
              </w:rPr>
            </w:pPr>
            <w:r w:rsidRPr="00D91DE4">
              <w:rPr>
                <w:rFonts w:cstheme="minorHAnsi"/>
              </w:rPr>
              <w:t>Ik heb tijdens de opleiding op verschillende manieren geleerd (kijken, luisteren, samenwerken, tekenen, opdrachten, schrijven, etc.).</w:t>
            </w:r>
          </w:p>
        </w:tc>
        <w:tc>
          <w:tcPr>
            <w:tcW w:w="1218" w:type="dxa"/>
            <w:shd w:val="clear" w:color="auto" w:fill="FFFFFF" w:themeFill="background1"/>
          </w:tcPr>
          <w:p w14:paraId="3D42EC17" w14:textId="0A7E5172" w:rsidR="00816ABA" w:rsidRPr="00D91DE4" w:rsidRDefault="00816ABA" w:rsidP="00816ABA">
            <w:pPr>
              <w:spacing w:before="80" w:after="80"/>
              <w:jc w:val="both"/>
              <w:rPr>
                <w:rFonts w:cstheme="minorHAnsi"/>
                <w:b/>
                <w:bCs/>
              </w:rPr>
            </w:pPr>
            <w:r w:rsidRPr="00D91DE4">
              <w:rPr>
                <w:rFonts w:cstheme="minorHAnsi"/>
              </w:rPr>
              <w:t>1-2-3-4</w:t>
            </w:r>
          </w:p>
        </w:tc>
      </w:tr>
      <w:tr w:rsidR="00FF0928" w:rsidRPr="00D91DE4" w14:paraId="680F3649" w14:textId="77777777" w:rsidTr="00FF0928">
        <w:tc>
          <w:tcPr>
            <w:tcW w:w="7842" w:type="dxa"/>
            <w:shd w:val="clear" w:color="auto" w:fill="FFFFFF" w:themeFill="background1"/>
          </w:tcPr>
          <w:p w14:paraId="152C08B1" w14:textId="45D0B7A6" w:rsidR="00FF0928" w:rsidRPr="00D91DE4" w:rsidRDefault="00FF0928" w:rsidP="00FF0928">
            <w:pPr>
              <w:spacing w:before="80" w:after="80"/>
              <w:jc w:val="both"/>
              <w:rPr>
                <w:rFonts w:cstheme="minorHAnsi"/>
              </w:rPr>
            </w:pPr>
            <w:r>
              <w:rPr>
                <w:rFonts w:cstheme="minorHAnsi"/>
              </w:rPr>
              <w:t xml:space="preserve">De opleiding bestaat uit een combinatie van online en offline leeractiviteiten. </w:t>
            </w:r>
          </w:p>
        </w:tc>
        <w:tc>
          <w:tcPr>
            <w:tcW w:w="1218" w:type="dxa"/>
            <w:shd w:val="clear" w:color="auto" w:fill="FFFFFF" w:themeFill="background1"/>
          </w:tcPr>
          <w:p w14:paraId="55563A80" w14:textId="7322446D"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817734C" w14:textId="77777777" w:rsidTr="00FF0928">
        <w:tc>
          <w:tcPr>
            <w:tcW w:w="7842" w:type="dxa"/>
            <w:shd w:val="clear" w:color="auto" w:fill="FFFFFF" w:themeFill="background1"/>
          </w:tcPr>
          <w:p w14:paraId="6DBA8F82" w14:textId="454F06F0" w:rsidR="00FF0928" w:rsidRPr="00D91DE4" w:rsidRDefault="00FF0928" w:rsidP="00FF0928">
            <w:pPr>
              <w:spacing w:before="80" w:after="80"/>
              <w:jc w:val="both"/>
              <w:rPr>
                <w:rFonts w:cstheme="minorHAnsi"/>
                <w:b/>
                <w:bCs/>
              </w:rPr>
            </w:pPr>
            <w:r w:rsidRPr="00D91DE4">
              <w:rPr>
                <w:rFonts w:cstheme="minorHAnsi"/>
              </w:rPr>
              <w:t>Ik kreeg niet te veel informatie op een korte tijdspanne te verwerken. De trainer</w:t>
            </w:r>
            <w:r w:rsidR="007C78AC">
              <w:rPr>
                <w:rFonts w:cstheme="minorHAnsi"/>
              </w:rPr>
              <w:t>/opleiding</w:t>
            </w:r>
            <w:r w:rsidRPr="00D91DE4">
              <w:rPr>
                <w:rFonts w:cstheme="minorHAnsi"/>
              </w:rPr>
              <w:t xml:space="preserve"> had een aangenaam tempo. </w:t>
            </w:r>
          </w:p>
        </w:tc>
        <w:tc>
          <w:tcPr>
            <w:tcW w:w="1218" w:type="dxa"/>
            <w:shd w:val="clear" w:color="auto" w:fill="FFFFFF" w:themeFill="background1"/>
          </w:tcPr>
          <w:p w14:paraId="292052DB" w14:textId="4F35374B" w:rsidR="00FF0928" w:rsidRPr="00D91DE4" w:rsidRDefault="00FF0928" w:rsidP="00FF0928">
            <w:pPr>
              <w:spacing w:before="80" w:after="80"/>
              <w:jc w:val="both"/>
              <w:rPr>
                <w:rFonts w:cstheme="minorHAnsi"/>
                <w:b/>
                <w:bCs/>
              </w:rPr>
            </w:pPr>
            <w:r w:rsidRPr="00D91DE4">
              <w:rPr>
                <w:rFonts w:cstheme="minorHAnsi"/>
              </w:rPr>
              <w:t>1-2-3-4</w:t>
            </w:r>
          </w:p>
        </w:tc>
      </w:tr>
      <w:tr w:rsidR="00FF0928" w:rsidRPr="00D91DE4" w14:paraId="6B6F3B0D" w14:textId="77777777" w:rsidTr="00FF0928">
        <w:tc>
          <w:tcPr>
            <w:tcW w:w="7842" w:type="dxa"/>
            <w:shd w:val="clear" w:color="auto" w:fill="FFFFFF" w:themeFill="background1"/>
          </w:tcPr>
          <w:p w14:paraId="111370EB" w14:textId="47970BA4" w:rsidR="00FF0928" w:rsidRPr="00D91DE4" w:rsidRDefault="00FF0928" w:rsidP="00FF0928">
            <w:pPr>
              <w:spacing w:before="80" w:after="80"/>
              <w:jc w:val="both"/>
              <w:rPr>
                <w:rFonts w:cstheme="minorHAnsi"/>
                <w:b/>
                <w:bCs/>
              </w:rPr>
            </w:pPr>
            <w:r w:rsidRPr="00D91DE4">
              <w:rPr>
                <w:rFonts w:cstheme="minorHAnsi"/>
              </w:rPr>
              <w:lastRenderedPageBreak/>
              <w:t xml:space="preserve">De gebruikte leermaterialen (PPT, werkdocumenten, etc.) hebben me geholpen tijdens de opleiding. </w:t>
            </w:r>
          </w:p>
        </w:tc>
        <w:tc>
          <w:tcPr>
            <w:tcW w:w="1218" w:type="dxa"/>
            <w:shd w:val="clear" w:color="auto" w:fill="FFFFFF" w:themeFill="background1"/>
          </w:tcPr>
          <w:p w14:paraId="31DFA2A4" w14:textId="08A672CA" w:rsidR="00FF0928" w:rsidRPr="00D91DE4" w:rsidRDefault="00FF0928" w:rsidP="00FF0928">
            <w:pPr>
              <w:spacing w:before="80" w:after="80"/>
              <w:jc w:val="both"/>
              <w:rPr>
                <w:rFonts w:cstheme="minorHAnsi"/>
                <w:b/>
                <w:bCs/>
              </w:rPr>
            </w:pPr>
            <w:r w:rsidRPr="00D91DE4">
              <w:rPr>
                <w:rFonts w:cstheme="minorHAnsi"/>
              </w:rPr>
              <w:t>1-2-3-4</w:t>
            </w:r>
          </w:p>
        </w:tc>
      </w:tr>
      <w:tr w:rsidR="00FF0928" w:rsidRPr="00D91DE4" w14:paraId="1AF0D7B5" w14:textId="77777777" w:rsidTr="00816ABA">
        <w:tc>
          <w:tcPr>
            <w:tcW w:w="9060" w:type="dxa"/>
            <w:gridSpan w:val="2"/>
            <w:shd w:val="clear" w:color="auto" w:fill="FFFFFF" w:themeFill="background1"/>
          </w:tcPr>
          <w:p w14:paraId="241F2129" w14:textId="77777777" w:rsidR="00FF0928" w:rsidRPr="00D91DE4" w:rsidRDefault="00FF0928" w:rsidP="00FF0928">
            <w:pPr>
              <w:spacing w:before="80" w:after="80"/>
              <w:jc w:val="both"/>
              <w:rPr>
                <w:rFonts w:cstheme="minorHAnsi"/>
              </w:rPr>
            </w:pPr>
            <w:r w:rsidRPr="00D91DE4">
              <w:rPr>
                <w:rFonts w:cstheme="minorHAnsi"/>
              </w:rPr>
              <w:t xml:space="preserve">Toevoegingen/Opmerkingen: </w:t>
            </w:r>
          </w:p>
          <w:p w14:paraId="6F65440F" w14:textId="55B846B3" w:rsidR="00FF0928" w:rsidRPr="00816ABA" w:rsidRDefault="00FF0928" w:rsidP="00FF0928">
            <w:pPr>
              <w:spacing w:before="80" w:after="80"/>
              <w:jc w:val="both"/>
              <w:rPr>
                <w:rFonts w:cstheme="minorHAnsi"/>
              </w:rPr>
            </w:pPr>
            <w:r w:rsidRPr="00D91DE4">
              <w:rPr>
                <w:rFonts w:cstheme="minorHAnsi"/>
              </w:rPr>
              <w:t>……………………………………………………………………………………………………………………………………………………………………………………………………………………………………………………………………………………………………………………</w:t>
            </w:r>
            <w:r>
              <w:rPr>
                <w:rFonts w:cstheme="minorHAnsi"/>
              </w:rPr>
              <w:t>…………</w:t>
            </w:r>
          </w:p>
        </w:tc>
      </w:tr>
      <w:tr w:rsidR="00FF0928" w:rsidRPr="00D91DE4" w14:paraId="677E822D" w14:textId="77777777" w:rsidTr="00816ABA">
        <w:tc>
          <w:tcPr>
            <w:tcW w:w="9060" w:type="dxa"/>
            <w:gridSpan w:val="2"/>
            <w:shd w:val="clear" w:color="auto" w:fill="FFC000" w:themeFill="accent4"/>
          </w:tcPr>
          <w:p w14:paraId="531854EA" w14:textId="77777777" w:rsidR="00FF0928" w:rsidRPr="00D91DE4" w:rsidRDefault="00FF0928" w:rsidP="00FF0928">
            <w:pPr>
              <w:spacing w:before="80" w:after="80"/>
              <w:jc w:val="both"/>
              <w:rPr>
                <w:rFonts w:cstheme="minorHAnsi"/>
                <w:b/>
                <w:bCs/>
              </w:rPr>
            </w:pPr>
            <w:r w:rsidRPr="00D91DE4">
              <w:rPr>
                <w:rFonts w:cstheme="minorHAnsi"/>
                <w:b/>
                <w:bCs/>
              </w:rPr>
              <w:t>Samenwerking en activering</w:t>
            </w:r>
          </w:p>
        </w:tc>
      </w:tr>
      <w:tr w:rsidR="00FF0928" w:rsidRPr="00D91DE4" w14:paraId="7E02C239" w14:textId="77777777" w:rsidTr="00FF0928">
        <w:tc>
          <w:tcPr>
            <w:tcW w:w="7842" w:type="dxa"/>
          </w:tcPr>
          <w:p w14:paraId="7B54EB22" w14:textId="77777777" w:rsidR="00FF0928" w:rsidRPr="00D91DE4" w:rsidRDefault="00FF0928" w:rsidP="00FF0928">
            <w:pPr>
              <w:pStyle w:val="Lijstalinea"/>
              <w:spacing w:before="80" w:after="80" w:line="259" w:lineRule="auto"/>
              <w:ind w:left="0"/>
              <w:jc w:val="both"/>
              <w:rPr>
                <w:rFonts w:cstheme="minorHAnsi"/>
              </w:rPr>
            </w:pPr>
            <w:r w:rsidRPr="00D91DE4">
              <w:rPr>
                <w:rFonts w:cstheme="minorHAnsi"/>
              </w:rPr>
              <w:t xml:space="preserve">We kregen gedurende de opleiding de kans om samen te werken en van elkaars inzichten en ervaringen te leren. </w:t>
            </w:r>
          </w:p>
        </w:tc>
        <w:tc>
          <w:tcPr>
            <w:tcW w:w="1218" w:type="dxa"/>
          </w:tcPr>
          <w:p w14:paraId="03CD820C"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1234E33C" w14:textId="77777777" w:rsidTr="00FF0928">
        <w:tc>
          <w:tcPr>
            <w:tcW w:w="7842" w:type="dxa"/>
          </w:tcPr>
          <w:p w14:paraId="4AE209EE" w14:textId="77777777" w:rsidR="00FF0928" w:rsidRPr="00D91DE4" w:rsidRDefault="00FF0928" w:rsidP="00FF0928">
            <w:pPr>
              <w:pStyle w:val="Lijstalinea"/>
              <w:spacing w:before="80" w:after="80" w:line="259" w:lineRule="auto"/>
              <w:ind w:left="0"/>
              <w:jc w:val="both"/>
              <w:rPr>
                <w:rFonts w:cstheme="minorHAnsi"/>
              </w:rPr>
            </w:pPr>
            <w:r w:rsidRPr="00D91DE4">
              <w:rPr>
                <w:rFonts w:cstheme="minorHAnsi"/>
              </w:rPr>
              <w:t xml:space="preserve">De trainer heeft me tijdens de opleiding gestimuleerd om actief/in beweging te zijn. </w:t>
            </w:r>
          </w:p>
        </w:tc>
        <w:tc>
          <w:tcPr>
            <w:tcW w:w="1218" w:type="dxa"/>
          </w:tcPr>
          <w:p w14:paraId="5CA3C7CD"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2B98CE2F" w14:textId="77777777" w:rsidTr="00FF0928">
        <w:tc>
          <w:tcPr>
            <w:tcW w:w="7842" w:type="dxa"/>
          </w:tcPr>
          <w:p w14:paraId="11FE2D85" w14:textId="77777777" w:rsidR="00FF0928" w:rsidRPr="00D91DE4" w:rsidRDefault="00FF0928" w:rsidP="00FF0928">
            <w:pPr>
              <w:spacing w:before="80" w:after="80"/>
              <w:jc w:val="both"/>
              <w:rPr>
                <w:rFonts w:cstheme="minorHAnsi"/>
              </w:rPr>
            </w:pPr>
            <w:r w:rsidRPr="00D91DE4">
              <w:rPr>
                <w:rFonts w:cstheme="minorHAnsi"/>
              </w:rPr>
              <w:t xml:space="preserve">Ik kon steeds met mijn vragen bij de trainer terecht. </w:t>
            </w:r>
          </w:p>
        </w:tc>
        <w:tc>
          <w:tcPr>
            <w:tcW w:w="1218" w:type="dxa"/>
          </w:tcPr>
          <w:p w14:paraId="5F250E0C"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1CC4F143" w14:textId="77777777" w:rsidTr="00FF0928">
        <w:tc>
          <w:tcPr>
            <w:tcW w:w="7842" w:type="dxa"/>
          </w:tcPr>
          <w:p w14:paraId="202AA32A" w14:textId="77777777" w:rsidR="00FF0928" w:rsidRPr="00D91DE4" w:rsidRDefault="00FF0928" w:rsidP="00FF0928">
            <w:pPr>
              <w:spacing w:before="80" w:after="80" w:line="259" w:lineRule="auto"/>
              <w:jc w:val="both"/>
              <w:rPr>
                <w:rFonts w:cstheme="minorHAnsi"/>
              </w:rPr>
            </w:pPr>
            <w:r w:rsidRPr="00D91DE4">
              <w:rPr>
                <w:rFonts w:cstheme="minorHAnsi"/>
              </w:rPr>
              <w:t xml:space="preserve">Ik heb andere/meer dingen geleerd dan ik verwacht had. </w:t>
            </w:r>
          </w:p>
        </w:tc>
        <w:tc>
          <w:tcPr>
            <w:tcW w:w="1218" w:type="dxa"/>
          </w:tcPr>
          <w:p w14:paraId="1EC23DAE"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32BD7823" w14:textId="77777777" w:rsidTr="00816ABA">
        <w:tc>
          <w:tcPr>
            <w:tcW w:w="9060" w:type="dxa"/>
            <w:gridSpan w:val="2"/>
          </w:tcPr>
          <w:p w14:paraId="4A6861E5" w14:textId="77777777" w:rsidR="00FF0928" w:rsidRPr="00D91DE4" w:rsidRDefault="00FF0928" w:rsidP="00FF0928">
            <w:pPr>
              <w:spacing w:before="80" w:after="80"/>
              <w:jc w:val="both"/>
              <w:rPr>
                <w:rFonts w:cstheme="minorHAnsi"/>
              </w:rPr>
            </w:pPr>
            <w:r w:rsidRPr="00D91DE4">
              <w:rPr>
                <w:rFonts w:cstheme="minorHAnsi"/>
              </w:rPr>
              <w:t xml:space="preserve">Toevoegingen/Opmerkingen: </w:t>
            </w:r>
          </w:p>
          <w:p w14:paraId="5499FE4B" w14:textId="71C21BCF" w:rsidR="00FF0928" w:rsidRPr="00D91DE4" w:rsidRDefault="00FF0928" w:rsidP="00FF0928">
            <w:pPr>
              <w:spacing w:before="80" w:after="80"/>
              <w:jc w:val="both"/>
              <w:rPr>
                <w:rFonts w:cstheme="minorHAnsi"/>
              </w:rPr>
            </w:pPr>
            <w:r w:rsidRPr="00D91DE4">
              <w:rPr>
                <w:rFonts w:cstheme="minorHAnsi"/>
              </w:rPr>
              <w:t>……………………………………………………………………………………………………………………………………………………………………………………………………………………………………………………………………………………………………………………</w:t>
            </w:r>
          </w:p>
        </w:tc>
      </w:tr>
      <w:tr w:rsidR="00FF0928" w:rsidRPr="00D91DE4" w14:paraId="74CFBDAD" w14:textId="77777777" w:rsidTr="00816ABA">
        <w:tc>
          <w:tcPr>
            <w:tcW w:w="9060" w:type="dxa"/>
            <w:gridSpan w:val="2"/>
            <w:shd w:val="clear" w:color="auto" w:fill="FFC000" w:themeFill="accent4"/>
          </w:tcPr>
          <w:p w14:paraId="3A4499DE" w14:textId="77777777" w:rsidR="00FF0928" w:rsidRPr="00D91DE4" w:rsidRDefault="00FF0928" w:rsidP="00FF0928">
            <w:pPr>
              <w:spacing w:before="80" w:after="80"/>
              <w:jc w:val="both"/>
              <w:rPr>
                <w:rFonts w:cstheme="minorHAnsi"/>
                <w:b/>
                <w:bCs/>
                <w:lang w:val="en-US"/>
              </w:rPr>
            </w:pPr>
            <w:r w:rsidRPr="00D91DE4">
              <w:rPr>
                <w:rFonts w:cstheme="minorHAnsi"/>
                <w:b/>
                <w:bCs/>
                <w:lang w:val="en-US"/>
              </w:rPr>
              <w:t xml:space="preserve">Feedback, </w:t>
            </w:r>
            <w:proofErr w:type="spellStart"/>
            <w:r w:rsidRPr="00D91DE4">
              <w:rPr>
                <w:rFonts w:cstheme="minorHAnsi"/>
                <w:b/>
                <w:bCs/>
                <w:lang w:val="en-US"/>
              </w:rPr>
              <w:t>reflectie</w:t>
            </w:r>
            <w:proofErr w:type="spellEnd"/>
            <w:r w:rsidRPr="00D91DE4">
              <w:rPr>
                <w:rFonts w:cstheme="minorHAnsi"/>
                <w:b/>
                <w:bCs/>
                <w:lang w:val="en-US"/>
              </w:rPr>
              <w:t xml:space="preserve"> </w:t>
            </w:r>
            <w:proofErr w:type="spellStart"/>
            <w:r w:rsidRPr="00D91DE4">
              <w:rPr>
                <w:rFonts w:cstheme="minorHAnsi"/>
                <w:b/>
                <w:bCs/>
                <w:lang w:val="en-US"/>
              </w:rPr>
              <w:t>en</w:t>
            </w:r>
            <w:proofErr w:type="spellEnd"/>
            <w:r w:rsidRPr="00D91DE4">
              <w:rPr>
                <w:rFonts w:cstheme="minorHAnsi"/>
                <w:b/>
                <w:bCs/>
                <w:lang w:val="en-US"/>
              </w:rPr>
              <w:t xml:space="preserve"> </w:t>
            </w:r>
            <w:proofErr w:type="spellStart"/>
            <w:r w:rsidRPr="00D91DE4">
              <w:rPr>
                <w:rFonts w:cstheme="minorHAnsi"/>
                <w:b/>
                <w:bCs/>
                <w:lang w:val="en-US"/>
              </w:rPr>
              <w:t>groei</w:t>
            </w:r>
            <w:proofErr w:type="spellEnd"/>
          </w:p>
        </w:tc>
      </w:tr>
      <w:tr w:rsidR="00FF0928" w:rsidRPr="00D91DE4" w14:paraId="6F0CC05B" w14:textId="77777777" w:rsidTr="00FF0928">
        <w:tc>
          <w:tcPr>
            <w:tcW w:w="7842" w:type="dxa"/>
          </w:tcPr>
          <w:p w14:paraId="60AC827E" w14:textId="77777777" w:rsidR="00FF0928" w:rsidRPr="00D91DE4" w:rsidRDefault="00FF0928" w:rsidP="00FF0928">
            <w:pPr>
              <w:spacing w:before="80" w:after="80"/>
              <w:jc w:val="both"/>
              <w:rPr>
                <w:rFonts w:cstheme="minorHAnsi"/>
              </w:rPr>
            </w:pPr>
            <w:r w:rsidRPr="00D91DE4">
              <w:rPr>
                <w:rFonts w:cstheme="minorHAnsi"/>
              </w:rPr>
              <w:t>Ik heb nuttige persoonlijke feedback gekregen.</w:t>
            </w:r>
          </w:p>
        </w:tc>
        <w:tc>
          <w:tcPr>
            <w:tcW w:w="1218" w:type="dxa"/>
          </w:tcPr>
          <w:p w14:paraId="5517044C"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222CC312" w14:textId="77777777" w:rsidTr="00FF0928">
        <w:tc>
          <w:tcPr>
            <w:tcW w:w="7842" w:type="dxa"/>
          </w:tcPr>
          <w:p w14:paraId="573C60B6" w14:textId="77777777" w:rsidR="00FF0928" w:rsidRPr="00D91DE4" w:rsidRDefault="00FF0928" w:rsidP="00FF0928">
            <w:pPr>
              <w:spacing w:before="80" w:after="80"/>
              <w:jc w:val="both"/>
              <w:rPr>
                <w:rFonts w:cstheme="minorHAnsi"/>
              </w:rPr>
            </w:pPr>
            <w:r w:rsidRPr="00D91DE4">
              <w:rPr>
                <w:rFonts w:cstheme="minorHAnsi"/>
              </w:rPr>
              <w:t xml:space="preserve">Ik kreeg feedback van zowel andere lerenden als de trainer. </w:t>
            </w:r>
          </w:p>
        </w:tc>
        <w:tc>
          <w:tcPr>
            <w:tcW w:w="1218" w:type="dxa"/>
          </w:tcPr>
          <w:p w14:paraId="4257177C"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CBF0295" w14:textId="77777777" w:rsidTr="00FF0928">
        <w:tc>
          <w:tcPr>
            <w:tcW w:w="7842" w:type="dxa"/>
          </w:tcPr>
          <w:p w14:paraId="2A4446E8" w14:textId="77777777" w:rsidR="00FF0928" w:rsidRPr="00D91DE4" w:rsidRDefault="00FF0928" w:rsidP="00FF0928">
            <w:pPr>
              <w:spacing w:before="80" w:after="80"/>
              <w:jc w:val="both"/>
              <w:rPr>
                <w:rFonts w:cstheme="minorHAnsi"/>
              </w:rPr>
            </w:pPr>
            <w:r w:rsidRPr="00D91DE4">
              <w:rPr>
                <w:rFonts w:cstheme="minorHAnsi"/>
              </w:rPr>
              <w:t xml:space="preserve">Ik kon met de trainer in gesprek gaan over de feedback die ik kreeg. </w:t>
            </w:r>
          </w:p>
        </w:tc>
        <w:tc>
          <w:tcPr>
            <w:tcW w:w="1218" w:type="dxa"/>
          </w:tcPr>
          <w:p w14:paraId="1861030F"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6CC9E15B" w14:textId="77777777" w:rsidTr="00FF0928">
        <w:tc>
          <w:tcPr>
            <w:tcW w:w="7842" w:type="dxa"/>
          </w:tcPr>
          <w:p w14:paraId="26D2E772" w14:textId="77777777" w:rsidR="00FF0928" w:rsidRPr="00D91DE4" w:rsidRDefault="00FF0928" w:rsidP="00FF0928">
            <w:pPr>
              <w:spacing w:before="80" w:after="80" w:line="259" w:lineRule="auto"/>
              <w:jc w:val="both"/>
              <w:rPr>
                <w:rFonts w:cstheme="minorHAnsi"/>
              </w:rPr>
            </w:pPr>
            <w:r w:rsidRPr="00D91DE4">
              <w:rPr>
                <w:rFonts w:cstheme="minorHAnsi"/>
              </w:rPr>
              <w:t xml:space="preserve">Ik kon op elk mogelijk moment naar feedback vragen. </w:t>
            </w:r>
          </w:p>
        </w:tc>
        <w:tc>
          <w:tcPr>
            <w:tcW w:w="1218" w:type="dxa"/>
          </w:tcPr>
          <w:p w14:paraId="0405C7AD"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8BDE11F" w14:textId="77777777" w:rsidTr="00FF0928">
        <w:tc>
          <w:tcPr>
            <w:tcW w:w="7842" w:type="dxa"/>
          </w:tcPr>
          <w:p w14:paraId="17D75207" w14:textId="77777777" w:rsidR="00FF0928" w:rsidRPr="00D91DE4" w:rsidRDefault="00FF0928" w:rsidP="00FF0928">
            <w:pPr>
              <w:spacing w:before="80" w:after="80" w:line="259" w:lineRule="auto"/>
              <w:jc w:val="both"/>
              <w:rPr>
                <w:rFonts w:cstheme="minorHAnsi"/>
              </w:rPr>
            </w:pPr>
            <w:r w:rsidRPr="00D91DE4">
              <w:rPr>
                <w:rFonts w:cstheme="minorHAnsi"/>
              </w:rPr>
              <w:t>Ik werd tijdens de opleiding geregeld gevraagd om te reflecteren op mijn leerproces (“Hoe ver sta ik?”, “Wat lukt al goed?”, “Wat kan beter?”).</w:t>
            </w:r>
          </w:p>
        </w:tc>
        <w:tc>
          <w:tcPr>
            <w:tcW w:w="1218" w:type="dxa"/>
          </w:tcPr>
          <w:p w14:paraId="3A7294A9"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5B6762D" w14:textId="77777777" w:rsidTr="00FF0928">
        <w:tc>
          <w:tcPr>
            <w:tcW w:w="7842" w:type="dxa"/>
          </w:tcPr>
          <w:p w14:paraId="07725847" w14:textId="77777777" w:rsidR="00FF0928" w:rsidRPr="00D91DE4" w:rsidRDefault="00FF0928" w:rsidP="00FF0928">
            <w:pPr>
              <w:spacing w:before="80" w:after="80"/>
              <w:jc w:val="both"/>
              <w:rPr>
                <w:rFonts w:cstheme="minorHAnsi"/>
              </w:rPr>
            </w:pPr>
            <w:r w:rsidRPr="00D91DE4">
              <w:rPr>
                <w:rFonts w:cstheme="minorHAnsi"/>
              </w:rPr>
              <w:t xml:space="preserve">Ik kan zelfstandig hulpbronnen (internet, collega’s, etc.) inschakelen wanneer ik iets niet begrijp of iets me niet lukt. </w:t>
            </w:r>
          </w:p>
        </w:tc>
        <w:tc>
          <w:tcPr>
            <w:tcW w:w="1218" w:type="dxa"/>
          </w:tcPr>
          <w:p w14:paraId="48B1527E"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6ECC40DC" w14:textId="77777777" w:rsidTr="00816ABA">
        <w:tc>
          <w:tcPr>
            <w:tcW w:w="9060" w:type="dxa"/>
            <w:gridSpan w:val="2"/>
          </w:tcPr>
          <w:p w14:paraId="53E08459" w14:textId="77777777" w:rsidR="00FF0928" w:rsidRPr="00D91DE4" w:rsidRDefault="00FF0928" w:rsidP="00FF0928">
            <w:pPr>
              <w:spacing w:before="80" w:after="80"/>
              <w:jc w:val="both"/>
              <w:rPr>
                <w:rFonts w:cstheme="minorHAnsi"/>
              </w:rPr>
            </w:pPr>
            <w:r w:rsidRPr="00D91DE4">
              <w:rPr>
                <w:rFonts w:cstheme="minorHAnsi"/>
              </w:rPr>
              <w:t xml:space="preserve">Toevoegingen/Opmerkingen: </w:t>
            </w:r>
          </w:p>
          <w:p w14:paraId="701EF5E5" w14:textId="1229A949" w:rsidR="00FF0928" w:rsidRPr="00D91DE4" w:rsidRDefault="00FF0928" w:rsidP="00FF0928">
            <w:pPr>
              <w:spacing w:before="80" w:after="80"/>
              <w:jc w:val="both"/>
              <w:rPr>
                <w:rFonts w:cstheme="minorHAnsi"/>
              </w:rPr>
            </w:pPr>
            <w:r w:rsidRPr="00D91DE4">
              <w:rPr>
                <w:rFonts w:cstheme="minorHAnsi"/>
              </w:rPr>
              <w:t>……………………………………………………………………………………………………………………………………………………………………………………………………………………………………………………………………………………………………………………</w:t>
            </w:r>
          </w:p>
        </w:tc>
      </w:tr>
      <w:tr w:rsidR="00FF0928" w:rsidRPr="00D91DE4" w14:paraId="5316E4B4" w14:textId="77777777" w:rsidTr="00816ABA">
        <w:tc>
          <w:tcPr>
            <w:tcW w:w="9060" w:type="dxa"/>
            <w:gridSpan w:val="2"/>
            <w:shd w:val="clear" w:color="auto" w:fill="FFC000" w:themeFill="accent4"/>
          </w:tcPr>
          <w:p w14:paraId="2CE11CB4" w14:textId="77777777" w:rsidR="00FF0928" w:rsidRPr="00D91DE4" w:rsidRDefault="00FF0928" w:rsidP="00FF0928">
            <w:pPr>
              <w:spacing w:before="80" w:after="80"/>
              <w:jc w:val="both"/>
              <w:rPr>
                <w:rFonts w:cstheme="minorHAnsi"/>
              </w:rPr>
            </w:pPr>
            <w:r w:rsidRPr="00D91DE4">
              <w:rPr>
                <w:rFonts w:cstheme="minorHAnsi"/>
                <w:b/>
                <w:bCs/>
              </w:rPr>
              <w:t>Transfer naar de praktijk</w:t>
            </w:r>
          </w:p>
        </w:tc>
      </w:tr>
      <w:tr w:rsidR="00FF0928" w:rsidRPr="00D91DE4" w14:paraId="7F2067F8" w14:textId="77777777" w:rsidTr="00FF0928">
        <w:tc>
          <w:tcPr>
            <w:tcW w:w="7842" w:type="dxa"/>
          </w:tcPr>
          <w:p w14:paraId="3050B9E3" w14:textId="77777777" w:rsidR="00FF0928" w:rsidRPr="00D91DE4" w:rsidRDefault="00FF0928" w:rsidP="00FF0928">
            <w:pPr>
              <w:spacing w:before="80" w:after="80" w:line="259" w:lineRule="auto"/>
              <w:jc w:val="both"/>
              <w:rPr>
                <w:rFonts w:cstheme="minorHAnsi"/>
              </w:rPr>
            </w:pPr>
            <w:r w:rsidRPr="00D91DE4">
              <w:rPr>
                <w:rFonts w:cstheme="minorHAnsi"/>
              </w:rPr>
              <w:lastRenderedPageBreak/>
              <w:t>In de opleiding heb ik geleerd aan de hand van eigen of realistische casussen/uitdagingen/problemen.</w:t>
            </w:r>
          </w:p>
        </w:tc>
        <w:tc>
          <w:tcPr>
            <w:tcW w:w="1218" w:type="dxa"/>
          </w:tcPr>
          <w:p w14:paraId="23F813E8"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636A0E33" w14:textId="77777777" w:rsidTr="00FF0928">
        <w:tc>
          <w:tcPr>
            <w:tcW w:w="7842" w:type="dxa"/>
          </w:tcPr>
          <w:p w14:paraId="19419A3E" w14:textId="77777777" w:rsidR="00FF0928" w:rsidRPr="00D91DE4" w:rsidRDefault="00FF0928" w:rsidP="00FF0928">
            <w:pPr>
              <w:spacing w:before="80" w:after="80"/>
              <w:jc w:val="both"/>
              <w:rPr>
                <w:rFonts w:cstheme="minorHAnsi"/>
              </w:rPr>
            </w:pPr>
            <w:r w:rsidRPr="00D91DE4">
              <w:rPr>
                <w:rFonts w:cstheme="minorHAnsi"/>
              </w:rPr>
              <w:t xml:space="preserve">Ik kreeg voldoende de kans om actief aan de slag te gaan met het geleerde en te experimenteren met het geleerde. </w:t>
            </w:r>
          </w:p>
        </w:tc>
        <w:tc>
          <w:tcPr>
            <w:tcW w:w="1218" w:type="dxa"/>
          </w:tcPr>
          <w:p w14:paraId="04C70DD3"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F5D13B5" w14:textId="77777777" w:rsidTr="00FF0928">
        <w:tc>
          <w:tcPr>
            <w:tcW w:w="7842" w:type="dxa"/>
          </w:tcPr>
          <w:p w14:paraId="76AF9D5B" w14:textId="77777777" w:rsidR="00FF0928" w:rsidRPr="00D91DE4" w:rsidRDefault="00FF0928" w:rsidP="00FF0928">
            <w:pPr>
              <w:spacing w:before="80" w:after="80"/>
              <w:jc w:val="both"/>
              <w:rPr>
                <w:rFonts w:cstheme="minorHAnsi"/>
              </w:rPr>
            </w:pPr>
            <w:r w:rsidRPr="00D91DE4">
              <w:rPr>
                <w:rFonts w:cstheme="minorHAnsi"/>
              </w:rPr>
              <w:t xml:space="preserve">Wat ik leerde tijdens de opleiding heeft een hoge praktijkwaarde, m.a.w. ik kan het geleerde direct gebruiken. </w:t>
            </w:r>
          </w:p>
        </w:tc>
        <w:tc>
          <w:tcPr>
            <w:tcW w:w="1218" w:type="dxa"/>
          </w:tcPr>
          <w:p w14:paraId="4A349C4D"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B495535" w14:textId="77777777" w:rsidTr="00FF0928">
        <w:tc>
          <w:tcPr>
            <w:tcW w:w="7842" w:type="dxa"/>
          </w:tcPr>
          <w:p w14:paraId="10C9E983" w14:textId="77777777" w:rsidR="00FF0928" w:rsidRPr="00D91DE4" w:rsidRDefault="00FF0928" w:rsidP="00FF0928">
            <w:pPr>
              <w:spacing w:before="80" w:after="80"/>
              <w:jc w:val="both"/>
              <w:rPr>
                <w:rFonts w:cstheme="minorHAnsi"/>
              </w:rPr>
            </w:pPr>
            <w:r w:rsidRPr="00D91DE4">
              <w:rPr>
                <w:rFonts w:cstheme="minorHAnsi"/>
              </w:rPr>
              <w:t>Ik ben als persoon/professional gegroeid tijdens de opleiding.</w:t>
            </w:r>
          </w:p>
        </w:tc>
        <w:tc>
          <w:tcPr>
            <w:tcW w:w="1218" w:type="dxa"/>
          </w:tcPr>
          <w:p w14:paraId="2D100981"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5BA2C978" w14:textId="77777777" w:rsidTr="00816ABA">
        <w:tc>
          <w:tcPr>
            <w:tcW w:w="9060" w:type="dxa"/>
            <w:gridSpan w:val="2"/>
          </w:tcPr>
          <w:p w14:paraId="2756A6B3" w14:textId="77777777" w:rsidR="00FF0928" w:rsidRPr="00D91DE4" w:rsidRDefault="00FF0928" w:rsidP="00FF0928">
            <w:pPr>
              <w:spacing w:before="80" w:after="80"/>
              <w:jc w:val="both"/>
              <w:rPr>
                <w:rFonts w:cstheme="minorHAnsi"/>
              </w:rPr>
            </w:pPr>
            <w:r w:rsidRPr="00D91DE4">
              <w:rPr>
                <w:rFonts w:cstheme="minorHAnsi"/>
              </w:rPr>
              <w:t xml:space="preserve">Toevoegingen/Opmerkingen: </w:t>
            </w:r>
          </w:p>
          <w:p w14:paraId="10099B98" w14:textId="13DA0941" w:rsidR="00FF0928" w:rsidRPr="00D91DE4" w:rsidRDefault="00FF0928" w:rsidP="00FF0928">
            <w:pPr>
              <w:spacing w:before="80" w:after="80"/>
              <w:jc w:val="both"/>
              <w:rPr>
                <w:rFonts w:cstheme="minorHAnsi"/>
              </w:rPr>
            </w:pPr>
            <w:r w:rsidRPr="00D91DE4">
              <w:rPr>
                <w:rFonts w:cstheme="minorHAnsi"/>
              </w:rPr>
              <w:t>……………………………………………………………………………………………………………………………………………………………………………………………………………………………………………………………………………………………………………………</w:t>
            </w:r>
          </w:p>
        </w:tc>
      </w:tr>
      <w:tr w:rsidR="00FF0928" w:rsidRPr="00D91DE4" w14:paraId="228815F6" w14:textId="77777777" w:rsidTr="00816ABA">
        <w:tc>
          <w:tcPr>
            <w:tcW w:w="9060" w:type="dxa"/>
            <w:gridSpan w:val="2"/>
            <w:shd w:val="clear" w:color="auto" w:fill="FFC000" w:themeFill="accent4"/>
          </w:tcPr>
          <w:p w14:paraId="0F17E3BA" w14:textId="77777777" w:rsidR="00FF0928" w:rsidRPr="00D91DE4" w:rsidRDefault="00FF0928" w:rsidP="00FF0928">
            <w:pPr>
              <w:spacing w:before="80" w:after="80"/>
              <w:jc w:val="both"/>
              <w:rPr>
                <w:rFonts w:cstheme="minorHAnsi"/>
                <w:b/>
                <w:bCs/>
              </w:rPr>
            </w:pPr>
            <w:r w:rsidRPr="00D91DE4">
              <w:rPr>
                <w:rFonts w:cstheme="minorHAnsi"/>
                <w:b/>
                <w:bCs/>
              </w:rPr>
              <w:t>Leeromgeving en trainer</w:t>
            </w:r>
          </w:p>
        </w:tc>
      </w:tr>
      <w:tr w:rsidR="00FF0928" w:rsidRPr="00D91DE4" w14:paraId="2EF89E13" w14:textId="77777777" w:rsidTr="00FF0928">
        <w:tc>
          <w:tcPr>
            <w:tcW w:w="7842" w:type="dxa"/>
          </w:tcPr>
          <w:p w14:paraId="59BF4B78" w14:textId="77777777" w:rsidR="00FF0928" w:rsidRPr="00D91DE4" w:rsidRDefault="00FF0928" w:rsidP="00FF0928">
            <w:pPr>
              <w:spacing w:before="80" w:after="80"/>
              <w:jc w:val="both"/>
              <w:rPr>
                <w:rFonts w:cstheme="minorHAnsi"/>
              </w:rPr>
            </w:pPr>
            <w:r w:rsidRPr="00D91DE4">
              <w:rPr>
                <w:rFonts w:cstheme="minorHAnsi"/>
              </w:rPr>
              <w:t xml:space="preserve">Ik voelde me voldoende op m’n gemak tijdens de opleiding om alles te zeggen/vragen wat ik wou.  </w:t>
            </w:r>
          </w:p>
        </w:tc>
        <w:tc>
          <w:tcPr>
            <w:tcW w:w="1218" w:type="dxa"/>
          </w:tcPr>
          <w:p w14:paraId="1ABF10EA"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4D651BFA" w14:textId="77777777" w:rsidTr="00FF0928">
        <w:tc>
          <w:tcPr>
            <w:tcW w:w="7842" w:type="dxa"/>
          </w:tcPr>
          <w:p w14:paraId="12D51A2B" w14:textId="77777777" w:rsidR="00FF0928" w:rsidRPr="00D91DE4" w:rsidRDefault="00FF0928" w:rsidP="00FF0928">
            <w:pPr>
              <w:spacing w:before="80" w:after="80"/>
              <w:jc w:val="both"/>
              <w:rPr>
                <w:rFonts w:cstheme="minorHAnsi"/>
              </w:rPr>
            </w:pPr>
            <w:r w:rsidRPr="00D91DE4">
              <w:rPr>
                <w:rFonts w:cstheme="minorHAnsi"/>
              </w:rPr>
              <w:t>Ik had inspraak in het plannen van pauzemomenten.</w:t>
            </w:r>
          </w:p>
        </w:tc>
        <w:tc>
          <w:tcPr>
            <w:tcW w:w="1218" w:type="dxa"/>
          </w:tcPr>
          <w:p w14:paraId="1459A03E"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398A5C20" w14:textId="77777777" w:rsidTr="00FF0928">
        <w:tc>
          <w:tcPr>
            <w:tcW w:w="7842" w:type="dxa"/>
          </w:tcPr>
          <w:p w14:paraId="3AEF1B2A" w14:textId="77777777" w:rsidR="00FF0928" w:rsidRPr="00D91DE4" w:rsidRDefault="00FF0928" w:rsidP="00FF0928">
            <w:pPr>
              <w:spacing w:before="80" w:after="80"/>
              <w:jc w:val="both"/>
              <w:rPr>
                <w:rFonts w:cstheme="minorHAnsi"/>
              </w:rPr>
            </w:pPr>
            <w:r w:rsidRPr="00D91DE4">
              <w:rPr>
                <w:rFonts w:cstheme="minorHAnsi"/>
              </w:rPr>
              <w:t xml:space="preserve">De trainer beschikt over de nodige inhoudelijke expertise. </w:t>
            </w:r>
          </w:p>
        </w:tc>
        <w:tc>
          <w:tcPr>
            <w:tcW w:w="1218" w:type="dxa"/>
          </w:tcPr>
          <w:p w14:paraId="01F1EFD4"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01552A60" w14:textId="77777777" w:rsidTr="00FF0928">
        <w:tc>
          <w:tcPr>
            <w:tcW w:w="7842" w:type="dxa"/>
          </w:tcPr>
          <w:p w14:paraId="0BFD15BE" w14:textId="77777777" w:rsidR="00FF0928" w:rsidRPr="00D91DE4" w:rsidRDefault="00FF0928" w:rsidP="00FF0928">
            <w:pPr>
              <w:spacing w:before="80" w:after="80"/>
              <w:jc w:val="both"/>
              <w:rPr>
                <w:rFonts w:cstheme="minorHAnsi"/>
              </w:rPr>
            </w:pPr>
            <w:r w:rsidRPr="00D91DE4">
              <w:rPr>
                <w:rFonts w:cstheme="minorHAnsi"/>
              </w:rPr>
              <w:t>De trainer straalt enthousiasme en passie uit.</w:t>
            </w:r>
          </w:p>
        </w:tc>
        <w:tc>
          <w:tcPr>
            <w:tcW w:w="1218" w:type="dxa"/>
          </w:tcPr>
          <w:p w14:paraId="0737C38A"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7701BB95" w14:textId="77777777" w:rsidTr="00FF0928">
        <w:tc>
          <w:tcPr>
            <w:tcW w:w="7842" w:type="dxa"/>
          </w:tcPr>
          <w:p w14:paraId="3B4762EB" w14:textId="77777777" w:rsidR="00FF0928" w:rsidRPr="00D91DE4" w:rsidRDefault="00FF0928" w:rsidP="00FF0928">
            <w:pPr>
              <w:pStyle w:val="Lijstalinea"/>
              <w:spacing w:before="80" w:after="80"/>
              <w:ind w:left="0"/>
              <w:jc w:val="both"/>
              <w:rPr>
                <w:rFonts w:cstheme="minorHAnsi"/>
              </w:rPr>
            </w:pPr>
            <w:r w:rsidRPr="00D91DE4">
              <w:rPr>
                <w:rFonts w:cstheme="minorHAnsi"/>
              </w:rPr>
              <w:t xml:space="preserve">De trainer reageerde flexibel op vragen/gebeurtenissen/…. </w:t>
            </w:r>
          </w:p>
        </w:tc>
        <w:tc>
          <w:tcPr>
            <w:tcW w:w="1218" w:type="dxa"/>
          </w:tcPr>
          <w:p w14:paraId="3CAA9422"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636B60E5" w14:textId="77777777" w:rsidTr="00FF0928">
        <w:tc>
          <w:tcPr>
            <w:tcW w:w="7842" w:type="dxa"/>
          </w:tcPr>
          <w:p w14:paraId="18863E2A" w14:textId="77777777" w:rsidR="00FF0928" w:rsidRPr="00D91DE4" w:rsidRDefault="00FF0928" w:rsidP="00FF0928">
            <w:pPr>
              <w:spacing w:before="80" w:after="80"/>
              <w:jc w:val="both"/>
              <w:rPr>
                <w:rFonts w:cstheme="minorHAnsi"/>
              </w:rPr>
            </w:pPr>
            <w:r w:rsidRPr="00D91DE4">
              <w:rPr>
                <w:rFonts w:cstheme="minorHAnsi"/>
              </w:rPr>
              <w:t>De ruimte en de algemene accommodatie voldeden aan de basisvereisten om te kunnen leren (licht, frisse lucht, rust, beeld en geluid,…).</w:t>
            </w:r>
          </w:p>
        </w:tc>
        <w:tc>
          <w:tcPr>
            <w:tcW w:w="1218" w:type="dxa"/>
          </w:tcPr>
          <w:p w14:paraId="710B8E9F" w14:textId="77777777" w:rsidR="00FF0928" w:rsidRPr="00D91DE4" w:rsidRDefault="00FF0928" w:rsidP="00FF0928">
            <w:pPr>
              <w:spacing w:before="80" w:after="80"/>
              <w:jc w:val="both"/>
              <w:rPr>
                <w:rFonts w:cstheme="minorHAnsi"/>
              </w:rPr>
            </w:pPr>
            <w:r w:rsidRPr="00D91DE4">
              <w:rPr>
                <w:rFonts w:cstheme="minorHAnsi"/>
              </w:rPr>
              <w:t>1-2-3-4</w:t>
            </w:r>
          </w:p>
        </w:tc>
      </w:tr>
      <w:tr w:rsidR="00FF0928" w:rsidRPr="00D91DE4" w14:paraId="499B072F" w14:textId="77777777" w:rsidTr="00816ABA">
        <w:tc>
          <w:tcPr>
            <w:tcW w:w="9060" w:type="dxa"/>
            <w:gridSpan w:val="2"/>
          </w:tcPr>
          <w:p w14:paraId="29712A34" w14:textId="77777777" w:rsidR="00FF0928" w:rsidRPr="00D91DE4" w:rsidRDefault="00FF0928" w:rsidP="00FF0928">
            <w:pPr>
              <w:spacing w:before="80" w:after="80"/>
              <w:jc w:val="both"/>
              <w:rPr>
                <w:rFonts w:cstheme="minorHAnsi"/>
              </w:rPr>
            </w:pPr>
            <w:r w:rsidRPr="00D91DE4">
              <w:rPr>
                <w:rFonts w:cstheme="minorHAnsi"/>
              </w:rPr>
              <w:t xml:space="preserve">Toevoegingen/Opmerkingen: </w:t>
            </w:r>
          </w:p>
          <w:p w14:paraId="6A1F30AB" w14:textId="0FF83DD2" w:rsidR="00FF0928" w:rsidRPr="00D91DE4" w:rsidRDefault="00FF0928" w:rsidP="00FF0928">
            <w:pPr>
              <w:spacing w:before="80" w:after="80"/>
              <w:jc w:val="both"/>
              <w:rPr>
                <w:rFonts w:cstheme="minorHAnsi"/>
              </w:rPr>
            </w:pPr>
            <w:r w:rsidRPr="00D91DE4">
              <w:rPr>
                <w:rFonts w:cstheme="minorHAnsi"/>
              </w:rPr>
              <w:t>……………………………………………………………………………………………………………………………………………………………………………………………………………………………………………………………………………………………………………………</w:t>
            </w:r>
          </w:p>
        </w:tc>
      </w:tr>
      <w:tr w:rsidR="00FF0928" w:rsidRPr="00D91DE4" w14:paraId="5B002E61" w14:textId="77777777" w:rsidTr="00816ABA">
        <w:tc>
          <w:tcPr>
            <w:tcW w:w="9060" w:type="dxa"/>
            <w:gridSpan w:val="2"/>
            <w:shd w:val="clear" w:color="auto" w:fill="FFC000"/>
          </w:tcPr>
          <w:p w14:paraId="5B6F619A" w14:textId="77777777" w:rsidR="00FF0928" w:rsidRPr="00D91DE4" w:rsidRDefault="00FF0928" w:rsidP="00FF0928">
            <w:pPr>
              <w:spacing w:before="80" w:after="80"/>
              <w:jc w:val="both"/>
              <w:rPr>
                <w:rFonts w:cstheme="minorHAnsi"/>
              </w:rPr>
            </w:pPr>
            <w:r w:rsidRPr="00D91DE4">
              <w:rPr>
                <w:rFonts w:cstheme="minorHAnsi"/>
              </w:rPr>
              <w:t>Op een schaal van 0 tot 10, hoe waarschijnlijk is het dat je deze opleiding zou aanbevelen aan een collega of vriend?</w:t>
            </w:r>
          </w:p>
        </w:tc>
      </w:tr>
      <w:tr w:rsidR="00FF0928" w:rsidRPr="00D91DE4" w14:paraId="6EB76471" w14:textId="77777777" w:rsidTr="00816ABA">
        <w:tc>
          <w:tcPr>
            <w:tcW w:w="9060" w:type="dxa"/>
            <w:gridSpan w:val="2"/>
          </w:tcPr>
          <w:p w14:paraId="3D6CAF8F" w14:textId="77777777" w:rsidR="00457421" w:rsidRDefault="00457421" w:rsidP="00FF0928">
            <w:pPr>
              <w:spacing w:before="80" w:after="80"/>
              <w:jc w:val="center"/>
              <w:rPr>
                <w:rFonts w:cstheme="minorHAnsi"/>
              </w:rPr>
            </w:pPr>
          </w:p>
          <w:p w14:paraId="13E83D9F" w14:textId="7D2A814D" w:rsidR="00FF0928" w:rsidRPr="00457421" w:rsidRDefault="00FF0928" w:rsidP="00FF0928">
            <w:pPr>
              <w:spacing w:before="80" w:after="80"/>
              <w:jc w:val="center"/>
              <w:rPr>
                <w:rFonts w:cstheme="minorHAnsi"/>
              </w:rPr>
            </w:pPr>
            <w:r w:rsidRPr="00457421">
              <w:rPr>
                <w:rFonts w:cstheme="minorHAnsi"/>
              </w:rPr>
              <w:t xml:space="preserve">1 - 2 - 3 - 4 - 5 - 6 - 7 - 8 - 9 </w:t>
            </w:r>
            <w:r w:rsidR="00457421" w:rsidRPr="00457421">
              <w:rPr>
                <w:rFonts w:cstheme="minorHAnsi"/>
              </w:rPr>
              <w:t>–</w:t>
            </w:r>
            <w:r w:rsidRPr="00457421">
              <w:rPr>
                <w:rFonts w:cstheme="minorHAnsi"/>
              </w:rPr>
              <w:t xml:space="preserve"> 10</w:t>
            </w:r>
          </w:p>
          <w:p w14:paraId="31002C7C" w14:textId="41BE526B" w:rsidR="00457421" w:rsidRPr="00D91DE4" w:rsidRDefault="00457421" w:rsidP="00FF0928">
            <w:pPr>
              <w:spacing w:before="80" w:after="80"/>
              <w:jc w:val="center"/>
              <w:rPr>
                <w:rFonts w:cstheme="minorHAnsi"/>
              </w:rPr>
            </w:pPr>
          </w:p>
        </w:tc>
      </w:tr>
    </w:tbl>
    <w:p w14:paraId="0771B737" w14:textId="77777777" w:rsidR="00E11785" w:rsidRPr="00D91DE4" w:rsidRDefault="00E11785" w:rsidP="002F0472">
      <w:pPr>
        <w:jc w:val="both"/>
        <w:rPr>
          <w:rFonts w:cstheme="minorHAnsi"/>
        </w:rPr>
      </w:pPr>
    </w:p>
    <w:p w14:paraId="6048B42D" w14:textId="77777777" w:rsidR="00E11785" w:rsidRPr="00D91DE4" w:rsidRDefault="00E11785" w:rsidP="002F0472">
      <w:pPr>
        <w:jc w:val="both"/>
        <w:rPr>
          <w:rFonts w:cstheme="minorHAnsi"/>
        </w:rPr>
      </w:pPr>
    </w:p>
    <w:p w14:paraId="70F712D7" w14:textId="77777777" w:rsidR="00E11785" w:rsidRPr="00D91DE4" w:rsidRDefault="00E11785" w:rsidP="002F0472">
      <w:pPr>
        <w:jc w:val="both"/>
        <w:rPr>
          <w:rFonts w:cstheme="minorHAnsi"/>
        </w:rPr>
      </w:pPr>
    </w:p>
    <w:p w14:paraId="7BDD43BE" w14:textId="77777777" w:rsidR="001B0D5F" w:rsidRPr="00D91DE4" w:rsidRDefault="001B0D5F" w:rsidP="002F0472">
      <w:pPr>
        <w:jc w:val="both"/>
        <w:rPr>
          <w:rFonts w:eastAsiaTheme="majorEastAsia" w:cstheme="minorHAnsi"/>
          <w:color w:val="1F3763" w:themeColor="accent1" w:themeShade="7F"/>
        </w:rPr>
      </w:pPr>
      <w:r w:rsidRPr="00D91DE4">
        <w:rPr>
          <w:rFonts w:cstheme="minorHAnsi"/>
        </w:rPr>
        <w:br w:type="page"/>
      </w:r>
    </w:p>
    <w:p w14:paraId="2225AC32" w14:textId="45A2FC9D" w:rsidR="001B0D5F" w:rsidRPr="00083197" w:rsidRDefault="008376F2" w:rsidP="00A23CCC">
      <w:pPr>
        <w:pStyle w:val="Kop3"/>
        <w:numPr>
          <w:ilvl w:val="2"/>
          <w:numId w:val="65"/>
        </w:numPr>
        <w:jc w:val="both"/>
      </w:pPr>
      <w:bookmarkStart w:id="93" w:name="_Toc137640770"/>
      <w:bookmarkStart w:id="94" w:name="_Toc156825359"/>
      <w:r w:rsidRPr="00083197">
        <w:lastRenderedPageBreak/>
        <w:t>Effectmeting in te vullen door de trainer</w:t>
      </w:r>
      <w:bookmarkEnd w:id="93"/>
      <w:bookmarkEnd w:id="94"/>
      <w:r w:rsidRPr="00083197">
        <w:t xml:space="preserve"> </w:t>
      </w:r>
    </w:p>
    <w:p w14:paraId="47E73B20" w14:textId="77777777" w:rsidR="00F26FCA" w:rsidRPr="00D91DE4" w:rsidRDefault="00F26FCA" w:rsidP="002F0472">
      <w:pPr>
        <w:jc w:val="both"/>
      </w:pPr>
    </w:p>
    <w:tbl>
      <w:tblPr>
        <w:tblStyle w:val="Tabelraster"/>
        <w:tblW w:w="0" w:type="auto"/>
        <w:tblLook w:val="04A0" w:firstRow="1" w:lastRow="0" w:firstColumn="1" w:lastColumn="0" w:noHBand="0" w:noVBand="1"/>
      </w:tblPr>
      <w:tblGrid>
        <w:gridCol w:w="7732"/>
        <w:gridCol w:w="1328"/>
      </w:tblGrid>
      <w:tr w:rsidR="001B0D5F" w:rsidRPr="00D91DE4" w14:paraId="23378A33" w14:textId="77777777" w:rsidTr="7B780E21">
        <w:tc>
          <w:tcPr>
            <w:tcW w:w="9060" w:type="dxa"/>
            <w:gridSpan w:val="2"/>
            <w:shd w:val="clear" w:color="auto" w:fill="FFFFFF" w:themeFill="background1"/>
          </w:tcPr>
          <w:p w14:paraId="1B66DF25" w14:textId="79D68F0F" w:rsidR="00F26FCA" w:rsidRPr="00D91DE4" w:rsidRDefault="00F26FCA" w:rsidP="002F0472">
            <w:pPr>
              <w:jc w:val="both"/>
              <w:rPr>
                <w:rFonts w:cstheme="minorHAnsi"/>
              </w:rPr>
            </w:pPr>
            <w:r w:rsidRPr="00D91DE4">
              <w:rPr>
                <w:rFonts w:cstheme="minorHAnsi"/>
              </w:rPr>
              <w:t xml:space="preserve">De bevraging bestaat uit </w:t>
            </w:r>
            <w:r w:rsidRPr="00D91DE4">
              <w:rPr>
                <w:rFonts w:cstheme="minorHAnsi"/>
                <w:b/>
                <w:bCs/>
              </w:rPr>
              <w:t>twee delen</w:t>
            </w:r>
            <w:r w:rsidRPr="00D91DE4">
              <w:rPr>
                <w:rFonts w:cstheme="minorHAnsi"/>
              </w:rPr>
              <w:t xml:space="preserve">: </w:t>
            </w:r>
          </w:p>
          <w:p w14:paraId="12DDCA37" w14:textId="77777777" w:rsidR="00F26FCA" w:rsidRPr="00D91DE4" w:rsidRDefault="00F26FCA" w:rsidP="002F0472">
            <w:pPr>
              <w:jc w:val="both"/>
              <w:rPr>
                <w:rFonts w:cstheme="minorHAnsi"/>
              </w:rPr>
            </w:pPr>
          </w:p>
          <w:p w14:paraId="548B43CA" w14:textId="77777777" w:rsidR="00F26FCA" w:rsidRPr="00D91DE4" w:rsidRDefault="00F26FCA" w:rsidP="0023014C">
            <w:pPr>
              <w:pStyle w:val="Lijstalinea"/>
              <w:numPr>
                <w:ilvl w:val="1"/>
                <w:numId w:val="2"/>
              </w:numPr>
              <w:ind w:left="1068"/>
              <w:jc w:val="both"/>
              <w:rPr>
                <w:rFonts w:cstheme="minorHAnsi"/>
                <w:b/>
                <w:bCs/>
              </w:rPr>
            </w:pPr>
            <w:r w:rsidRPr="00D91DE4">
              <w:rPr>
                <w:rFonts w:cstheme="minorHAnsi"/>
                <w:b/>
                <w:bCs/>
              </w:rPr>
              <w:t xml:space="preserve">Enkele stellingen opgedeeld in 6 categorieën: </w:t>
            </w:r>
          </w:p>
          <w:p w14:paraId="7DB482CE" w14:textId="77777777" w:rsidR="00F26FCA" w:rsidRPr="00D91DE4" w:rsidRDefault="00F26FCA" w:rsidP="002F0472">
            <w:pPr>
              <w:pStyle w:val="Lijstalinea"/>
              <w:ind w:left="348"/>
              <w:jc w:val="both"/>
              <w:rPr>
                <w:rFonts w:cstheme="minorHAnsi"/>
                <w:b/>
                <w:bCs/>
              </w:rPr>
            </w:pPr>
          </w:p>
          <w:tbl>
            <w:tblPr>
              <w:tblStyle w:val="Tabelraster"/>
              <w:tblW w:w="0" w:type="auto"/>
              <w:jc w:val="center"/>
              <w:tblLook w:val="04A0" w:firstRow="1" w:lastRow="0" w:firstColumn="1" w:lastColumn="0" w:noHBand="0" w:noVBand="1"/>
            </w:tblPr>
            <w:tblGrid>
              <w:gridCol w:w="421"/>
              <w:gridCol w:w="5456"/>
            </w:tblGrid>
            <w:tr w:rsidR="00F26FCA" w:rsidRPr="00D91DE4" w14:paraId="0E257486" w14:textId="77777777" w:rsidTr="00F26FCA">
              <w:trPr>
                <w:jc w:val="center"/>
              </w:trPr>
              <w:tc>
                <w:tcPr>
                  <w:tcW w:w="421" w:type="dxa"/>
                </w:tcPr>
                <w:p w14:paraId="110B24A8" w14:textId="77777777" w:rsidR="00F26FCA" w:rsidRPr="00D91DE4" w:rsidRDefault="00F26FCA" w:rsidP="002F0472">
                  <w:pPr>
                    <w:jc w:val="both"/>
                    <w:rPr>
                      <w:rFonts w:cstheme="minorHAnsi"/>
                      <w:sz w:val="20"/>
                      <w:szCs w:val="20"/>
                    </w:rPr>
                  </w:pPr>
                  <w:r w:rsidRPr="00D91DE4">
                    <w:rPr>
                      <w:rFonts w:cstheme="minorHAnsi"/>
                      <w:sz w:val="20"/>
                      <w:szCs w:val="20"/>
                    </w:rPr>
                    <w:t>1</w:t>
                  </w:r>
                </w:p>
              </w:tc>
              <w:tc>
                <w:tcPr>
                  <w:tcW w:w="5456" w:type="dxa"/>
                </w:tcPr>
                <w:p w14:paraId="7389F268" w14:textId="77777777" w:rsidR="00F26FCA" w:rsidRPr="00D91DE4" w:rsidRDefault="00F26FCA" w:rsidP="002F0472">
                  <w:pPr>
                    <w:jc w:val="both"/>
                    <w:rPr>
                      <w:rFonts w:cstheme="minorHAnsi"/>
                      <w:sz w:val="20"/>
                      <w:szCs w:val="20"/>
                    </w:rPr>
                  </w:pPr>
                  <w:r w:rsidRPr="00D91DE4">
                    <w:rPr>
                      <w:rFonts w:cstheme="minorHAnsi"/>
                      <w:sz w:val="20"/>
                      <w:szCs w:val="20"/>
                    </w:rPr>
                    <w:t>Mijn beginsituatie en doelen</w:t>
                  </w:r>
                </w:p>
              </w:tc>
            </w:tr>
            <w:tr w:rsidR="00816ABA" w:rsidRPr="00D91DE4" w14:paraId="2A2B0F21" w14:textId="77777777" w:rsidTr="00F26FCA">
              <w:trPr>
                <w:jc w:val="center"/>
              </w:trPr>
              <w:tc>
                <w:tcPr>
                  <w:tcW w:w="421" w:type="dxa"/>
                </w:tcPr>
                <w:p w14:paraId="1AF540EF" w14:textId="0ACECD86" w:rsidR="00816ABA" w:rsidRPr="00D91DE4" w:rsidRDefault="00816ABA" w:rsidP="00816ABA">
                  <w:pPr>
                    <w:jc w:val="both"/>
                    <w:rPr>
                      <w:rFonts w:cstheme="minorHAnsi"/>
                      <w:sz w:val="20"/>
                      <w:szCs w:val="20"/>
                    </w:rPr>
                  </w:pPr>
                  <w:r>
                    <w:rPr>
                      <w:rFonts w:cstheme="minorHAnsi"/>
                      <w:sz w:val="20"/>
                      <w:szCs w:val="20"/>
                    </w:rPr>
                    <w:t>2</w:t>
                  </w:r>
                </w:p>
              </w:tc>
              <w:tc>
                <w:tcPr>
                  <w:tcW w:w="5456" w:type="dxa"/>
                </w:tcPr>
                <w:p w14:paraId="4DC8C499" w14:textId="49CCD732" w:rsidR="00816ABA" w:rsidRPr="00D91DE4" w:rsidRDefault="00816ABA" w:rsidP="00816ABA">
                  <w:pPr>
                    <w:jc w:val="both"/>
                    <w:rPr>
                      <w:rFonts w:cstheme="minorHAnsi"/>
                      <w:sz w:val="20"/>
                      <w:szCs w:val="20"/>
                    </w:rPr>
                  </w:pPr>
                  <w:r w:rsidRPr="00D91DE4">
                    <w:rPr>
                      <w:rFonts w:cstheme="minorHAnsi"/>
                      <w:sz w:val="20"/>
                      <w:szCs w:val="20"/>
                    </w:rPr>
                    <w:t xml:space="preserve">Leervormen en leermaterialen </w:t>
                  </w:r>
                </w:p>
              </w:tc>
            </w:tr>
            <w:tr w:rsidR="00816ABA" w:rsidRPr="00D91DE4" w14:paraId="198A8048" w14:textId="77777777" w:rsidTr="00F26FCA">
              <w:trPr>
                <w:jc w:val="center"/>
              </w:trPr>
              <w:tc>
                <w:tcPr>
                  <w:tcW w:w="421" w:type="dxa"/>
                </w:tcPr>
                <w:p w14:paraId="4DF3EC28" w14:textId="70802BE8" w:rsidR="00816ABA" w:rsidRPr="00D91DE4" w:rsidRDefault="00816ABA" w:rsidP="00816ABA">
                  <w:pPr>
                    <w:jc w:val="both"/>
                    <w:rPr>
                      <w:rFonts w:cstheme="minorHAnsi"/>
                      <w:sz w:val="20"/>
                      <w:szCs w:val="20"/>
                    </w:rPr>
                  </w:pPr>
                  <w:r>
                    <w:rPr>
                      <w:rFonts w:cstheme="minorHAnsi"/>
                      <w:sz w:val="20"/>
                      <w:szCs w:val="20"/>
                    </w:rPr>
                    <w:t>3</w:t>
                  </w:r>
                </w:p>
              </w:tc>
              <w:tc>
                <w:tcPr>
                  <w:tcW w:w="5456" w:type="dxa"/>
                </w:tcPr>
                <w:p w14:paraId="21B78C35" w14:textId="77777777" w:rsidR="00816ABA" w:rsidRPr="00D91DE4" w:rsidRDefault="00816ABA" w:rsidP="00816ABA">
                  <w:pPr>
                    <w:jc w:val="both"/>
                    <w:rPr>
                      <w:rFonts w:cstheme="minorHAnsi"/>
                      <w:sz w:val="20"/>
                      <w:szCs w:val="20"/>
                    </w:rPr>
                  </w:pPr>
                  <w:r w:rsidRPr="00D91DE4">
                    <w:rPr>
                      <w:rFonts w:cstheme="minorHAnsi"/>
                      <w:sz w:val="20"/>
                      <w:szCs w:val="20"/>
                    </w:rPr>
                    <w:t xml:space="preserve">Samenwerking en activering </w:t>
                  </w:r>
                </w:p>
              </w:tc>
            </w:tr>
            <w:tr w:rsidR="00816ABA" w:rsidRPr="00D91DE4" w14:paraId="38E859C9" w14:textId="77777777" w:rsidTr="00F26FCA">
              <w:trPr>
                <w:jc w:val="center"/>
              </w:trPr>
              <w:tc>
                <w:tcPr>
                  <w:tcW w:w="421" w:type="dxa"/>
                </w:tcPr>
                <w:p w14:paraId="09507807" w14:textId="77777777" w:rsidR="00816ABA" w:rsidRPr="00D91DE4" w:rsidRDefault="00816ABA" w:rsidP="00816ABA">
                  <w:pPr>
                    <w:jc w:val="both"/>
                    <w:rPr>
                      <w:rFonts w:cstheme="minorHAnsi"/>
                      <w:sz w:val="20"/>
                      <w:szCs w:val="20"/>
                    </w:rPr>
                  </w:pPr>
                  <w:r w:rsidRPr="00D91DE4">
                    <w:rPr>
                      <w:rFonts w:cstheme="minorHAnsi"/>
                      <w:sz w:val="20"/>
                      <w:szCs w:val="20"/>
                    </w:rPr>
                    <w:t>4</w:t>
                  </w:r>
                </w:p>
              </w:tc>
              <w:tc>
                <w:tcPr>
                  <w:tcW w:w="5456" w:type="dxa"/>
                </w:tcPr>
                <w:p w14:paraId="6F194E93" w14:textId="77777777" w:rsidR="00816ABA" w:rsidRPr="00D91DE4" w:rsidRDefault="00816ABA" w:rsidP="00816ABA">
                  <w:pPr>
                    <w:jc w:val="both"/>
                    <w:rPr>
                      <w:rFonts w:cstheme="minorHAnsi"/>
                      <w:sz w:val="20"/>
                      <w:szCs w:val="20"/>
                    </w:rPr>
                  </w:pPr>
                  <w:r w:rsidRPr="00D91DE4">
                    <w:rPr>
                      <w:rFonts w:cstheme="minorHAnsi"/>
                      <w:sz w:val="20"/>
                      <w:szCs w:val="20"/>
                    </w:rPr>
                    <w:t xml:space="preserve">Feedback, reflectie en groei </w:t>
                  </w:r>
                </w:p>
              </w:tc>
            </w:tr>
            <w:tr w:rsidR="00816ABA" w:rsidRPr="00D91DE4" w14:paraId="3E652D49" w14:textId="77777777" w:rsidTr="00F26FCA">
              <w:trPr>
                <w:jc w:val="center"/>
              </w:trPr>
              <w:tc>
                <w:tcPr>
                  <w:tcW w:w="421" w:type="dxa"/>
                </w:tcPr>
                <w:p w14:paraId="44C93B93" w14:textId="77777777" w:rsidR="00816ABA" w:rsidRPr="00D91DE4" w:rsidRDefault="00816ABA" w:rsidP="00816ABA">
                  <w:pPr>
                    <w:jc w:val="both"/>
                    <w:rPr>
                      <w:rFonts w:cstheme="minorHAnsi"/>
                      <w:sz w:val="20"/>
                      <w:szCs w:val="20"/>
                    </w:rPr>
                  </w:pPr>
                  <w:r w:rsidRPr="00D91DE4">
                    <w:rPr>
                      <w:rFonts w:cstheme="minorHAnsi"/>
                      <w:sz w:val="20"/>
                      <w:szCs w:val="20"/>
                    </w:rPr>
                    <w:t>5</w:t>
                  </w:r>
                </w:p>
              </w:tc>
              <w:tc>
                <w:tcPr>
                  <w:tcW w:w="5456" w:type="dxa"/>
                </w:tcPr>
                <w:p w14:paraId="76FF6225" w14:textId="77777777" w:rsidR="00816ABA" w:rsidRPr="00D91DE4" w:rsidRDefault="00816ABA" w:rsidP="00816ABA">
                  <w:pPr>
                    <w:jc w:val="both"/>
                    <w:rPr>
                      <w:rFonts w:cstheme="minorHAnsi"/>
                      <w:sz w:val="20"/>
                      <w:szCs w:val="20"/>
                    </w:rPr>
                  </w:pPr>
                  <w:r w:rsidRPr="00D91DE4">
                    <w:rPr>
                      <w:rFonts w:cstheme="minorHAnsi"/>
                      <w:sz w:val="20"/>
                      <w:szCs w:val="20"/>
                    </w:rPr>
                    <w:t xml:space="preserve">Transfer naar de praktijk </w:t>
                  </w:r>
                </w:p>
              </w:tc>
            </w:tr>
            <w:tr w:rsidR="00816ABA" w:rsidRPr="00D91DE4" w14:paraId="153D3E66" w14:textId="77777777" w:rsidTr="00F26FCA">
              <w:trPr>
                <w:jc w:val="center"/>
              </w:trPr>
              <w:tc>
                <w:tcPr>
                  <w:tcW w:w="421" w:type="dxa"/>
                </w:tcPr>
                <w:p w14:paraId="4A872F7F" w14:textId="77777777" w:rsidR="00816ABA" w:rsidRPr="00D91DE4" w:rsidRDefault="00816ABA" w:rsidP="00816ABA">
                  <w:pPr>
                    <w:jc w:val="both"/>
                    <w:rPr>
                      <w:rFonts w:cstheme="minorHAnsi"/>
                      <w:sz w:val="20"/>
                      <w:szCs w:val="20"/>
                    </w:rPr>
                  </w:pPr>
                  <w:r w:rsidRPr="00D91DE4">
                    <w:rPr>
                      <w:rFonts w:cstheme="minorHAnsi"/>
                      <w:sz w:val="20"/>
                      <w:szCs w:val="20"/>
                    </w:rPr>
                    <w:t>6</w:t>
                  </w:r>
                </w:p>
              </w:tc>
              <w:tc>
                <w:tcPr>
                  <w:tcW w:w="5456" w:type="dxa"/>
                </w:tcPr>
                <w:p w14:paraId="3F35FD25" w14:textId="77777777" w:rsidR="00816ABA" w:rsidRPr="00D91DE4" w:rsidRDefault="00816ABA" w:rsidP="00816ABA">
                  <w:pPr>
                    <w:jc w:val="both"/>
                    <w:rPr>
                      <w:rFonts w:cstheme="minorHAnsi"/>
                      <w:sz w:val="20"/>
                      <w:szCs w:val="20"/>
                    </w:rPr>
                  </w:pPr>
                  <w:r w:rsidRPr="00D91DE4">
                    <w:rPr>
                      <w:rFonts w:cstheme="minorHAnsi"/>
                      <w:sz w:val="20"/>
                      <w:szCs w:val="20"/>
                    </w:rPr>
                    <w:t xml:space="preserve">Leeromgeving en trainer </w:t>
                  </w:r>
                </w:p>
              </w:tc>
            </w:tr>
          </w:tbl>
          <w:p w14:paraId="698F8D3E" w14:textId="77777777" w:rsidR="00F26FCA" w:rsidRPr="00D91DE4" w:rsidRDefault="00F26FCA" w:rsidP="002F0472">
            <w:pPr>
              <w:jc w:val="both"/>
              <w:rPr>
                <w:rFonts w:cstheme="minorHAnsi"/>
              </w:rPr>
            </w:pPr>
          </w:p>
          <w:p w14:paraId="432A7A96" w14:textId="7B70816D" w:rsidR="00F26FCA" w:rsidRDefault="00F26FCA" w:rsidP="002F0472">
            <w:pPr>
              <w:pStyle w:val="Lijstalinea"/>
              <w:ind w:left="1068"/>
              <w:jc w:val="both"/>
              <w:rPr>
                <w:rFonts w:cstheme="minorHAnsi"/>
              </w:rPr>
            </w:pPr>
            <w:r w:rsidRPr="00D91DE4">
              <w:rPr>
                <w:rFonts w:cstheme="minorHAnsi"/>
              </w:rPr>
              <w:t xml:space="preserve">Geef elke stelling een score tussen 1 en 4:  </w:t>
            </w:r>
          </w:p>
          <w:p w14:paraId="0CD3ED0B" w14:textId="77777777" w:rsidR="007762C9" w:rsidRDefault="007762C9" w:rsidP="002F0472">
            <w:pPr>
              <w:pStyle w:val="Lijstalinea"/>
              <w:ind w:left="1068"/>
              <w:jc w:val="both"/>
              <w:rPr>
                <w:rFonts w:cstheme="minorHAnsi"/>
              </w:rPr>
            </w:pPr>
          </w:p>
          <w:tbl>
            <w:tblPr>
              <w:tblStyle w:val="Tabelraster"/>
              <w:tblW w:w="0" w:type="auto"/>
              <w:jc w:val="center"/>
              <w:tblLook w:val="04A0" w:firstRow="1" w:lastRow="0" w:firstColumn="1" w:lastColumn="0" w:noHBand="0" w:noVBand="1"/>
            </w:tblPr>
            <w:tblGrid>
              <w:gridCol w:w="421"/>
              <w:gridCol w:w="5456"/>
            </w:tblGrid>
            <w:tr w:rsidR="007762C9" w:rsidRPr="00D91DE4" w14:paraId="07055F8F" w14:textId="77777777">
              <w:trPr>
                <w:jc w:val="center"/>
              </w:trPr>
              <w:tc>
                <w:tcPr>
                  <w:tcW w:w="421" w:type="dxa"/>
                </w:tcPr>
                <w:p w14:paraId="15B07AAC" w14:textId="77777777" w:rsidR="007762C9" w:rsidRPr="00D91DE4" w:rsidRDefault="007762C9" w:rsidP="007762C9">
                  <w:pPr>
                    <w:rPr>
                      <w:sz w:val="20"/>
                      <w:szCs w:val="20"/>
                    </w:rPr>
                  </w:pPr>
                  <w:r w:rsidRPr="00D91DE4">
                    <w:rPr>
                      <w:sz w:val="20"/>
                      <w:szCs w:val="20"/>
                    </w:rPr>
                    <w:t>1</w:t>
                  </w:r>
                </w:p>
              </w:tc>
              <w:tc>
                <w:tcPr>
                  <w:tcW w:w="5456" w:type="dxa"/>
                </w:tcPr>
                <w:p w14:paraId="2E5ED45A" w14:textId="77777777" w:rsidR="007762C9" w:rsidRPr="00D91DE4" w:rsidRDefault="007762C9" w:rsidP="007762C9">
                  <w:pPr>
                    <w:rPr>
                      <w:sz w:val="20"/>
                      <w:szCs w:val="20"/>
                    </w:rPr>
                  </w:pPr>
                  <w:r>
                    <w:rPr>
                      <w:sz w:val="20"/>
                      <w:szCs w:val="20"/>
                    </w:rPr>
                    <w:t>H</w:t>
                  </w:r>
                  <w:r w:rsidRPr="00D91DE4">
                    <w:rPr>
                      <w:sz w:val="20"/>
                      <w:szCs w:val="20"/>
                    </w:rPr>
                    <w:t>elemaal niet akkoord (dit gebeurde niet)</w:t>
                  </w:r>
                </w:p>
              </w:tc>
            </w:tr>
            <w:tr w:rsidR="007762C9" w:rsidRPr="00D91DE4" w14:paraId="0FE705DD" w14:textId="77777777">
              <w:trPr>
                <w:jc w:val="center"/>
              </w:trPr>
              <w:tc>
                <w:tcPr>
                  <w:tcW w:w="421" w:type="dxa"/>
                </w:tcPr>
                <w:p w14:paraId="742FA2C6" w14:textId="77777777" w:rsidR="007762C9" w:rsidRPr="00D91DE4" w:rsidRDefault="007762C9" w:rsidP="007762C9">
                  <w:pPr>
                    <w:rPr>
                      <w:sz w:val="20"/>
                      <w:szCs w:val="20"/>
                    </w:rPr>
                  </w:pPr>
                  <w:r w:rsidRPr="00D91DE4">
                    <w:rPr>
                      <w:sz w:val="20"/>
                      <w:szCs w:val="20"/>
                    </w:rPr>
                    <w:t>2</w:t>
                  </w:r>
                </w:p>
              </w:tc>
              <w:tc>
                <w:tcPr>
                  <w:tcW w:w="5456" w:type="dxa"/>
                </w:tcPr>
                <w:p w14:paraId="62847E1D" w14:textId="77777777" w:rsidR="007762C9" w:rsidRPr="00D91DE4" w:rsidRDefault="007762C9" w:rsidP="007762C9">
                  <w:pPr>
                    <w:rPr>
                      <w:sz w:val="20"/>
                      <w:szCs w:val="20"/>
                    </w:rPr>
                  </w:pPr>
                  <w:r>
                    <w:rPr>
                      <w:sz w:val="20"/>
                      <w:szCs w:val="20"/>
                    </w:rPr>
                    <w:t>Ni</w:t>
                  </w:r>
                  <w:r w:rsidRPr="00D91DE4">
                    <w:rPr>
                      <w:sz w:val="20"/>
                      <w:szCs w:val="20"/>
                    </w:rPr>
                    <w:t xml:space="preserve">et akkoord (ik zie meer verbeterpunten dan positieve punten) </w:t>
                  </w:r>
                </w:p>
              </w:tc>
            </w:tr>
            <w:tr w:rsidR="007762C9" w:rsidRPr="00D91DE4" w14:paraId="208379FA" w14:textId="77777777">
              <w:trPr>
                <w:jc w:val="center"/>
              </w:trPr>
              <w:tc>
                <w:tcPr>
                  <w:tcW w:w="421" w:type="dxa"/>
                </w:tcPr>
                <w:p w14:paraId="2CD8B545" w14:textId="77777777" w:rsidR="007762C9" w:rsidRPr="00D91DE4" w:rsidRDefault="007762C9" w:rsidP="007762C9">
                  <w:pPr>
                    <w:rPr>
                      <w:sz w:val="20"/>
                      <w:szCs w:val="20"/>
                    </w:rPr>
                  </w:pPr>
                  <w:r w:rsidRPr="00D91DE4">
                    <w:rPr>
                      <w:sz w:val="20"/>
                      <w:szCs w:val="20"/>
                    </w:rPr>
                    <w:t>3</w:t>
                  </w:r>
                </w:p>
              </w:tc>
              <w:tc>
                <w:tcPr>
                  <w:tcW w:w="5456" w:type="dxa"/>
                </w:tcPr>
                <w:p w14:paraId="10AEE492" w14:textId="77777777" w:rsidR="007762C9" w:rsidRPr="00D91DE4" w:rsidRDefault="007762C9" w:rsidP="007762C9">
                  <w:pPr>
                    <w:rPr>
                      <w:sz w:val="20"/>
                      <w:szCs w:val="20"/>
                    </w:rPr>
                  </w:pPr>
                  <w:r>
                    <w:rPr>
                      <w:sz w:val="20"/>
                      <w:szCs w:val="20"/>
                    </w:rPr>
                    <w:t>A</w:t>
                  </w:r>
                  <w:r w:rsidRPr="00D91DE4">
                    <w:rPr>
                      <w:sz w:val="20"/>
                      <w:szCs w:val="20"/>
                    </w:rPr>
                    <w:t xml:space="preserve">kkoord (het is goed, maar ik zie nog enkele verbeterpunten) </w:t>
                  </w:r>
                </w:p>
              </w:tc>
            </w:tr>
            <w:tr w:rsidR="007762C9" w:rsidRPr="00D91DE4" w14:paraId="77A66592" w14:textId="77777777">
              <w:trPr>
                <w:jc w:val="center"/>
              </w:trPr>
              <w:tc>
                <w:tcPr>
                  <w:tcW w:w="421" w:type="dxa"/>
                </w:tcPr>
                <w:p w14:paraId="6EEB237D" w14:textId="77777777" w:rsidR="007762C9" w:rsidRPr="00D91DE4" w:rsidRDefault="007762C9" w:rsidP="007762C9">
                  <w:pPr>
                    <w:rPr>
                      <w:sz w:val="20"/>
                      <w:szCs w:val="20"/>
                    </w:rPr>
                  </w:pPr>
                  <w:r w:rsidRPr="00D91DE4">
                    <w:rPr>
                      <w:sz w:val="20"/>
                      <w:szCs w:val="20"/>
                    </w:rPr>
                    <w:t>4</w:t>
                  </w:r>
                </w:p>
              </w:tc>
              <w:tc>
                <w:tcPr>
                  <w:tcW w:w="5456" w:type="dxa"/>
                </w:tcPr>
                <w:p w14:paraId="4DBD710A" w14:textId="77777777" w:rsidR="007762C9" w:rsidRPr="00D91DE4" w:rsidRDefault="007762C9" w:rsidP="007762C9">
                  <w:pPr>
                    <w:rPr>
                      <w:sz w:val="20"/>
                      <w:szCs w:val="20"/>
                    </w:rPr>
                  </w:pPr>
                  <w:r>
                    <w:rPr>
                      <w:sz w:val="20"/>
                      <w:szCs w:val="20"/>
                    </w:rPr>
                    <w:t>H</w:t>
                  </w:r>
                  <w:r w:rsidRPr="00D91DE4">
                    <w:rPr>
                      <w:sz w:val="20"/>
                      <w:szCs w:val="20"/>
                    </w:rPr>
                    <w:t xml:space="preserve">elemaal akkoord (perfect, ik weet zelf niet onmiddellijk hoe dit nog beter kan) </w:t>
                  </w:r>
                </w:p>
              </w:tc>
            </w:tr>
          </w:tbl>
          <w:p w14:paraId="4905CB0D" w14:textId="77777777" w:rsidR="00F26FCA" w:rsidRPr="00D91DE4" w:rsidRDefault="00F26FCA" w:rsidP="002F0472">
            <w:pPr>
              <w:jc w:val="both"/>
              <w:rPr>
                <w:rFonts w:cstheme="minorHAnsi"/>
              </w:rPr>
            </w:pPr>
          </w:p>
          <w:p w14:paraId="414B6495" w14:textId="77777777" w:rsidR="00F26FCA" w:rsidRPr="00D91DE4" w:rsidRDefault="00F26FCA" w:rsidP="0023014C">
            <w:pPr>
              <w:pStyle w:val="Lijstalinea"/>
              <w:numPr>
                <w:ilvl w:val="1"/>
                <w:numId w:val="2"/>
              </w:numPr>
              <w:ind w:left="1068"/>
              <w:jc w:val="both"/>
              <w:rPr>
                <w:rFonts w:cstheme="minorHAnsi"/>
                <w:b/>
                <w:bCs/>
              </w:rPr>
            </w:pPr>
            <w:r w:rsidRPr="00D91DE4">
              <w:rPr>
                <w:rFonts w:cstheme="minorHAnsi"/>
                <w:b/>
                <w:bCs/>
              </w:rPr>
              <w:t>Reflectie op optimalisaties</w:t>
            </w:r>
          </w:p>
          <w:p w14:paraId="27BD461D" w14:textId="2C138D78" w:rsidR="00F26FCA" w:rsidRPr="00D91DE4" w:rsidRDefault="00F26FCA" w:rsidP="002F0472">
            <w:pPr>
              <w:pStyle w:val="Lijstalinea"/>
              <w:ind w:left="1068"/>
              <w:jc w:val="both"/>
              <w:rPr>
                <w:rFonts w:cstheme="minorHAnsi"/>
              </w:rPr>
            </w:pPr>
          </w:p>
        </w:tc>
      </w:tr>
      <w:tr w:rsidR="001B0D5F" w:rsidRPr="00D91DE4" w14:paraId="0E20DFB6" w14:textId="77777777" w:rsidTr="7B780E21">
        <w:tc>
          <w:tcPr>
            <w:tcW w:w="9060" w:type="dxa"/>
            <w:gridSpan w:val="2"/>
            <w:shd w:val="clear" w:color="auto" w:fill="13304C"/>
          </w:tcPr>
          <w:p w14:paraId="3731D764" w14:textId="4B226439" w:rsidR="001B0D5F" w:rsidRPr="00D91DE4" w:rsidRDefault="001B0D5F" w:rsidP="0080396D">
            <w:pPr>
              <w:spacing w:before="80" w:after="80"/>
              <w:jc w:val="center"/>
              <w:rPr>
                <w:rFonts w:cstheme="minorHAnsi"/>
                <w:b/>
                <w:bCs/>
              </w:rPr>
            </w:pPr>
            <w:r w:rsidRPr="00D91DE4">
              <w:rPr>
                <w:rFonts w:cstheme="minorHAnsi"/>
                <w:b/>
                <w:bCs/>
              </w:rPr>
              <w:t>DEEL 1: Stellingen</w:t>
            </w:r>
          </w:p>
        </w:tc>
      </w:tr>
      <w:tr w:rsidR="001B0D5F" w:rsidRPr="00D91DE4" w14:paraId="27C10D98" w14:textId="77777777" w:rsidTr="7B780E21">
        <w:tc>
          <w:tcPr>
            <w:tcW w:w="9060" w:type="dxa"/>
            <w:gridSpan w:val="2"/>
            <w:shd w:val="clear" w:color="auto" w:fill="FFC000" w:themeFill="accent4"/>
          </w:tcPr>
          <w:p w14:paraId="66821734" w14:textId="77777777" w:rsidR="001B0D5F" w:rsidRPr="00D91DE4" w:rsidRDefault="001B0D5F" w:rsidP="002F0472">
            <w:pPr>
              <w:spacing w:before="80" w:after="80"/>
              <w:jc w:val="both"/>
              <w:rPr>
                <w:rFonts w:cstheme="minorHAnsi"/>
              </w:rPr>
            </w:pPr>
            <w:r w:rsidRPr="00D91DE4">
              <w:rPr>
                <w:rFonts w:cstheme="minorHAnsi"/>
                <w:b/>
                <w:bCs/>
              </w:rPr>
              <w:t>Beginsituatie en doelen van lerenden</w:t>
            </w:r>
          </w:p>
        </w:tc>
      </w:tr>
      <w:tr w:rsidR="001B0D5F" w:rsidRPr="00D91DE4" w14:paraId="520347C3" w14:textId="77777777" w:rsidTr="7B780E21">
        <w:tc>
          <w:tcPr>
            <w:tcW w:w="7719" w:type="dxa"/>
          </w:tcPr>
          <w:p w14:paraId="343342AE" w14:textId="707F454B" w:rsidR="001B0D5F" w:rsidRPr="00D91DE4" w:rsidRDefault="001B0D5F" w:rsidP="7B780E21">
            <w:pPr>
              <w:spacing w:before="80" w:after="80"/>
              <w:jc w:val="both"/>
            </w:pPr>
            <w:r w:rsidRPr="7B780E21">
              <w:t xml:space="preserve">Ik heb </w:t>
            </w:r>
            <w:r w:rsidR="00404203" w:rsidRPr="7B780E21">
              <w:t>bij de start</w:t>
            </w:r>
            <w:r w:rsidRPr="7B780E21">
              <w:t xml:space="preserve"> van de opleiding de leerdoelen/verwachtingen van de lerenden bevraagd.</w:t>
            </w:r>
          </w:p>
        </w:tc>
        <w:tc>
          <w:tcPr>
            <w:tcW w:w="1341" w:type="dxa"/>
          </w:tcPr>
          <w:p w14:paraId="2D91EB79"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2F99CE15" w14:textId="77777777" w:rsidTr="7B780E21">
        <w:tc>
          <w:tcPr>
            <w:tcW w:w="7719" w:type="dxa"/>
          </w:tcPr>
          <w:p w14:paraId="62E4F6A1" w14:textId="2103ABC9" w:rsidR="001B0D5F" w:rsidRPr="00D91DE4" w:rsidRDefault="001B0D5F" w:rsidP="002F0472">
            <w:pPr>
              <w:spacing w:before="80" w:after="80"/>
              <w:jc w:val="both"/>
              <w:rPr>
                <w:rFonts w:cstheme="minorHAnsi"/>
              </w:rPr>
            </w:pPr>
            <w:r w:rsidRPr="00D91DE4">
              <w:rPr>
                <w:rFonts w:cstheme="minorHAnsi"/>
              </w:rPr>
              <w:t>Ik heb de opleiding afgestemd op de leerdoelen van de lerenden (op basis van de leerdoelen keuzes gemaakt, accenten gelegd, e</w:t>
            </w:r>
            <w:r w:rsidR="00EA5560">
              <w:rPr>
                <w:rFonts w:cstheme="minorHAnsi"/>
              </w:rPr>
              <w:t>nz</w:t>
            </w:r>
            <w:r w:rsidRPr="00D91DE4">
              <w:rPr>
                <w:rFonts w:cstheme="minorHAnsi"/>
              </w:rPr>
              <w:t>.)</w:t>
            </w:r>
          </w:p>
        </w:tc>
        <w:tc>
          <w:tcPr>
            <w:tcW w:w="1341" w:type="dxa"/>
          </w:tcPr>
          <w:p w14:paraId="04D662D2"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35AE01BF" w14:textId="77777777" w:rsidTr="7B780E21">
        <w:tc>
          <w:tcPr>
            <w:tcW w:w="9060" w:type="dxa"/>
            <w:gridSpan w:val="2"/>
          </w:tcPr>
          <w:p w14:paraId="3A83D385" w14:textId="77777777" w:rsidR="001B0D5F" w:rsidRPr="00D91DE4" w:rsidRDefault="001B0D5F" w:rsidP="002F0472">
            <w:pPr>
              <w:spacing w:before="80" w:after="80"/>
              <w:jc w:val="both"/>
              <w:rPr>
                <w:rFonts w:cstheme="minorHAnsi"/>
              </w:rPr>
            </w:pPr>
            <w:r w:rsidRPr="00D91DE4">
              <w:rPr>
                <w:rFonts w:cstheme="minorHAnsi"/>
              </w:rPr>
              <w:t xml:space="preserve">Toevoegingen/Opmerkingen: </w:t>
            </w:r>
          </w:p>
          <w:p w14:paraId="0551FEF0" w14:textId="67B99B07" w:rsidR="001B0D5F" w:rsidRPr="00D91DE4" w:rsidRDefault="001B0D5F" w:rsidP="002F0472">
            <w:pPr>
              <w:spacing w:before="80" w:after="80"/>
              <w:jc w:val="both"/>
              <w:rPr>
                <w:rFonts w:cstheme="minorHAnsi"/>
              </w:rPr>
            </w:pPr>
            <w:r w:rsidRPr="00D91DE4">
              <w:rPr>
                <w:rFonts w:cstheme="minorHAnsi"/>
              </w:rPr>
              <w:t>……………………………………………………………………………………………………………………………………………………………………………………………………………………………………………………………………………………………………………………</w:t>
            </w:r>
            <w:r w:rsidR="00816ABA">
              <w:rPr>
                <w:rFonts w:cstheme="minorHAnsi"/>
              </w:rPr>
              <w:t>…………</w:t>
            </w:r>
          </w:p>
        </w:tc>
      </w:tr>
      <w:tr w:rsidR="00816ABA" w:rsidRPr="00D91DE4" w14:paraId="78DD3098" w14:textId="77777777" w:rsidTr="7B780E21">
        <w:tc>
          <w:tcPr>
            <w:tcW w:w="9060" w:type="dxa"/>
            <w:gridSpan w:val="2"/>
            <w:shd w:val="clear" w:color="auto" w:fill="FFC000" w:themeFill="accent4"/>
          </w:tcPr>
          <w:p w14:paraId="47148272" w14:textId="3E28C199" w:rsidR="00816ABA" w:rsidRPr="00D91DE4" w:rsidRDefault="00816ABA" w:rsidP="002F0472">
            <w:pPr>
              <w:spacing w:before="80" w:after="80"/>
              <w:jc w:val="both"/>
              <w:rPr>
                <w:rFonts w:cstheme="minorHAnsi"/>
                <w:b/>
                <w:bCs/>
              </w:rPr>
            </w:pPr>
            <w:r w:rsidRPr="00D91DE4">
              <w:rPr>
                <w:rFonts w:cstheme="minorHAnsi"/>
                <w:b/>
                <w:bCs/>
              </w:rPr>
              <w:t>Leervormen en leermaterialen</w:t>
            </w:r>
          </w:p>
        </w:tc>
      </w:tr>
      <w:tr w:rsidR="00816ABA" w:rsidRPr="00D91DE4" w14:paraId="4A8385BE" w14:textId="77777777" w:rsidTr="7B780E21">
        <w:tc>
          <w:tcPr>
            <w:tcW w:w="7719" w:type="dxa"/>
            <w:shd w:val="clear" w:color="auto" w:fill="FFFFFF" w:themeFill="background1"/>
          </w:tcPr>
          <w:p w14:paraId="5A8FC1E5" w14:textId="77CB6C31" w:rsidR="00816ABA" w:rsidRPr="00D91DE4" w:rsidRDefault="00816ABA" w:rsidP="00816ABA">
            <w:pPr>
              <w:spacing w:before="80" w:after="80"/>
              <w:jc w:val="both"/>
              <w:rPr>
                <w:rFonts w:cstheme="minorHAnsi"/>
                <w:b/>
                <w:bCs/>
              </w:rPr>
            </w:pPr>
            <w:r w:rsidRPr="00D91DE4">
              <w:rPr>
                <w:rFonts w:cstheme="minorHAnsi"/>
              </w:rPr>
              <w:t xml:space="preserve">Ik heb leeractiviteiten/werkvormen gekozen die bijdroegen tot het effectief behalen van de leerdoelen. </w:t>
            </w:r>
          </w:p>
        </w:tc>
        <w:tc>
          <w:tcPr>
            <w:tcW w:w="1341" w:type="dxa"/>
            <w:shd w:val="clear" w:color="auto" w:fill="FFFFFF" w:themeFill="background1"/>
          </w:tcPr>
          <w:p w14:paraId="46627732" w14:textId="5202974D"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699F6716" w14:textId="77777777" w:rsidTr="7B780E21">
        <w:trPr>
          <w:trHeight w:val="630"/>
        </w:trPr>
        <w:tc>
          <w:tcPr>
            <w:tcW w:w="7719" w:type="dxa"/>
            <w:shd w:val="clear" w:color="auto" w:fill="FFFFFF" w:themeFill="background1"/>
          </w:tcPr>
          <w:p w14:paraId="172F92AB" w14:textId="4873366B" w:rsidR="00816ABA" w:rsidRPr="00D91DE4" w:rsidRDefault="00816ABA" w:rsidP="00816ABA">
            <w:pPr>
              <w:spacing w:before="80" w:after="80"/>
              <w:jc w:val="both"/>
              <w:rPr>
                <w:rFonts w:cstheme="minorHAnsi"/>
                <w:b/>
                <w:bCs/>
              </w:rPr>
            </w:pPr>
            <w:r w:rsidRPr="00D91DE4">
              <w:rPr>
                <w:rFonts w:cstheme="minorHAnsi"/>
              </w:rPr>
              <w:t>Ik heb de informatie in kleine hoeveelheden aangebracht (geen info-overload).</w:t>
            </w:r>
          </w:p>
        </w:tc>
        <w:tc>
          <w:tcPr>
            <w:tcW w:w="1341" w:type="dxa"/>
            <w:shd w:val="clear" w:color="auto" w:fill="FFFFFF" w:themeFill="background1"/>
          </w:tcPr>
          <w:p w14:paraId="171A5E46" w14:textId="06FB91B9"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39AA3D94" w14:textId="77777777" w:rsidTr="7B780E21">
        <w:tc>
          <w:tcPr>
            <w:tcW w:w="7719" w:type="dxa"/>
            <w:shd w:val="clear" w:color="auto" w:fill="FFFFFF" w:themeFill="background1"/>
          </w:tcPr>
          <w:p w14:paraId="2BCAD9EE" w14:textId="7C121A6E" w:rsidR="00816ABA" w:rsidRPr="00D91DE4" w:rsidRDefault="00816ABA" w:rsidP="00816ABA">
            <w:pPr>
              <w:spacing w:before="80" w:after="80"/>
              <w:jc w:val="both"/>
              <w:rPr>
                <w:rFonts w:cstheme="minorHAnsi"/>
                <w:b/>
                <w:bCs/>
              </w:rPr>
            </w:pPr>
            <w:r w:rsidRPr="00D91DE4">
              <w:rPr>
                <w:rFonts w:cstheme="minorHAnsi"/>
              </w:rPr>
              <w:t xml:space="preserve">Ik heb leermaterialen ingezet die het leerproces ondersteunden.  </w:t>
            </w:r>
          </w:p>
        </w:tc>
        <w:tc>
          <w:tcPr>
            <w:tcW w:w="1341" w:type="dxa"/>
            <w:shd w:val="clear" w:color="auto" w:fill="FFFFFF" w:themeFill="background1"/>
          </w:tcPr>
          <w:p w14:paraId="201751CF" w14:textId="5D8CDEF4"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738F4151" w14:textId="77777777" w:rsidTr="7B780E21">
        <w:tc>
          <w:tcPr>
            <w:tcW w:w="9060" w:type="dxa"/>
            <w:gridSpan w:val="2"/>
            <w:shd w:val="clear" w:color="auto" w:fill="FFFFFF" w:themeFill="background1"/>
          </w:tcPr>
          <w:p w14:paraId="36314ABA"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2FF20AA6" w14:textId="1C0C98B7" w:rsidR="00816ABA" w:rsidRPr="00D91DE4" w:rsidRDefault="00816ABA" w:rsidP="00816ABA">
            <w:pPr>
              <w:spacing w:before="80" w:after="80"/>
              <w:jc w:val="both"/>
              <w:rPr>
                <w:rFonts w:cstheme="minorHAnsi"/>
                <w:b/>
                <w:bCs/>
              </w:rPr>
            </w:pPr>
            <w:r w:rsidRPr="00D91DE4">
              <w:rPr>
                <w:rFonts w:cstheme="minorHAnsi"/>
              </w:rPr>
              <w:t>………………………………………………………………………………………………………………………………………………………………………………………………</w:t>
            </w:r>
            <w:r w:rsidRPr="00D91DE4">
              <w:rPr>
                <w:rFonts w:cstheme="minorHAnsi"/>
              </w:rPr>
              <w:lastRenderedPageBreak/>
              <w:t>……………………………………………………………………………………………………………………</w:t>
            </w:r>
            <w:r>
              <w:rPr>
                <w:rFonts w:cstheme="minorHAnsi"/>
              </w:rPr>
              <w:t>…………</w:t>
            </w:r>
          </w:p>
        </w:tc>
      </w:tr>
      <w:tr w:rsidR="00816ABA" w:rsidRPr="00D91DE4" w14:paraId="47EAE1EA" w14:textId="77777777" w:rsidTr="7B780E21">
        <w:tc>
          <w:tcPr>
            <w:tcW w:w="9060" w:type="dxa"/>
            <w:gridSpan w:val="2"/>
            <w:shd w:val="clear" w:color="auto" w:fill="FFC000" w:themeFill="accent4"/>
          </w:tcPr>
          <w:p w14:paraId="1B73E37D" w14:textId="69B6FADE" w:rsidR="00816ABA" w:rsidRPr="00D91DE4" w:rsidRDefault="00816ABA" w:rsidP="002F0472">
            <w:pPr>
              <w:spacing w:before="80" w:after="80"/>
              <w:jc w:val="both"/>
              <w:rPr>
                <w:rFonts w:cstheme="minorHAnsi"/>
                <w:b/>
                <w:bCs/>
              </w:rPr>
            </w:pPr>
            <w:r w:rsidRPr="00D91DE4">
              <w:rPr>
                <w:rFonts w:cstheme="minorHAnsi"/>
                <w:b/>
                <w:bCs/>
              </w:rPr>
              <w:lastRenderedPageBreak/>
              <w:t>Samenwerking en activering</w:t>
            </w:r>
          </w:p>
        </w:tc>
      </w:tr>
      <w:tr w:rsidR="00816ABA" w:rsidRPr="00D91DE4" w14:paraId="6578E14B" w14:textId="77777777" w:rsidTr="7B780E21">
        <w:tc>
          <w:tcPr>
            <w:tcW w:w="7719" w:type="dxa"/>
            <w:shd w:val="clear" w:color="auto" w:fill="FFFFFF" w:themeFill="background1"/>
          </w:tcPr>
          <w:p w14:paraId="737B6080" w14:textId="0F73044F" w:rsidR="00816ABA" w:rsidRPr="00D91DE4" w:rsidRDefault="00816ABA" w:rsidP="00816ABA">
            <w:pPr>
              <w:spacing w:before="80" w:after="80"/>
              <w:jc w:val="both"/>
              <w:rPr>
                <w:rFonts w:cstheme="minorHAnsi"/>
                <w:b/>
                <w:bCs/>
              </w:rPr>
            </w:pPr>
            <w:r w:rsidRPr="00D91DE4">
              <w:rPr>
                <w:rFonts w:cstheme="minorHAnsi"/>
              </w:rPr>
              <w:t xml:space="preserve">Ik heb actieve groepsoefeningen/-discussies gefaciliteerd. </w:t>
            </w:r>
          </w:p>
        </w:tc>
        <w:tc>
          <w:tcPr>
            <w:tcW w:w="1341" w:type="dxa"/>
            <w:shd w:val="clear" w:color="auto" w:fill="FFFFFF" w:themeFill="background1"/>
          </w:tcPr>
          <w:p w14:paraId="59EC9E11" w14:textId="4A7916FA"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6488780B" w14:textId="77777777" w:rsidTr="7B780E21">
        <w:tc>
          <w:tcPr>
            <w:tcW w:w="7719" w:type="dxa"/>
            <w:shd w:val="clear" w:color="auto" w:fill="FFFFFF" w:themeFill="background1"/>
          </w:tcPr>
          <w:p w14:paraId="2696DD9C" w14:textId="22734B37" w:rsidR="00816ABA" w:rsidRPr="00D91DE4" w:rsidRDefault="00816ABA" w:rsidP="00816ABA">
            <w:pPr>
              <w:spacing w:before="80" w:after="80"/>
              <w:jc w:val="both"/>
              <w:rPr>
                <w:rFonts w:cstheme="minorHAnsi"/>
                <w:b/>
                <w:bCs/>
              </w:rPr>
            </w:pPr>
            <w:r w:rsidRPr="00D91DE4">
              <w:rPr>
                <w:rFonts w:cstheme="minorHAnsi"/>
              </w:rPr>
              <w:t xml:space="preserve">Ik heb de lerenden gestimuleerd om van elkaar te leren. </w:t>
            </w:r>
          </w:p>
        </w:tc>
        <w:tc>
          <w:tcPr>
            <w:tcW w:w="1341" w:type="dxa"/>
            <w:shd w:val="clear" w:color="auto" w:fill="FFFFFF" w:themeFill="background1"/>
          </w:tcPr>
          <w:p w14:paraId="04C068FD" w14:textId="3C194104"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11D7995D" w14:textId="77777777" w:rsidTr="7B780E21">
        <w:tc>
          <w:tcPr>
            <w:tcW w:w="7719" w:type="dxa"/>
            <w:shd w:val="clear" w:color="auto" w:fill="FFFFFF" w:themeFill="background1"/>
          </w:tcPr>
          <w:p w14:paraId="45DF9106" w14:textId="2FE00D99" w:rsidR="00816ABA" w:rsidRPr="00D91DE4" w:rsidRDefault="00816ABA" w:rsidP="00816ABA">
            <w:pPr>
              <w:spacing w:before="80" w:after="80"/>
              <w:jc w:val="both"/>
              <w:rPr>
                <w:rFonts w:cstheme="minorHAnsi"/>
                <w:b/>
                <w:bCs/>
              </w:rPr>
            </w:pPr>
            <w:r w:rsidRPr="00D91DE4">
              <w:rPr>
                <w:rFonts w:cstheme="minorHAnsi"/>
              </w:rPr>
              <w:t xml:space="preserve">Ik heb de lerenden gestimuleerd om actief/in beweging te zijn (lerenden werden niet enkel verwacht om te zitten/kijken/luisteren). </w:t>
            </w:r>
          </w:p>
        </w:tc>
        <w:tc>
          <w:tcPr>
            <w:tcW w:w="1341" w:type="dxa"/>
            <w:shd w:val="clear" w:color="auto" w:fill="FFFFFF" w:themeFill="background1"/>
          </w:tcPr>
          <w:p w14:paraId="2CCB6467" w14:textId="41766393"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298B6BF9" w14:textId="77777777" w:rsidTr="7B780E21">
        <w:tc>
          <w:tcPr>
            <w:tcW w:w="7719" w:type="dxa"/>
            <w:shd w:val="clear" w:color="auto" w:fill="FFFFFF" w:themeFill="background1"/>
          </w:tcPr>
          <w:p w14:paraId="2C249359" w14:textId="75D6D2B2" w:rsidR="00816ABA" w:rsidRPr="00D91DE4" w:rsidRDefault="00816ABA" w:rsidP="00816ABA">
            <w:pPr>
              <w:spacing w:before="80" w:after="80"/>
              <w:jc w:val="both"/>
              <w:rPr>
                <w:rFonts w:cstheme="minorHAnsi"/>
                <w:b/>
                <w:bCs/>
              </w:rPr>
            </w:pPr>
            <w:r w:rsidRPr="00D91DE4">
              <w:rPr>
                <w:rFonts w:cstheme="minorHAnsi"/>
              </w:rPr>
              <w:t xml:space="preserve">Ik heb, naast kijken en luisteren, ingezet op andere vaardigheden/zintuigen (samenwerken, tekenen, schrijven, opdrachten uitvoeren, voelen, ruiken, ervaren,…). </w:t>
            </w:r>
          </w:p>
        </w:tc>
        <w:tc>
          <w:tcPr>
            <w:tcW w:w="1341" w:type="dxa"/>
            <w:shd w:val="clear" w:color="auto" w:fill="FFFFFF" w:themeFill="background1"/>
          </w:tcPr>
          <w:p w14:paraId="12358065" w14:textId="4D5DDDC4" w:rsidR="00816ABA" w:rsidRPr="00D91DE4" w:rsidRDefault="00816ABA" w:rsidP="00816ABA">
            <w:pPr>
              <w:spacing w:before="80" w:after="80"/>
              <w:jc w:val="both"/>
              <w:rPr>
                <w:rFonts w:cstheme="minorHAnsi"/>
                <w:b/>
                <w:bCs/>
              </w:rPr>
            </w:pPr>
            <w:r w:rsidRPr="00D91DE4">
              <w:rPr>
                <w:rFonts w:cstheme="minorHAnsi"/>
              </w:rPr>
              <w:t>1-2-3-4</w:t>
            </w:r>
          </w:p>
        </w:tc>
      </w:tr>
      <w:tr w:rsidR="00816ABA" w:rsidRPr="00D91DE4" w14:paraId="6F1A5C96" w14:textId="77777777" w:rsidTr="7B780E21">
        <w:tc>
          <w:tcPr>
            <w:tcW w:w="7719" w:type="dxa"/>
            <w:shd w:val="clear" w:color="auto" w:fill="FFFFFF" w:themeFill="background1"/>
          </w:tcPr>
          <w:p w14:paraId="4A67AD72" w14:textId="25117FA5" w:rsidR="00816ABA" w:rsidRPr="00D91DE4" w:rsidRDefault="00816ABA" w:rsidP="00816ABA">
            <w:pPr>
              <w:spacing w:before="80" w:after="80"/>
              <w:jc w:val="both"/>
              <w:rPr>
                <w:rFonts w:cstheme="minorHAnsi"/>
                <w:b/>
                <w:bCs/>
              </w:rPr>
            </w:pPr>
            <w:r w:rsidRPr="00D91DE4">
              <w:rPr>
                <w:rFonts w:cstheme="minorHAnsi"/>
              </w:rPr>
              <w:t>Ik heb als trainer nieuwe dingen geleerd.</w:t>
            </w:r>
          </w:p>
        </w:tc>
        <w:tc>
          <w:tcPr>
            <w:tcW w:w="1341" w:type="dxa"/>
            <w:shd w:val="clear" w:color="auto" w:fill="FFFFFF" w:themeFill="background1"/>
          </w:tcPr>
          <w:p w14:paraId="0675C52F" w14:textId="2B5AB5CF" w:rsidR="00816ABA" w:rsidRPr="00D91DE4" w:rsidRDefault="00816ABA" w:rsidP="00816ABA">
            <w:pPr>
              <w:spacing w:before="80" w:after="80"/>
              <w:jc w:val="both"/>
              <w:rPr>
                <w:rFonts w:cstheme="minorHAnsi"/>
                <w:b/>
                <w:bCs/>
              </w:rPr>
            </w:pPr>
            <w:r w:rsidRPr="00D91DE4">
              <w:rPr>
                <w:rFonts w:cstheme="minorHAnsi"/>
              </w:rPr>
              <w:t>1-2-3-4</w:t>
            </w:r>
          </w:p>
        </w:tc>
      </w:tr>
      <w:tr w:rsidR="001B0D5F" w:rsidRPr="00D91DE4" w14:paraId="7DA0536B" w14:textId="77777777" w:rsidTr="7B780E21">
        <w:tc>
          <w:tcPr>
            <w:tcW w:w="9060" w:type="dxa"/>
            <w:gridSpan w:val="2"/>
            <w:shd w:val="clear" w:color="auto" w:fill="FFFFFF" w:themeFill="background1"/>
          </w:tcPr>
          <w:p w14:paraId="740DE0C4" w14:textId="77777777" w:rsidR="00816ABA" w:rsidRPr="00D91DE4" w:rsidRDefault="00816ABA" w:rsidP="00816ABA">
            <w:pPr>
              <w:spacing w:before="80" w:after="80"/>
              <w:jc w:val="both"/>
              <w:rPr>
                <w:rFonts w:cstheme="minorHAnsi"/>
              </w:rPr>
            </w:pPr>
            <w:r w:rsidRPr="00D91DE4">
              <w:rPr>
                <w:rFonts w:cstheme="minorHAnsi"/>
              </w:rPr>
              <w:t xml:space="preserve">Toevoegingen/Opmerkingen: </w:t>
            </w:r>
          </w:p>
          <w:p w14:paraId="6F85DDF1" w14:textId="4EC84329" w:rsidR="001B0D5F" w:rsidRPr="00D91DE4" w:rsidRDefault="00816ABA" w:rsidP="00816ABA">
            <w:pPr>
              <w:spacing w:before="80" w:after="80"/>
              <w:jc w:val="both"/>
              <w:rPr>
                <w:rFonts w:cstheme="minorHAnsi"/>
              </w:rPr>
            </w:pPr>
            <w:r w:rsidRPr="00D91DE4">
              <w:rPr>
                <w:rFonts w:cstheme="minorHAnsi"/>
              </w:rPr>
              <w:t>……………………………………………………………………………………………………………………………………………………………………………………………………………………………………………………………………………………………………………………</w:t>
            </w:r>
            <w:r>
              <w:rPr>
                <w:rFonts w:cstheme="minorHAnsi"/>
              </w:rPr>
              <w:t>…………</w:t>
            </w:r>
          </w:p>
        </w:tc>
      </w:tr>
      <w:tr w:rsidR="001B0D5F" w:rsidRPr="00D91DE4" w14:paraId="52BA2FA0" w14:textId="77777777" w:rsidTr="7B780E21">
        <w:tc>
          <w:tcPr>
            <w:tcW w:w="9060" w:type="dxa"/>
            <w:gridSpan w:val="2"/>
            <w:shd w:val="clear" w:color="auto" w:fill="FFC000" w:themeFill="accent4"/>
          </w:tcPr>
          <w:p w14:paraId="521D8D15" w14:textId="77777777" w:rsidR="001B0D5F" w:rsidRPr="00D91DE4" w:rsidRDefault="001B0D5F" w:rsidP="002F0472">
            <w:pPr>
              <w:spacing w:before="80" w:after="80"/>
              <w:jc w:val="both"/>
              <w:rPr>
                <w:rFonts w:cstheme="minorHAnsi"/>
              </w:rPr>
            </w:pPr>
            <w:r w:rsidRPr="00D91DE4">
              <w:rPr>
                <w:rFonts w:cstheme="minorHAnsi"/>
                <w:b/>
                <w:bCs/>
                <w:lang w:val="en-US"/>
              </w:rPr>
              <w:t xml:space="preserve">Feedback, </w:t>
            </w:r>
            <w:proofErr w:type="spellStart"/>
            <w:r w:rsidRPr="00D91DE4">
              <w:rPr>
                <w:rFonts w:cstheme="minorHAnsi"/>
                <w:b/>
                <w:bCs/>
                <w:lang w:val="en-US"/>
              </w:rPr>
              <w:t>reflectie</w:t>
            </w:r>
            <w:proofErr w:type="spellEnd"/>
            <w:r w:rsidRPr="00D91DE4">
              <w:rPr>
                <w:rFonts w:cstheme="minorHAnsi"/>
                <w:b/>
                <w:bCs/>
                <w:lang w:val="en-US"/>
              </w:rPr>
              <w:t xml:space="preserve"> </w:t>
            </w:r>
            <w:proofErr w:type="spellStart"/>
            <w:r w:rsidRPr="00D91DE4">
              <w:rPr>
                <w:rFonts w:cstheme="minorHAnsi"/>
                <w:b/>
                <w:bCs/>
                <w:lang w:val="en-US"/>
              </w:rPr>
              <w:t>en</w:t>
            </w:r>
            <w:proofErr w:type="spellEnd"/>
            <w:r w:rsidRPr="00D91DE4">
              <w:rPr>
                <w:rFonts w:cstheme="minorHAnsi"/>
                <w:b/>
                <w:bCs/>
                <w:lang w:val="en-US"/>
              </w:rPr>
              <w:t xml:space="preserve"> </w:t>
            </w:r>
            <w:proofErr w:type="spellStart"/>
            <w:r w:rsidRPr="00D91DE4">
              <w:rPr>
                <w:rFonts w:cstheme="minorHAnsi"/>
                <w:b/>
                <w:bCs/>
                <w:lang w:val="en-US"/>
              </w:rPr>
              <w:t>groei</w:t>
            </w:r>
            <w:proofErr w:type="spellEnd"/>
          </w:p>
        </w:tc>
      </w:tr>
      <w:tr w:rsidR="001B0D5F" w:rsidRPr="00D91DE4" w14:paraId="15A91E05" w14:textId="77777777" w:rsidTr="7B780E21">
        <w:tc>
          <w:tcPr>
            <w:tcW w:w="7719" w:type="dxa"/>
          </w:tcPr>
          <w:p w14:paraId="4BC1F487" w14:textId="77777777" w:rsidR="001B0D5F" w:rsidRPr="00D91DE4" w:rsidRDefault="001B0D5F" w:rsidP="002F0472">
            <w:pPr>
              <w:spacing w:before="80" w:after="80"/>
              <w:jc w:val="both"/>
              <w:rPr>
                <w:rFonts w:cstheme="minorHAnsi"/>
              </w:rPr>
            </w:pPr>
            <w:r w:rsidRPr="00D91DE4">
              <w:rPr>
                <w:rFonts w:cstheme="minorHAnsi"/>
              </w:rPr>
              <w:t xml:space="preserve">Ik heb persoonlijke feedback gegeven aan elke lerende. </w:t>
            </w:r>
          </w:p>
        </w:tc>
        <w:tc>
          <w:tcPr>
            <w:tcW w:w="1341" w:type="dxa"/>
          </w:tcPr>
          <w:p w14:paraId="6ACEABFE"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25384D86" w14:textId="77777777" w:rsidTr="7B780E21">
        <w:tc>
          <w:tcPr>
            <w:tcW w:w="7719" w:type="dxa"/>
          </w:tcPr>
          <w:p w14:paraId="13F16B47" w14:textId="77777777" w:rsidR="001B0D5F" w:rsidRPr="00D91DE4" w:rsidRDefault="001B0D5F" w:rsidP="002F0472">
            <w:pPr>
              <w:spacing w:before="80" w:after="80"/>
              <w:jc w:val="both"/>
              <w:rPr>
                <w:rFonts w:cstheme="minorHAnsi"/>
              </w:rPr>
            </w:pPr>
            <w:r w:rsidRPr="00D91DE4">
              <w:rPr>
                <w:rFonts w:cstheme="minorHAnsi"/>
              </w:rPr>
              <w:t xml:space="preserve">Ik heb de lerenden gemotiveerd om aan elkaar feedback te geven.  </w:t>
            </w:r>
          </w:p>
        </w:tc>
        <w:tc>
          <w:tcPr>
            <w:tcW w:w="1341" w:type="dxa"/>
          </w:tcPr>
          <w:p w14:paraId="2FAD44E2"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2D376D0F" w14:textId="77777777" w:rsidTr="7B780E21">
        <w:tc>
          <w:tcPr>
            <w:tcW w:w="7719" w:type="dxa"/>
          </w:tcPr>
          <w:p w14:paraId="7C02C2BA" w14:textId="77777777" w:rsidR="001B0D5F" w:rsidRPr="00D91DE4" w:rsidRDefault="001B0D5F" w:rsidP="002F0472">
            <w:pPr>
              <w:spacing w:before="80" w:after="80"/>
              <w:jc w:val="both"/>
              <w:rPr>
                <w:rFonts w:cstheme="minorHAnsi"/>
              </w:rPr>
            </w:pPr>
            <w:r w:rsidRPr="00D91DE4">
              <w:rPr>
                <w:rFonts w:cstheme="minorHAnsi"/>
              </w:rPr>
              <w:t xml:space="preserve">Ik heb de lerenden gevraagd om te reageren op de gekregen feedback (om erover met mij in gesprek te gaan). </w:t>
            </w:r>
          </w:p>
        </w:tc>
        <w:tc>
          <w:tcPr>
            <w:tcW w:w="1341" w:type="dxa"/>
          </w:tcPr>
          <w:p w14:paraId="10F54A7E"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16A1F447" w14:textId="77777777" w:rsidTr="7B780E21">
        <w:tc>
          <w:tcPr>
            <w:tcW w:w="7719" w:type="dxa"/>
          </w:tcPr>
          <w:p w14:paraId="425FB583" w14:textId="77777777" w:rsidR="001B0D5F" w:rsidRPr="00D91DE4" w:rsidRDefault="001B0D5F" w:rsidP="002F0472">
            <w:pPr>
              <w:spacing w:before="80" w:after="80" w:line="259" w:lineRule="auto"/>
              <w:jc w:val="both"/>
              <w:rPr>
                <w:rFonts w:cstheme="minorHAnsi"/>
              </w:rPr>
            </w:pPr>
            <w:r w:rsidRPr="00D91DE4">
              <w:rPr>
                <w:rFonts w:cstheme="minorHAnsi"/>
              </w:rPr>
              <w:t>Ik heb de lerenden uitgedaagd om geregeld te reflecteren op hun eigen leerdoelen (“Hoe ver sta ik?”, “Wat lukt al goed?”, “Wat kan beter?”).</w:t>
            </w:r>
          </w:p>
        </w:tc>
        <w:tc>
          <w:tcPr>
            <w:tcW w:w="1341" w:type="dxa"/>
          </w:tcPr>
          <w:p w14:paraId="6CC32CFE"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385B987D" w14:textId="77777777" w:rsidTr="7B780E21">
        <w:tc>
          <w:tcPr>
            <w:tcW w:w="7719" w:type="dxa"/>
          </w:tcPr>
          <w:p w14:paraId="5E24FFC3" w14:textId="77777777" w:rsidR="001B0D5F" w:rsidRPr="00D91DE4" w:rsidRDefault="001B0D5F" w:rsidP="002F0472">
            <w:pPr>
              <w:spacing w:before="80" w:after="80"/>
              <w:jc w:val="both"/>
              <w:rPr>
                <w:rFonts w:cstheme="minorHAnsi"/>
              </w:rPr>
            </w:pPr>
            <w:r w:rsidRPr="00D91DE4">
              <w:rPr>
                <w:rFonts w:cstheme="minorHAnsi"/>
              </w:rPr>
              <w:t xml:space="preserve">Ik heb de lerenden aan het einde van de opleiding gevraagd om hun verdere persoonlijke groei-/leerpunten te benoemen. </w:t>
            </w:r>
          </w:p>
        </w:tc>
        <w:tc>
          <w:tcPr>
            <w:tcW w:w="1341" w:type="dxa"/>
          </w:tcPr>
          <w:p w14:paraId="4C74CFFA"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494DAB67" w14:textId="77777777" w:rsidTr="7B780E21">
        <w:tc>
          <w:tcPr>
            <w:tcW w:w="9060" w:type="dxa"/>
            <w:gridSpan w:val="2"/>
          </w:tcPr>
          <w:p w14:paraId="2CF5D81E" w14:textId="77777777" w:rsidR="001B0D5F" w:rsidRPr="00D91DE4" w:rsidRDefault="001B0D5F" w:rsidP="002F0472">
            <w:pPr>
              <w:spacing w:before="80" w:after="80"/>
              <w:jc w:val="both"/>
              <w:rPr>
                <w:rFonts w:cstheme="minorHAnsi"/>
              </w:rPr>
            </w:pPr>
            <w:r w:rsidRPr="00D91DE4">
              <w:rPr>
                <w:rFonts w:cstheme="minorHAnsi"/>
              </w:rPr>
              <w:t xml:space="preserve">Toevoegingen/Opmerkingen: </w:t>
            </w:r>
          </w:p>
          <w:p w14:paraId="73FCEE44" w14:textId="4C038231" w:rsidR="001B0D5F" w:rsidRPr="00D91DE4" w:rsidRDefault="00816ABA" w:rsidP="002F0472">
            <w:pPr>
              <w:spacing w:before="80" w:after="80"/>
              <w:jc w:val="both"/>
              <w:rPr>
                <w:rFonts w:cstheme="minorHAnsi"/>
              </w:rPr>
            </w:pPr>
            <w:r w:rsidRPr="00D91DE4">
              <w:rPr>
                <w:rFonts w:cstheme="minorHAnsi"/>
              </w:rPr>
              <w:t>……………………………………………………………………………………………………………………………………………………………………………………………………………………………………………………………………………………………………………………</w:t>
            </w:r>
            <w:r>
              <w:rPr>
                <w:rFonts w:cstheme="minorHAnsi"/>
              </w:rPr>
              <w:t>…………</w:t>
            </w:r>
          </w:p>
        </w:tc>
      </w:tr>
      <w:tr w:rsidR="001B0D5F" w:rsidRPr="00D91DE4" w14:paraId="1FA19258" w14:textId="77777777" w:rsidTr="7B780E21">
        <w:tc>
          <w:tcPr>
            <w:tcW w:w="9060" w:type="dxa"/>
            <w:gridSpan w:val="2"/>
            <w:shd w:val="clear" w:color="auto" w:fill="FFC000" w:themeFill="accent4"/>
          </w:tcPr>
          <w:p w14:paraId="43B55C45" w14:textId="77777777" w:rsidR="001B0D5F" w:rsidRPr="00D91DE4" w:rsidRDefault="001B0D5F" w:rsidP="002F0472">
            <w:pPr>
              <w:spacing w:before="80" w:after="80"/>
              <w:jc w:val="both"/>
              <w:rPr>
                <w:rFonts w:cstheme="minorHAnsi"/>
              </w:rPr>
            </w:pPr>
            <w:r w:rsidRPr="00D91DE4">
              <w:rPr>
                <w:rFonts w:cstheme="minorHAnsi"/>
                <w:b/>
                <w:bCs/>
              </w:rPr>
              <w:t>Transfer naar de praktijk</w:t>
            </w:r>
          </w:p>
        </w:tc>
      </w:tr>
      <w:tr w:rsidR="001B0D5F" w:rsidRPr="00D91DE4" w14:paraId="191A5F8B" w14:textId="77777777" w:rsidTr="7B780E21">
        <w:tc>
          <w:tcPr>
            <w:tcW w:w="7719" w:type="dxa"/>
          </w:tcPr>
          <w:p w14:paraId="1477F431" w14:textId="77777777" w:rsidR="001B0D5F" w:rsidRPr="00D91DE4" w:rsidRDefault="001B0D5F" w:rsidP="002F0472">
            <w:pPr>
              <w:spacing w:before="80" w:after="80" w:line="259" w:lineRule="auto"/>
              <w:jc w:val="both"/>
              <w:rPr>
                <w:rFonts w:cstheme="minorHAnsi"/>
              </w:rPr>
            </w:pPr>
            <w:r w:rsidRPr="00D91DE4">
              <w:rPr>
                <w:rFonts w:cstheme="minorHAnsi"/>
              </w:rPr>
              <w:t xml:space="preserve">Ik ben in de opleiding aan de slag gegaan met authentieke casussen/uitdagingen van de lerenden. </w:t>
            </w:r>
          </w:p>
        </w:tc>
        <w:tc>
          <w:tcPr>
            <w:tcW w:w="1341" w:type="dxa"/>
          </w:tcPr>
          <w:p w14:paraId="58DFB472"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2C320520" w14:textId="77777777" w:rsidTr="7B780E21">
        <w:tc>
          <w:tcPr>
            <w:tcW w:w="7719" w:type="dxa"/>
          </w:tcPr>
          <w:p w14:paraId="23D02114" w14:textId="77777777" w:rsidR="001B0D5F" w:rsidRPr="00D91DE4" w:rsidRDefault="001B0D5F" w:rsidP="002F0472">
            <w:pPr>
              <w:spacing w:before="80" w:after="80"/>
              <w:jc w:val="both"/>
              <w:rPr>
                <w:rFonts w:cstheme="minorHAnsi"/>
              </w:rPr>
            </w:pPr>
            <w:r w:rsidRPr="00D91DE4">
              <w:rPr>
                <w:rFonts w:cstheme="minorHAnsi"/>
              </w:rPr>
              <w:t>Ik heb persoonlijke relevante ervaringen binnengebracht.</w:t>
            </w:r>
          </w:p>
        </w:tc>
        <w:tc>
          <w:tcPr>
            <w:tcW w:w="1341" w:type="dxa"/>
          </w:tcPr>
          <w:p w14:paraId="0291BDFB"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6C8C8B38" w14:textId="77777777" w:rsidTr="7B780E21">
        <w:tc>
          <w:tcPr>
            <w:tcW w:w="7719" w:type="dxa"/>
          </w:tcPr>
          <w:p w14:paraId="15FB6649" w14:textId="77777777" w:rsidR="001B0D5F" w:rsidRPr="00D91DE4" w:rsidRDefault="001B0D5F" w:rsidP="002F0472">
            <w:pPr>
              <w:spacing w:before="80" w:after="80"/>
              <w:jc w:val="both"/>
              <w:rPr>
                <w:rFonts w:cstheme="minorHAnsi"/>
              </w:rPr>
            </w:pPr>
            <w:r w:rsidRPr="00D91DE4">
              <w:rPr>
                <w:rFonts w:cstheme="minorHAnsi"/>
              </w:rPr>
              <w:t xml:space="preserve">Ik heb ervoor gezorgd dat lerenden actief konden experimenteren/oefenen met het geleerde. </w:t>
            </w:r>
          </w:p>
        </w:tc>
        <w:tc>
          <w:tcPr>
            <w:tcW w:w="1341" w:type="dxa"/>
          </w:tcPr>
          <w:p w14:paraId="688FB7D6"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7AA6B788" w14:textId="77777777" w:rsidTr="7B780E21">
        <w:tc>
          <w:tcPr>
            <w:tcW w:w="7719" w:type="dxa"/>
          </w:tcPr>
          <w:p w14:paraId="66C5D48F" w14:textId="77777777" w:rsidR="001B0D5F" w:rsidRPr="00D91DE4" w:rsidRDefault="001B0D5F" w:rsidP="002F0472">
            <w:pPr>
              <w:spacing w:before="80" w:after="80"/>
              <w:jc w:val="both"/>
              <w:rPr>
                <w:rFonts w:cstheme="minorHAnsi"/>
              </w:rPr>
            </w:pPr>
            <w:r w:rsidRPr="00D91DE4">
              <w:rPr>
                <w:rFonts w:cstheme="minorHAnsi"/>
              </w:rPr>
              <w:lastRenderedPageBreak/>
              <w:t xml:space="preserve">Ik heb in de opleiding gefocust op leerinhouden met een hoge praktijkwaarde. </w:t>
            </w:r>
          </w:p>
        </w:tc>
        <w:tc>
          <w:tcPr>
            <w:tcW w:w="1341" w:type="dxa"/>
          </w:tcPr>
          <w:p w14:paraId="4E785D79"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543A8ED2" w14:textId="77777777" w:rsidTr="7B780E21">
        <w:tc>
          <w:tcPr>
            <w:tcW w:w="9060" w:type="dxa"/>
            <w:gridSpan w:val="2"/>
          </w:tcPr>
          <w:p w14:paraId="68DBCEAB" w14:textId="77777777" w:rsidR="001B0D5F" w:rsidRPr="00D91DE4" w:rsidRDefault="001B0D5F" w:rsidP="002F0472">
            <w:pPr>
              <w:spacing w:before="80" w:after="80"/>
              <w:jc w:val="both"/>
              <w:rPr>
                <w:rFonts w:cstheme="minorHAnsi"/>
              </w:rPr>
            </w:pPr>
            <w:r w:rsidRPr="00D91DE4">
              <w:rPr>
                <w:rFonts w:cstheme="minorHAnsi"/>
              </w:rPr>
              <w:t xml:space="preserve">Toevoegingen/Opmerkingen: </w:t>
            </w:r>
          </w:p>
          <w:p w14:paraId="0191DF92" w14:textId="5DEE4EA8" w:rsidR="001B0D5F" w:rsidRPr="00D91DE4" w:rsidRDefault="00816ABA" w:rsidP="002F0472">
            <w:pPr>
              <w:spacing w:before="80" w:after="80"/>
              <w:jc w:val="both"/>
              <w:rPr>
                <w:rFonts w:cstheme="minorHAnsi"/>
              </w:rPr>
            </w:pPr>
            <w:r w:rsidRPr="00D91DE4">
              <w:rPr>
                <w:rFonts w:cstheme="minorHAnsi"/>
              </w:rPr>
              <w:t>……………………………………………………………………………………………………………………………………………………………………………………………………………………………………………………………………………………………………………………</w:t>
            </w:r>
            <w:r>
              <w:rPr>
                <w:rFonts w:cstheme="minorHAnsi"/>
              </w:rPr>
              <w:t>…………</w:t>
            </w:r>
          </w:p>
        </w:tc>
      </w:tr>
      <w:tr w:rsidR="001B0D5F" w:rsidRPr="00D91DE4" w14:paraId="614607A9" w14:textId="77777777" w:rsidTr="7B780E21">
        <w:tc>
          <w:tcPr>
            <w:tcW w:w="9060" w:type="dxa"/>
            <w:gridSpan w:val="2"/>
            <w:shd w:val="clear" w:color="auto" w:fill="FFC000" w:themeFill="accent4"/>
          </w:tcPr>
          <w:p w14:paraId="658603A0" w14:textId="77777777" w:rsidR="001B0D5F" w:rsidRPr="00D91DE4" w:rsidRDefault="001B0D5F" w:rsidP="002F0472">
            <w:pPr>
              <w:spacing w:before="80" w:after="80"/>
              <w:jc w:val="both"/>
              <w:rPr>
                <w:rFonts w:cstheme="minorHAnsi"/>
                <w:b/>
                <w:bCs/>
              </w:rPr>
            </w:pPr>
            <w:r w:rsidRPr="00D91DE4">
              <w:rPr>
                <w:rFonts w:cstheme="minorHAnsi"/>
                <w:b/>
                <w:bCs/>
              </w:rPr>
              <w:t>Leeromgeving en trainer</w:t>
            </w:r>
          </w:p>
        </w:tc>
      </w:tr>
      <w:tr w:rsidR="001B0D5F" w:rsidRPr="00D91DE4" w14:paraId="08DCC816" w14:textId="77777777" w:rsidTr="7B780E21">
        <w:tc>
          <w:tcPr>
            <w:tcW w:w="7719" w:type="dxa"/>
          </w:tcPr>
          <w:p w14:paraId="56A0C5DF" w14:textId="77777777" w:rsidR="001B0D5F" w:rsidRPr="00D91DE4" w:rsidRDefault="001B0D5F" w:rsidP="002F0472">
            <w:pPr>
              <w:spacing w:before="80" w:after="80"/>
              <w:jc w:val="both"/>
              <w:rPr>
                <w:rFonts w:cstheme="minorHAnsi"/>
              </w:rPr>
            </w:pPr>
            <w:r w:rsidRPr="00D91DE4">
              <w:rPr>
                <w:rFonts w:cstheme="minorHAnsi"/>
              </w:rPr>
              <w:t xml:space="preserve">Ik ken de lerenden bij naam. </w:t>
            </w:r>
          </w:p>
        </w:tc>
        <w:tc>
          <w:tcPr>
            <w:tcW w:w="1341" w:type="dxa"/>
          </w:tcPr>
          <w:p w14:paraId="70D3CFEE"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73348F69" w14:textId="77777777" w:rsidTr="7B780E21">
        <w:tc>
          <w:tcPr>
            <w:tcW w:w="7719" w:type="dxa"/>
          </w:tcPr>
          <w:p w14:paraId="18F4B9C1" w14:textId="77777777" w:rsidR="001B0D5F" w:rsidRPr="00D91DE4" w:rsidRDefault="001B0D5F" w:rsidP="002F0472">
            <w:pPr>
              <w:spacing w:before="80" w:after="80"/>
              <w:jc w:val="both"/>
              <w:rPr>
                <w:rFonts w:cstheme="minorHAnsi"/>
              </w:rPr>
            </w:pPr>
            <w:r w:rsidRPr="00D91DE4">
              <w:rPr>
                <w:rFonts w:cstheme="minorHAnsi"/>
              </w:rPr>
              <w:t xml:space="preserve">Ik heb ingezet op een veilige leeromgeving door te benoemen dat fouten maken mag (psychologische veiligheid en vertrouwen). </w:t>
            </w:r>
          </w:p>
        </w:tc>
        <w:tc>
          <w:tcPr>
            <w:tcW w:w="1341" w:type="dxa"/>
          </w:tcPr>
          <w:p w14:paraId="7F86D8B5"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5E282E08" w14:textId="77777777" w:rsidTr="7B780E21">
        <w:tc>
          <w:tcPr>
            <w:tcW w:w="7719" w:type="dxa"/>
          </w:tcPr>
          <w:p w14:paraId="426EB27E" w14:textId="77777777" w:rsidR="001B0D5F" w:rsidRPr="00D91DE4" w:rsidRDefault="001B0D5F" w:rsidP="002F0472">
            <w:pPr>
              <w:spacing w:before="80" w:after="80"/>
              <w:jc w:val="both"/>
              <w:rPr>
                <w:rFonts w:cstheme="minorHAnsi"/>
              </w:rPr>
            </w:pPr>
            <w:r w:rsidRPr="00D91DE4">
              <w:rPr>
                <w:rFonts w:cstheme="minorHAnsi"/>
              </w:rPr>
              <w:t xml:space="preserve">Ik heb de lerenden inspraak gegeven in het plannen van pauzemomenten. </w:t>
            </w:r>
          </w:p>
        </w:tc>
        <w:tc>
          <w:tcPr>
            <w:tcW w:w="1341" w:type="dxa"/>
          </w:tcPr>
          <w:p w14:paraId="2BC275A6"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557F77D6" w14:textId="77777777" w:rsidTr="7B780E21">
        <w:tc>
          <w:tcPr>
            <w:tcW w:w="7719" w:type="dxa"/>
          </w:tcPr>
          <w:p w14:paraId="467AC2BF" w14:textId="77777777" w:rsidR="001B0D5F" w:rsidRPr="00D91DE4" w:rsidRDefault="001B0D5F" w:rsidP="002F0472">
            <w:pPr>
              <w:spacing w:before="80" w:after="80"/>
              <w:jc w:val="both"/>
              <w:rPr>
                <w:rFonts w:cstheme="minorHAnsi"/>
              </w:rPr>
            </w:pPr>
            <w:r w:rsidRPr="00D91DE4">
              <w:rPr>
                <w:rFonts w:cstheme="minorHAnsi"/>
              </w:rPr>
              <w:t xml:space="preserve">Ik ben expert in het topic om deze opleiding te geven. </w:t>
            </w:r>
          </w:p>
        </w:tc>
        <w:tc>
          <w:tcPr>
            <w:tcW w:w="1341" w:type="dxa"/>
          </w:tcPr>
          <w:p w14:paraId="6E8DEB0E"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0F1EEDB9" w14:textId="77777777" w:rsidTr="7B780E21">
        <w:tc>
          <w:tcPr>
            <w:tcW w:w="7719" w:type="dxa"/>
          </w:tcPr>
          <w:p w14:paraId="16254169" w14:textId="77777777" w:rsidR="001B0D5F" w:rsidRPr="00D91DE4" w:rsidRDefault="001B0D5F" w:rsidP="002F0472">
            <w:pPr>
              <w:spacing w:before="80" w:after="80"/>
              <w:jc w:val="both"/>
              <w:rPr>
                <w:rFonts w:cstheme="minorHAnsi"/>
              </w:rPr>
            </w:pPr>
            <w:r w:rsidRPr="00D91DE4">
              <w:rPr>
                <w:rFonts w:cstheme="minorHAnsi"/>
              </w:rPr>
              <w:t xml:space="preserve">Ik heb deze opleiding met gedrevenheid gegeven.  </w:t>
            </w:r>
          </w:p>
        </w:tc>
        <w:tc>
          <w:tcPr>
            <w:tcW w:w="1341" w:type="dxa"/>
          </w:tcPr>
          <w:p w14:paraId="2E4B0581"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735DA973" w14:textId="77777777" w:rsidTr="7B780E21">
        <w:trPr>
          <w:trHeight w:val="885"/>
        </w:trPr>
        <w:tc>
          <w:tcPr>
            <w:tcW w:w="7719" w:type="dxa"/>
          </w:tcPr>
          <w:p w14:paraId="30928D1A" w14:textId="77777777" w:rsidR="001B0D5F" w:rsidRPr="00D91DE4" w:rsidRDefault="001B0D5F" w:rsidP="002F0472">
            <w:pPr>
              <w:pStyle w:val="Lijstalinea"/>
              <w:spacing w:before="80" w:after="80"/>
              <w:ind w:left="0"/>
              <w:jc w:val="both"/>
              <w:rPr>
                <w:rFonts w:cstheme="minorHAnsi"/>
              </w:rPr>
            </w:pPr>
            <w:r w:rsidRPr="00D91DE4">
              <w:rPr>
                <w:rFonts w:cstheme="minorHAnsi"/>
              </w:rPr>
              <w:t xml:space="preserve">Ik heb de nodige flexibiliteit aan de dag gelegd (bijv. ik vertrek vanuit vragen/casussen van de lerenden ook al liggen deze wat buiten de scope van mijn planning). </w:t>
            </w:r>
          </w:p>
        </w:tc>
        <w:tc>
          <w:tcPr>
            <w:tcW w:w="1341" w:type="dxa"/>
          </w:tcPr>
          <w:p w14:paraId="013BEF72"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3C69A7C9" w14:textId="77777777" w:rsidTr="7B780E21">
        <w:tc>
          <w:tcPr>
            <w:tcW w:w="7719" w:type="dxa"/>
          </w:tcPr>
          <w:p w14:paraId="6B3A9417" w14:textId="77777777" w:rsidR="001B0D5F" w:rsidRPr="00D91DE4" w:rsidRDefault="001B0D5F" w:rsidP="002F0472">
            <w:pPr>
              <w:spacing w:before="80" w:after="80"/>
              <w:jc w:val="both"/>
              <w:rPr>
                <w:rFonts w:cstheme="minorHAnsi"/>
              </w:rPr>
            </w:pPr>
            <w:r w:rsidRPr="00D91DE4">
              <w:rPr>
                <w:rFonts w:cstheme="minorHAnsi"/>
              </w:rPr>
              <w:t>De ruimte en de algemene accommodatie voldeden aan de basisvereisten om te kunnen leren (licht, frisse lucht, rust, beeld en geluid,…).</w:t>
            </w:r>
          </w:p>
        </w:tc>
        <w:tc>
          <w:tcPr>
            <w:tcW w:w="1341" w:type="dxa"/>
          </w:tcPr>
          <w:p w14:paraId="415030B7" w14:textId="77777777" w:rsidR="001B0D5F" w:rsidRPr="00D91DE4" w:rsidRDefault="001B0D5F" w:rsidP="002F0472">
            <w:pPr>
              <w:spacing w:before="80" w:after="80"/>
              <w:jc w:val="both"/>
              <w:rPr>
                <w:rFonts w:cstheme="minorHAnsi"/>
              </w:rPr>
            </w:pPr>
            <w:r w:rsidRPr="00D91DE4">
              <w:rPr>
                <w:rFonts w:cstheme="minorHAnsi"/>
              </w:rPr>
              <w:t>1-2-3-4</w:t>
            </w:r>
          </w:p>
        </w:tc>
      </w:tr>
      <w:tr w:rsidR="001B0D5F" w:rsidRPr="00D91DE4" w14:paraId="1859F010" w14:textId="77777777" w:rsidTr="7B780E21">
        <w:tc>
          <w:tcPr>
            <w:tcW w:w="9060" w:type="dxa"/>
            <w:gridSpan w:val="2"/>
          </w:tcPr>
          <w:p w14:paraId="3C56928D" w14:textId="77777777" w:rsidR="001B0D5F" w:rsidRPr="00D91DE4" w:rsidRDefault="001B0D5F" w:rsidP="002F0472">
            <w:pPr>
              <w:spacing w:before="80" w:after="80"/>
              <w:jc w:val="both"/>
              <w:rPr>
                <w:rFonts w:cstheme="minorHAnsi"/>
              </w:rPr>
            </w:pPr>
            <w:r w:rsidRPr="00D91DE4">
              <w:rPr>
                <w:rFonts w:cstheme="minorHAnsi"/>
              </w:rPr>
              <w:t xml:space="preserve">Toevoegingen/Opmerkingen: </w:t>
            </w:r>
          </w:p>
          <w:p w14:paraId="386F13DE" w14:textId="6E5A75B3" w:rsidR="00F26FCA" w:rsidRPr="00D91DE4" w:rsidRDefault="00816ABA" w:rsidP="002F0472">
            <w:pPr>
              <w:spacing w:before="80" w:after="80"/>
              <w:jc w:val="both"/>
              <w:rPr>
                <w:rFonts w:cstheme="minorHAnsi"/>
              </w:rPr>
            </w:pPr>
            <w:r w:rsidRPr="00D91DE4">
              <w:rPr>
                <w:rFonts w:cstheme="minorHAnsi"/>
              </w:rPr>
              <w:t>……………………………………………………………………………………………………………………………………………………………………………………………………………………………………………………………………………………………………………………</w:t>
            </w:r>
            <w:r>
              <w:rPr>
                <w:rFonts w:cstheme="minorHAnsi"/>
              </w:rPr>
              <w:t>…………</w:t>
            </w:r>
          </w:p>
        </w:tc>
      </w:tr>
      <w:tr w:rsidR="001B0D5F" w:rsidRPr="00D91DE4" w14:paraId="76720C69" w14:textId="77777777" w:rsidTr="7B780E21">
        <w:tc>
          <w:tcPr>
            <w:tcW w:w="9060" w:type="dxa"/>
            <w:gridSpan w:val="2"/>
            <w:shd w:val="clear" w:color="auto" w:fill="13304C"/>
          </w:tcPr>
          <w:p w14:paraId="1F14A7B2" w14:textId="4B67C8F3" w:rsidR="001B0D5F" w:rsidRPr="00D91DE4" w:rsidRDefault="001B0D5F" w:rsidP="0080396D">
            <w:pPr>
              <w:spacing w:before="80" w:after="80"/>
              <w:jc w:val="center"/>
              <w:rPr>
                <w:rFonts w:cstheme="minorHAnsi"/>
                <w:b/>
                <w:bCs/>
              </w:rPr>
            </w:pPr>
            <w:r w:rsidRPr="00D91DE4">
              <w:rPr>
                <w:rFonts w:cstheme="minorHAnsi"/>
                <w:b/>
                <w:bCs/>
              </w:rPr>
              <w:t>DEEL 2: OPTIMALISATIES</w:t>
            </w:r>
          </w:p>
        </w:tc>
      </w:tr>
      <w:tr w:rsidR="001B0D5F" w:rsidRPr="00D91DE4" w14:paraId="4374CE56" w14:textId="77777777" w:rsidTr="7B780E21">
        <w:tc>
          <w:tcPr>
            <w:tcW w:w="9060" w:type="dxa"/>
            <w:gridSpan w:val="2"/>
            <w:shd w:val="clear" w:color="auto" w:fill="FFFFFF" w:themeFill="background1"/>
          </w:tcPr>
          <w:p w14:paraId="0CBAE76C" w14:textId="686DE075" w:rsidR="00F26FCA" w:rsidRPr="00D91DE4" w:rsidRDefault="00F26FCA" w:rsidP="0023014C">
            <w:pPr>
              <w:pStyle w:val="Lijstalinea"/>
              <w:numPr>
                <w:ilvl w:val="0"/>
                <w:numId w:val="7"/>
              </w:numPr>
              <w:rPr>
                <w:shd w:val="clear" w:color="auto" w:fill="FFFFFF"/>
              </w:rPr>
            </w:pPr>
            <w:bookmarkStart w:id="95" w:name="_Toc137640771"/>
            <w:r w:rsidRPr="00D91DE4">
              <w:rPr>
                <w:shd w:val="clear" w:color="auto" w:fill="FFFFFF"/>
              </w:rPr>
              <w:t xml:space="preserve">Bereken de Net Promotor </w:t>
            </w:r>
            <w:r w:rsidR="00AC6D35">
              <w:rPr>
                <w:shd w:val="clear" w:color="auto" w:fill="FFFFFF"/>
              </w:rPr>
              <w:t>S</w:t>
            </w:r>
            <w:r w:rsidRPr="00D91DE4">
              <w:rPr>
                <w:shd w:val="clear" w:color="auto" w:fill="FFFFFF"/>
              </w:rPr>
              <w:t>core. Wat leer je hieruit?</w:t>
            </w:r>
            <w:bookmarkEnd w:id="95"/>
            <w:r w:rsidRPr="00D91DE4">
              <w:rPr>
                <w:shd w:val="clear" w:color="auto" w:fill="FFFFFF"/>
              </w:rPr>
              <w:t xml:space="preserve"> </w:t>
            </w:r>
          </w:p>
          <w:p w14:paraId="5E165A7D" w14:textId="26331685" w:rsidR="00F26FCA" w:rsidRPr="00D91DE4" w:rsidRDefault="00F26FCA" w:rsidP="0080396D">
            <w:r w:rsidRPr="00D91DE4">
              <w:t>……………………………………………………………………………………………………………………………………………………………………………………………………………………………………………………………………………………………………………………</w:t>
            </w:r>
          </w:p>
          <w:p w14:paraId="469C44B2" w14:textId="26D3496F" w:rsidR="00F26FCA" w:rsidRPr="00D91DE4" w:rsidRDefault="00F26FCA" w:rsidP="0023014C">
            <w:pPr>
              <w:pStyle w:val="Lijstalinea"/>
              <w:numPr>
                <w:ilvl w:val="0"/>
                <w:numId w:val="7"/>
              </w:numPr>
              <w:rPr>
                <w:shd w:val="clear" w:color="auto" w:fill="FFFFFF"/>
              </w:rPr>
            </w:pPr>
            <w:bookmarkStart w:id="96" w:name="_Toc137640772"/>
            <w:r w:rsidRPr="00D91DE4">
              <w:rPr>
                <w:shd w:val="clear" w:color="auto" w:fill="FFFFFF"/>
              </w:rPr>
              <w:t>Weeg de scores die je zelf gaf op elke categorie af tegenover de scores die je kreeg van de lerenden. Welke optimalisaties dringen er zich op?</w:t>
            </w:r>
            <w:bookmarkEnd w:id="96"/>
            <w:r w:rsidRPr="00D91DE4">
              <w:rPr>
                <w:shd w:val="clear" w:color="auto" w:fill="FFFFFF"/>
              </w:rPr>
              <w:t xml:space="preserve"> </w:t>
            </w:r>
          </w:p>
          <w:p w14:paraId="0BA93AF2" w14:textId="77777777" w:rsidR="00F26FCA" w:rsidRPr="00D91DE4" w:rsidRDefault="00F26FCA" w:rsidP="0080396D"/>
          <w:tbl>
            <w:tblPr>
              <w:tblStyle w:val="Tabelraster"/>
              <w:tblW w:w="0" w:type="auto"/>
              <w:jc w:val="center"/>
              <w:tblLook w:val="04A0" w:firstRow="1" w:lastRow="0" w:firstColumn="1" w:lastColumn="0" w:noHBand="0" w:noVBand="1"/>
            </w:tblPr>
            <w:tblGrid>
              <w:gridCol w:w="394"/>
              <w:gridCol w:w="2750"/>
              <w:gridCol w:w="5690"/>
            </w:tblGrid>
            <w:tr w:rsidR="00F26FCA" w:rsidRPr="00D91DE4" w14:paraId="7DFAFD8F" w14:textId="6DEFE951" w:rsidTr="00F26FCA">
              <w:trPr>
                <w:jc w:val="center"/>
              </w:trPr>
              <w:tc>
                <w:tcPr>
                  <w:tcW w:w="394" w:type="dxa"/>
                </w:tcPr>
                <w:p w14:paraId="12B4F03C" w14:textId="77777777" w:rsidR="00F26FCA" w:rsidRPr="00D91DE4" w:rsidRDefault="00F26FCA" w:rsidP="0080396D">
                  <w:pPr>
                    <w:rPr>
                      <w:sz w:val="20"/>
                      <w:szCs w:val="20"/>
                    </w:rPr>
                  </w:pPr>
                  <w:r w:rsidRPr="00D91DE4">
                    <w:rPr>
                      <w:sz w:val="20"/>
                      <w:szCs w:val="20"/>
                    </w:rPr>
                    <w:t>1</w:t>
                  </w:r>
                </w:p>
              </w:tc>
              <w:tc>
                <w:tcPr>
                  <w:tcW w:w="2750" w:type="dxa"/>
                </w:tcPr>
                <w:p w14:paraId="4270D728" w14:textId="77777777" w:rsidR="00F26FCA" w:rsidRPr="00D91DE4" w:rsidRDefault="00F26FCA" w:rsidP="0080396D">
                  <w:pPr>
                    <w:rPr>
                      <w:sz w:val="20"/>
                      <w:szCs w:val="20"/>
                    </w:rPr>
                  </w:pPr>
                  <w:r w:rsidRPr="00D91DE4">
                    <w:rPr>
                      <w:sz w:val="20"/>
                      <w:szCs w:val="20"/>
                    </w:rPr>
                    <w:t>Mijn beginsituatie en doelen</w:t>
                  </w:r>
                </w:p>
              </w:tc>
              <w:tc>
                <w:tcPr>
                  <w:tcW w:w="5690" w:type="dxa"/>
                </w:tcPr>
                <w:p w14:paraId="0A8CF3EB" w14:textId="77777777" w:rsidR="00F26FCA" w:rsidRPr="00D91DE4" w:rsidRDefault="00F26FCA" w:rsidP="0080396D">
                  <w:pPr>
                    <w:rPr>
                      <w:sz w:val="20"/>
                      <w:szCs w:val="20"/>
                    </w:rPr>
                  </w:pPr>
                </w:p>
                <w:p w14:paraId="27D6C123" w14:textId="77777777" w:rsidR="00F26FCA" w:rsidRPr="00D91DE4" w:rsidRDefault="00F26FCA" w:rsidP="0080396D">
                  <w:pPr>
                    <w:rPr>
                      <w:sz w:val="20"/>
                      <w:szCs w:val="20"/>
                    </w:rPr>
                  </w:pPr>
                </w:p>
              </w:tc>
            </w:tr>
            <w:tr w:rsidR="002D42E0" w:rsidRPr="00D91DE4" w14:paraId="26138FC6" w14:textId="74BC272A" w:rsidTr="00F26FCA">
              <w:trPr>
                <w:jc w:val="center"/>
              </w:trPr>
              <w:tc>
                <w:tcPr>
                  <w:tcW w:w="394" w:type="dxa"/>
                </w:tcPr>
                <w:p w14:paraId="20DE4399" w14:textId="2456ABDA" w:rsidR="002D42E0" w:rsidRPr="00D91DE4" w:rsidRDefault="002D42E0" w:rsidP="002D42E0">
                  <w:pPr>
                    <w:rPr>
                      <w:sz w:val="20"/>
                      <w:szCs w:val="20"/>
                    </w:rPr>
                  </w:pPr>
                  <w:r>
                    <w:rPr>
                      <w:sz w:val="20"/>
                      <w:szCs w:val="20"/>
                    </w:rPr>
                    <w:t>2</w:t>
                  </w:r>
                </w:p>
              </w:tc>
              <w:tc>
                <w:tcPr>
                  <w:tcW w:w="2750" w:type="dxa"/>
                </w:tcPr>
                <w:p w14:paraId="09D406BF" w14:textId="5BC7CA08" w:rsidR="002D42E0" w:rsidRPr="00D91DE4" w:rsidRDefault="002D42E0" w:rsidP="002D42E0">
                  <w:pPr>
                    <w:rPr>
                      <w:sz w:val="20"/>
                      <w:szCs w:val="20"/>
                    </w:rPr>
                  </w:pPr>
                  <w:r w:rsidRPr="00D91DE4">
                    <w:rPr>
                      <w:sz w:val="20"/>
                      <w:szCs w:val="20"/>
                    </w:rPr>
                    <w:t xml:space="preserve">Leervormen en leermaterialen </w:t>
                  </w:r>
                </w:p>
              </w:tc>
              <w:tc>
                <w:tcPr>
                  <w:tcW w:w="5690" w:type="dxa"/>
                </w:tcPr>
                <w:p w14:paraId="3D51E448" w14:textId="77777777" w:rsidR="002D42E0" w:rsidRPr="00D91DE4" w:rsidRDefault="002D42E0" w:rsidP="002D42E0">
                  <w:pPr>
                    <w:rPr>
                      <w:sz w:val="20"/>
                      <w:szCs w:val="20"/>
                    </w:rPr>
                  </w:pPr>
                </w:p>
                <w:p w14:paraId="71377316" w14:textId="77777777" w:rsidR="002D42E0" w:rsidRPr="00D91DE4" w:rsidRDefault="002D42E0" w:rsidP="002D42E0">
                  <w:pPr>
                    <w:rPr>
                      <w:sz w:val="20"/>
                      <w:szCs w:val="20"/>
                    </w:rPr>
                  </w:pPr>
                </w:p>
              </w:tc>
            </w:tr>
            <w:tr w:rsidR="002D42E0" w:rsidRPr="00D91DE4" w14:paraId="73B4C044" w14:textId="77470481" w:rsidTr="00F26FCA">
              <w:trPr>
                <w:jc w:val="center"/>
              </w:trPr>
              <w:tc>
                <w:tcPr>
                  <w:tcW w:w="394" w:type="dxa"/>
                </w:tcPr>
                <w:p w14:paraId="577F7638" w14:textId="50D2764B" w:rsidR="002D42E0" w:rsidRPr="00D91DE4" w:rsidRDefault="002D42E0" w:rsidP="002D42E0">
                  <w:pPr>
                    <w:rPr>
                      <w:sz w:val="20"/>
                      <w:szCs w:val="20"/>
                    </w:rPr>
                  </w:pPr>
                  <w:r>
                    <w:rPr>
                      <w:sz w:val="20"/>
                      <w:szCs w:val="20"/>
                    </w:rPr>
                    <w:t>3</w:t>
                  </w:r>
                </w:p>
              </w:tc>
              <w:tc>
                <w:tcPr>
                  <w:tcW w:w="2750" w:type="dxa"/>
                </w:tcPr>
                <w:p w14:paraId="4FE733A2" w14:textId="09494114" w:rsidR="002D42E0" w:rsidRPr="00D91DE4" w:rsidRDefault="002D42E0" w:rsidP="002D42E0">
                  <w:pPr>
                    <w:rPr>
                      <w:sz w:val="20"/>
                      <w:szCs w:val="20"/>
                    </w:rPr>
                  </w:pPr>
                  <w:r w:rsidRPr="00D91DE4">
                    <w:rPr>
                      <w:sz w:val="20"/>
                      <w:szCs w:val="20"/>
                    </w:rPr>
                    <w:t xml:space="preserve">Samenwerking en activering </w:t>
                  </w:r>
                </w:p>
              </w:tc>
              <w:tc>
                <w:tcPr>
                  <w:tcW w:w="5690" w:type="dxa"/>
                </w:tcPr>
                <w:p w14:paraId="7A84D041" w14:textId="618492DD" w:rsidR="002D42E0" w:rsidRPr="00D91DE4" w:rsidRDefault="002D42E0" w:rsidP="002D42E0">
                  <w:pPr>
                    <w:rPr>
                      <w:sz w:val="20"/>
                      <w:szCs w:val="20"/>
                    </w:rPr>
                  </w:pPr>
                </w:p>
              </w:tc>
            </w:tr>
            <w:tr w:rsidR="002D42E0" w:rsidRPr="00D91DE4" w14:paraId="78664C61" w14:textId="54365682" w:rsidTr="00F26FCA">
              <w:trPr>
                <w:jc w:val="center"/>
              </w:trPr>
              <w:tc>
                <w:tcPr>
                  <w:tcW w:w="394" w:type="dxa"/>
                </w:tcPr>
                <w:p w14:paraId="7840D88D" w14:textId="77777777" w:rsidR="002D42E0" w:rsidRPr="00D91DE4" w:rsidRDefault="002D42E0" w:rsidP="002D42E0">
                  <w:pPr>
                    <w:rPr>
                      <w:sz w:val="20"/>
                      <w:szCs w:val="20"/>
                    </w:rPr>
                  </w:pPr>
                  <w:r w:rsidRPr="00D91DE4">
                    <w:rPr>
                      <w:sz w:val="20"/>
                      <w:szCs w:val="20"/>
                    </w:rPr>
                    <w:t>4</w:t>
                  </w:r>
                </w:p>
              </w:tc>
              <w:tc>
                <w:tcPr>
                  <w:tcW w:w="2750" w:type="dxa"/>
                </w:tcPr>
                <w:p w14:paraId="6AC09022" w14:textId="77777777" w:rsidR="002D42E0" w:rsidRPr="00D91DE4" w:rsidRDefault="002D42E0" w:rsidP="002D42E0">
                  <w:pPr>
                    <w:rPr>
                      <w:sz w:val="20"/>
                      <w:szCs w:val="20"/>
                    </w:rPr>
                  </w:pPr>
                  <w:r w:rsidRPr="00D91DE4">
                    <w:rPr>
                      <w:sz w:val="20"/>
                      <w:szCs w:val="20"/>
                    </w:rPr>
                    <w:t xml:space="preserve">Feedback, reflectie en groei </w:t>
                  </w:r>
                </w:p>
              </w:tc>
              <w:tc>
                <w:tcPr>
                  <w:tcW w:w="5690" w:type="dxa"/>
                </w:tcPr>
                <w:p w14:paraId="0B7BE577" w14:textId="77777777" w:rsidR="002D42E0" w:rsidRPr="00D91DE4" w:rsidRDefault="002D42E0" w:rsidP="002D42E0">
                  <w:pPr>
                    <w:rPr>
                      <w:sz w:val="20"/>
                      <w:szCs w:val="20"/>
                    </w:rPr>
                  </w:pPr>
                </w:p>
                <w:p w14:paraId="43A18DAC" w14:textId="77777777" w:rsidR="002D42E0" w:rsidRPr="00D91DE4" w:rsidRDefault="002D42E0" w:rsidP="002D42E0">
                  <w:pPr>
                    <w:rPr>
                      <w:sz w:val="20"/>
                      <w:szCs w:val="20"/>
                    </w:rPr>
                  </w:pPr>
                </w:p>
              </w:tc>
            </w:tr>
            <w:tr w:rsidR="002D42E0" w:rsidRPr="00D91DE4" w14:paraId="2ED629E0" w14:textId="27C4CE29" w:rsidTr="00F26FCA">
              <w:trPr>
                <w:jc w:val="center"/>
              </w:trPr>
              <w:tc>
                <w:tcPr>
                  <w:tcW w:w="394" w:type="dxa"/>
                </w:tcPr>
                <w:p w14:paraId="078D11E3" w14:textId="77777777" w:rsidR="002D42E0" w:rsidRPr="00D91DE4" w:rsidRDefault="002D42E0" w:rsidP="002D42E0">
                  <w:pPr>
                    <w:rPr>
                      <w:sz w:val="20"/>
                      <w:szCs w:val="20"/>
                    </w:rPr>
                  </w:pPr>
                  <w:r w:rsidRPr="00D91DE4">
                    <w:rPr>
                      <w:sz w:val="20"/>
                      <w:szCs w:val="20"/>
                    </w:rPr>
                    <w:t>5</w:t>
                  </w:r>
                </w:p>
              </w:tc>
              <w:tc>
                <w:tcPr>
                  <w:tcW w:w="2750" w:type="dxa"/>
                </w:tcPr>
                <w:p w14:paraId="49F3F3A0" w14:textId="77777777" w:rsidR="002D42E0" w:rsidRPr="00D91DE4" w:rsidRDefault="002D42E0" w:rsidP="002D42E0">
                  <w:pPr>
                    <w:rPr>
                      <w:sz w:val="20"/>
                      <w:szCs w:val="20"/>
                    </w:rPr>
                  </w:pPr>
                  <w:r w:rsidRPr="00D91DE4">
                    <w:rPr>
                      <w:sz w:val="20"/>
                      <w:szCs w:val="20"/>
                    </w:rPr>
                    <w:t xml:space="preserve">Transfer naar de praktijk </w:t>
                  </w:r>
                </w:p>
              </w:tc>
              <w:tc>
                <w:tcPr>
                  <w:tcW w:w="5690" w:type="dxa"/>
                </w:tcPr>
                <w:p w14:paraId="542644A9" w14:textId="77777777" w:rsidR="002D42E0" w:rsidRPr="00D91DE4" w:rsidRDefault="002D42E0" w:rsidP="002D42E0">
                  <w:pPr>
                    <w:rPr>
                      <w:sz w:val="20"/>
                      <w:szCs w:val="20"/>
                    </w:rPr>
                  </w:pPr>
                </w:p>
                <w:p w14:paraId="4425CA18" w14:textId="77777777" w:rsidR="002D42E0" w:rsidRPr="00D91DE4" w:rsidRDefault="002D42E0" w:rsidP="002D42E0">
                  <w:pPr>
                    <w:rPr>
                      <w:sz w:val="20"/>
                      <w:szCs w:val="20"/>
                    </w:rPr>
                  </w:pPr>
                </w:p>
              </w:tc>
            </w:tr>
            <w:tr w:rsidR="002D42E0" w:rsidRPr="00D91DE4" w14:paraId="635412C6" w14:textId="78C6D454" w:rsidTr="00F26FCA">
              <w:trPr>
                <w:jc w:val="center"/>
              </w:trPr>
              <w:tc>
                <w:tcPr>
                  <w:tcW w:w="394" w:type="dxa"/>
                </w:tcPr>
                <w:p w14:paraId="69114DAA" w14:textId="77777777" w:rsidR="002D42E0" w:rsidRPr="00D91DE4" w:rsidRDefault="002D42E0" w:rsidP="002D42E0">
                  <w:pPr>
                    <w:rPr>
                      <w:sz w:val="20"/>
                      <w:szCs w:val="20"/>
                    </w:rPr>
                  </w:pPr>
                  <w:r w:rsidRPr="00D91DE4">
                    <w:rPr>
                      <w:sz w:val="20"/>
                      <w:szCs w:val="20"/>
                    </w:rPr>
                    <w:t>6</w:t>
                  </w:r>
                </w:p>
              </w:tc>
              <w:tc>
                <w:tcPr>
                  <w:tcW w:w="2750" w:type="dxa"/>
                </w:tcPr>
                <w:p w14:paraId="57DD640C" w14:textId="77777777" w:rsidR="002D42E0" w:rsidRPr="00D91DE4" w:rsidRDefault="002D42E0" w:rsidP="002D42E0">
                  <w:pPr>
                    <w:rPr>
                      <w:sz w:val="20"/>
                      <w:szCs w:val="20"/>
                    </w:rPr>
                  </w:pPr>
                  <w:r w:rsidRPr="00D91DE4">
                    <w:rPr>
                      <w:sz w:val="20"/>
                      <w:szCs w:val="20"/>
                    </w:rPr>
                    <w:t xml:space="preserve">Leeromgeving en trainer </w:t>
                  </w:r>
                </w:p>
              </w:tc>
              <w:tc>
                <w:tcPr>
                  <w:tcW w:w="5690" w:type="dxa"/>
                </w:tcPr>
                <w:p w14:paraId="33024400" w14:textId="77777777" w:rsidR="002D42E0" w:rsidRPr="00D91DE4" w:rsidRDefault="002D42E0" w:rsidP="002D42E0">
                  <w:pPr>
                    <w:rPr>
                      <w:sz w:val="20"/>
                      <w:szCs w:val="20"/>
                    </w:rPr>
                  </w:pPr>
                </w:p>
                <w:p w14:paraId="7ECCA401" w14:textId="77777777" w:rsidR="002D42E0" w:rsidRPr="00D91DE4" w:rsidRDefault="002D42E0" w:rsidP="002D42E0">
                  <w:pPr>
                    <w:rPr>
                      <w:sz w:val="20"/>
                      <w:szCs w:val="20"/>
                    </w:rPr>
                  </w:pPr>
                </w:p>
              </w:tc>
            </w:tr>
          </w:tbl>
          <w:p w14:paraId="3D2C6DFE" w14:textId="77777777" w:rsidR="00F26FCA" w:rsidRPr="00D91DE4" w:rsidRDefault="00F26FCA" w:rsidP="0080396D"/>
          <w:p w14:paraId="646DB458" w14:textId="3DABE8B8" w:rsidR="001B0D5F" w:rsidRPr="00D91DE4" w:rsidRDefault="00F26FCA" w:rsidP="0023014C">
            <w:pPr>
              <w:pStyle w:val="Lijstalinea"/>
              <w:numPr>
                <w:ilvl w:val="0"/>
                <w:numId w:val="7"/>
              </w:numPr>
              <w:rPr>
                <w:shd w:val="clear" w:color="auto" w:fill="FFFFFF"/>
              </w:rPr>
            </w:pPr>
            <w:bookmarkStart w:id="97" w:name="_Toc137640773"/>
            <w:r w:rsidRPr="00D91DE4">
              <w:rPr>
                <w:shd w:val="clear" w:color="auto" w:fill="FFFFFF"/>
              </w:rPr>
              <w:t xml:space="preserve">Reflecteer op elk leerdoel. </w:t>
            </w:r>
            <w:r w:rsidR="001B0D5F" w:rsidRPr="00D91DE4">
              <w:rPr>
                <w:shd w:val="clear" w:color="auto" w:fill="FFFFFF"/>
              </w:rPr>
              <w:t>Welke aanpassingen/optimalisaties wil je, met oog op een volgende editie van deze opleiding, doorvoeren?</w:t>
            </w:r>
            <w:bookmarkEnd w:id="97"/>
          </w:p>
          <w:p w14:paraId="63A45756" w14:textId="77777777" w:rsidR="00F26FCA" w:rsidRPr="00D91DE4" w:rsidRDefault="00F26FCA" w:rsidP="002F0472">
            <w:pPr>
              <w:jc w:val="both"/>
            </w:pPr>
          </w:p>
          <w:tbl>
            <w:tblPr>
              <w:tblStyle w:val="Tabelraster"/>
              <w:tblW w:w="0" w:type="auto"/>
              <w:tblLook w:val="04A0" w:firstRow="1" w:lastRow="0" w:firstColumn="1" w:lastColumn="0" w:noHBand="0" w:noVBand="1"/>
            </w:tblPr>
            <w:tblGrid>
              <w:gridCol w:w="3149"/>
              <w:gridCol w:w="5685"/>
            </w:tblGrid>
            <w:tr w:rsidR="00F26FCA" w:rsidRPr="00D91DE4" w14:paraId="1A3793C2" w14:textId="77777777" w:rsidTr="00BB7D5D">
              <w:tc>
                <w:tcPr>
                  <w:tcW w:w="3149" w:type="dxa"/>
                  <w:shd w:val="clear" w:color="auto" w:fill="FFC000"/>
                </w:tcPr>
                <w:p w14:paraId="2BB83876" w14:textId="77777777" w:rsidR="00F26FCA" w:rsidRPr="00D91DE4" w:rsidRDefault="00F26FCA" w:rsidP="002F0472">
                  <w:pPr>
                    <w:jc w:val="both"/>
                    <w:rPr>
                      <w:b/>
                      <w:bCs/>
                    </w:rPr>
                  </w:pPr>
                  <w:r w:rsidRPr="00D91DE4">
                    <w:rPr>
                      <w:b/>
                      <w:bCs/>
                    </w:rPr>
                    <w:t>Doel</w:t>
                  </w:r>
                </w:p>
              </w:tc>
              <w:tc>
                <w:tcPr>
                  <w:tcW w:w="5685" w:type="dxa"/>
                  <w:shd w:val="clear" w:color="auto" w:fill="FFC000"/>
                </w:tcPr>
                <w:p w14:paraId="555ADF5B" w14:textId="32A65691" w:rsidR="00F26FCA" w:rsidRPr="00D91DE4" w:rsidRDefault="00F26FCA" w:rsidP="00D54684">
                  <w:pPr>
                    <w:rPr>
                      <w:b/>
                      <w:bCs/>
                    </w:rPr>
                  </w:pPr>
                  <w:r w:rsidRPr="00D91DE4">
                    <w:rPr>
                      <w:b/>
                      <w:bCs/>
                    </w:rPr>
                    <w:t>Optimalisaties t</w:t>
                  </w:r>
                  <w:r w:rsidR="00D54684">
                    <w:rPr>
                      <w:b/>
                      <w:bCs/>
                    </w:rPr>
                    <w:t>.</w:t>
                  </w:r>
                  <w:r w:rsidRPr="00D91DE4">
                    <w:rPr>
                      <w:b/>
                      <w:bCs/>
                    </w:rPr>
                    <w:t>o</w:t>
                  </w:r>
                  <w:r w:rsidR="00D54684">
                    <w:rPr>
                      <w:b/>
                      <w:bCs/>
                    </w:rPr>
                    <w:t>.</w:t>
                  </w:r>
                  <w:r w:rsidRPr="00D91DE4">
                    <w:rPr>
                      <w:b/>
                      <w:bCs/>
                    </w:rPr>
                    <w:t>v</w:t>
                  </w:r>
                  <w:r w:rsidR="00D54684">
                    <w:rPr>
                      <w:b/>
                      <w:bCs/>
                    </w:rPr>
                    <w:t>.</w:t>
                  </w:r>
                  <w:r w:rsidRPr="00D91DE4">
                    <w:rPr>
                      <w:b/>
                      <w:bCs/>
                    </w:rPr>
                    <w:t xml:space="preserve"> gebruikte werkvormen/leermaterialen</w:t>
                  </w:r>
                </w:p>
              </w:tc>
            </w:tr>
            <w:tr w:rsidR="00F26FCA" w:rsidRPr="00D91DE4" w14:paraId="51BF70D3" w14:textId="77777777" w:rsidTr="00BB7D5D">
              <w:tc>
                <w:tcPr>
                  <w:tcW w:w="3149" w:type="dxa"/>
                </w:tcPr>
                <w:p w14:paraId="612C29F4" w14:textId="77777777" w:rsidR="00F26FCA" w:rsidRPr="00D91DE4" w:rsidRDefault="00F26FCA" w:rsidP="002F0472">
                  <w:pPr>
                    <w:jc w:val="both"/>
                  </w:pPr>
                  <w:r w:rsidRPr="00D91DE4">
                    <w:t>Doel 1: …</w:t>
                  </w:r>
                </w:p>
              </w:tc>
              <w:tc>
                <w:tcPr>
                  <w:tcW w:w="5685" w:type="dxa"/>
                </w:tcPr>
                <w:p w14:paraId="7652637C" w14:textId="77777777" w:rsidR="00F26FCA" w:rsidRPr="00D91DE4" w:rsidRDefault="00F26FCA" w:rsidP="002F0472">
                  <w:pPr>
                    <w:jc w:val="both"/>
                  </w:pPr>
                </w:p>
              </w:tc>
            </w:tr>
            <w:tr w:rsidR="00F26FCA" w:rsidRPr="00D91DE4" w14:paraId="6468B887" w14:textId="77777777" w:rsidTr="00BB7D5D">
              <w:tc>
                <w:tcPr>
                  <w:tcW w:w="3149" w:type="dxa"/>
                </w:tcPr>
                <w:p w14:paraId="38583455" w14:textId="77777777" w:rsidR="00F26FCA" w:rsidRPr="00D91DE4" w:rsidRDefault="00F26FCA" w:rsidP="002F0472">
                  <w:pPr>
                    <w:jc w:val="both"/>
                  </w:pPr>
                  <w:r w:rsidRPr="00D91DE4">
                    <w:t>Doel 2: …</w:t>
                  </w:r>
                </w:p>
              </w:tc>
              <w:tc>
                <w:tcPr>
                  <w:tcW w:w="5685" w:type="dxa"/>
                </w:tcPr>
                <w:p w14:paraId="2ADC6703" w14:textId="77777777" w:rsidR="00F26FCA" w:rsidRPr="00D91DE4" w:rsidRDefault="00F26FCA" w:rsidP="002F0472">
                  <w:pPr>
                    <w:jc w:val="both"/>
                  </w:pPr>
                </w:p>
              </w:tc>
            </w:tr>
            <w:tr w:rsidR="00F26FCA" w:rsidRPr="00D91DE4" w14:paraId="777744DE" w14:textId="77777777" w:rsidTr="00BB7D5D">
              <w:tc>
                <w:tcPr>
                  <w:tcW w:w="3149" w:type="dxa"/>
                </w:tcPr>
                <w:p w14:paraId="207BF61A" w14:textId="77777777" w:rsidR="00F26FCA" w:rsidRPr="00D91DE4" w:rsidRDefault="00F26FCA" w:rsidP="002F0472">
                  <w:pPr>
                    <w:jc w:val="both"/>
                  </w:pPr>
                  <w:r w:rsidRPr="00D91DE4">
                    <w:t>Doel 3: …</w:t>
                  </w:r>
                </w:p>
              </w:tc>
              <w:tc>
                <w:tcPr>
                  <w:tcW w:w="5685" w:type="dxa"/>
                </w:tcPr>
                <w:p w14:paraId="4E9CFBDE" w14:textId="77777777" w:rsidR="00F26FCA" w:rsidRPr="00D91DE4" w:rsidRDefault="00F26FCA" w:rsidP="002F0472">
                  <w:pPr>
                    <w:jc w:val="both"/>
                  </w:pPr>
                </w:p>
              </w:tc>
            </w:tr>
            <w:tr w:rsidR="00F26FCA" w:rsidRPr="00D91DE4" w14:paraId="1ECD3F99" w14:textId="77777777" w:rsidTr="00BB7D5D">
              <w:tc>
                <w:tcPr>
                  <w:tcW w:w="3149" w:type="dxa"/>
                </w:tcPr>
                <w:p w14:paraId="3599F4F5" w14:textId="77777777" w:rsidR="00F26FCA" w:rsidRPr="00D91DE4" w:rsidRDefault="00F26FCA" w:rsidP="002F0472">
                  <w:pPr>
                    <w:jc w:val="both"/>
                  </w:pPr>
                  <w:r w:rsidRPr="00D91DE4">
                    <w:t>…</w:t>
                  </w:r>
                </w:p>
              </w:tc>
              <w:tc>
                <w:tcPr>
                  <w:tcW w:w="5685" w:type="dxa"/>
                </w:tcPr>
                <w:p w14:paraId="6E571BAA" w14:textId="77777777" w:rsidR="00F26FCA" w:rsidRPr="00D91DE4" w:rsidRDefault="00F26FCA" w:rsidP="002F0472">
                  <w:pPr>
                    <w:jc w:val="both"/>
                  </w:pPr>
                </w:p>
              </w:tc>
            </w:tr>
          </w:tbl>
          <w:p w14:paraId="1B58761F" w14:textId="77777777" w:rsidR="00F26FCA" w:rsidRPr="00D91DE4" w:rsidRDefault="00F26FCA" w:rsidP="002F0472">
            <w:pPr>
              <w:spacing w:before="80" w:after="80"/>
              <w:jc w:val="both"/>
              <w:rPr>
                <w:rFonts w:cstheme="minorHAnsi"/>
                <w:sz w:val="4"/>
                <w:szCs w:val="4"/>
              </w:rPr>
            </w:pPr>
          </w:p>
          <w:p w14:paraId="4A5BEBE0" w14:textId="77777777" w:rsidR="00F26FCA" w:rsidRPr="00D91DE4" w:rsidRDefault="00F26FCA" w:rsidP="002F0472">
            <w:pPr>
              <w:spacing w:before="80" w:after="80"/>
              <w:jc w:val="both"/>
              <w:rPr>
                <w:rFonts w:cstheme="minorHAnsi"/>
                <w:sz w:val="4"/>
                <w:szCs w:val="4"/>
              </w:rPr>
            </w:pPr>
          </w:p>
        </w:tc>
      </w:tr>
    </w:tbl>
    <w:p w14:paraId="2DC13F73" w14:textId="37CF0C1B" w:rsidR="00C94B40" w:rsidRDefault="00C94B40" w:rsidP="002F0472">
      <w:pPr>
        <w:jc w:val="both"/>
        <w:rPr>
          <w:rFonts w:cstheme="minorHAnsi"/>
        </w:rPr>
      </w:pPr>
    </w:p>
    <w:p w14:paraId="1D102660" w14:textId="77777777" w:rsidR="00C94B40" w:rsidRDefault="00C94B40">
      <w:pPr>
        <w:rPr>
          <w:rFonts w:cstheme="minorHAnsi"/>
        </w:rPr>
      </w:pPr>
      <w:r>
        <w:rPr>
          <w:rFonts w:cstheme="minorHAnsi"/>
        </w:rPr>
        <w:br w:type="page"/>
      </w:r>
    </w:p>
    <w:p w14:paraId="2F58896C" w14:textId="1D7C5FF9" w:rsidR="00FF2C71" w:rsidRPr="00C4571B" w:rsidRDefault="00065FE8" w:rsidP="00494FE7">
      <w:pPr>
        <w:pStyle w:val="Kop2"/>
        <w:numPr>
          <w:ilvl w:val="1"/>
          <w:numId w:val="65"/>
        </w:numPr>
      </w:pPr>
      <w:bookmarkStart w:id="98" w:name="_Toc137640774"/>
      <w:bookmarkStart w:id="99" w:name="_Toc156825360"/>
      <w:r w:rsidRPr="00C4571B">
        <w:lastRenderedPageBreak/>
        <w:t>Lexicon</w:t>
      </w:r>
      <w:bookmarkEnd w:id="99"/>
      <w:r w:rsidRPr="00C4571B">
        <w:t xml:space="preserve"> </w:t>
      </w:r>
      <w:bookmarkEnd w:id="98"/>
      <w:r w:rsidR="00A734CB" w:rsidRPr="00C4571B">
        <w:t xml:space="preserve"> </w:t>
      </w:r>
    </w:p>
    <w:p w14:paraId="6B5F086B" w14:textId="56864CA5" w:rsidR="004D48AE" w:rsidRPr="00D91DE4" w:rsidRDefault="004D48AE" w:rsidP="002F0472">
      <w:pPr>
        <w:jc w:val="both"/>
        <w:rPr>
          <w:rFonts w:cstheme="minorHAnsi"/>
          <w:i/>
          <w:iCs/>
          <w:color w:val="BFBFBF" w:themeColor="background1" w:themeShade="BF"/>
        </w:rPr>
      </w:pPr>
      <w:r w:rsidRPr="00D91DE4">
        <w:rPr>
          <w:rFonts w:cstheme="minorHAnsi"/>
          <w:i/>
          <w:iCs/>
          <w:color w:val="BFBFBF" w:themeColor="background1" w:themeShade="BF"/>
        </w:rPr>
        <w:t>Gebruiken jullie bepaalde terminologie die</w:t>
      </w:r>
      <w:r w:rsidR="00F62EEF" w:rsidRPr="00D91DE4">
        <w:rPr>
          <w:rFonts w:cstheme="minorHAnsi"/>
          <w:i/>
          <w:iCs/>
          <w:color w:val="BFBFBF" w:themeColor="background1" w:themeShade="BF"/>
        </w:rPr>
        <w:t xml:space="preserve"> misschien</w:t>
      </w:r>
      <w:r w:rsidRPr="00D91DE4">
        <w:rPr>
          <w:rFonts w:cstheme="minorHAnsi"/>
          <w:i/>
          <w:iCs/>
          <w:color w:val="BFBFBF" w:themeColor="background1" w:themeShade="BF"/>
        </w:rPr>
        <w:t xml:space="preserve"> niet voor iedereen </w:t>
      </w:r>
      <w:r w:rsidR="00D81A7E" w:rsidRPr="00D91DE4">
        <w:rPr>
          <w:rFonts w:cstheme="minorHAnsi"/>
          <w:i/>
          <w:iCs/>
          <w:color w:val="BFBFBF" w:themeColor="background1" w:themeShade="BF"/>
        </w:rPr>
        <w:t>bekend</w:t>
      </w:r>
      <w:r w:rsidRPr="00D91DE4">
        <w:rPr>
          <w:rFonts w:cstheme="minorHAnsi"/>
          <w:i/>
          <w:iCs/>
          <w:color w:val="BFBFBF" w:themeColor="background1" w:themeShade="BF"/>
        </w:rPr>
        <w:t xml:space="preserve"> is? Hieronder heb je </w:t>
      </w:r>
      <w:r w:rsidR="00D81A7E" w:rsidRPr="00D91DE4">
        <w:rPr>
          <w:rFonts w:cstheme="minorHAnsi"/>
          <w:i/>
          <w:iCs/>
          <w:color w:val="BFBFBF" w:themeColor="background1" w:themeShade="BF"/>
        </w:rPr>
        <w:t>de nodige r</w:t>
      </w:r>
      <w:r w:rsidRPr="00D91DE4">
        <w:rPr>
          <w:rFonts w:cstheme="minorHAnsi"/>
          <w:i/>
          <w:iCs/>
          <w:color w:val="BFBFBF" w:themeColor="background1" w:themeShade="BF"/>
        </w:rPr>
        <w:t xml:space="preserve">uimte om bepaalde termen te verduidelijken. </w:t>
      </w:r>
    </w:p>
    <w:tbl>
      <w:tblPr>
        <w:tblStyle w:val="Tabelraster"/>
        <w:tblW w:w="0" w:type="auto"/>
        <w:tblLook w:val="04A0" w:firstRow="1" w:lastRow="0" w:firstColumn="1" w:lastColumn="0" w:noHBand="0" w:noVBand="1"/>
      </w:tblPr>
      <w:tblGrid>
        <w:gridCol w:w="2122"/>
        <w:gridCol w:w="6938"/>
      </w:tblGrid>
      <w:tr w:rsidR="00FF2C71" w:rsidRPr="00D91DE4" w14:paraId="6FA5C8BC" w14:textId="77777777" w:rsidTr="00E60B82">
        <w:tc>
          <w:tcPr>
            <w:tcW w:w="2122" w:type="dxa"/>
            <w:shd w:val="clear" w:color="auto" w:fill="13304C"/>
          </w:tcPr>
          <w:p w14:paraId="4AA3EE54" w14:textId="75C927A5" w:rsidR="00FF2C71" w:rsidRPr="00D91DE4" w:rsidRDefault="00FF2C71" w:rsidP="002F0472">
            <w:pPr>
              <w:jc w:val="both"/>
              <w:rPr>
                <w:rFonts w:cstheme="minorHAnsi"/>
              </w:rPr>
            </w:pPr>
            <w:r w:rsidRPr="00D91DE4">
              <w:rPr>
                <w:rFonts w:cstheme="minorHAnsi"/>
              </w:rPr>
              <w:t>Term</w:t>
            </w:r>
          </w:p>
        </w:tc>
        <w:tc>
          <w:tcPr>
            <w:tcW w:w="6940" w:type="dxa"/>
            <w:shd w:val="clear" w:color="auto" w:fill="13304C"/>
          </w:tcPr>
          <w:p w14:paraId="0DFAF56B" w14:textId="3F7139F4" w:rsidR="00FF2C71" w:rsidRPr="00D91DE4" w:rsidRDefault="00FF2C71" w:rsidP="002F0472">
            <w:pPr>
              <w:jc w:val="both"/>
              <w:rPr>
                <w:rFonts w:cstheme="minorHAnsi"/>
              </w:rPr>
            </w:pPr>
            <w:r w:rsidRPr="00D91DE4">
              <w:rPr>
                <w:rFonts w:cstheme="minorHAnsi"/>
              </w:rPr>
              <w:t>Toelichting</w:t>
            </w:r>
          </w:p>
        </w:tc>
      </w:tr>
      <w:tr w:rsidR="00FF2C71" w:rsidRPr="00D91DE4" w14:paraId="717F6739" w14:textId="77777777" w:rsidTr="00FF2C71">
        <w:tc>
          <w:tcPr>
            <w:tcW w:w="2122" w:type="dxa"/>
          </w:tcPr>
          <w:p w14:paraId="4612BD59" w14:textId="4102D542" w:rsidR="00FF2C71" w:rsidRPr="00D91DE4" w:rsidRDefault="00FF2C71" w:rsidP="002F0472">
            <w:pPr>
              <w:jc w:val="both"/>
              <w:rPr>
                <w:rFonts w:cstheme="minorHAnsi"/>
              </w:rPr>
            </w:pPr>
          </w:p>
        </w:tc>
        <w:tc>
          <w:tcPr>
            <w:tcW w:w="6940" w:type="dxa"/>
          </w:tcPr>
          <w:p w14:paraId="57F6CC48" w14:textId="77777777" w:rsidR="00FF2C71" w:rsidRPr="00D91DE4" w:rsidRDefault="00FF2C71" w:rsidP="002F0472">
            <w:pPr>
              <w:jc w:val="both"/>
              <w:rPr>
                <w:rFonts w:cstheme="minorHAnsi"/>
              </w:rPr>
            </w:pPr>
          </w:p>
          <w:p w14:paraId="3207D4E7" w14:textId="77777777" w:rsidR="00FF2C71" w:rsidRPr="00D91DE4" w:rsidRDefault="00FF2C71" w:rsidP="002F0472">
            <w:pPr>
              <w:jc w:val="both"/>
              <w:rPr>
                <w:rFonts w:cstheme="minorHAnsi"/>
              </w:rPr>
            </w:pPr>
          </w:p>
        </w:tc>
      </w:tr>
      <w:tr w:rsidR="00FF2C71" w:rsidRPr="00D91DE4" w14:paraId="054CE2FB" w14:textId="77777777" w:rsidTr="00FF2C71">
        <w:tc>
          <w:tcPr>
            <w:tcW w:w="2122" w:type="dxa"/>
          </w:tcPr>
          <w:p w14:paraId="3FA7F696" w14:textId="24BC299B" w:rsidR="00FF2C71" w:rsidRPr="00D91DE4" w:rsidRDefault="00FF2C71" w:rsidP="002F0472">
            <w:pPr>
              <w:jc w:val="both"/>
              <w:rPr>
                <w:rFonts w:cstheme="minorHAnsi"/>
              </w:rPr>
            </w:pPr>
          </w:p>
        </w:tc>
        <w:tc>
          <w:tcPr>
            <w:tcW w:w="6940" w:type="dxa"/>
          </w:tcPr>
          <w:p w14:paraId="29AB9C27" w14:textId="77777777" w:rsidR="00FF2C71" w:rsidRPr="00D91DE4" w:rsidRDefault="00FF2C71" w:rsidP="002F0472">
            <w:pPr>
              <w:jc w:val="both"/>
              <w:rPr>
                <w:rFonts w:cstheme="minorHAnsi"/>
              </w:rPr>
            </w:pPr>
          </w:p>
          <w:p w14:paraId="37925ED5" w14:textId="77777777" w:rsidR="00FF2C71" w:rsidRPr="00D91DE4" w:rsidRDefault="00FF2C71" w:rsidP="002F0472">
            <w:pPr>
              <w:jc w:val="both"/>
              <w:rPr>
                <w:rFonts w:cstheme="minorHAnsi"/>
              </w:rPr>
            </w:pPr>
          </w:p>
        </w:tc>
      </w:tr>
    </w:tbl>
    <w:p w14:paraId="65610EBE" w14:textId="547EE814" w:rsidR="00C94B40" w:rsidRDefault="00C94B40" w:rsidP="002F0472">
      <w:pPr>
        <w:jc w:val="both"/>
        <w:rPr>
          <w:rFonts w:cstheme="minorHAnsi"/>
        </w:rPr>
      </w:pPr>
    </w:p>
    <w:p w14:paraId="239A2800" w14:textId="77777777" w:rsidR="00C94B40" w:rsidRDefault="00C94B40">
      <w:pPr>
        <w:rPr>
          <w:rFonts w:cstheme="minorHAnsi"/>
        </w:rPr>
      </w:pPr>
      <w:r>
        <w:rPr>
          <w:rFonts w:cstheme="minorHAnsi"/>
        </w:rPr>
        <w:br w:type="page"/>
      </w:r>
    </w:p>
    <w:p w14:paraId="30827091" w14:textId="5ED2F694" w:rsidR="00916083" w:rsidRPr="00D91DE4" w:rsidRDefault="00065FE8" w:rsidP="00C4571B">
      <w:pPr>
        <w:pStyle w:val="Kop1"/>
        <w:spacing w:before="0"/>
        <w:jc w:val="both"/>
        <w:rPr>
          <w:rFonts w:ascii="Avenir Next LT Pro" w:hAnsi="Avenir Next LT Pro" w:cstheme="minorHAnsi"/>
          <w:i/>
          <w:iCs/>
        </w:rPr>
      </w:pPr>
      <w:bookmarkStart w:id="100" w:name="_Toc137640775"/>
      <w:bookmarkStart w:id="101" w:name="_Toc156825361"/>
      <w:r w:rsidRPr="00C4571B">
        <w:rPr>
          <w:rFonts w:ascii="Avenir Next LT Pro" w:hAnsi="Avenir Next LT Pro" w:cstheme="minorHAnsi"/>
        </w:rPr>
        <w:lastRenderedPageBreak/>
        <w:t>Bronnenlijst</w:t>
      </w:r>
      <w:bookmarkEnd w:id="100"/>
      <w:bookmarkEnd w:id="101"/>
      <w:r w:rsidRPr="00C4571B">
        <w:rPr>
          <w:rFonts w:ascii="Avenir Next LT Pro" w:hAnsi="Avenir Next LT Pro" w:cstheme="minorHAnsi"/>
        </w:rPr>
        <w:t xml:space="preserve"> </w:t>
      </w:r>
      <w:r w:rsidR="00561E38" w:rsidRPr="00D91DE4">
        <w:rPr>
          <w:rFonts w:ascii="Avenir Next LT Pro" w:hAnsi="Avenir Next LT Pro" w:cstheme="minorHAnsi"/>
          <w:i/>
          <w:iCs/>
        </w:rPr>
        <w:t xml:space="preserve"> </w:t>
      </w:r>
    </w:p>
    <w:p w14:paraId="65D948F3" w14:textId="0806A336" w:rsidR="004D48AE" w:rsidRPr="00D91DE4" w:rsidRDefault="004D48AE" w:rsidP="002F0472">
      <w:pPr>
        <w:jc w:val="both"/>
        <w:rPr>
          <w:rFonts w:cstheme="minorHAnsi"/>
          <w:i/>
          <w:iCs/>
          <w:color w:val="BFBFBF" w:themeColor="background1" w:themeShade="BF"/>
        </w:rPr>
      </w:pPr>
      <w:r w:rsidRPr="00D91DE4">
        <w:rPr>
          <w:rFonts w:cstheme="minorHAnsi"/>
          <w:i/>
          <w:iCs/>
          <w:color w:val="BFBFBF" w:themeColor="background1" w:themeShade="BF"/>
        </w:rPr>
        <w:t xml:space="preserve">Lijst hieronder de door jullie gebruikte bronnen op. Maak hierbij gebruik van de APA-stijl. </w:t>
      </w:r>
    </w:p>
    <w:p w14:paraId="6E065CC4" w14:textId="77777777" w:rsidR="00951783" w:rsidRPr="00D91DE4" w:rsidRDefault="00951783" w:rsidP="00951783">
      <w:pPr>
        <w:pStyle w:val="Lijstalinea"/>
        <w:numPr>
          <w:ilvl w:val="0"/>
          <w:numId w:val="3"/>
        </w:numPr>
        <w:jc w:val="both"/>
        <w:rPr>
          <w:rFonts w:cstheme="minorHAnsi"/>
          <w:lang w:val="en-US"/>
        </w:rPr>
      </w:pPr>
      <w:r w:rsidRPr="00D91DE4">
        <w:rPr>
          <w:rFonts w:cstheme="minorHAnsi"/>
          <w:shd w:val="clear" w:color="auto" w:fill="FFFFFF"/>
          <w:lang w:val="en-US"/>
        </w:rPr>
        <w:t>Collins</w:t>
      </w:r>
      <w:r w:rsidRPr="00D91DE4">
        <w:rPr>
          <w:rFonts w:cstheme="minorHAnsi"/>
          <w:color w:val="222222"/>
          <w:shd w:val="clear" w:color="auto" w:fill="FFFFFF"/>
          <w:lang w:val="en-US"/>
        </w:rPr>
        <w:t>, S. (2019). </w:t>
      </w:r>
      <w:r w:rsidRPr="00D91DE4">
        <w:rPr>
          <w:rFonts w:cstheme="minorHAnsi"/>
          <w:i/>
          <w:iCs/>
          <w:color w:val="222222"/>
          <w:shd w:val="clear" w:color="auto" w:fill="FFFFFF"/>
          <w:lang w:val="en-US"/>
        </w:rPr>
        <w:t>Neuroscience for learning and development: How to apply neuroscience and psychology for improved learning and training</w:t>
      </w:r>
      <w:r w:rsidRPr="00D91DE4">
        <w:rPr>
          <w:rFonts w:cstheme="minorHAnsi"/>
          <w:color w:val="222222"/>
          <w:shd w:val="clear" w:color="auto" w:fill="FFFFFF"/>
          <w:lang w:val="en-US"/>
        </w:rPr>
        <w:t xml:space="preserve">. </w:t>
      </w:r>
      <w:r w:rsidRPr="00D91DE4">
        <w:rPr>
          <w:rFonts w:cstheme="minorHAnsi"/>
          <w:color w:val="222222"/>
          <w:shd w:val="clear" w:color="auto" w:fill="FFFFFF"/>
        </w:rPr>
        <w:t xml:space="preserve">Kogan Page Publishers. </w:t>
      </w:r>
    </w:p>
    <w:p w14:paraId="07C2BE57" w14:textId="77777777" w:rsidR="00951783" w:rsidRPr="00D91DE4" w:rsidRDefault="00951783" w:rsidP="00951783">
      <w:pPr>
        <w:pStyle w:val="Lijstalinea"/>
        <w:numPr>
          <w:ilvl w:val="0"/>
          <w:numId w:val="3"/>
        </w:numPr>
        <w:jc w:val="both"/>
      </w:pPr>
      <w:r w:rsidRPr="78C98F06">
        <w:rPr>
          <w:color w:val="222222"/>
          <w:shd w:val="clear" w:color="auto" w:fill="FFFFFF"/>
        </w:rPr>
        <w:t>Dochy, F., Segers, M., &amp; Dochy, W. (2020). </w:t>
      </w:r>
      <w:r w:rsidRPr="78C98F06">
        <w:rPr>
          <w:i/>
          <w:iCs/>
          <w:color w:val="222222"/>
          <w:shd w:val="clear" w:color="auto" w:fill="FFFFFF"/>
        </w:rPr>
        <w:t>Bouwstenen voor high impact learning: van model naar praktische tips en succescriteria</w:t>
      </w:r>
      <w:r w:rsidRPr="78C98F06">
        <w:rPr>
          <w:color w:val="222222"/>
          <w:shd w:val="clear" w:color="auto" w:fill="FFFFFF"/>
        </w:rPr>
        <w:t>. Boom.</w:t>
      </w:r>
    </w:p>
    <w:p w14:paraId="550CBC09" w14:textId="77777777" w:rsidR="00951783" w:rsidRDefault="00951783" w:rsidP="00951783">
      <w:pPr>
        <w:pStyle w:val="Lijstalinea"/>
        <w:numPr>
          <w:ilvl w:val="0"/>
          <w:numId w:val="3"/>
        </w:numPr>
        <w:jc w:val="both"/>
        <w:rPr>
          <w:rFonts w:eastAsia="Avenir Next LT Pro" w:cs="Avenir Next LT Pro"/>
          <w:color w:val="000000" w:themeColor="text1"/>
        </w:rPr>
      </w:pPr>
      <w:proofErr w:type="spellStart"/>
      <w:r w:rsidRPr="002E323D">
        <w:rPr>
          <w:rFonts w:eastAsia="Avenir Next LT Pro" w:cs="Avenir Next LT Pro"/>
          <w:color w:val="000000" w:themeColor="text1"/>
          <w:lang w:val="en-US"/>
        </w:rPr>
        <w:t>Dochy</w:t>
      </w:r>
      <w:proofErr w:type="spellEnd"/>
      <w:r w:rsidRPr="002E323D">
        <w:rPr>
          <w:rFonts w:eastAsia="Avenir Next LT Pro" w:cs="Avenir Next LT Pro"/>
          <w:color w:val="000000" w:themeColor="text1"/>
          <w:lang w:val="en-US"/>
        </w:rPr>
        <w:t xml:space="preserve">, F. &amp; </w:t>
      </w:r>
      <w:proofErr w:type="spellStart"/>
      <w:r w:rsidRPr="002E323D">
        <w:rPr>
          <w:rFonts w:eastAsia="Avenir Next LT Pro" w:cs="Avenir Next LT Pro"/>
          <w:color w:val="000000" w:themeColor="text1"/>
          <w:lang w:val="en-US"/>
        </w:rPr>
        <w:t>Segers</w:t>
      </w:r>
      <w:proofErr w:type="spellEnd"/>
      <w:r w:rsidRPr="002E323D">
        <w:rPr>
          <w:rFonts w:eastAsia="Avenir Next LT Pro" w:cs="Avenir Next LT Pro"/>
          <w:color w:val="000000" w:themeColor="text1"/>
          <w:lang w:val="en-US"/>
        </w:rPr>
        <w:t xml:space="preserve">, M. (2022). </w:t>
      </w:r>
      <w:r w:rsidRPr="002E323D">
        <w:rPr>
          <w:rFonts w:eastAsia="Avenir Next LT Pro" w:cs="Avenir Next LT Pro"/>
          <w:i/>
          <w:iCs/>
          <w:color w:val="000000" w:themeColor="text1"/>
          <w:lang w:val="en-US"/>
        </w:rPr>
        <w:t xml:space="preserve">Feedback met impact is </w:t>
      </w:r>
      <w:proofErr w:type="spellStart"/>
      <w:r w:rsidRPr="002E323D">
        <w:rPr>
          <w:rFonts w:eastAsia="Avenir Next LT Pro" w:cs="Avenir Next LT Pro"/>
          <w:i/>
          <w:iCs/>
          <w:color w:val="000000" w:themeColor="text1"/>
          <w:lang w:val="en-US"/>
        </w:rPr>
        <w:t>dialoog</w:t>
      </w:r>
      <w:proofErr w:type="spellEnd"/>
      <w:r w:rsidRPr="002E323D">
        <w:rPr>
          <w:rFonts w:eastAsia="Avenir Next LT Pro" w:cs="Avenir Next LT Pro"/>
          <w:i/>
          <w:iCs/>
          <w:color w:val="000000" w:themeColor="text1"/>
          <w:lang w:val="en-US"/>
        </w:rPr>
        <w:t xml:space="preserve">. Kern van VIP-Coaching </w:t>
      </w:r>
      <w:proofErr w:type="spellStart"/>
      <w:r w:rsidRPr="002E323D">
        <w:rPr>
          <w:rFonts w:eastAsia="Avenir Next LT Pro" w:cs="Avenir Next LT Pro"/>
          <w:i/>
          <w:iCs/>
          <w:color w:val="000000" w:themeColor="text1"/>
          <w:lang w:val="en-US"/>
        </w:rPr>
        <w:t>en</w:t>
      </w:r>
      <w:proofErr w:type="spellEnd"/>
      <w:r w:rsidRPr="002E323D">
        <w:rPr>
          <w:rFonts w:eastAsia="Avenir Next LT Pro" w:cs="Avenir Next LT Pro"/>
          <w:i/>
          <w:iCs/>
          <w:color w:val="000000" w:themeColor="text1"/>
          <w:lang w:val="en-US"/>
        </w:rPr>
        <w:t xml:space="preserve"> Assessment as Learning</w:t>
      </w:r>
      <w:r w:rsidRPr="002E323D">
        <w:rPr>
          <w:rFonts w:eastAsia="Avenir Next LT Pro" w:cs="Avenir Next LT Pro"/>
          <w:color w:val="000000" w:themeColor="text1"/>
          <w:lang w:val="en-US"/>
        </w:rPr>
        <w:t xml:space="preserve">. </w:t>
      </w:r>
      <w:r w:rsidRPr="78C98F06">
        <w:rPr>
          <w:rFonts w:eastAsia="Avenir Next LT Pro" w:cs="Avenir Next LT Pro"/>
          <w:color w:val="000000" w:themeColor="text1"/>
        </w:rPr>
        <w:t>Boom.</w:t>
      </w:r>
    </w:p>
    <w:p w14:paraId="00327116" w14:textId="77777777" w:rsidR="00951783" w:rsidRPr="00D91DE4" w:rsidRDefault="00951783" w:rsidP="00951783">
      <w:pPr>
        <w:pStyle w:val="Lijstalinea"/>
        <w:numPr>
          <w:ilvl w:val="0"/>
          <w:numId w:val="3"/>
        </w:numPr>
        <w:jc w:val="both"/>
        <w:rPr>
          <w:rFonts w:cstheme="minorHAnsi"/>
        </w:rPr>
      </w:pPr>
      <w:r w:rsidRPr="00D91DE4">
        <w:rPr>
          <w:rFonts w:cstheme="minorHAnsi"/>
          <w:shd w:val="clear" w:color="auto" w:fill="FFFFFF"/>
        </w:rPr>
        <w:t xml:space="preserve">Kagan, S. (2017). </w:t>
      </w:r>
      <w:r w:rsidRPr="00D91DE4">
        <w:rPr>
          <w:rFonts w:cstheme="minorHAnsi"/>
          <w:i/>
          <w:iCs/>
          <w:shd w:val="clear" w:color="auto" w:fill="FFFFFF"/>
        </w:rPr>
        <w:t>Breinvriendelijk onderwijs.</w:t>
      </w:r>
      <w:r w:rsidRPr="00D91DE4">
        <w:rPr>
          <w:rFonts w:cstheme="minorHAnsi"/>
          <w:shd w:val="clear" w:color="auto" w:fill="FFFFFF"/>
        </w:rPr>
        <w:t xml:space="preserve"> Bazalt.</w:t>
      </w:r>
    </w:p>
    <w:p w14:paraId="795B922A" w14:textId="77777777" w:rsidR="00951783" w:rsidRPr="00D91DE4" w:rsidRDefault="00951783" w:rsidP="00951783">
      <w:pPr>
        <w:pStyle w:val="Lijstalinea"/>
        <w:numPr>
          <w:ilvl w:val="0"/>
          <w:numId w:val="3"/>
        </w:numPr>
        <w:jc w:val="both"/>
        <w:rPr>
          <w:rFonts w:cstheme="minorHAnsi"/>
        </w:rPr>
      </w:pPr>
      <w:r w:rsidRPr="78C98F06">
        <w:rPr>
          <w:color w:val="222222"/>
          <w:shd w:val="clear" w:color="auto" w:fill="FFFFFF"/>
        </w:rPr>
        <w:t>Kagan, S., &amp; Kagan, M. (2013). Coöperatieve leerstrategieën. </w:t>
      </w:r>
      <w:r w:rsidRPr="78C98F06">
        <w:rPr>
          <w:i/>
          <w:iCs/>
          <w:color w:val="222222"/>
          <w:shd w:val="clear" w:color="auto" w:fill="FFFFFF"/>
        </w:rPr>
        <w:t>Vlissingen: Bazalt</w:t>
      </w:r>
      <w:r w:rsidRPr="78C98F06">
        <w:rPr>
          <w:color w:val="222222"/>
          <w:shd w:val="clear" w:color="auto" w:fill="FFFFFF"/>
        </w:rPr>
        <w:t xml:space="preserve">. </w:t>
      </w:r>
    </w:p>
    <w:p w14:paraId="2E990C6D" w14:textId="77777777" w:rsidR="00951783" w:rsidRPr="00D91DE4" w:rsidRDefault="00951783" w:rsidP="00951783">
      <w:pPr>
        <w:pStyle w:val="Lijstalinea"/>
        <w:numPr>
          <w:ilvl w:val="0"/>
          <w:numId w:val="3"/>
        </w:numPr>
        <w:jc w:val="both"/>
        <w:rPr>
          <w:rFonts w:cstheme="minorHAnsi"/>
        </w:rPr>
      </w:pPr>
      <w:r w:rsidRPr="78C98F06">
        <w:rPr>
          <w:lang w:val="en-US"/>
        </w:rPr>
        <w:t>Kirkpatrick, D. &amp; Kirkpatrick, J. (2006). </w:t>
      </w:r>
      <w:r w:rsidRPr="78C98F06">
        <w:rPr>
          <w:i/>
          <w:iCs/>
          <w:lang w:val="en-US"/>
        </w:rPr>
        <w:t>Evaluating Training Programs: The Four Levels.</w:t>
      </w:r>
      <w:r w:rsidRPr="78C98F06">
        <w:rPr>
          <w:lang w:val="en-US"/>
        </w:rPr>
        <w:t> </w:t>
      </w:r>
      <w:r w:rsidRPr="78C98F06">
        <w:t>United States: Berrett-Koehler Publishers.</w:t>
      </w:r>
    </w:p>
    <w:p w14:paraId="1EEB87DF" w14:textId="55B3B778" w:rsidR="00BB7D5D" w:rsidRPr="00D91DE4" w:rsidRDefault="00BB7D5D" w:rsidP="0023014C">
      <w:pPr>
        <w:pStyle w:val="Lijstalinea"/>
        <w:numPr>
          <w:ilvl w:val="0"/>
          <w:numId w:val="3"/>
        </w:numPr>
        <w:jc w:val="both"/>
        <w:rPr>
          <w:rFonts w:cstheme="minorHAnsi"/>
          <w:lang w:val="en-US"/>
        </w:rPr>
      </w:pPr>
      <w:r w:rsidRPr="00D91DE4">
        <w:rPr>
          <w:lang w:val="en-US"/>
        </w:rPr>
        <w:t xml:space="preserve">Kirkpatrick J. &amp; Kirkpatrick W. </w:t>
      </w:r>
      <w:r w:rsidRPr="00D91DE4">
        <w:rPr>
          <w:i/>
          <w:iCs/>
          <w:lang w:val="en-US"/>
        </w:rPr>
        <w:t xml:space="preserve">An Introduction to The New World Kirkpatrick Model. </w:t>
      </w:r>
      <w:r w:rsidRPr="00D91DE4">
        <w:rPr>
          <w:lang w:val="en-US"/>
        </w:rPr>
        <w:t xml:space="preserve">Kirkpatrick Partners. </w:t>
      </w:r>
      <w:hyperlink r:id="rId22" w:history="1">
        <w:r w:rsidRPr="00D91DE4">
          <w:rPr>
            <w:rStyle w:val="Hyperlink"/>
            <w:lang w:val="en-US"/>
          </w:rPr>
          <w:t>https://www.kirkpatrickpartners.com/wp-content/uploads/2021/11/Introduction-to-the-Kirkpatrick-New-World-Model.pdf</w:t>
        </w:r>
      </w:hyperlink>
      <w:r w:rsidRPr="00D91DE4">
        <w:rPr>
          <w:i/>
          <w:iCs/>
          <w:lang w:val="en-US"/>
        </w:rPr>
        <w:t xml:space="preserve"> </w:t>
      </w:r>
    </w:p>
    <w:p w14:paraId="29BCA333" w14:textId="04378731" w:rsidR="00D864D3" w:rsidRPr="00D91DE4" w:rsidRDefault="00D864D3" w:rsidP="0023014C">
      <w:pPr>
        <w:pStyle w:val="Lijstalinea"/>
        <w:numPr>
          <w:ilvl w:val="0"/>
          <w:numId w:val="3"/>
        </w:numPr>
        <w:jc w:val="both"/>
        <w:rPr>
          <w:rFonts w:cstheme="minorHAnsi"/>
        </w:rPr>
      </w:pPr>
      <w:r w:rsidRPr="78C98F06">
        <w:rPr>
          <w:shd w:val="clear" w:color="auto" w:fill="FFFFFF"/>
        </w:rPr>
        <w:t xml:space="preserve">Minner, E. (z.d.). </w:t>
      </w:r>
      <w:r w:rsidRPr="78C98F06">
        <w:rPr>
          <w:i/>
          <w:iCs/>
          <w:shd w:val="clear" w:color="auto" w:fill="FFFFFF"/>
        </w:rPr>
        <w:t xml:space="preserve">De Opleidingscoach. </w:t>
      </w:r>
      <w:r w:rsidRPr="78C98F06">
        <w:rPr>
          <w:shd w:val="clear" w:color="auto" w:fill="FFFFFF"/>
        </w:rPr>
        <w:t xml:space="preserve">Geraadpleegd op 14 juni 2023, </w:t>
      </w:r>
      <w:hyperlink r:id="rId23" w:history="1">
        <w:r w:rsidRPr="78C98F06">
          <w:rPr>
            <w:rStyle w:val="Hyperlink"/>
            <w:color w:val="auto"/>
            <w:shd w:val="clear" w:color="auto" w:fill="FFFFFF"/>
          </w:rPr>
          <w:t>https://www.opleidingscoach.be/</w:t>
        </w:r>
      </w:hyperlink>
      <w:r w:rsidRPr="78C98F06">
        <w:rPr>
          <w:shd w:val="clear" w:color="auto" w:fill="FFFFFF"/>
        </w:rPr>
        <w:t xml:space="preserve"> </w:t>
      </w:r>
      <w:r w:rsidRPr="78C98F06">
        <w:t xml:space="preserve"> </w:t>
      </w:r>
    </w:p>
    <w:p w14:paraId="63B484A1" w14:textId="1F510422" w:rsidR="00AA696A" w:rsidRPr="00D91DE4" w:rsidRDefault="00AA696A" w:rsidP="0023014C">
      <w:pPr>
        <w:pStyle w:val="Lijstalinea"/>
        <w:numPr>
          <w:ilvl w:val="0"/>
          <w:numId w:val="3"/>
        </w:numPr>
        <w:jc w:val="both"/>
        <w:rPr>
          <w:rFonts w:cstheme="minorHAnsi"/>
        </w:rPr>
      </w:pPr>
      <w:r>
        <w:t xml:space="preserve">U Antwerpen. (2018, januari). </w:t>
      </w:r>
      <w:r w:rsidRPr="78C98F06">
        <w:rPr>
          <w:i/>
          <w:iCs/>
        </w:rPr>
        <w:t>Onderwijstips: Hoe studenten indelen bij groepswerk?</w:t>
      </w:r>
      <w:r>
        <w:t xml:space="preserve">. Expertisecentrum Hoger Onderwijs. Geraadpleegd op 14 juni 2023, van </w:t>
      </w:r>
      <w:hyperlink r:id="rId24">
        <w:r w:rsidRPr="78C98F06">
          <w:rPr>
            <w:rStyle w:val="Hyperlink"/>
            <w:color w:val="auto"/>
          </w:rPr>
          <w:t>https://www.uantwerpen.be/nl/centra/expertisecentrum-hoger-onderwijs/didactische-info/onderwijstips-chronologisch/archief/indelen-groepswerk/</w:t>
        </w:r>
      </w:hyperlink>
    </w:p>
    <w:p w14:paraId="6910A11B" w14:textId="77777777" w:rsidR="00BB7D5D" w:rsidRPr="00D91DE4" w:rsidRDefault="00BB7D5D" w:rsidP="002F0472">
      <w:pPr>
        <w:pStyle w:val="Lijstalinea"/>
        <w:jc w:val="both"/>
        <w:rPr>
          <w:rFonts w:cstheme="minorHAnsi"/>
        </w:rPr>
      </w:pPr>
    </w:p>
    <w:sectPr w:rsidR="00BB7D5D" w:rsidRPr="00D91DE4" w:rsidSect="003C2C0C">
      <w:pgSz w:w="11906" w:h="16838"/>
      <w:pgMar w:top="1985"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4DBC50" w14:textId="77777777" w:rsidR="003C2C0C" w:rsidRDefault="003C2C0C" w:rsidP="00761B2A">
      <w:r>
        <w:separator/>
      </w:r>
    </w:p>
  </w:endnote>
  <w:endnote w:type="continuationSeparator" w:id="0">
    <w:p w14:paraId="0F35F2FA" w14:textId="77777777" w:rsidR="003C2C0C" w:rsidRDefault="003C2C0C" w:rsidP="00761B2A">
      <w:r>
        <w:continuationSeparator/>
      </w:r>
    </w:p>
  </w:endnote>
  <w:endnote w:type="continuationNotice" w:id="1">
    <w:p w14:paraId="43A9213A" w14:textId="77777777" w:rsidR="003C2C0C" w:rsidRDefault="003C2C0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venir Next LT Pro">
    <w:panose1 w:val="020B0504020202020204"/>
    <w:charset w:val="00"/>
    <w:family w:val="swiss"/>
    <w:pitch w:val="variable"/>
    <w:sig w:usb0="800000EF" w:usb1="5000204A" w:usb2="00000000" w:usb3="00000000" w:csb0="00000093"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2632460"/>
      <w:docPartObj>
        <w:docPartGallery w:val="Page Numbers (Bottom of Page)"/>
        <w:docPartUnique/>
      </w:docPartObj>
    </w:sdtPr>
    <w:sdtEndPr/>
    <w:sdtContent>
      <w:p w14:paraId="63AD8C08" w14:textId="5565A4C3" w:rsidR="008376F2" w:rsidRDefault="009E4E41">
        <w:pPr>
          <w:pStyle w:val="Voettekst"/>
        </w:pPr>
        <w:r w:rsidRPr="009E4E41">
          <w:rPr>
            <w:noProof/>
          </w:rPr>
          <w:drawing>
            <wp:anchor distT="0" distB="0" distL="114300" distR="114300" simplePos="0" relativeHeight="251658241" behindDoc="1" locked="0" layoutInCell="1" allowOverlap="1" wp14:anchorId="167B189E" wp14:editId="376E9D3D">
              <wp:simplePos x="0" y="0"/>
              <wp:positionH relativeFrom="column">
                <wp:posOffset>-649605</wp:posOffset>
              </wp:positionH>
              <wp:positionV relativeFrom="paragraph">
                <wp:posOffset>-23586</wp:posOffset>
              </wp:positionV>
              <wp:extent cx="363838" cy="355057"/>
              <wp:effectExtent l="0" t="0" r="0" b="6985"/>
              <wp:wrapNone/>
              <wp:docPr id="255372785" name="Afbeelding 255372785" descr="Afbeelding met geel, Graphics, Lettertype, logo&#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372785" name="Afbeelding 1" descr="Afbeelding met geel, Graphics, Lettertype, logo&#10;&#10;Automatisch gegenereerde beschrijving"/>
                      <pic:cNvPicPr/>
                    </pic:nvPicPr>
                    <pic:blipFill>
                      <a:blip r:embed="rId1">
                        <a:extLst>
                          <a:ext uri="{28A0092B-C50C-407E-A947-70E740481C1C}">
                            <a14:useLocalDpi xmlns:a14="http://schemas.microsoft.com/office/drawing/2010/main" val="0"/>
                          </a:ext>
                        </a:extLst>
                      </a:blip>
                      <a:stretch>
                        <a:fillRect/>
                      </a:stretch>
                    </pic:blipFill>
                    <pic:spPr>
                      <a:xfrm>
                        <a:off x="0" y="0"/>
                        <a:ext cx="363838" cy="355057"/>
                      </a:xfrm>
                      <a:prstGeom prst="rect">
                        <a:avLst/>
                      </a:prstGeom>
                    </pic:spPr>
                  </pic:pic>
                </a:graphicData>
              </a:graphic>
              <wp14:sizeRelH relativeFrom="margin">
                <wp14:pctWidth>0</wp14:pctWidth>
              </wp14:sizeRelH>
              <wp14:sizeRelV relativeFrom="margin">
                <wp14:pctHeight>0</wp14:pctHeight>
              </wp14:sizeRelV>
            </wp:anchor>
          </w:drawing>
        </w:r>
        <w:r w:rsidR="008376F2">
          <w:rPr>
            <w:noProof/>
          </w:rPr>
          <mc:AlternateContent>
            <mc:Choice Requires="wps">
              <w:drawing>
                <wp:anchor distT="0" distB="0" distL="114300" distR="114300" simplePos="0" relativeHeight="251658240" behindDoc="0" locked="0" layoutInCell="1" allowOverlap="1" wp14:anchorId="1857EE06" wp14:editId="2993032E">
                  <wp:simplePos x="0" y="0"/>
                  <wp:positionH relativeFrom="rightMargin">
                    <wp:align>center</wp:align>
                  </wp:positionH>
                  <wp:positionV relativeFrom="bottomMargin">
                    <wp:align>center</wp:align>
                  </wp:positionV>
                  <wp:extent cx="565785" cy="191770"/>
                  <wp:effectExtent l="0" t="0" r="0" b="0"/>
                  <wp:wrapNone/>
                  <wp:docPr id="1665789703" name="Rechthoek 16657897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005323D1" w14:textId="77777777" w:rsidR="008376F2" w:rsidRPr="008376F2" w:rsidRDefault="008376F2">
                              <w:pPr>
                                <w:pBdr>
                                  <w:top w:val="single" w:sz="4" w:space="1" w:color="7F7F7F" w:themeColor="background1" w:themeShade="7F"/>
                                </w:pBdr>
                                <w:jc w:val="center"/>
                                <w:rPr>
                                  <w:color w:val="44546A" w:themeColor="text2"/>
                                </w:rPr>
                              </w:pPr>
                              <w:r w:rsidRPr="008376F2">
                                <w:rPr>
                                  <w:color w:val="44546A" w:themeColor="text2"/>
                                </w:rPr>
                                <w:fldChar w:fldCharType="begin"/>
                              </w:r>
                              <w:r w:rsidRPr="008376F2">
                                <w:rPr>
                                  <w:color w:val="44546A" w:themeColor="text2"/>
                                </w:rPr>
                                <w:instrText>PAGE   \* MERGEFORMAT</w:instrText>
                              </w:r>
                              <w:r w:rsidRPr="008376F2">
                                <w:rPr>
                                  <w:color w:val="44546A" w:themeColor="text2"/>
                                </w:rPr>
                                <w:fldChar w:fldCharType="separate"/>
                              </w:r>
                              <w:r w:rsidRPr="008376F2">
                                <w:rPr>
                                  <w:color w:val="44546A" w:themeColor="text2"/>
                                  <w:lang w:val="nl-NL"/>
                                </w:rPr>
                                <w:t>2</w:t>
                              </w:r>
                              <w:r w:rsidRPr="008376F2">
                                <w:rPr>
                                  <w:color w:val="44546A" w:themeColor="text2"/>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1857EE06" id="Rechthoek 1665789703" o:spid="_x0000_s1026" style="position:absolute;margin-left:0;margin-top:0;width:44.55pt;height:15.1pt;rotation:180;flip:x;z-index:251658240;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bottom-margin-area;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" filled="f" fillcolor="#c0504d" stroked="f" strokecolor="#5c83b4" strokeweight="2.25pt">
                  <v:textbox inset=",0,,0">
                    <w:txbxContent>
                      <w:p w14:paraId="005323D1" w14:textId="77777777" w:rsidR="008376F2" w:rsidRPr="008376F2" w:rsidRDefault="008376F2">
                        <w:pPr>
                          <w:pBdr>
                            <w:top w:val="single" w:sz="4" w:space="1" w:color="7F7F7F" w:themeColor="background1" w:themeShade="7F"/>
                          </w:pBdr>
                          <w:jc w:val="center"/>
                          <w:rPr>
                            <w:color w:val="44546A" w:themeColor="text2"/>
                          </w:rPr>
                        </w:pPr>
                        <w:r w:rsidRPr="008376F2">
                          <w:rPr>
                            <w:color w:val="44546A" w:themeColor="text2"/>
                          </w:rPr>
                          <w:fldChar w:fldCharType="begin"/>
                        </w:r>
                        <w:r w:rsidRPr="008376F2">
                          <w:rPr>
                            <w:color w:val="44546A" w:themeColor="text2"/>
                          </w:rPr>
                          <w:instrText>PAGE   \* MERGEFORMAT</w:instrText>
                        </w:r>
                        <w:r w:rsidRPr="008376F2">
                          <w:rPr>
                            <w:color w:val="44546A" w:themeColor="text2"/>
                          </w:rPr>
                          <w:fldChar w:fldCharType="separate"/>
                        </w:r>
                        <w:r w:rsidRPr="008376F2">
                          <w:rPr>
                            <w:color w:val="44546A" w:themeColor="text2"/>
                            <w:lang w:val="nl-NL"/>
                          </w:rPr>
                          <w:t>2</w:t>
                        </w:r>
                        <w:r w:rsidRPr="008376F2">
                          <w:rPr>
                            <w:color w:val="44546A" w:themeColor="text2"/>
                          </w:rPr>
                          <w:fldChar w:fldCharType="end"/>
                        </w:r>
                      </w:p>
                    </w:txbxContent>
                  </v:textbox>
                  <w10:wrap anchorx="margin" anchory="margin"/>
                </v:rect>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311A05" w14:textId="77777777" w:rsidR="003C2C0C" w:rsidRDefault="003C2C0C" w:rsidP="00761B2A">
      <w:r>
        <w:separator/>
      </w:r>
    </w:p>
  </w:footnote>
  <w:footnote w:type="continuationSeparator" w:id="0">
    <w:p w14:paraId="7FF1C9BE" w14:textId="77777777" w:rsidR="003C2C0C" w:rsidRDefault="003C2C0C" w:rsidP="00761B2A">
      <w:r>
        <w:continuationSeparator/>
      </w:r>
    </w:p>
  </w:footnote>
  <w:footnote w:type="continuationNotice" w:id="1">
    <w:p w14:paraId="0F387EBC" w14:textId="77777777" w:rsidR="003C2C0C" w:rsidRDefault="003C2C0C"/>
  </w:footnote>
  <w:footnote w:id="2">
    <w:p w14:paraId="4A7AD2EF" w14:textId="77777777" w:rsidR="0059322B" w:rsidRPr="00972193" w:rsidRDefault="0059322B" w:rsidP="0059322B">
      <w:pPr>
        <w:pStyle w:val="Voetnoottekst"/>
        <w:rPr>
          <w:rFonts w:cstheme="minorHAnsi"/>
          <w:sz w:val="16"/>
          <w:szCs w:val="16"/>
        </w:rPr>
      </w:pPr>
      <w:r w:rsidRPr="00972193">
        <w:rPr>
          <w:rStyle w:val="Voetnootmarkering"/>
          <w:rFonts w:cstheme="minorHAnsi"/>
          <w:color w:val="A6A6A6" w:themeColor="background1" w:themeShade="A6"/>
          <w:sz w:val="16"/>
          <w:szCs w:val="16"/>
        </w:rPr>
        <w:footnoteRef/>
      </w:r>
      <w:r w:rsidRPr="00972193">
        <w:rPr>
          <w:rFonts w:cstheme="minorHAnsi"/>
          <w:color w:val="A6A6A6" w:themeColor="background1" w:themeShade="A6"/>
          <w:sz w:val="16"/>
          <w:szCs w:val="16"/>
        </w:rPr>
        <w:t xml:space="preserve"> </w:t>
      </w:r>
      <w:r w:rsidRPr="00972193">
        <w:rPr>
          <w:rFonts w:cstheme="minorHAnsi"/>
          <w:color w:val="A6A6A6" w:themeColor="background1" w:themeShade="A6"/>
          <w:sz w:val="16"/>
          <w:szCs w:val="16"/>
          <w:shd w:val="clear" w:color="auto" w:fill="FFFFFF"/>
        </w:rPr>
        <w:t>Dochy, F., Segers, M., &amp; Dochy, W. (2020). </w:t>
      </w:r>
      <w:r w:rsidRPr="00972193">
        <w:rPr>
          <w:rStyle w:val="Nadruk"/>
          <w:rFonts w:cstheme="minorHAnsi"/>
          <w:color w:val="A6A6A6" w:themeColor="background1" w:themeShade="A6"/>
          <w:sz w:val="16"/>
          <w:szCs w:val="16"/>
          <w:shd w:val="clear" w:color="auto" w:fill="FFFFFF"/>
        </w:rPr>
        <w:t>Bouwstenen voor High Impact Learning: Van model naar praktische tips en succescriteria</w:t>
      </w:r>
      <w:r w:rsidRPr="00972193">
        <w:rPr>
          <w:rFonts w:cstheme="minorHAnsi"/>
          <w:color w:val="A6A6A6" w:themeColor="background1" w:themeShade="A6"/>
          <w:sz w:val="16"/>
          <w:szCs w:val="16"/>
          <w:shd w:val="clear" w:color="auto" w:fill="FFFFFF"/>
        </w:rPr>
        <w:t>. Boom.</w:t>
      </w:r>
    </w:p>
  </w:footnote>
  <w:footnote w:id="3">
    <w:p w14:paraId="44C562E0" w14:textId="77777777" w:rsidR="00E47CF8" w:rsidRPr="00972193" w:rsidRDefault="00E47CF8" w:rsidP="00E47CF8">
      <w:pPr>
        <w:pStyle w:val="Voetnoottekst"/>
        <w:rPr>
          <w:rFonts w:cstheme="minorHAnsi"/>
          <w:sz w:val="16"/>
          <w:szCs w:val="16"/>
        </w:rPr>
      </w:pPr>
      <w:r w:rsidRPr="00972193">
        <w:rPr>
          <w:rStyle w:val="Voetnootmarkering"/>
          <w:rFonts w:cstheme="minorHAnsi"/>
          <w:color w:val="A6A6A6" w:themeColor="background1" w:themeShade="A6"/>
          <w:sz w:val="16"/>
          <w:szCs w:val="16"/>
        </w:rPr>
        <w:footnoteRef/>
      </w:r>
      <w:r w:rsidRPr="00972193">
        <w:rPr>
          <w:rFonts w:cstheme="minorHAnsi"/>
          <w:color w:val="A6A6A6" w:themeColor="background1" w:themeShade="A6"/>
          <w:sz w:val="16"/>
          <w:szCs w:val="16"/>
        </w:rPr>
        <w:t xml:space="preserve"> </w:t>
      </w:r>
      <w:r w:rsidRPr="00972193">
        <w:rPr>
          <w:rFonts w:cstheme="minorHAnsi"/>
          <w:color w:val="A6A6A6" w:themeColor="background1" w:themeShade="A6"/>
          <w:sz w:val="16"/>
          <w:szCs w:val="16"/>
          <w:shd w:val="clear" w:color="auto" w:fill="FFFFFF"/>
        </w:rPr>
        <w:t>Dochy, F., Segers, M., &amp; Dochy, W. (2020). </w:t>
      </w:r>
      <w:r w:rsidRPr="00972193">
        <w:rPr>
          <w:rStyle w:val="Nadruk"/>
          <w:rFonts w:cstheme="minorHAnsi"/>
          <w:color w:val="A6A6A6" w:themeColor="background1" w:themeShade="A6"/>
          <w:sz w:val="16"/>
          <w:szCs w:val="16"/>
          <w:shd w:val="clear" w:color="auto" w:fill="FFFFFF"/>
        </w:rPr>
        <w:t>Bouwstenen voor High Impact Learning: Van model naar praktische tips en succescriteria</w:t>
      </w:r>
      <w:r w:rsidRPr="00972193">
        <w:rPr>
          <w:rFonts w:cstheme="minorHAnsi"/>
          <w:color w:val="A6A6A6" w:themeColor="background1" w:themeShade="A6"/>
          <w:sz w:val="16"/>
          <w:szCs w:val="16"/>
          <w:shd w:val="clear" w:color="auto" w:fill="FFFFFF"/>
        </w:rPr>
        <w:t>. Boom.</w:t>
      </w:r>
    </w:p>
  </w:footnote>
  <w:footnote w:id="4">
    <w:p w14:paraId="636F1399" w14:textId="77777777" w:rsidR="00E47CF8" w:rsidRPr="004149D2" w:rsidRDefault="00E47CF8" w:rsidP="00E47CF8">
      <w:pPr>
        <w:pStyle w:val="Voetnoottekst"/>
      </w:pPr>
      <w:r>
        <w:rPr>
          <w:rStyle w:val="Voetnootmarkering"/>
        </w:rPr>
        <w:footnoteRef/>
      </w:r>
      <w:r w:rsidRPr="00D864D3">
        <w:rPr>
          <w:rFonts w:cstheme="minorHAnsi"/>
          <w:color w:val="A6A6A6" w:themeColor="background1" w:themeShade="A6"/>
          <w:sz w:val="16"/>
          <w:szCs w:val="16"/>
          <w:shd w:val="clear" w:color="auto" w:fill="FFFFFF"/>
        </w:rPr>
        <w:t>Minner, E. (z</w:t>
      </w:r>
      <w:r>
        <w:rPr>
          <w:rFonts w:cstheme="minorHAnsi"/>
          <w:color w:val="A6A6A6" w:themeColor="background1" w:themeShade="A6"/>
          <w:sz w:val="16"/>
          <w:szCs w:val="16"/>
          <w:shd w:val="clear" w:color="auto" w:fill="FFFFFF"/>
        </w:rPr>
        <w:t xml:space="preserve">.d.). </w:t>
      </w:r>
      <w:r w:rsidRPr="00D864D3">
        <w:rPr>
          <w:rFonts w:cstheme="minorHAnsi"/>
          <w:i/>
          <w:iCs/>
          <w:color w:val="A6A6A6" w:themeColor="background1" w:themeShade="A6"/>
          <w:sz w:val="16"/>
          <w:szCs w:val="16"/>
          <w:shd w:val="clear" w:color="auto" w:fill="FFFFFF"/>
        </w:rPr>
        <w:t>De Opleidingscoach.</w:t>
      </w:r>
      <w:r w:rsidRPr="00D864D3">
        <w:rPr>
          <w:rFonts w:cstheme="minorHAnsi"/>
          <w:color w:val="A6A6A6" w:themeColor="background1" w:themeShade="A6"/>
          <w:sz w:val="16"/>
          <w:szCs w:val="16"/>
          <w:shd w:val="clear" w:color="auto" w:fill="FFFFFF"/>
        </w:rPr>
        <w:t xml:space="preserve"> </w:t>
      </w:r>
      <w:r w:rsidRPr="004149D2">
        <w:rPr>
          <w:rFonts w:cstheme="minorHAnsi"/>
          <w:color w:val="A6A6A6" w:themeColor="background1" w:themeShade="A6"/>
          <w:sz w:val="16"/>
          <w:szCs w:val="16"/>
          <w:shd w:val="clear" w:color="auto" w:fill="FFFFFF"/>
        </w:rPr>
        <w:t>Geraadpleegd op</w:t>
      </w:r>
      <w:r>
        <w:rPr>
          <w:rFonts w:cstheme="minorHAnsi"/>
          <w:color w:val="A6A6A6" w:themeColor="background1" w:themeShade="A6"/>
          <w:sz w:val="16"/>
          <w:szCs w:val="16"/>
          <w:shd w:val="clear" w:color="auto" w:fill="FFFFFF"/>
        </w:rPr>
        <w:t xml:space="preserve"> 14 juni 2023, </w:t>
      </w:r>
      <w:hyperlink r:id="rId1" w:history="1">
        <w:r w:rsidRPr="0093347F">
          <w:rPr>
            <w:rStyle w:val="Hyperlink"/>
            <w:rFonts w:cstheme="minorHAnsi"/>
            <w:color w:val="03407D" w:themeColor="hyperlink" w:themeShade="A6"/>
            <w:sz w:val="16"/>
            <w:szCs w:val="16"/>
            <w:shd w:val="clear" w:color="auto" w:fill="FFFFFF"/>
          </w:rPr>
          <w:t>https://www.opleidingscoach.be/</w:t>
        </w:r>
      </w:hyperlink>
      <w:r>
        <w:rPr>
          <w:rFonts w:cstheme="minorHAnsi"/>
          <w:color w:val="A6A6A6" w:themeColor="background1" w:themeShade="A6"/>
          <w:sz w:val="16"/>
          <w:szCs w:val="16"/>
          <w:shd w:val="clear" w:color="auto" w:fill="FFFFFF"/>
        </w:rPr>
        <w:t xml:space="preserve"> </w:t>
      </w:r>
      <w:r w:rsidRPr="004149D2">
        <w:t xml:space="preserve"> </w:t>
      </w:r>
    </w:p>
  </w:footnote>
  <w:footnote w:id="5">
    <w:p w14:paraId="2CC2FE75" w14:textId="58960622" w:rsidR="00972193" w:rsidRPr="004149D2" w:rsidRDefault="00972193">
      <w:pPr>
        <w:pStyle w:val="Voetnoottekst"/>
      </w:pPr>
      <w:r>
        <w:rPr>
          <w:rStyle w:val="Voetnootmarkering"/>
        </w:rPr>
        <w:footnoteRef/>
      </w:r>
      <w:r w:rsidR="0080396D" w:rsidRPr="00D864D3">
        <w:rPr>
          <w:rFonts w:cstheme="minorHAnsi"/>
          <w:color w:val="A6A6A6" w:themeColor="background1" w:themeShade="A6"/>
          <w:sz w:val="16"/>
          <w:szCs w:val="16"/>
          <w:shd w:val="clear" w:color="auto" w:fill="FFFFFF"/>
        </w:rPr>
        <w:t>Minner, E.</w:t>
      </w:r>
      <w:r w:rsidR="004149D2" w:rsidRPr="00D864D3">
        <w:rPr>
          <w:rFonts w:cstheme="minorHAnsi"/>
          <w:color w:val="A6A6A6" w:themeColor="background1" w:themeShade="A6"/>
          <w:sz w:val="16"/>
          <w:szCs w:val="16"/>
          <w:shd w:val="clear" w:color="auto" w:fill="FFFFFF"/>
        </w:rPr>
        <w:t xml:space="preserve"> </w:t>
      </w:r>
      <w:r w:rsidR="00D864D3" w:rsidRPr="00D864D3">
        <w:rPr>
          <w:rFonts w:cstheme="minorHAnsi"/>
          <w:color w:val="A6A6A6" w:themeColor="background1" w:themeShade="A6"/>
          <w:sz w:val="16"/>
          <w:szCs w:val="16"/>
          <w:shd w:val="clear" w:color="auto" w:fill="FFFFFF"/>
        </w:rPr>
        <w:t>(z</w:t>
      </w:r>
      <w:r w:rsidR="00D864D3">
        <w:rPr>
          <w:rFonts w:cstheme="minorHAnsi"/>
          <w:color w:val="A6A6A6" w:themeColor="background1" w:themeShade="A6"/>
          <w:sz w:val="16"/>
          <w:szCs w:val="16"/>
          <w:shd w:val="clear" w:color="auto" w:fill="FFFFFF"/>
        </w:rPr>
        <w:t xml:space="preserve">.d.). </w:t>
      </w:r>
      <w:r w:rsidR="00D864D3" w:rsidRPr="00D864D3">
        <w:rPr>
          <w:rFonts w:cstheme="minorHAnsi"/>
          <w:i/>
          <w:iCs/>
          <w:color w:val="A6A6A6" w:themeColor="background1" w:themeShade="A6"/>
          <w:sz w:val="16"/>
          <w:szCs w:val="16"/>
          <w:shd w:val="clear" w:color="auto" w:fill="FFFFFF"/>
        </w:rPr>
        <w:t>De Opleidingscoach.</w:t>
      </w:r>
      <w:r w:rsidR="00D864D3" w:rsidRPr="00D864D3">
        <w:rPr>
          <w:rFonts w:cstheme="minorHAnsi"/>
          <w:color w:val="A6A6A6" w:themeColor="background1" w:themeShade="A6"/>
          <w:sz w:val="16"/>
          <w:szCs w:val="16"/>
          <w:shd w:val="clear" w:color="auto" w:fill="FFFFFF"/>
        </w:rPr>
        <w:t xml:space="preserve"> </w:t>
      </w:r>
      <w:r w:rsidR="004149D2" w:rsidRPr="004149D2">
        <w:rPr>
          <w:rFonts w:cstheme="minorHAnsi"/>
          <w:color w:val="A6A6A6" w:themeColor="background1" w:themeShade="A6"/>
          <w:sz w:val="16"/>
          <w:szCs w:val="16"/>
          <w:shd w:val="clear" w:color="auto" w:fill="FFFFFF"/>
        </w:rPr>
        <w:t>Geraadpleegd op</w:t>
      </w:r>
      <w:r w:rsidR="004149D2">
        <w:rPr>
          <w:rFonts w:cstheme="minorHAnsi"/>
          <w:color w:val="A6A6A6" w:themeColor="background1" w:themeShade="A6"/>
          <w:sz w:val="16"/>
          <w:szCs w:val="16"/>
          <w:shd w:val="clear" w:color="auto" w:fill="FFFFFF"/>
        </w:rPr>
        <w:t xml:space="preserve"> 14 juni 2023, </w:t>
      </w:r>
      <w:hyperlink r:id="rId2" w:history="1">
        <w:r w:rsidR="004149D2" w:rsidRPr="0093347F">
          <w:rPr>
            <w:rStyle w:val="Hyperlink"/>
            <w:rFonts w:cstheme="minorHAnsi"/>
            <w:color w:val="03407D" w:themeColor="hyperlink" w:themeShade="A6"/>
            <w:sz w:val="16"/>
            <w:szCs w:val="16"/>
            <w:shd w:val="clear" w:color="auto" w:fill="FFFFFF"/>
          </w:rPr>
          <w:t>https://www.opleidingscoach.be/</w:t>
        </w:r>
      </w:hyperlink>
      <w:r w:rsidR="004149D2">
        <w:rPr>
          <w:rFonts w:cstheme="minorHAnsi"/>
          <w:color w:val="A6A6A6" w:themeColor="background1" w:themeShade="A6"/>
          <w:sz w:val="16"/>
          <w:szCs w:val="16"/>
          <w:shd w:val="clear" w:color="auto" w:fill="FFFFFF"/>
        </w:rPr>
        <w:t xml:space="preserve"> </w:t>
      </w:r>
      <w:r w:rsidRPr="004149D2">
        <w:t xml:space="preserve"> </w:t>
      </w:r>
    </w:p>
  </w:footnote>
  <w:footnote w:id="6">
    <w:p w14:paraId="558E3ED3" w14:textId="1C5B219B" w:rsidR="00F175BA" w:rsidRPr="006E1070" w:rsidRDefault="00F175BA" w:rsidP="00037795">
      <w:pPr>
        <w:jc w:val="both"/>
        <w:rPr>
          <w:rFonts w:cstheme="minorHAnsi"/>
        </w:rPr>
      </w:pPr>
      <w:r>
        <w:rPr>
          <w:rStyle w:val="Voetnootmarkering"/>
        </w:rPr>
        <w:footnoteRef/>
      </w:r>
      <w:r w:rsidRPr="00F175BA">
        <w:rPr>
          <w:rFonts w:cstheme="minorHAnsi"/>
          <w:color w:val="A6A6A6" w:themeColor="background1" w:themeShade="A6"/>
          <w:sz w:val="16"/>
          <w:szCs w:val="16"/>
          <w:shd w:val="clear" w:color="auto" w:fill="FFFFFF"/>
          <w:lang w:val="en-US"/>
        </w:rPr>
        <w:t xml:space="preserve">Collins, S. (2019). Neuroscience for learning and development: How to apply neuroscience and psychology for improved learning and training. </w:t>
      </w:r>
      <w:r w:rsidRPr="006E1070">
        <w:rPr>
          <w:rFonts w:cstheme="minorHAnsi"/>
          <w:color w:val="A6A6A6" w:themeColor="background1" w:themeShade="A6"/>
          <w:sz w:val="16"/>
          <w:szCs w:val="16"/>
          <w:shd w:val="clear" w:color="auto" w:fill="FFFFFF"/>
        </w:rPr>
        <w:t>Kogan Page Publishers.</w:t>
      </w:r>
      <w:r w:rsidRPr="006E1070">
        <w:rPr>
          <w:rFonts w:cstheme="minorHAnsi"/>
          <w:color w:val="222222"/>
          <w:shd w:val="clear" w:color="auto" w:fill="FFFFFF"/>
        </w:rPr>
        <w:t xml:space="preserve"> </w:t>
      </w:r>
    </w:p>
  </w:footnote>
  <w:footnote w:id="7">
    <w:p w14:paraId="1536AD41" w14:textId="6BD0DA15" w:rsidR="00037795" w:rsidRDefault="00037795">
      <w:pPr>
        <w:pStyle w:val="Voetnoottekst"/>
      </w:pPr>
      <w:r>
        <w:rPr>
          <w:rStyle w:val="Voetnootmarkering"/>
        </w:rPr>
        <w:footnoteRef/>
      </w:r>
      <w:r>
        <w:t xml:space="preserve"> </w:t>
      </w:r>
      <w:r w:rsidRPr="00436755">
        <w:rPr>
          <w:rFonts w:cstheme="minorHAnsi"/>
          <w:color w:val="A6A6A6" w:themeColor="background1" w:themeShade="A6"/>
          <w:sz w:val="16"/>
          <w:szCs w:val="16"/>
          <w:shd w:val="clear" w:color="auto" w:fill="FFFFFF"/>
        </w:rPr>
        <w:t xml:space="preserve">Kagan, S. (2017). </w:t>
      </w:r>
      <w:r w:rsidRPr="00436755">
        <w:rPr>
          <w:rFonts w:cstheme="minorHAnsi"/>
          <w:i/>
          <w:iCs/>
          <w:color w:val="A6A6A6" w:themeColor="background1" w:themeShade="A6"/>
          <w:sz w:val="16"/>
          <w:szCs w:val="16"/>
          <w:shd w:val="clear" w:color="auto" w:fill="FFFFFF"/>
        </w:rPr>
        <w:t>Breinvriendelijk onderwijs.</w:t>
      </w:r>
      <w:r w:rsidRPr="00436755">
        <w:rPr>
          <w:rFonts w:cstheme="minorHAnsi"/>
          <w:color w:val="A6A6A6" w:themeColor="background1" w:themeShade="A6"/>
          <w:sz w:val="16"/>
          <w:szCs w:val="16"/>
          <w:shd w:val="clear" w:color="auto" w:fill="FFFFFF"/>
        </w:rPr>
        <w:t xml:space="preserve"> Bazalt. </w:t>
      </w:r>
    </w:p>
  </w:footnote>
  <w:footnote w:id="8">
    <w:p w14:paraId="244297FE" w14:textId="77777777" w:rsidR="002011C5" w:rsidRPr="00972193" w:rsidRDefault="002011C5" w:rsidP="002011C5">
      <w:pPr>
        <w:pStyle w:val="Voetnoottekst"/>
        <w:rPr>
          <w:rFonts w:cstheme="minorHAnsi"/>
          <w:sz w:val="16"/>
          <w:szCs w:val="16"/>
        </w:rPr>
      </w:pPr>
      <w:r w:rsidRPr="00972193">
        <w:rPr>
          <w:rStyle w:val="Voetnootmarkering"/>
          <w:rFonts w:cstheme="minorHAnsi"/>
          <w:color w:val="A6A6A6" w:themeColor="background1" w:themeShade="A6"/>
          <w:sz w:val="16"/>
          <w:szCs w:val="16"/>
        </w:rPr>
        <w:footnoteRef/>
      </w:r>
      <w:r w:rsidRPr="00972193">
        <w:rPr>
          <w:rFonts w:cstheme="minorHAnsi"/>
          <w:color w:val="A6A6A6" w:themeColor="background1" w:themeShade="A6"/>
          <w:sz w:val="16"/>
          <w:szCs w:val="16"/>
        </w:rPr>
        <w:t xml:space="preserve"> </w:t>
      </w:r>
      <w:r w:rsidRPr="00972193">
        <w:rPr>
          <w:rFonts w:cstheme="minorHAnsi"/>
          <w:color w:val="A6A6A6" w:themeColor="background1" w:themeShade="A6"/>
          <w:sz w:val="16"/>
          <w:szCs w:val="16"/>
          <w:shd w:val="clear" w:color="auto" w:fill="FFFFFF"/>
        </w:rPr>
        <w:t>Dochy, F., Segers, M., &amp; Dochy, W. (2020). </w:t>
      </w:r>
      <w:r w:rsidRPr="00972193">
        <w:rPr>
          <w:rStyle w:val="Nadruk"/>
          <w:rFonts w:cstheme="minorHAnsi"/>
          <w:color w:val="A6A6A6" w:themeColor="background1" w:themeShade="A6"/>
          <w:sz w:val="16"/>
          <w:szCs w:val="16"/>
          <w:shd w:val="clear" w:color="auto" w:fill="FFFFFF"/>
        </w:rPr>
        <w:t>Bouwstenen voor High Impact Learning: Van model naar praktische tips en succescriteria</w:t>
      </w:r>
      <w:r w:rsidRPr="00972193">
        <w:rPr>
          <w:rFonts w:cstheme="minorHAnsi"/>
          <w:color w:val="A6A6A6" w:themeColor="background1" w:themeShade="A6"/>
          <w:sz w:val="16"/>
          <w:szCs w:val="16"/>
          <w:shd w:val="clear" w:color="auto" w:fill="FFFFFF"/>
        </w:rPr>
        <w:t>. Boom.</w:t>
      </w:r>
    </w:p>
  </w:footnote>
  <w:footnote w:id="9">
    <w:p w14:paraId="18A332A2" w14:textId="77777777" w:rsidR="00F831A2" w:rsidRPr="004149D2" w:rsidRDefault="00F831A2" w:rsidP="00F831A2">
      <w:pPr>
        <w:pStyle w:val="Voetnoottekst"/>
      </w:pPr>
      <w:r>
        <w:rPr>
          <w:rStyle w:val="Voetnootmarkering"/>
        </w:rPr>
        <w:footnoteRef/>
      </w:r>
      <w:r w:rsidRPr="004149D2">
        <w:t xml:space="preserve"> </w:t>
      </w:r>
      <w:r w:rsidRPr="00AA696A">
        <w:rPr>
          <w:color w:val="A6A6A6" w:themeColor="background1" w:themeShade="A6"/>
          <w:sz w:val="16"/>
          <w:szCs w:val="16"/>
        </w:rPr>
        <w:t xml:space="preserve">U Antwerpen. (2018, januari). </w:t>
      </w:r>
      <w:r w:rsidRPr="00AA696A">
        <w:rPr>
          <w:i/>
          <w:iCs/>
          <w:color w:val="A6A6A6" w:themeColor="background1" w:themeShade="A6"/>
          <w:sz w:val="16"/>
          <w:szCs w:val="16"/>
        </w:rPr>
        <w:t>Onderwijstips: Hoe studenten indelen bij groepswerk?</w:t>
      </w:r>
      <w:r w:rsidRPr="00AA696A">
        <w:rPr>
          <w:color w:val="A6A6A6" w:themeColor="background1" w:themeShade="A6"/>
          <w:sz w:val="16"/>
          <w:szCs w:val="16"/>
        </w:rPr>
        <w:t xml:space="preserve">. Expertisecentrum Hoger Onderwijs. Geraadpleegd op 14 juni 2023, van </w:t>
      </w:r>
      <w:hyperlink r:id="rId3" w:history="1">
        <w:r w:rsidRPr="00AA696A">
          <w:rPr>
            <w:rStyle w:val="Hyperlink"/>
            <w:color w:val="A6A6A6" w:themeColor="background1" w:themeShade="A6"/>
            <w:sz w:val="16"/>
            <w:szCs w:val="16"/>
          </w:rPr>
          <w:t>https://www.uantwerpen.be/nl/centra/expertisecentrum-hoger-onderwijs/didactische-info/onderwijstips-chronologisch/archief/indelen-groepswerk/</w:t>
        </w:r>
      </w:hyperlink>
      <w:r w:rsidRPr="00AA696A">
        <w:rPr>
          <w:color w:val="A6A6A6" w:themeColor="background1" w:themeShade="A6"/>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1D1BA" w14:textId="4DB13617" w:rsidR="009E4E41" w:rsidRDefault="00866306">
    <w:pPr>
      <w:pStyle w:val="Koptekst"/>
    </w:pPr>
    <w:r>
      <w:rPr>
        <w:noProof/>
      </w:rPr>
      <w:drawing>
        <wp:anchor distT="0" distB="0" distL="114300" distR="114300" simplePos="0" relativeHeight="251658242" behindDoc="0" locked="0" layoutInCell="1" allowOverlap="1" wp14:anchorId="2274FBF4" wp14:editId="74B1E7E7">
          <wp:simplePos x="0" y="0"/>
          <wp:positionH relativeFrom="column">
            <wp:posOffset>-528034</wp:posOffset>
          </wp:positionH>
          <wp:positionV relativeFrom="paragraph">
            <wp:posOffset>-155182</wp:posOffset>
          </wp:positionV>
          <wp:extent cx="2303585" cy="491240"/>
          <wp:effectExtent l="0" t="0" r="1905" b="0"/>
          <wp:wrapNone/>
          <wp:docPr id="3" name="Afbeelding 3" descr="Afbeelding met Lettertype, Graphics, zwart,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Lettertype, Graphics, zwart, ontwerp&#10;&#10;Automatisch gegenereerde beschrijving"/>
                  <pic:cNvPicPr>
                    <a:picLocks noChangeAspect="1" noChangeArrowheads="1"/>
                  </pic:cNvPicPr>
                </pic:nvPicPr>
                <pic:blipFill rotWithShape="1">
                  <a:blip r:embed="rId1">
                    <a:extLst>
                      <a:ext uri="{28A0092B-C50C-407E-A947-70E740481C1C}">
                        <a14:useLocalDpi xmlns:a14="http://schemas.microsoft.com/office/drawing/2010/main" val="0"/>
                      </a:ext>
                    </a:extLst>
                  </a:blip>
                  <a:srcRect l="20164" t="30982" r="22784" b="19569"/>
                  <a:stretch/>
                </pic:blipFill>
                <pic:spPr bwMode="auto">
                  <a:xfrm>
                    <a:off x="0" y="0"/>
                    <a:ext cx="2303585" cy="491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43D62"/>
    <w:multiLevelType w:val="multilevel"/>
    <w:tmpl w:val="5B82189E"/>
    <w:styleLink w:val="Huidigelijst2"/>
    <w:lvl w:ilvl="0">
      <w:start w:val="7"/>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7BA2683"/>
    <w:multiLevelType w:val="multilevel"/>
    <w:tmpl w:val="BADAF62E"/>
    <w:lvl w:ilvl="0">
      <w:start w:val="1"/>
      <w:numFmt w:val="decimal"/>
      <w:lvlText w:val="%1."/>
      <w:lvlJc w:val="left"/>
      <w:pPr>
        <w:ind w:left="360" w:hanging="360"/>
      </w:pPr>
      <w:rPr>
        <w:b/>
        <w:bCs/>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 w15:restartNumberingAfterBreak="0">
    <w:nsid w:val="08C471FC"/>
    <w:multiLevelType w:val="multilevel"/>
    <w:tmpl w:val="A9021E00"/>
    <w:lvl w:ilvl="0">
      <w:start w:val="1"/>
      <w:numFmt w:val="decimal"/>
      <w:lvlText w:val="%1."/>
      <w:lvlJc w:val="left"/>
      <w:pPr>
        <w:ind w:left="360" w:hanging="360"/>
      </w:pPr>
      <w:rPr>
        <w:rFonts w:hint="default"/>
        <w:b w:val="0"/>
        <w:b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C0D7A9B"/>
    <w:multiLevelType w:val="multilevel"/>
    <w:tmpl w:val="CBE25B66"/>
    <w:lvl w:ilvl="0">
      <w:start w:val="1"/>
      <w:numFmt w:val="decimal"/>
      <w:lvlText w:val="%1."/>
      <w:lvlJc w:val="left"/>
      <w:pPr>
        <w:ind w:left="360" w:hanging="360"/>
      </w:pPr>
      <w:rPr>
        <w:rFonts w:hint="default"/>
        <w:sz w:val="24"/>
        <w:szCs w:val="24"/>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4" w15:restartNumberingAfterBreak="0">
    <w:nsid w:val="0D9D69C9"/>
    <w:multiLevelType w:val="multilevel"/>
    <w:tmpl w:val="08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DA93B4F"/>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E5743AA"/>
    <w:multiLevelType w:val="multilevel"/>
    <w:tmpl w:val="7F72A4D6"/>
    <w:lvl w:ilvl="0">
      <w:start w:val="1"/>
      <w:numFmt w:val="decimal"/>
      <w:lvlText w:val="%1."/>
      <w:lvlJc w:val="left"/>
      <w:pPr>
        <w:ind w:left="360" w:hanging="360"/>
      </w:pPr>
      <w:rPr>
        <w:rFonts w:hint="default"/>
        <w:b/>
        <w:bCs/>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0E847E3D"/>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12487B61"/>
    <w:multiLevelType w:val="multilevel"/>
    <w:tmpl w:val="3A0089C4"/>
    <w:lvl w:ilvl="0">
      <w:start w:val="1"/>
      <w:numFmt w:val="decimal"/>
      <w:lvlText w:val="%1."/>
      <w:lvlJc w:val="left"/>
      <w:pPr>
        <w:ind w:left="360" w:hanging="360"/>
      </w:pPr>
      <w:rPr>
        <w:rFont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397452B"/>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5905985"/>
    <w:multiLevelType w:val="hybridMultilevel"/>
    <w:tmpl w:val="E02EDDA2"/>
    <w:lvl w:ilvl="0" w:tplc="41DC1E50">
      <w:start w:val="1"/>
      <w:numFmt w:val="decimal"/>
      <w:lvlText w:val="%1."/>
      <w:lvlJc w:val="left"/>
      <w:pPr>
        <w:ind w:left="720" w:hanging="360"/>
      </w:pPr>
      <w:rPr>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18EB3605"/>
    <w:multiLevelType w:val="hybridMultilevel"/>
    <w:tmpl w:val="1458B3B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1AE75907"/>
    <w:multiLevelType w:val="hybridMultilevel"/>
    <w:tmpl w:val="ED128C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C7B508E"/>
    <w:multiLevelType w:val="multilevel"/>
    <w:tmpl w:val="EFDC7C2A"/>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0EC433A"/>
    <w:multiLevelType w:val="multilevel"/>
    <w:tmpl w:val="10C4900A"/>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5" w15:restartNumberingAfterBreak="0">
    <w:nsid w:val="24103674"/>
    <w:multiLevelType w:val="multilevel"/>
    <w:tmpl w:val="7EBC93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434157B"/>
    <w:multiLevelType w:val="hybridMultilevel"/>
    <w:tmpl w:val="EDC09708"/>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7" w15:restartNumberingAfterBreak="0">
    <w:nsid w:val="256D7423"/>
    <w:multiLevelType w:val="multilevel"/>
    <w:tmpl w:val="86ACF524"/>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2815777B"/>
    <w:multiLevelType w:val="multilevel"/>
    <w:tmpl w:val="3A0089C4"/>
    <w:lvl w:ilvl="0">
      <w:start w:val="1"/>
      <w:numFmt w:val="decimal"/>
      <w:lvlText w:val="%1."/>
      <w:lvlJc w:val="left"/>
      <w:pPr>
        <w:ind w:left="360" w:hanging="360"/>
      </w:pPr>
      <w:rPr>
        <w:rFont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8981903"/>
    <w:multiLevelType w:val="hybridMultilevel"/>
    <w:tmpl w:val="3350F84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8E471DC"/>
    <w:multiLevelType w:val="hybridMultilevel"/>
    <w:tmpl w:val="BDFE6B16"/>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21" w15:restartNumberingAfterBreak="0">
    <w:nsid w:val="28EC2350"/>
    <w:multiLevelType w:val="hybridMultilevel"/>
    <w:tmpl w:val="FC84008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9904456"/>
    <w:multiLevelType w:val="hybridMultilevel"/>
    <w:tmpl w:val="D7AEB5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15:restartNumberingAfterBreak="0">
    <w:nsid w:val="2BCD057B"/>
    <w:multiLevelType w:val="hybridMultilevel"/>
    <w:tmpl w:val="E5AC959A"/>
    <w:lvl w:ilvl="0" w:tplc="1BACE0FC">
      <w:start w:val="8"/>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4" w15:restartNumberingAfterBreak="0">
    <w:nsid w:val="2F271F77"/>
    <w:multiLevelType w:val="hybridMultilevel"/>
    <w:tmpl w:val="49E4479A"/>
    <w:lvl w:ilvl="0" w:tplc="E23CD3AE">
      <w:start w:val="1"/>
      <w:numFmt w:val="decimal"/>
      <w:lvlText w:val="%1."/>
      <w:lvlJc w:val="left"/>
      <w:pPr>
        <w:ind w:left="360" w:hanging="360"/>
      </w:pPr>
      <w:rPr>
        <w:b w:val="0"/>
        <w:bCs w:val="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5" w15:restartNumberingAfterBreak="0">
    <w:nsid w:val="2F35403E"/>
    <w:multiLevelType w:val="hybridMultilevel"/>
    <w:tmpl w:val="9D80D0C6"/>
    <w:lvl w:ilvl="0" w:tplc="08130001">
      <w:start w:val="1"/>
      <w:numFmt w:val="bullet"/>
      <w:lvlText w:val=""/>
      <w:lvlJc w:val="left"/>
      <w:pPr>
        <w:ind w:left="773" w:hanging="360"/>
      </w:pPr>
      <w:rPr>
        <w:rFonts w:ascii="Symbol" w:hAnsi="Symbol" w:hint="default"/>
      </w:rPr>
    </w:lvl>
    <w:lvl w:ilvl="1" w:tplc="08130003" w:tentative="1">
      <w:start w:val="1"/>
      <w:numFmt w:val="bullet"/>
      <w:lvlText w:val="o"/>
      <w:lvlJc w:val="left"/>
      <w:pPr>
        <w:ind w:left="1493" w:hanging="360"/>
      </w:pPr>
      <w:rPr>
        <w:rFonts w:ascii="Courier New" w:hAnsi="Courier New" w:cs="Courier New" w:hint="default"/>
      </w:rPr>
    </w:lvl>
    <w:lvl w:ilvl="2" w:tplc="08130005" w:tentative="1">
      <w:start w:val="1"/>
      <w:numFmt w:val="bullet"/>
      <w:lvlText w:val=""/>
      <w:lvlJc w:val="left"/>
      <w:pPr>
        <w:ind w:left="2213" w:hanging="360"/>
      </w:pPr>
      <w:rPr>
        <w:rFonts w:ascii="Wingdings" w:hAnsi="Wingdings" w:hint="default"/>
      </w:rPr>
    </w:lvl>
    <w:lvl w:ilvl="3" w:tplc="08130001" w:tentative="1">
      <w:start w:val="1"/>
      <w:numFmt w:val="bullet"/>
      <w:lvlText w:val=""/>
      <w:lvlJc w:val="left"/>
      <w:pPr>
        <w:ind w:left="2933" w:hanging="360"/>
      </w:pPr>
      <w:rPr>
        <w:rFonts w:ascii="Symbol" w:hAnsi="Symbol" w:hint="default"/>
      </w:rPr>
    </w:lvl>
    <w:lvl w:ilvl="4" w:tplc="08130003" w:tentative="1">
      <w:start w:val="1"/>
      <w:numFmt w:val="bullet"/>
      <w:lvlText w:val="o"/>
      <w:lvlJc w:val="left"/>
      <w:pPr>
        <w:ind w:left="3653" w:hanging="360"/>
      </w:pPr>
      <w:rPr>
        <w:rFonts w:ascii="Courier New" w:hAnsi="Courier New" w:cs="Courier New" w:hint="default"/>
      </w:rPr>
    </w:lvl>
    <w:lvl w:ilvl="5" w:tplc="08130005" w:tentative="1">
      <w:start w:val="1"/>
      <w:numFmt w:val="bullet"/>
      <w:lvlText w:val=""/>
      <w:lvlJc w:val="left"/>
      <w:pPr>
        <w:ind w:left="4373" w:hanging="360"/>
      </w:pPr>
      <w:rPr>
        <w:rFonts w:ascii="Wingdings" w:hAnsi="Wingdings" w:hint="default"/>
      </w:rPr>
    </w:lvl>
    <w:lvl w:ilvl="6" w:tplc="08130001" w:tentative="1">
      <w:start w:val="1"/>
      <w:numFmt w:val="bullet"/>
      <w:lvlText w:val=""/>
      <w:lvlJc w:val="left"/>
      <w:pPr>
        <w:ind w:left="5093" w:hanging="360"/>
      </w:pPr>
      <w:rPr>
        <w:rFonts w:ascii="Symbol" w:hAnsi="Symbol" w:hint="default"/>
      </w:rPr>
    </w:lvl>
    <w:lvl w:ilvl="7" w:tplc="08130003" w:tentative="1">
      <w:start w:val="1"/>
      <w:numFmt w:val="bullet"/>
      <w:lvlText w:val="o"/>
      <w:lvlJc w:val="left"/>
      <w:pPr>
        <w:ind w:left="5813" w:hanging="360"/>
      </w:pPr>
      <w:rPr>
        <w:rFonts w:ascii="Courier New" w:hAnsi="Courier New" w:cs="Courier New" w:hint="default"/>
      </w:rPr>
    </w:lvl>
    <w:lvl w:ilvl="8" w:tplc="08130005" w:tentative="1">
      <w:start w:val="1"/>
      <w:numFmt w:val="bullet"/>
      <w:lvlText w:val=""/>
      <w:lvlJc w:val="left"/>
      <w:pPr>
        <w:ind w:left="6533" w:hanging="360"/>
      </w:pPr>
      <w:rPr>
        <w:rFonts w:ascii="Wingdings" w:hAnsi="Wingdings" w:hint="default"/>
      </w:rPr>
    </w:lvl>
  </w:abstractNum>
  <w:abstractNum w:abstractNumId="26" w15:restartNumberingAfterBreak="0">
    <w:nsid w:val="30B00233"/>
    <w:multiLevelType w:val="multilevel"/>
    <w:tmpl w:val="0D248650"/>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7" w15:restartNumberingAfterBreak="0">
    <w:nsid w:val="32E4077B"/>
    <w:multiLevelType w:val="multilevel"/>
    <w:tmpl w:val="55BC7584"/>
    <w:lvl w:ilvl="0">
      <w:start w:val="8"/>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562267E"/>
    <w:multiLevelType w:val="multilevel"/>
    <w:tmpl w:val="8070EA8A"/>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37527FD0"/>
    <w:multiLevelType w:val="hybridMultilevel"/>
    <w:tmpl w:val="E7E4D800"/>
    <w:lvl w:ilvl="0" w:tplc="0413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0" w15:restartNumberingAfterBreak="0">
    <w:nsid w:val="414E1B62"/>
    <w:multiLevelType w:val="hybridMultilevel"/>
    <w:tmpl w:val="876E1638"/>
    <w:lvl w:ilvl="0" w:tplc="38A6B202">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1" w15:restartNumberingAfterBreak="0">
    <w:nsid w:val="424F2332"/>
    <w:multiLevelType w:val="hybridMultilevel"/>
    <w:tmpl w:val="93C46034"/>
    <w:lvl w:ilvl="0" w:tplc="38987900">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2" w15:restartNumberingAfterBreak="0">
    <w:nsid w:val="432825CB"/>
    <w:multiLevelType w:val="hybridMultilevel"/>
    <w:tmpl w:val="5BB47B0A"/>
    <w:lvl w:ilvl="0" w:tplc="FFFFFFFF">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3" w15:restartNumberingAfterBreak="0">
    <w:nsid w:val="43A975E4"/>
    <w:multiLevelType w:val="multilevel"/>
    <w:tmpl w:val="FC38799A"/>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4" w15:restartNumberingAfterBreak="0">
    <w:nsid w:val="45E07654"/>
    <w:multiLevelType w:val="multilevel"/>
    <w:tmpl w:val="83F0327C"/>
    <w:lvl w:ilvl="0">
      <w:start w:val="1"/>
      <w:numFmt w:val="decimal"/>
      <w:lvlText w:val="%1."/>
      <w:lvlJc w:val="left"/>
      <w:pPr>
        <w:tabs>
          <w:tab w:val="num" w:pos="360"/>
        </w:tabs>
        <w:ind w:left="360" w:hanging="360"/>
      </w:pPr>
      <w:rPr>
        <w:b/>
        <w:bCs/>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5" w15:restartNumberingAfterBreak="0">
    <w:nsid w:val="495B66AA"/>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49772E8A"/>
    <w:multiLevelType w:val="multilevel"/>
    <w:tmpl w:val="9FDE91E0"/>
    <w:lvl w:ilvl="0">
      <w:start w:val="1"/>
      <w:numFmt w:val="decimal"/>
      <w:lvlText w:val="%1."/>
      <w:lvlJc w:val="left"/>
      <w:pPr>
        <w:ind w:left="360" w:hanging="360"/>
      </w:pPr>
    </w:lvl>
    <w:lvl w:ilvl="1">
      <w:numFmt w:val="bullet"/>
      <w:lvlText w:val="-"/>
      <w:lvlJc w:val="left"/>
      <w:pPr>
        <w:ind w:left="720" w:hanging="360"/>
      </w:pPr>
      <w:rPr>
        <w:rFonts w:ascii="Calibri" w:eastAsiaTheme="minorHAnsi" w:hAnsi="Calibri" w:cs="Calibr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4BE02726"/>
    <w:multiLevelType w:val="multilevel"/>
    <w:tmpl w:val="D0641D04"/>
    <w:lvl w:ilvl="0">
      <w:start w:val="1"/>
      <w:numFmt w:val="decimal"/>
      <w:lvlText w:val="%1."/>
      <w:lvlJc w:val="left"/>
      <w:pPr>
        <w:tabs>
          <w:tab w:val="num" w:pos="360"/>
        </w:tabs>
        <w:ind w:left="360" w:hanging="360"/>
      </w:pPr>
      <w:rPr>
        <w:b w:val="0"/>
        <w:bCs w:val="0"/>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8" w15:restartNumberingAfterBreak="0">
    <w:nsid w:val="4EE56BC7"/>
    <w:multiLevelType w:val="hybridMultilevel"/>
    <w:tmpl w:val="010C6E66"/>
    <w:lvl w:ilvl="0" w:tplc="A5621412">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9" w15:restartNumberingAfterBreak="0">
    <w:nsid w:val="4EFC5B74"/>
    <w:multiLevelType w:val="multilevel"/>
    <w:tmpl w:val="3A0089C4"/>
    <w:lvl w:ilvl="0">
      <w:start w:val="1"/>
      <w:numFmt w:val="decimal"/>
      <w:lvlText w:val="%1."/>
      <w:lvlJc w:val="left"/>
      <w:pPr>
        <w:ind w:left="360" w:hanging="360"/>
      </w:pPr>
      <w:rPr>
        <w:rFont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4FFB0861"/>
    <w:multiLevelType w:val="hybridMultilevel"/>
    <w:tmpl w:val="6AEEACA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1" w15:restartNumberingAfterBreak="0">
    <w:nsid w:val="50BB6BD5"/>
    <w:multiLevelType w:val="multilevel"/>
    <w:tmpl w:val="2F1CC236"/>
    <w:lvl w:ilvl="0">
      <w:start w:val="1"/>
      <w:numFmt w:val="decimal"/>
      <w:lvlText w:val="%1."/>
      <w:lvlJc w:val="left"/>
      <w:pPr>
        <w:ind w:left="360" w:hanging="360"/>
      </w:pPr>
      <w:rPr>
        <w:rFonts w:hint="default"/>
        <w:b w:val="0"/>
        <w:bCs w:val="0"/>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5C4B7267"/>
    <w:multiLevelType w:val="multilevel"/>
    <w:tmpl w:val="AAB8F4CE"/>
    <w:lvl w:ilvl="0">
      <w:start w:val="1"/>
      <w:numFmt w:val="decimal"/>
      <w:lvlText w:val="%1."/>
      <w:lvlJc w:val="left"/>
      <w:pPr>
        <w:ind w:left="360" w:hanging="360"/>
      </w:pPr>
      <w:rPr>
        <w:rFonts w:hint="default"/>
        <w:b w:val="0"/>
        <w:bCs w:val="0"/>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15:restartNumberingAfterBreak="0">
    <w:nsid w:val="5F9B7EA8"/>
    <w:multiLevelType w:val="hybridMultilevel"/>
    <w:tmpl w:val="6984803C"/>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 w15:restartNumberingAfterBreak="0">
    <w:nsid w:val="62BE6634"/>
    <w:multiLevelType w:val="hybridMultilevel"/>
    <w:tmpl w:val="107CDFC4"/>
    <w:lvl w:ilvl="0" w:tplc="E23CD3AE">
      <w:start w:val="1"/>
      <w:numFmt w:val="decimal"/>
      <w:lvlText w:val="%1."/>
      <w:lvlJc w:val="left"/>
      <w:pPr>
        <w:ind w:left="360" w:hanging="360"/>
      </w:pPr>
      <w:rPr>
        <w:b w:val="0"/>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63FC0B08"/>
    <w:multiLevelType w:val="hybridMultilevel"/>
    <w:tmpl w:val="3672218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6" w15:restartNumberingAfterBreak="0">
    <w:nsid w:val="64CA56CD"/>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65C21DE9"/>
    <w:multiLevelType w:val="hybridMultilevel"/>
    <w:tmpl w:val="A5F08F4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65D55BD4"/>
    <w:multiLevelType w:val="hybridMultilevel"/>
    <w:tmpl w:val="897AA4AE"/>
    <w:lvl w:ilvl="0" w:tplc="0813000F">
      <w:start w:val="1"/>
      <w:numFmt w:val="decimal"/>
      <w:lvlText w:val="%1."/>
      <w:lvlJc w:val="left"/>
      <w:pPr>
        <w:ind w:left="360" w:hanging="360"/>
      </w:pPr>
    </w:lvl>
    <w:lvl w:ilvl="1" w:tplc="08130019" w:tentative="1">
      <w:start w:val="1"/>
      <w:numFmt w:val="lowerLetter"/>
      <w:lvlText w:val="%2."/>
      <w:lvlJc w:val="left"/>
      <w:pPr>
        <w:ind w:left="1080" w:hanging="360"/>
      </w:pPr>
    </w:lvl>
    <w:lvl w:ilvl="2" w:tplc="0813001B" w:tentative="1">
      <w:start w:val="1"/>
      <w:numFmt w:val="lowerRoman"/>
      <w:lvlText w:val="%3."/>
      <w:lvlJc w:val="right"/>
      <w:pPr>
        <w:ind w:left="1800" w:hanging="180"/>
      </w:pPr>
    </w:lvl>
    <w:lvl w:ilvl="3" w:tplc="0813000F" w:tentative="1">
      <w:start w:val="1"/>
      <w:numFmt w:val="decimal"/>
      <w:lvlText w:val="%4."/>
      <w:lvlJc w:val="left"/>
      <w:pPr>
        <w:ind w:left="2520" w:hanging="360"/>
      </w:pPr>
    </w:lvl>
    <w:lvl w:ilvl="4" w:tplc="08130019" w:tentative="1">
      <w:start w:val="1"/>
      <w:numFmt w:val="lowerLetter"/>
      <w:lvlText w:val="%5."/>
      <w:lvlJc w:val="left"/>
      <w:pPr>
        <w:ind w:left="3240" w:hanging="360"/>
      </w:pPr>
    </w:lvl>
    <w:lvl w:ilvl="5" w:tplc="0813001B" w:tentative="1">
      <w:start w:val="1"/>
      <w:numFmt w:val="lowerRoman"/>
      <w:lvlText w:val="%6."/>
      <w:lvlJc w:val="right"/>
      <w:pPr>
        <w:ind w:left="3960" w:hanging="180"/>
      </w:pPr>
    </w:lvl>
    <w:lvl w:ilvl="6" w:tplc="0813000F" w:tentative="1">
      <w:start w:val="1"/>
      <w:numFmt w:val="decimal"/>
      <w:lvlText w:val="%7."/>
      <w:lvlJc w:val="left"/>
      <w:pPr>
        <w:ind w:left="4680" w:hanging="360"/>
      </w:pPr>
    </w:lvl>
    <w:lvl w:ilvl="7" w:tplc="08130019" w:tentative="1">
      <w:start w:val="1"/>
      <w:numFmt w:val="lowerLetter"/>
      <w:lvlText w:val="%8."/>
      <w:lvlJc w:val="left"/>
      <w:pPr>
        <w:ind w:left="5400" w:hanging="360"/>
      </w:pPr>
    </w:lvl>
    <w:lvl w:ilvl="8" w:tplc="0813001B" w:tentative="1">
      <w:start w:val="1"/>
      <w:numFmt w:val="lowerRoman"/>
      <w:lvlText w:val="%9."/>
      <w:lvlJc w:val="right"/>
      <w:pPr>
        <w:ind w:left="6120" w:hanging="180"/>
      </w:pPr>
    </w:lvl>
  </w:abstractNum>
  <w:abstractNum w:abstractNumId="49" w15:restartNumberingAfterBreak="0">
    <w:nsid w:val="680601BF"/>
    <w:multiLevelType w:val="hybridMultilevel"/>
    <w:tmpl w:val="6D1E7EE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0" w15:restartNumberingAfterBreak="0">
    <w:nsid w:val="698B3A37"/>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6B235E45"/>
    <w:multiLevelType w:val="hybridMultilevel"/>
    <w:tmpl w:val="C7E2E5FA"/>
    <w:lvl w:ilvl="0" w:tplc="1BACE0FC">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2" w15:restartNumberingAfterBreak="0">
    <w:nsid w:val="6D4C4CB0"/>
    <w:multiLevelType w:val="multilevel"/>
    <w:tmpl w:val="882A4F20"/>
    <w:lvl w:ilvl="0">
      <w:start w:val="1"/>
      <w:numFmt w:val="decimal"/>
      <w:lvlText w:val="%1."/>
      <w:lvlJc w:val="left"/>
      <w:pPr>
        <w:ind w:left="360" w:hanging="360"/>
      </w:pPr>
      <w:rPr>
        <w:rFonts w:ascii="Avenir Next LT Pro" w:hAnsi="Avenir Next LT Pro"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EEF0D46"/>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F706898"/>
    <w:multiLevelType w:val="hybridMultilevel"/>
    <w:tmpl w:val="C83C451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725737CE"/>
    <w:multiLevelType w:val="multilevel"/>
    <w:tmpl w:val="8592CBDE"/>
    <w:styleLink w:val="Huidigelijst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6" w15:restartNumberingAfterBreak="0">
    <w:nsid w:val="73457971"/>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748B582F"/>
    <w:multiLevelType w:val="multilevel"/>
    <w:tmpl w:val="2E304EEE"/>
    <w:lvl w:ilvl="0">
      <w:start w:val="1"/>
      <w:numFmt w:val="decimal"/>
      <w:lvlText w:val="%1."/>
      <w:lvlJc w:val="left"/>
      <w:pPr>
        <w:tabs>
          <w:tab w:val="num" w:pos="360"/>
        </w:tabs>
        <w:ind w:left="360" w:hanging="360"/>
      </w:pPr>
      <w:rPr>
        <w:b/>
        <w:bCs/>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8" w15:restartNumberingAfterBreak="0">
    <w:nsid w:val="74D724B5"/>
    <w:multiLevelType w:val="multilevel"/>
    <w:tmpl w:val="3A0089C4"/>
    <w:lvl w:ilvl="0">
      <w:start w:val="1"/>
      <w:numFmt w:val="decimal"/>
      <w:lvlText w:val="%1."/>
      <w:lvlJc w:val="left"/>
      <w:pPr>
        <w:ind w:left="360" w:hanging="360"/>
      </w:pPr>
      <w:rPr>
        <w:rFonts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9" w15:restartNumberingAfterBreak="0">
    <w:nsid w:val="76223C44"/>
    <w:multiLevelType w:val="multilevel"/>
    <w:tmpl w:val="BA944AD4"/>
    <w:lvl w:ilvl="0">
      <w:start w:val="1"/>
      <w:numFmt w:val="decimal"/>
      <w:lvlText w:val="%1."/>
      <w:lvlJc w:val="left"/>
      <w:pPr>
        <w:tabs>
          <w:tab w:val="num" w:pos="360"/>
        </w:tabs>
        <w:ind w:left="360" w:hanging="360"/>
      </w:pPr>
      <w:rPr>
        <w:b/>
        <w:bCs/>
      </w:rPr>
    </w:lvl>
    <w:lvl w:ilvl="1">
      <w:start w:val="1"/>
      <w:numFmt w:val="bullet"/>
      <w:lvlText w:val=""/>
      <w:lvlJc w:val="left"/>
      <w:pPr>
        <w:tabs>
          <w:tab w:val="num" w:pos="1080"/>
        </w:tabs>
        <w:ind w:left="1080" w:hanging="360"/>
      </w:pPr>
      <w:rPr>
        <w:rFonts w:ascii="Symbol" w:hAnsi="Symbol"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0" w15:restartNumberingAfterBreak="0">
    <w:nsid w:val="76DD5B8F"/>
    <w:multiLevelType w:val="hybridMultilevel"/>
    <w:tmpl w:val="35E4DDE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1" w15:restartNumberingAfterBreak="0">
    <w:nsid w:val="78006104"/>
    <w:multiLevelType w:val="hybridMultilevel"/>
    <w:tmpl w:val="0C86D5AC"/>
    <w:lvl w:ilvl="0" w:tplc="1BACE0FC">
      <w:numFmt w:val="bullet"/>
      <w:lvlText w:val="-"/>
      <w:lvlJc w:val="left"/>
      <w:pPr>
        <w:ind w:left="720" w:hanging="360"/>
      </w:pPr>
      <w:rPr>
        <w:rFonts w:ascii="Calibri" w:eastAsiaTheme="minorHAnsi" w:hAnsi="Calibri" w:cs="Calibri" w:hint="default"/>
      </w:rPr>
    </w:lvl>
    <w:lvl w:ilvl="1" w:tplc="0813000F">
      <w:start w:val="1"/>
      <w:numFmt w:val="decimal"/>
      <w:lvlText w:val="%2."/>
      <w:lvlJc w:val="left"/>
      <w:pPr>
        <w:ind w:left="1440" w:hanging="360"/>
      </w:p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62" w15:restartNumberingAfterBreak="0">
    <w:nsid w:val="7AA7232C"/>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7D7710D7"/>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15:restartNumberingAfterBreak="0">
    <w:nsid w:val="7DE22CCE"/>
    <w:multiLevelType w:val="hybridMultilevel"/>
    <w:tmpl w:val="8C1CA3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5" w15:restartNumberingAfterBreak="0">
    <w:nsid w:val="7F1A5D84"/>
    <w:multiLevelType w:val="hybridMultilevel"/>
    <w:tmpl w:val="C8B0B8B4"/>
    <w:lvl w:ilvl="0" w:tplc="6748B7E4">
      <w:start w:val="1"/>
      <w:numFmt w:val="decimal"/>
      <w:lvlText w:val="%1."/>
      <w:lvlJc w:val="left"/>
      <w:pPr>
        <w:ind w:left="360" w:hanging="360"/>
      </w:pPr>
      <w:rPr>
        <w:b/>
        <w:bCs/>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66" w15:restartNumberingAfterBreak="0">
    <w:nsid w:val="7FC213E1"/>
    <w:multiLevelType w:val="multilevel"/>
    <w:tmpl w:val="89506994"/>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734160842">
    <w:abstractNumId w:val="51"/>
  </w:num>
  <w:num w:numId="2" w16cid:durableId="1571964558">
    <w:abstractNumId w:val="61"/>
  </w:num>
  <w:num w:numId="3" w16cid:durableId="1458832583">
    <w:abstractNumId w:val="30"/>
  </w:num>
  <w:num w:numId="4" w16cid:durableId="126893908">
    <w:abstractNumId w:val="36"/>
  </w:num>
  <w:num w:numId="5" w16cid:durableId="215163275">
    <w:abstractNumId w:val="4"/>
  </w:num>
  <w:num w:numId="6" w16cid:durableId="48265092">
    <w:abstractNumId w:val="40"/>
  </w:num>
  <w:num w:numId="7" w16cid:durableId="309409077">
    <w:abstractNumId w:val="48"/>
  </w:num>
  <w:num w:numId="8" w16cid:durableId="1483932918">
    <w:abstractNumId w:val="23"/>
  </w:num>
  <w:num w:numId="9" w16cid:durableId="1966345092">
    <w:abstractNumId w:val="49"/>
  </w:num>
  <w:num w:numId="10" w16cid:durableId="199320138">
    <w:abstractNumId w:val="52"/>
  </w:num>
  <w:num w:numId="11" w16cid:durableId="74668809">
    <w:abstractNumId w:val="25"/>
  </w:num>
  <w:num w:numId="12" w16cid:durableId="807089382">
    <w:abstractNumId w:val="12"/>
  </w:num>
  <w:num w:numId="13" w16cid:durableId="481042523">
    <w:abstractNumId w:val="60"/>
  </w:num>
  <w:num w:numId="14" w16cid:durableId="1652057021">
    <w:abstractNumId w:val="21"/>
  </w:num>
  <w:num w:numId="15" w16cid:durableId="331225275">
    <w:abstractNumId w:val="64"/>
  </w:num>
  <w:num w:numId="16" w16cid:durableId="1878932106">
    <w:abstractNumId w:val="53"/>
  </w:num>
  <w:num w:numId="17" w16cid:durableId="999582017">
    <w:abstractNumId w:val="46"/>
  </w:num>
  <w:num w:numId="18" w16cid:durableId="356851690">
    <w:abstractNumId w:val="55"/>
  </w:num>
  <w:num w:numId="19" w16cid:durableId="338430664">
    <w:abstractNumId w:val="0"/>
  </w:num>
  <w:num w:numId="20" w16cid:durableId="1147405228">
    <w:abstractNumId w:val="35"/>
  </w:num>
  <w:num w:numId="21" w16cid:durableId="1300382983">
    <w:abstractNumId w:val="7"/>
  </w:num>
  <w:num w:numId="22" w16cid:durableId="343627971">
    <w:abstractNumId w:val="29"/>
  </w:num>
  <w:num w:numId="23" w16cid:durableId="829366959">
    <w:abstractNumId w:val="56"/>
  </w:num>
  <w:num w:numId="24" w16cid:durableId="749497955">
    <w:abstractNumId w:val="19"/>
  </w:num>
  <w:num w:numId="25" w16cid:durableId="1273247667">
    <w:abstractNumId w:val="5"/>
  </w:num>
  <w:num w:numId="26" w16cid:durableId="1098477150">
    <w:abstractNumId w:val="66"/>
  </w:num>
  <w:num w:numId="27" w16cid:durableId="41444655">
    <w:abstractNumId w:val="50"/>
  </w:num>
  <w:num w:numId="28" w16cid:durableId="1199665317">
    <w:abstractNumId w:val="9"/>
  </w:num>
  <w:num w:numId="29" w16cid:durableId="2102724039">
    <w:abstractNumId w:val="54"/>
  </w:num>
  <w:num w:numId="30" w16cid:durableId="392852135">
    <w:abstractNumId w:val="62"/>
  </w:num>
  <w:num w:numId="31" w16cid:durableId="704327537">
    <w:abstractNumId w:val="63"/>
  </w:num>
  <w:num w:numId="32" w16cid:durableId="1746762363">
    <w:abstractNumId w:val="13"/>
  </w:num>
  <w:num w:numId="33" w16cid:durableId="107896588">
    <w:abstractNumId w:val="11"/>
  </w:num>
  <w:num w:numId="34" w16cid:durableId="1517113427">
    <w:abstractNumId w:val="65"/>
  </w:num>
  <w:num w:numId="35" w16cid:durableId="448554512">
    <w:abstractNumId w:val="44"/>
  </w:num>
  <w:num w:numId="36" w16cid:durableId="492990429">
    <w:abstractNumId w:val="24"/>
  </w:num>
  <w:num w:numId="37" w16cid:durableId="1228422532">
    <w:abstractNumId w:val="20"/>
  </w:num>
  <w:num w:numId="38" w16cid:durableId="736903952">
    <w:abstractNumId w:val="6"/>
  </w:num>
  <w:num w:numId="39" w16cid:durableId="2011132924">
    <w:abstractNumId w:val="42"/>
  </w:num>
  <w:num w:numId="40" w16cid:durableId="515583103">
    <w:abstractNumId w:val="32"/>
  </w:num>
  <w:num w:numId="41" w16cid:durableId="1848398773">
    <w:abstractNumId w:val="31"/>
  </w:num>
  <w:num w:numId="42" w16cid:durableId="995645532">
    <w:abstractNumId w:val="1"/>
  </w:num>
  <w:num w:numId="43" w16cid:durableId="34042481">
    <w:abstractNumId w:val="38"/>
  </w:num>
  <w:num w:numId="44" w16cid:durableId="134757556">
    <w:abstractNumId w:val="57"/>
  </w:num>
  <w:num w:numId="45" w16cid:durableId="241572594">
    <w:abstractNumId w:val="37"/>
  </w:num>
  <w:num w:numId="46" w16cid:durableId="1010373305">
    <w:abstractNumId w:val="28"/>
  </w:num>
  <w:num w:numId="47" w16cid:durableId="432474855">
    <w:abstractNumId w:val="43"/>
  </w:num>
  <w:num w:numId="48" w16cid:durableId="1831097422">
    <w:abstractNumId w:val="14"/>
  </w:num>
  <w:num w:numId="49" w16cid:durableId="128212077">
    <w:abstractNumId w:val="3"/>
  </w:num>
  <w:num w:numId="50" w16cid:durableId="9381413">
    <w:abstractNumId w:val="26"/>
  </w:num>
  <w:num w:numId="51" w16cid:durableId="595283899">
    <w:abstractNumId w:val="16"/>
  </w:num>
  <w:num w:numId="52" w16cid:durableId="1009068467">
    <w:abstractNumId w:val="59"/>
  </w:num>
  <w:num w:numId="53" w16cid:durableId="119344096">
    <w:abstractNumId w:val="8"/>
  </w:num>
  <w:num w:numId="54" w16cid:durableId="126750956">
    <w:abstractNumId w:val="34"/>
  </w:num>
  <w:num w:numId="55" w16cid:durableId="155807771">
    <w:abstractNumId w:val="18"/>
  </w:num>
  <w:num w:numId="56" w16cid:durableId="758983047">
    <w:abstractNumId w:val="2"/>
  </w:num>
  <w:num w:numId="57" w16cid:durableId="1286161035">
    <w:abstractNumId w:val="10"/>
  </w:num>
  <w:num w:numId="58" w16cid:durableId="262690675">
    <w:abstractNumId w:val="17"/>
  </w:num>
  <w:num w:numId="59" w16cid:durableId="852765894">
    <w:abstractNumId w:val="41"/>
  </w:num>
  <w:num w:numId="60" w16cid:durableId="2044479980">
    <w:abstractNumId w:val="58"/>
  </w:num>
  <w:num w:numId="61" w16cid:durableId="1731994764">
    <w:abstractNumId w:val="39"/>
  </w:num>
  <w:num w:numId="62" w16cid:durableId="1863741217">
    <w:abstractNumId w:val="15"/>
  </w:num>
  <w:num w:numId="63" w16cid:durableId="594245827">
    <w:abstractNumId w:val="45"/>
  </w:num>
  <w:num w:numId="64" w16cid:durableId="1345747317">
    <w:abstractNumId w:val="33"/>
  </w:num>
  <w:num w:numId="65" w16cid:durableId="1787120478">
    <w:abstractNumId w:val="27"/>
  </w:num>
  <w:num w:numId="66" w16cid:durableId="1238327567">
    <w:abstractNumId w:val="47"/>
  </w:num>
  <w:num w:numId="67" w16cid:durableId="262998008">
    <w:abstractNumId w:val="22"/>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B2A"/>
    <w:rsid w:val="00000568"/>
    <w:rsid w:val="00002593"/>
    <w:rsid w:val="00003B03"/>
    <w:rsid w:val="000040CB"/>
    <w:rsid w:val="00006AD5"/>
    <w:rsid w:val="000113E8"/>
    <w:rsid w:val="00016D43"/>
    <w:rsid w:val="00017E70"/>
    <w:rsid w:val="00020881"/>
    <w:rsid w:val="000259C4"/>
    <w:rsid w:val="00027C4A"/>
    <w:rsid w:val="000357AA"/>
    <w:rsid w:val="00037795"/>
    <w:rsid w:val="00037AED"/>
    <w:rsid w:val="000422EB"/>
    <w:rsid w:val="0004243D"/>
    <w:rsid w:val="00044409"/>
    <w:rsid w:val="000470FD"/>
    <w:rsid w:val="000526B5"/>
    <w:rsid w:val="00055274"/>
    <w:rsid w:val="00062B31"/>
    <w:rsid w:val="00064176"/>
    <w:rsid w:val="00065FE8"/>
    <w:rsid w:val="0007193E"/>
    <w:rsid w:val="00072FF1"/>
    <w:rsid w:val="00075B5D"/>
    <w:rsid w:val="00075D44"/>
    <w:rsid w:val="00077BEF"/>
    <w:rsid w:val="0008257B"/>
    <w:rsid w:val="00083197"/>
    <w:rsid w:val="0008445E"/>
    <w:rsid w:val="000930AE"/>
    <w:rsid w:val="0009596B"/>
    <w:rsid w:val="000A657E"/>
    <w:rsid w:val="000B52EA"/>
    <w:rsid w:val="000B620E"/>
    <w:rsid w:val="000B7635"/>
    <w:rsid w:val="000C3EBC"/>
    <w:rsid w:val="000C6E36"/>
    <w:rsid w:val="000D0FE1"/>
    <w:rsid w:val="000D6179"/>
    <w:rsid w:val="000D7E2F"/>
    <w:rsid w:val="000E525B"/>
    <w:rsid w:val="000F1AF4"/>
    <w:rsid w:val="000F6120"/>
    <w:rsid w:val="00102D41"/>
    <w:rsid w:val="00105B3A"/>
    <w:rsid w:val="00105B57"/>
    <w:rsid w:val="00111B43"/>
    <w:rsid w:val="0011562F"/>
    <w:rsid w:val="00120179"/>
    <w:rsid w:val="00122F41"/>
    <w:rsid w:val="00126632"/>
    <w:rsid w:val="001266A6"/>
    <w:rsid w:val="00126F28"/>
    <w:rsid w:val="00127BB4"/>
    <w:rsid w:val="001344D3"/>
    <w:rsid w:val="00137BA9"/>
    <w:rsid w:val="00140A5F"/>
    <w:rsid w:val="0014159E"/>
    <w:rsid w:val="00142741"/>
    <w:rsid w:val="001509C0"/>
    <w:rsid w:val="0015170F"/>
    <w:rsid w:val="00162637"/>
    <w:rsid w:val="00163EEE"/>
    <w:rsid w:val="001727A1"/>
    <w:rsid w:val="001811FD"/>
    <w:rsid w:val="001842DA"/>
    <w:rsid w:val="00186019"/>
    <w:rsid w:val="00191960"/>
    <w:rsid w:val="00191AA9"/>
    <w:rsid w:val="00192FD6"/>
    <w:rsid w:val="001A28A6"/>
    <w:rsid w:val="001A3566"/>
    <w:rsid w:val="001A74FF"/>
    <w:rsid w:val="001B0D5F"/>
    <w:rsid w:val="001B401D"/>
    <w:rsid w:val="001D1C4F"/>
    <w:rsid w:val="001D287F"/>
    <w:rsid w:val="001D3E0F"/>
    <w:rsid w:val="001D3F44"/>
    <w:rsid w:val="001D6E69"/>
    <w:rsid w:val="001E08C0"/>
    <w:rsid w:val="001E11DF"/>
    <w:rsid w:val="001E29E2"/>
    <w:rsid w:val="001E425C"/>
    <w:rsid w:val="001E74DC"/>
    <w:rsid w:val="001E7C7F"/>
    <w:rsid w:val="001F057E"/>
    <w:rsid w:val="001F0644"/>
    <w:rsid w:val="001F0CCD"/>
    <w:rsid w:val="001F56AA"/>
    <w:rsid w:val="001F7E5F"/>
    <w:rsid w:val="00200453"/>
    <w:rsid w:val="002011C5"/>
    <w:rsid w:val="002021C2"/>
    <w:rsid w:val="00214CD2"/>
    <w:rsid w:val="0021575D"/>
    <w:rsid w:val="00221463"/>
    <w:rsid w:val="00222F0F"/>
    <w:rsid w:val="0023014C"/>
    <w:rsid w:val="002331F5"/>
    <w:rsid w:val="0023382D"/>
    <w:rsid w:val="002611DD"/>
    <w:rsid w:val="00264B9F"/>
    <w:rsid w:val="00265140"/>
    <w:rsid w:val="00270A67"/>
    <w:rsid w:val="00275E78"/>
    <w:rsid w:val="00282D5A"/>
    <w:rsid w:val="00296D01"/>
    <w:rsid w:val="002976D5"/>
    <w:rsid w:val="00297EE1"/>
    <w:rsid w:val="002A1514"/>
    <w:rsid w:val="002B1A13"/>
    <w:rsid w:val="002B29B1"/>
    <w:rsid w:val="002B3B40"/>
    <w:rsid w:val="002B7FA5"/>
    <w:rsid w:val="002D4038"/>
    <w:rsid w:val="002D42E0"/>
    <w:rsid w:val="002D786E"/>
    <w:rsid w:val="002E2968"/>
    <w:rsid w:val="002E323D"/>
    <w:rsid w:val="002F0472"/>
    <w:rsid w:val="002F153C"/>
    <w:rsid w:val="00305421"/>
    <w:rsid w:val="0030596B"/>
    <w:rsid w:val="00306991"/>
    <w:rsid w:val="00307578"/>
    <w:rsid w:val="003138E8"/>
    <w:rsid w:val="00324489"/>
    <w:rsid w:val="003254EB"/>
    <w:rsid w:val="003262A1"/>
    <w:rsid w:val="0032653F"/>
    <w:rsid w:val="003318B2"/>
    <w:rsid w:val="00340662"/>
    <w:rsid w:val="00344C0D"/>
    <w:rsid w:val="00350162"/>
    <w:rsid w:val="0035222B"/>
    <w:rsid w:val="00353950"/>
    <w:rsid w:val="003540DC"/>
    <w:rsid w:val="003549FE"/>
    <w:rsid w:val="00360B38"/>
    <w:rsid w:val="00363270"/>
    <w:rsid w:val="003640F7"/>
    <w:rsid w:val="003647A4"/>
    <w:rsid w:val="003671E8"/>
    <w:rsid w:val="003741A6"/>
    <w:rsid w:val="003743E0"/>
    <w:rsid w:val="0037665A"/>
    <w:rsid w:val="00377D79"/>
    <w:rsid w:val="00381171"/>
    <w:rsid w:val="00384911"/>
    <w:rsid w:val="00390BC9"/>
    <w:rsid w:val="00395EC7"/>
    <w:rsid w:val="003A3852"/>
    <w:rsid w:val="003A4513"/>
    <w:rsid w:val="003A7143"/>
    <w:rsid w:val="003A78A5"/>
    <w:rsid w:val="003B17BF"/>
    <w:rsid w:val="003B1CA0"/>
    <w:rsid w:val="003B2831"/>
    <w:rsid w:val="003B2945"/>
    <w:rsid w:val="003B5BB3"/>
    <w:rsid w:val="003B63FD"/>
    <w:rsid w:val="003B77DB"/>
    <w:rsid w:val="003C2C0C"/>
    <w:rsid w:val="003C66FD"/>
    <w:rsid w:val="003D139A"/>
    <w:rsid w:val="003D1983"/>
    <w:rsid w:val="003D39A6"/>
    <w:rsid w:val="003D4DBD"/>
    <w:rsid w:val="003D662A"/>
    <w:rsid w:val="003E3BFF"/>
    <w:rsid w:val="003F4FAF"/>
    <w:rsid w:val="00403C22"/>
    <w:rsid w:val="00404203"/>
    <w:rsid w:val="00404BDD"/>
    <w:rsid w:val="00410FE3"/>
    <w:rsid w:val="00412675"/>
    <w:rsid w:val="00412956"/>
    <w:rsid w:val="004149D2"/>
    <w:rsid w:val="004150A9"/>
    <w:rsid w:val="004207B2"/>
    <w:rsid w:val="004254F3"/>
    <w:rsid w:val="00426031"/>
    <w:rsid w:val="004303A4"/>
    <w:rsid w:val="00430D64"/>
    <w:rsid w:val="00433EF1"/>
    <w:rsid w:val="00436755"/>
    <w:rsid w:val="00442687"/>
    <w:rsid w:val="004430B1"/>
    <w:rsid w:val="00451F8B"/>
    <w:rsid w:val="00452E1D"/>
    <w:rsid w:val="00454F70"/>
    <w:rsid w:val="00457421"/>
    <w:rsid w:val="0047768E"/>
    <w:rsid w:val="00480B79"/>
    <w:rsid w:val="00494FE7"/>
    <w:rsid w:val="00495D51"/>
    <w:rsid w:val="004A074A"/>
    <w:rsid w:val="004A1A7A"/>
    <w:rsid w:val="004A266F"/>
    <w:rsid w:val="004A6FA5"/>
    <w:rsid w:val="004A732A"/>
    <w:rsid w:val="004B1118"/>
    <w:rsid w:val="004B31EF"/>
    <w:rsid w:val="004B58FF"/>
    <w:rsid w:val="004B5BB7"/>
    <w:rsid w:val="004B6170"/>
    <w:rsid w:val="004B7DD1"/>
    <w:rsid w:val="004D403B"/>
    <w:rsid w:val="004D48AE"/>
    <w:rsid w:val="004D6B73"/>
    <w:rsid w:val="004E0F28"/>
    <w:rsid w:val="004E122B"/>
    <w:rsid w:val="004E64F0"/>
    <w:rsid w:val="004E6A84"/>
    <w:rsid w:val="004F03AD"/>
    <w:rsid w:val="004F4956"/>
    <w:rsid w:val="004F4FBE"/>
    <w:rsid w:val="004F7565"/>
    <w:rsid w:val="00500C85"/>
    <w:rsid w:val="00507B15"/>
    <w:rsid w:val="00511582"/>
    <w:rsid w:val="0051560F"/>
    <w:rsid w:val="00521EEF"/>
    <w:rsid w:val="00526525"/>
    <w:rsid w:val="00531BD6"/>
    <w:rsid w:val="00535A91"/>
    <w:rsid w:val="005412AA"/>
    <w:rsid w:val="00542414"/>
    <w:rsid w:val="00545C43"/>
    <w:rsid w:val="0055347C"/>
    <w:rsid w:val="00555183"/>
    <w:rsid w:val="005553F3"/>
    <w:rsid w:val="00561E38"/>
    <w:rsid w:val="00564403"/>
    <w:rsid w:val="005656CF"/>
    <w:rsid w:val="00571F45"/>
    <w:rsid w:val="00573410"/>
    <w:rsid w:val="00591F3C"/>
    <w:rsid w:val="00592FD9"/>
    <w:rsid w:val="0059322B"/>
    <w:rsid w:val="00594B15"/>
    <w:rsid w:val="00595D5B"/>
    <w:rsid w:val="005A1291"/>
    <w:rsid w:val="005A70E5"/>
    <w:rsid w:val="005B22A1"/>
    <w:rsid w:val="005C3CD9"/>
    <w:rsid w:val="005D256A"/>
    <w:rsid w:val="005D3D2A"/>
    <w:rsid w:val="005D460A"/>
    <w:rsid w:val="005D53BF"/>
    <w:rsid w:val="005D628E"/>
    <w:rsid w:val="005D7528"/>
    <w:rsid w:val="005E06DE"/>
    <w:rsid w:val="005E6BC4"/>
    <w:rsid w:val="00612489"/>
    <w:rsid w:val="00613174"/>
    <w:rsid w:val="00621A5F"/>
    <w:rsid w:val="00623686"/>
    <w:rsid w:val="006311D7"/>
    <w:rsid w:val="00632026"/>
    <w:rsid w:val="00635784"/>
    <w:rsid w:val="006415A5"/>
    <w:rsid w:val="00643A85"/>
    <w:rsid w:val="00643E2A"/>
    <w:rsid w:val="00645210"/>
    <w:rsid w:val="00651B6F"/>
    <w:rsid w:val="0065441F"/>
    <w:rsid w:val="00656E6E"/>
    <w:rsid w:val="00657427"/>
    <w:rsid w:val="0066118B"/>
    <w:rsid w:val="00663D97"/>
    <w:rsid w:val="0066499C"/>
    <w:rsid w:val="00677AF6"/>
    <w:rsid w:val="00682CC7"/>
    <w:rsid w:val="00687176"/>
    <w:rsid w:val="0068763E"/>
    <w:rsid w:val="0069040F"/>
    <w:rsid w:val="00692BC8"/>
    <w:rsid w:val="006955CD"/>
    <w:rsid w:val="006A1A90"/>
    <w:rsid w:val="006A59EB"/>
    <w:rsid w:val="006B5D72"/>
    <w:rsid w:val="006C46FC"/>
    <w:rsid w:val="006C4C0C"/>
    <w:rsid w:val="006C6FB6"/>
    <w:rsid w:val="006E1070"/>
    <w:rsid w:val="006E51B3"/>
    <w:rsid w:val="006F28D5"/>
    <w:rsid w:val="006F4AEA"/>
    <w:rsid w:val="006F6629"/>
    <w:rsid w:val="00700F46"/>
    <w:rsid w:val="0070362C"/>
    <w:rsid w:val="007165F5"/>
    <w:rsid w:val="00722493"/>
    <w:rsid w:val="00722842"/>
    <w:rsid w:val="007250E8"/>
    <w:rsid w:val="0072702C"/>
    <w:rsid w:val="0074009D"/>
    <w:rsid w:val="0074098E"/>
    <w:rsid w:val="00741518"/>
    <w:rsid w:val="007471EB"/>
    <w:rsid w:val="007518AC"/>
    <w:rsid w:val="00751DFE"/>
    <w:rsid w:val="00753BBC"/>
    <w:rsid w:val="00754127"/>
    <w:rsid w:val="00761121"/>
    <w:rsid w:val="00761B2A"/>
    <w:rsid w:val="00765761"/>
    <w:rsid w:val="007721F7"/>
    <w:rsid w:val="0077226B"/>
    <w:rsid w:val="007762C9"/>
    <w:rsid w:val="00777419"/>
    <w:rsid w:val="007805DF"/>
    <w:rsid w:val="00793FA8"/>
    <w:rsid w:val="00794EE5"/>
    <w:rsid w:val="0079628B"/>
    <w:rsid w:val="00797ACE"/>
    <w:rsid w:val="007A6D82"/>
    <w:rsid w:val="007B017F"/>
    <w:rsid w:val="007B2CCE"/>
    <w:rsid w:val="007C566B"/>
    <w:rsid w:val="007C630C"/>
    <w:rsid w:val="007C78AC"/>
    <w:rsid w:val="007D36FD"/>
    <w:rsid w:val="007D3F59"/>
    <w:rsid w:val="007D53C4"/>
    <w:rsid w:val="007E1DCE"/>
    <w:rsid w:val="007E44FF"/>
    <w:rsid w:val="007E6470"/>
    <w:rsid w:val="007E686C"/>
    <w:rsid w:val="007E79D9"/>
    <w:rsid w:val="007F021D"/>
    <w:rsid w:val="007F02AA"/>
    <w:rsid w:val="007F0C85"/>
    <w:rsid w:val="007F42E9"/>
    <w:rsid w:val="007F46B1"/>
    <w:rsid w:val="007F7E3D"/>
    <w:rsid w:val="008009C0"/>
    <w:rsid w:val="0080396D"/>
    <w:rsid w:val="00810587"/>
    <w:rsid w:val="00815000"/>
    <w:rsid w:val="00816ABA"/>
    <w:rsid w:val="00817849"/>
    <w:rsid w:val="008215C4"/>
    <w:rsid w:val="0082296D"/>
    <w:rsid w:val="00822D7B"/>
    <w:rsid w:val="00826407"/>
    <w:rsid w:val="00827438"/>
    <w:rsid w:val="00830552"/>
    <w:rsid w:val="00831602"/>
    <w:rsid w:val="0083587D"/>
    <w:rsid w:val="008376F2"/>
    <w:rsid w:val="00843599"/>
    <w:rsid w:val="00844D2C"/>
    <w:rsid w:val="008453FB"/>
    <w:rsid w:val="00845E0C"/>
    <w:rsid w:val="00847C23"/>
    <w:rsid w:val="008506CF"/>
    <w:rsid w:val="008604CB"/>
    <w:rsid w:val="0086051D"/>
    <w:rsid w:val="00866306"/>
    <w:rsid w:val="0086732F"/>
    <w:rsid w:val="008746B2"/>
    <w:rsid w:val="0088208B"/>
    <w:rsid w:val="0088596C"/>
    <w:rsid w:val="0089159F"/>
    <w:rsid w:val="00892486"/>
    <w:rsid w:val="00893321"/>
    <w:rsid w:val="00893769"/>
    <w:rsid w:val="00893903"/>
    <w:rsid w:val="00894948"/>
    <w:rsid w:val="00896ACF"/>
    <w:rsid w:val="008A2642"/>
    <w:rsid w:val="008A2893"/>
    <w:rsid w:val="008B34B0"/>
    <w:rsid w:val="008B52FF"/>
    <w:rsid w:val="008B5768"/>
    <w:rsid w:val="008C006E"/>
    <w:rsid w:val="008C047E"/>
    <w:rsid w:val="008C0EFD"/>
    <w:rsid w:val="008C1616"/>
    <w:rsid w:val="008C3A44"/>
    <w:rsid w:val="008D047C"/>
    <w:rsid w:val="008D25CA"/>
    <w:rsid w:val="008D41FE"/>
    <w:rsid w:val="008E3820"/>
    <w:rsid w:val="008E58A5"/>
    <w:rsid w:val="008E58C0"/>
    <w:rsid w:val="008E6DC3"/>
    <w:rsid w:val="008F0B4F"/>
    <w:rsid w:val="008F14BB"/>
    <w:rsid w:val="008F27D2"/>
    <w:rsid w:val="008F62BA"/>
    <w:rsid w:val="008F6902"/>
    <w:rsid w:val="0090386A"/>
    <w:rsid w:val="00905CBA"/>
    <w:rsid w:val="00906BD1"/>
    <w:rsid w:val="00907151"/>
    <w:rsid w:val="00913C89"/>
    <w:rsid w:val="009158F5"/>
    <w:rsid w:val="00916083"/>
    <w:rsid w:val="009209AF"/>
    <w:rsid w:val="00920CD3"/>
    <w:rsid w:val="00921342"/>
    <w:rsid w:val="00922A8E"/>
    <w:rsid w:val="00925D02"/>
    <w:rsid w:val="0094782F"/>
    <w:rsid w:val="00951783"/>
    <w:rsid w:val="0095269C"/>
    <w:rsid w:val="009527DB"/>
    <w:rsid w:val="00964E05"/>
    <w:rsid w:val="00971478"/>
    <w:rsid w:val="00972193"/>
    <w:rsid w:val="00972B13"/>
    <w:rsid w:val="009743AF"/>
    <w:rsid w:val="00976FB5"/>
    <w:rsid w:val="00980726"/>
    <w:rsid w:val="0098173A"/>
    <w:rsid w:val="00981CD7"/>
    <w:rsid w:val="00982EA2"/>
    <w:rsid w:val="00982EF0"/>
    <w:rsid w:val="00987174"/>
    <w:rsid w:val="00996B5E"/>
    <w:rsid w:val="009A5411"/>
    <w:rsid w:val="009B1C5D"/>
    <w:rsid w:val="009B260A"/>
    <w:rsid w:val="009B3271"/>
    <w:rsid w:val="009B415E"/>
    <w:rsid w:val="009B7E93"/>
    <w:rsid w:val="009C1590"/>
    <w:rsid w:val="009C23B2"/>
    <w:rsid w:val="009C3512"/>
    <w:rsid w:val="009C46DF"/>
    <w:rsid w:val="009D2179"/>
    <w:rsid w:val="009D2307"/>
    <w:rsid w:val="009D4D69"/>
    <w:rsid w:val="009D4E6F"/>
    <w:rsid w:val="009D61DD"/>
    <w:rsid w:val="009D6ADD"/>
    <w:rsid w:val="009E002F"/>
    <w:rsid w:val="009E4E41"/>
    <w:rsid w:val="009E6AE8"/>
    <w:rsid w:val="009F3052"/>
    <w:rsid w:val="009F38CA"/>
    <w:rsid w:val="009F3A7B"/>
    <w:rsid w:val="00A023FF"/>
    <w:rsid w:val="00A02480"/>
    <w:rsid w:val="00A033E7"/>
    <w:rsid w:val="00A1111B"/>
    <w:rsid w:val="00A111B4"/>
    <w:rsid w:val="00A126C2"/>
    <w:rsid w:val="00A14FBB"/>
    <w:rsid w:val="00A15C6C"/>
    <w:rsid w:val="00A1773C"/>
    <w:rsid w:val="00A23CCC"/>
    <w:rsid w:val="00A2788B"/>
    <w:rsid w:val="00A27EE0"/>
    <w:rsid w:val="00A30E06"/>
    <w:rsid w:val="00A356CF"/>
    <w:rsid w:val="00A3643A"/>
    <w:rsid w:val="00A44082"/>
    <w:rsid w:val="00A45661"/>
    <w:rsid w:val="00A47D30"/>
    <w:rsid w:val="00A47DD4"/>
    <w:rsid w:val="00A55BB3"/>
    <w:rsid w:val="00A5762B"/>
    <w:rsid w:val="00A63770"/>
    <w:rsid w:val="00A664B9"/>
    <w:rsid w:val="00A734CB"/>
    <w:rsid w:val="00A8161E"/>
    <w:rsid w:val="00A82DAF"/>
    <w:rsid w:val="00A83426"/>
    <w:rsid w:val="00A84929"/>
    <w:rsid w:val="00A8609E"/>
    <w:rsid w:val="00A907F6"/>
    <w:rsid w:val="00A93FD0"/>
    <w:rsid w:val="00A957B5"/>
    <w:rsid w:val="00A95A05"/>
    <w:rsid w:val="00A96B7B"/>
    <w:rsid w:val="00A96DF1"/>
    <w:rsid w:val="00AA0B60"/>
    <w:rsid w:val="00AA4BA1"/>
    <w:rsid w:val="00AA56F1"/>
    <w:rsid w:val="00AA696A"/>
    <w:rsid w:val="00AB2600"/>
    <w:rsid w:val="00AB3541"/>
    <w:rsid w:val="00AC4B47"/>
    <w:rsid w:val="00AC5FDA"/>
    <w:rsid w:val="00AC60D0"/>
    <w:rsid w:val="00AC6D1F"/>
    <w:rsid w:val="00AC6D35"/>
    <w:rsid w:val="00AD0792"/>
    <w:rsid w:val="00AD2254"/>
    <w:rsid w:val="00AD2BA3"/>
    <w:rsid w:val="00AD6863"/>
    <w:rsid w:val="00AE13B4"/>
    <w:rsid w:val="00AE22F5"/>
    <w:rsid w:val="00AE4235"/>
    <w:rsid w:val="00AE57A5"/>
    <w:rsid w:val="00AF2170"/>
    <w:rsid w:val="00AF47D7"/>
    <w:rsid w:val="00AF5DC5"/>
    <w:rsid w:val="00B0300A"/>
    <w:rsid w:val="00B054A2"/>
    <w:rsid w:val="00B056C7"/>
    <w:rsid w:val="00B06A53"/>
    <w:rsid w:val="00B07264"/>
    <w:rsid w:val="00B11EFC"/>
    <w:rsid w:val="00B12350"/>
    <w:rsid w:val="00B15157"/>
    <w:rsid w:val="00B163EC"/>
    <w:rsid w:val="00B16C72"/>
    <w:rsid w:val="00B20F97"/>
    <w:rsid w:val="00B25FF3"/>
    <w:rsid w:val="00B32889"/>
    <w:rsid w:val="00B32FFE"/>
    <w:rsid w:val="00B37133"/>
    <w:rsid w:val="00B41332"/>
    <w:rsid w:val="00B42DB0"/>
    <w:rsid w:val="00B43951"/>
    <w:rsid w:val="00B44AD2"/>
    <w:rsid w:val="00B47BCE"/>
    <w:rsid w:val="00B52702"/>
    <w:rsid w:val="00B5313D"/>
    <w:rsid w:val="00B5702B"/>
    <w:rsid w:val="00B60023"/>
    <w:rsid w:val="00B6484B"/>
    <w:rsid w:val="00B66D95"/>
    <w:rsid w:val="00B70AFA"/>
    <w:rsid w:val="00B716F8"/>
    <w:rsid w:val="00B80769"/>
    <w:rsid w:val="00B823E2"/>
    <w:rsid w:val="00B9342D"/>
    <w:rsid w:val="00BA20D8"/>
    <w:rsid w:val="00BA47F6"/>
    <w:rsid w:val="00BB2655"/>
    <w:rsid w:val="00BB5D7E"/>
    <w:rsid w:val="00BB6B7C"/>
    <w:rsid w:val="00BB7D5D"/>
    <w:rsid w:val="00BB7DE4"/>
    <w:rsid w:val="00BD089E"/>
    <w:rsid w:val="00BE05DD"/>
    <w:rsid w:val="00BE18A2"/>
    <w:rsid w:val="00BF0864"/>
    <w:rsid w:val="00BF28B5"/>
    <w:rsid w:val="00BF37DD"/>
    <w:rsid w:val="00BF3E93"/>
    <w:rsid w:val="00C0323E"/>
    <w:rsid w:val="00C03241"/>
    <w:rsid w:val="00C1163F"/>
    <w:rsid w:val="00C16DCA"/>
    <w:rsid w:val="00C171DE"/>
    <w:rsid w:val="00C27651"/>
    <w:rsid w:val="00C349CF"/>
    <w:rsid w:val="00C36A01"/>
    <w:rsid w:val="00C377F2"/>
    <w:rsid w:val="00C40772"/>
    <w:rsid w:val="00C407B5"/>
    <w:rsid w:val="00C44BD7"/>
    <w:rsid w:val="00C4571B"/>
    <w:rsid w:val="00C45E62"/>
    <w:rsid w:val="00C546D9"/>
    <w:rsid w:val="00C56404"/>
    <w:rsid w:val="00C62BAF"/>
    <w:rsid w:val="00C64C57"/>
    <w:rsid w:val="00C651ED"/>
    <w:rsid w:val="00C66311"/>
    <w:rsid w:val="00C67CA5"/>
    <w:rsid w:val="00C71608"/>
    <w:rsid w:val="00C72D7C"/>
    <w:rsid w:val="00C758EC"/>
    <w:rsid w:val="00C81477"/>
    <w:rsid w:val="00C83779"/>
    <w:rsid w:val="00C86F5F"/>
    <w:rsid w:val="00C87197"/>
    <w:rsid w:val="00C87C31"/>
    <w:rsid w:val="00C92AED"/>
    <w:rsid w:val="00C942D5"/>
    <w:rsid w:val="00C94B40"/>
    <w:rsid w:val="00C96741"/>
    <w:rsid w:val="00CA02E6"/>
    <w:rsid w:val="00CB0977"/>
    <w:rsid w:val="00CB39B2"/>
    <w:rsid w:val="00CB5631"/>
    <w:rsid w:val="00CB75A1"/>
    <w:rsid w:val="00CC53D6"/>
    <w:rsid w:val="00CD094E"/>
    <w:rsid w:val="00CD2E14"/>
    <w:rsid w:val="00CE221B"/>
    <w:rsid w:val="00CE671F"/>
    <w:rsid w:val="00CF22BE"/>
    <w:rsid w:val="00CF4C6B"/>
    <w:rsid w:val="00D069AA"/>
    <w:rsid w:val="00D1349E"/>
    <w:rsid w:val="00D15151"/>
    <w:rsid w:val="00D17B78"/>
    <w:rsid w:val="00D26378"/>
    <w:rsid w:val="00D31101"/>
    <w:rsid w:val="00D337A8"/>
    <w:rsid w:val="00D3639E"/>
    <w:rsid w:val="00D3700C"/>
    <w:rsid w:val="00D4302C"/>
    <w:rsid w:val="00D50718"/>
    <w:rsid w:val="00D50B4F"/>
    <w:rsid w:val="00D5258B"/>
    <w:rsid w:val="00D538EE"/>
    <w:rsid w:val="00D54684"/>
    <w:rsid w:val="00D56BD1"/>
    <w:rsid w:val="00D5728E"/>
    <w:rsid w:val="00D57E47"/>
    <w:rsid w:val="00D6385A"/>
    <w:rsid w:val="00D64790"/>
    <w:rsid w:val="00D66880"/>
    <w:rsid w:val="00D66D5F"/>
    <w:rsid w:val="00D67EB1"/>
    <w:rsid w:val="00D7797B"/>
    <w:rsid w:val="00D81A7E"/>
    <w:rsid w:val="00D833E8"/>
    <w:rsid w:val="00D864D3"/>
    <w:rsid w:val="00D87D6E"/>
    <w:rsid w:val="00D91155"/>
    <w:rsid w:val="00D91D58"/>
    <w:rsid w:val="00D91DE4"/>
    <w:rsid w:val="00D964FC"/>
    <w:rsid w:val="00D97099"/>
    <w:rsid w:val="00DB2200"/>
    <w:rsid w:val="00DB6F90"/>
    <w:rsid w:val="00DC1780"/>
    <w:rsid w:val="00DC1C0D"/>
    <w:rsid w:val="00DC26DC"/>
    <w:rsid w:val="00DC2A94"/>
    <w:rsid w:val="00DC4865"/>
    <w:rsid w:val="00DC7ADF"/>
    <w:rsid w:val="00DD6082"/>
    <w:rsid w:val="00DE4C78"/>
    <w:rsid w:val="00DF0B42"/>
    <w:rsid w:val="00DF29A4"/>
    <w:rsid w:val="00DF3144"/>
    <w:rsid w:val="00DF779E"/>
    <w:rsid w:val="00E033EF"/>
    <w:rsid w:val="00E05551"/>
    <w:rsid w:val="00E1130B"/>
    <w:rsid w:val="00E11785"/>
    <w:rsid w:val="00E125B7"/>
    <w:rsid w:val="00E138EA"/>
    <w:rsid w:val="00E14343"/>
    <w:rsid w:val="00E14DF0"/>
    <w:rsid w:val="00E245A6"/>
    <w:rsid w:val="00E25907"/>
    <w:rsid w:val="00E3213F"/>
    <w:rsid w:val="00E33894"/>
    <w:rsid w:val="00E366F0"/>
    <w:rsid w:val="00E418E3"/>
    <w:rsid w:val="00E42A08"/>
    <w:rsid w:val="00E47CF8"/>
    <w:rsid w:val="00E5308C"/>
    <w:rsid w:val="00E60B82"/>
    <w:rsid w:val="00E64E70"/>
    <w:rsid w:val="00E710E1"/>
    <w:rsid w:val="00E71457"/>
    <w:rsid w:val="00E71957"/>
    <w:rsid w:val="00E77039"/>
    <w:rsid w:val="00E80554"/>
    <w:rsid w:val="00E80A95"/>
    <w:rsid w:val="00E83C01"/>
    <w:rsid w:val="00E865B2"/>
    <w:rsid w:val="00E87AA6"/>
    <w:rsid w:val="00E924A1"/>
    <w:rsid w:val="00EA5560"/>
    <w:rsid w:val="00EB41CE"/>
    <w:rsid w:val="00EC267D"/>
    <w:rsid w:val="00EC418B"/>
    <w:rsid w:val="00ED31C7"/>
    <w:rsid w:val="00ED7099"/>
    <w:rsid w:val="00EE1FDF"/>
    <w:rsid w:val="00EF0BAE"/>
    <w:rsid w:val="00EF0E15"/>
    <w:rsid w:val="00EF2228"/>
    <w:rsid w:val="00EF7EEF"/>
    <w:rsid w:val="00F05094"/>
    <w:rsid w:val="00F121D4"/>
    <w:rsid w:val="00F13943"/>
    <w:rsid w:val="00F175BA"/>
    <w:rsid w:val="00F20F42"/>
    <w:rsid w:val="00F23A3A"/>
    <w:rsid w:val="00F241D5"/>
    <w:rsid w:val="00F26FCA"/>
    <w:rsid w:val="00F316E7"/>
    <w:rsid w:val="00F31716"/>
    <w:rsid w:val="00F3553D"/>
    <w:rsid w:val="00F3561C"/>
    <w:rsid w:val="00F448A0"/>
    <w:rsid w:val="00F46498"/>
    <w:rsid w:val="00F4733F"/>
    <w:rsid w:val="00F62EEF"/>
    <w:rsid w:val="00F76302"/>
    <w:rsid w:val="00F82EE5"/>
    <w:rsid w:val="00F831A2"/>
    <w:rsid w:val="00F87D52"/>
    <w:rsid w:val="00F90166"/>
    <w:rsid w:val="00F91846"/>
    <w:rsid w:val="00F9707A"/>
    <w:rsid w:val="00FA6746"/>
    <w:rsid w:val="00FA78C5"/>
    <w:rsid w:val="00FB2D4D"/>
    <w:rsid w:val="00FB65FE"/>
    <w:rsid w:val="00FC67A4"/>
    <w:rsid w:val="00FC6EEB"/>
    <w:rsid w:val="00FD02FE"/>
    <w:rsid w:val="00FD4F04"/>
    <w:rsid w:val="00FD7B72"/>
    <w:rsid w:val="00FE3BD7"/>
    <w:rsid w:val="00FE707D"/>
    <w:rsid w:val="00FF0928"/>
    <w:rsid w:val="00FF2C71"/>
    <w:rsid w:val="00FF49E1"/>
    <w:rsid w:val="00FF59F6"/>
    <w:rsid w:val="00FF7880"/>
    <w:rsid w:val="00FF78E6"/>
    <w:rsid w:val="1834FFDF"/>
    <w:rsid w:val="236E6CBB"/>
    <w:rsid w:val="2BBD469F"/>
    <w:rsid w:val="327ABF00"/>
    <w:rsid w:val="78C98F06"/>
    <w:rsid w:val="7B780E21"/>
  </w:rsids>
  <m:mathPr>
    <m:mathFont m:val="Cambria Math"/>
    <m:brkBin m:val="before"/>
    <m:brkBinSub m:val="--"/>
    <m:smallFrac m:val="0"/>
    <m:dispDef/>
    <m:lMargin m:val="0"/>
    <m:rMargin m:val="0"/>
    <m:defJc m:val="centerGroup"/>
    <m:wrapIndent m:val="1440"/>
    <m:intLim m:val="subSup"/>
    <m:naryLim m:val="undOvr"/>
  </m:mathPr>
  <w:themeFontLang w:val="nl-B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DA97A9"/>
  <w15:chartTrackingRefBased/>
  <w15:docId w15:val="{439A178D-854B-B24B-9F44-72391C22D3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nl-BE"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86019"/>
    <w:pPr>
      <w:spacing w:after="0" w:line="240" w:lineRule="auto"/>
    </w:pPr>
    <w:rPr>
      <w:rFonts w:ascii="Times New Roman" w:eastAsia="Times New Roman" w:hAnsi="Times New Roman" w:cs="Times New Roman"/>
      <w:kern w:val="0"/>
      <w:sz w:val="24"/>
      <w:szCs w:val="24"/>
      <w:lang w:eastAsia="nl-NL"/>
      <w14:ligatures w14:val="none"/>
    </w:rPr>
  </w:style>
  <w:style w:type="paragraph" w:styleId="Kop1">
    <w:name w:val="heading 1"/>
    <w:basedOn w:val="Standaard"/>
    <w:next w:val="Standaard"/>
    <w:link w:val="Kop1Char"/>
    <w:uiPriority w:val="9"/>
    <w:qFormat/>
    <w:rsid w:val="00E60B82"/>
    <w:pPr>
      <w:keepNext/>
      <w:keepLines/>
      <w:spacing w:before="240"/>
      <w:outlineLvl w:val="0"/>
    </w:pPr>
    <w:rPr>
      <w:rFonts w:asciiTheme="majorHAnsi" w:eastAsiaTheme="majorEastAsia" w:hAnsiTheme="majorHAnsi" w:cstheme="majorBidi"/>
      <w:b/>
      <w:color w:val="13304C"/>
      <w:sz w:val="36"/>
      <w:szCs w:val="32"/>
    </w:rPr>
  </w:style>
  <w:style w:type="paragraph" w:styleId="Kop2">
    <w:name w:val="heading 2"/>
    <w:basedOn w:val="Standaard"/>
    <w:next w:val="Standaard"/>
    <w:link w:val="Kop2Char"/>
    <w:uiPriority w:val="9"/>
    <w:unhideWhenUsed/>
    <w:qFormat/>
    <w:rsid w:val="00E60B82"/>
    <w:pPr>
      <w:keepNext/>
      <w:keepLines/>
      <w:spacing w:before="40"/>
      <w:outlineLvl w:val="1"/>
    </w:pPr>
    <w:rPr>
      <w:rFonts w:asciiTheme="majorHAnsi" w:eastAsiaTheme="majorEastAsia" w:hAnsiTheme="majorHAnsi" w:cstheme="majorBidi"/>
      <w:b/>
      <w:color w:val="FDC900"/>
      <w:sz w:val="26"/>
      <w:szCs w:val="26"/>
    </w:rPr>
  </w:style>
  <w:style w:type="paragraph" w:styleId="Kop3">
    <w:name w:val="heading 3"/>
    <w:basedOn w:val="Standaard"/>
    <w:next w:val="Standaard"/>
    <w:link w:val="Kop3Char"/>
    <w:uiPriority w:val="9"/>
    <w:unhideWhenUsed/>
    <w:qFormat/>
    <w:rsid w:val="00A47D30"/>
    <w:pPr>
      <w:keepNext/>
      <w:keepLines/>
      <w:spacing w:before="40"/>
      <w:outlineLvl w:val="2"/>
    </w:pPr>
    <w:rPr>
      <w:rFonts w:eastAsiaTheme="majorEastAsia" w:cstheme="majorBidi"/>
      <w:color w:val="13304C"/>
    </w:rPr>
  </w:style>
  <w:style w:type="paragraph" w:styleId="Kop4">
    <w:name w:val="heading 4"/>
    <w:basedOn w:val="Standaard"/>
    <w:next w:val="Standaard"/>
    <w:link w:val="Kop4Char"/>
    <w:uiPriority w:val="9"/>
    <w:unhideWhenUsed/>
    <w:qFormat/>
    <w:rsid w:val="00C56404"/>
    <w:pPr>
      <w:keepNext/>
      <w:keepLines/>
      <w:spacing w:before="40"/>
      <w:outlineLvl w:val="3"/>
    </w:pPr>
    <w:rPr>
      <w:rFonts w:asciiTheme="majorHAnsi" w:eastAsiaTheme="majorEastAsia" w:hAnsiTheme="majorHAnsi" w:cstheme="majorBidi"/>
      <w:b/>
      <w:bCs/>
      <w:color w:val="1F3864" w:themeColor="accent1" w:themeShade="8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761B2A"/>
    <w:pPr>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761B2A"/>
    <w:rPr>
      <w:rFonts w:asciiTheme="majorHAnsi" w:eastAsiaTheme="majorEastAsia" w:hAnsiTheme="majorHAnsi" w:cstheme="majorBidi"/>
      <w:spacing w:val="-10"/>
      <w:kern w:val="28"/>
      <w:sz w:val="56"/>
      <w:szCs w:val="56"/>
    </w:rPr>
  </w:style>
  <w:style w:type="paragraph" w:styleId="Koptekst">
    <w:name w:val="header"/>
    <w:basedOn w:val="Standaard"/>
    <w:link w:val="KoptekstChar"/>
    <w:uiPriority w:val="99"/>
    <w:unhideWhenUsed/>
    <w:rsid w:val="00761B2A"/>
    <w:pPr>
      <w:tabs>
        <w:tab w:val="center" w:pos="4536"/>
        <w:tab w:val="right" w:pos="9072"/>
      </w:tabs>
    </w:pPr>
  </w:style>
  <w:style w:type="character" w:customStyle="1" w:styleId="KoptekstChar">
    <w:name w:val="Koptekst Char"/>
    <w:basedOn w:val="Standaardalinea-lettertype"/>
    <w:link w:val="Koptekst"/>
    <w:uiPriority w:val="99"/>
    <w:rsid w:val="00761B2A"/>
  </w:style>
  <w:style w:type="paragraph" w:styleId="Voettekst">
    <w:name w:val="footer"/>
    <w:basedOn w:val="Standaard"/>
    <w:link w:val="VoettekstChar"/>
    <w:uiPriority w:val="99"/>
    <w:unhideWhenUsed/>
    <w:rsid w:val="00761B2A"/>
    <w:pPr>
      <w:tabs>
        <w:tab w:val="center" w:pos="4536"/>
        <w:tab w:val="right" w:pos="9072"/>
      </w:tabs>
    </w:pPr>
  </w:style>
  <w:style w:type="character" w:customStyle="1" w:styleId="VoettekstChar">
    <w:name w:val="Voettekst Char"/>
    <w:basedOn w:val="Standaardalinea-lettertype"/>
    <w:link w:val="Voettekst"/>
    <w:uiPriority w:val="99"/>
    <w:rsid w:val="00761B2A"/>
  </w:style>
  <w:style w:type="table" w:styleId="Tabelraster">
    <w:name w:val="Table Grid"/>
    <w:basedOn w:val="Standaardtabel"/>
    <w:uiPriority w:val="39"/>
    <w:rsid w:val="009160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E60B82"/>
    <w:rPr>
      <w:rFonts w:asciiTheme="majorHAnsi" w:eastAsiaTheme="majorEastAsia" w:hAnsiTheme="majorHAnsi" w:cstheme="majorBidi"/>
      <w:b/>
      <w:color w:val="13304C"/>
      <w:sz w:val="36"/>
      <w:szCs w:val="32"/>
    </w:rPr>
  </w:style>
  <w:style w:type="character" w:customStyle="1" w:styleId="Kop2Char">
    <w:name w:val="Kop 2 Char"/>
    <w:basedOn w:val="Standaardalinea-lettertype"/>
    <w:link w:val="Kop2"/>
    <w:uiPriority w:val="9"/>
    <w:rsid w:val="00E60B82"/>
    <w:rPr>
      <w:rFonts w:asciiTheme="majorHAnsi" w:eastAsiaTheme="majorEastAsia" w:hAnsiTheme="majorHAnsi" w:cstheme="majorBidi"/>
      <w:b/>
      <w:color w:val="FDC900"/>
      <w:sz w:val="26"/>
      <w:szCs w:val="26"/>
    </w:rPr>
  </w:style>
  <w:style w:type="paragraph" w:styleId="Lijstalinea">
    <w:name w:val="List Paragraph"/>
    <w:basedOn w:val="Standaard"/>
    <w:uiPriority w:val="34"/>
    <w:qFormat/>
    <w:rsid w:val="00916083"/>
    <w:pPr>
      <w:ind w:left="720"/>
      <w:contextualSpacing/>
    </w:pPr>
  </w:style>
  <w:style w:type="character" w:customStyle="1" w:styleId="Kop3Char">
    <w:name w:val="Kop 3 Char"/>
    <w:basedOn w:val="Standaardalinea-lettertype"/>
    <w:link w:val="Kop3"/>
    <w:uiPriority w:val="9"/>
    <w:rsid w:val="00A47D30"/>
    <w:rPr>
      <w:rFonts w:ascii="Avenir Next LT Pro" w:eastAsiaTheme="majorEastAsia" w:hAnsi="Avenir Next LT Pro" w:cstheme="majorBidi"/>
      <w:color w:val="13304C"/>
      <w:sz w:val="24"/>
      <w:szCs w:val="24"/>
    </w:rPr>
  </w:style>
  <w:style w:type="character" w:styleId="Verwijzingopmerking">
    <w:name w:val="annotation reference"/>
    <w:basedOn w:val="Standaardalinea-lettertype"/>
    <w:uiPriority w:val="99"/>
    <w:semiHidden/>
    <w:unhideWhenUsed/>
    <w:rsid w:val="007C566B"/>
    <w:rPr>
      <w:sz w:val="16"/>
      <w:szCs w:val="16"/>
    </w:rPr>
  </w:style>
  <w:style w:type="paragraph" w:styleId="Tekstopmerking">
    <w:name w:val="annotation text"/>
    <w:basedOn w:val="Standaard"/>
    <w:link w:val="TekstopmerkingChar"/>
    <w:uiPriority w:val="99"/>
    <w:unhideWhenUsed/>
    <w:rsid w:val="007C566B"/>
    <w:rPr>
      <w:sz w:val="20"/>
      <w:szCs w:val="20"/>
    </w:rPr>
  </w:style>
  <w:style w:type="character" w:customStyle="1" w:styleId="TekstopmerkingChar">
    <w:name w:val="Tekst opmerking Char"/>
    <w:basedOn w:val="Standaardalinea-lettertype"/>
    <w:link w:val="Tekstopmerking"/>
    <w:uiPriority w:val="99"/>
    <w:rsid w:val="007C566B"/>
    <w:rPr>
      <w:sz w:val="20"/>
      <w:szCs w:val="20"/>
    </w:rPr>
  </w:style>
  <w:style w:type="paragraph" w:styleId="Onderwerpvanopmerking">
    <w:name w:val="annotation subject"/>
    <w:basedOn w:val="Tekstopmerking"/>
    <w:next w:val="Tekstopmerking"/>
    <w:link w:val="OnderwerpvanopmerkingChar"/>
    <w:uiPriority w:val="99"/>
    <w:semiHidden/>
    <w:unhideWhenUsed/>
    <w:rsid w:val="007C566B"/>
    <w:rPr>
      <w:b/>
      <w:bCs/>
    </w:rPr>
  </w:style>
  <w:style w:type="character" w:customStyle="1" w:styleId="OnderwerpvanopmerkingChar">
    <w:name w:val="Onderwerp van opmerking Char"/>
    <w:basedOn w:val="TekstopmerkingChar"/>
    <w:link w:val="Onderwerpvanopmerking"/>
    <w:uiPriority w:val="99"/>
    <w:semiHidden/>
    <w:rsid w:val="007C566B"/>
    <w:rPr>
      <w:b/>
      <w:bCs/>
      <w:sz w:val="20"/>
      <w:szCs w:val="20"/>
    </w:rPr>
  </w:style>
  <w:style w:type="character" w:customStyle="1" w:styleId="cf01">
    <w:name w:val="cf01"/>
    <w:basedOn w:val="Standaardalinea-lettertype"/>
    <w:rsid w:val="000F1AF4"/>
    <w:rPr>
      <w:rFonts w:ascii="Segoe UI" w:hAnsi="Segoe UI" w:cs="Segoe UI" w:hint="default"/>
      <w:sz w:val="18"/>
      <w:szCs w:val="18"/>
    </w:rPr>
  </w:style>
  <w:style w:type="paragraph" w:customStyle="1" w:styleId="pf0">
    <w:name w:val="pf0"/>
    <w:basedOn w:val="Standaard"/>
    <w:rsid w:val="00C0323E"/>
    <w:pPr>
      <w:spacing w:before="100" w:beforeAutospacing="1" w:after="100" w:afterAutospacing="1"/>
    </w:pPr>
    <w:rPr>
      <w:lang w:eastAsia="nl-BE"/>
    </w:rPr>
  </w:style>
  <w:style w:type="paragraph" w:customStyle="1" w:styleId="pf1">
    <w:name w:val="pf1"/>
    <w:basedOn w:val="Standaard"/>
    <w:rsid w:val="00C0323E"/>
    <w:pPr>
      <w:spacing w:before="100" w:beforeAutospacing="1" w:after="100" w:afterAutospacing="1"/>
      <w:ind w:left="720"/>
    </w:pPr>
    <w:rPr>
      <w:lang w:eastAsia="nl-BE"/>
    </w:rPr>
  </w:style>
  <w:style w:type="character" w:customStyle="1" w:styleId="Kop4Char">
    <w:name w:val="Kop 4 Char"/>
    <w:basedOn w:val="Standaardalinea-lettertype"/>
    <w:link w:val="Kop4"/>
    <w:uiPriority w:val="9"/>
    <w:rsid w:val="00C56404"/>
    <w:rPr>
      <w:rFonts w:asciiTheme="majorHAnsi" w:eastAsiaTheme="majorEastAsia" w:hAnsiTheme="majorHAnsi" w:cstheme="majorBidi"/>
      <w:b/>
      <w:bCs/>
      <w:color w:val="1F3864" w:themeColor="accent1" w:themeShade="80"/>
    </w:rPr>
  </w:style>
  <w:style w:type="character" w:styleId="Hyperlink">
    <w:name w:val="Hyperlink"/>
    <w:basedOn w:val="Standaardalinea-lettertype"/>
    <w:uiPriority w:val="99"/>
    <w:unhideWhenUsed/>
    <w:rsid w:val="001B0D5F"/>
    <w:rPr>
      <w:color w:val="0563C1" w:themeColor="hyperlink"/>
      <w:u w:val="single"/>
    </w:rPr>
  </w:style>
  <w:style w:type="paragraph" w:customStyle="1" w:styleId="paragraph">
    <w:name w:val="paragraph"/>
    <w:basedOn w:val="Standaard"/>
    <w:rsid w:val="00305421"/>
    <w:pPr>
      <w:spacing w:before="100" w:beforeAutospacing="1" w:after="100" w:afterAutospacing="1"/>
    </w:pPr>
    <w:rPr>
      <w:lang w:eastAsia="nl-BE"/>
    </w:rPr>
  </w:style>
  <w:style w:type="character" w:customStyle="1" w:styleId="normaltextrun">
    <w:name w:val="normaltextrun"/>
    <w:basedOn w:val="Standaardalinea-lettertype"/>
    <w:rsid w:val="00305421"/>
  </w:style>
  <w:style w:type="character" w:customStyle="1" w:styleId="findhit">
    <w:name w:val="findhit"/>
    <w:basedOn w:val="Standaardalinea-lettertype"/>
    <w:rsid w:val="00305421"/>
  </w:style>
  <w:style w:type="character" w:customStyle="1" w:styleId="scxw258001240">
    <w:name w:val="scxw258001240"/>
    <w:basedOn w:val="Standaardalinea-lettertype"/>
    <w:rsid w:val="00305421"/>
  </w:style>
  <w:style w:type="character" w:customStyle="1" w:styleId="eop">
    <w:name w:val="eop"/>
    <w:basedOn w:val="Standaardalinea-lettertype"/>
    <w:rsid w:val="00305421"/>
  </w:style>
  <w:style w:type="table" w:styleId="Lijsttabel4-Accent1">
    <w:name w:val="List Table 4 Accent 1"/>
    <w:basedOn w:val="Standaardtabel"/>
    <w:uiPriority w:val="49"/>
    <w:rsid w:val="0032653F"/>
    <w:pPr>
      <w:spacing w:after="0"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tcBorders>
        <w:shd w:val="clear" w:color="auto" w:fill="4472C4" w:themeFill="accent1"/>
      </w:tcPr>
    </w:tblStylePr>
    <w:tblStylePr w:type="lastRow">
      <w:rPr>
        <w:b/>
        <w:bCs/>
      </w:rPr>
      <w:tblPr/>
      <w:tcPr>
        <w:tcBorders>
          <w:top w:val="doub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paragraph" w:styleId="Voetnoottekst">
    <w:name w:val="footnote text"/>
    <w:basedOn w:val="Standaard"/>
    <w:link w:val="VoetnoottekstChar"/>
    <w:uiPriority w:val="99"/>
    <w:semiHidden/>
    <w:unhideWhenUsed/>
    <w:rsid w:val="00972193"/>
    <w:rPr>
      <w:sz w:val="20"/>
      <w:szCs w:val="20"/>
    </w:rPr>
  </w:style>
  <w:style w:type="character" w:customStyle="1" w:styleId="VoetnoottekstChar">
    <w:name w:val="Voetnoottekst Char"/>
    <w:basedOn w:val="Standaardalinea-lettertype"/>
    <w:link w:val="Voetnoottekst"/>
    <w:uiPriority w:val="99"/>
    <w:semiHidden/>
    <w:rsid w:val="00972193"/>
    <w:rPr>
      <w:sz w:val="20"/>
      <w:szCs w:val="20"/>
    </w:rPr>
  </w:style>
  <w:style w:type="character" w:styleId="Voetnootmarkering">
    <w:name w:val="footnote reference"/>
    <w:basedOn w:val="Standaardalinea-lettertype"/>
    <w:uiPriority w:val="99"/>
    <w:semiHidden/>
    <w:unhideWhenUsed/>
    <w:rsid w:val="00972193"/>
    <w:rPr>
      <w:vertAlign w:val="superscript"/>
    </w:rPr>
  </w:style>
  <w:style w:type="character" w:styleId="Onopgelostemelding">
    <w:name w:val="Unresolved Mention"/>
    <w:basedOn w:val="Standaardalinea-lettertype"/>
    <w:uiPriority w:val="99"/>
    <w:semiHidden/>
    <w:unhideWhenUsed/>
    <w:rsid w:val="00972193"/>
    <w:rPr>
      <w:color w:val="605E5C"/>
      <w:shd w:val="clear" w:color="auto" w:fill="E1DFDD"/>
    </w:rPr>
  </w:style>
  <w:style w:type="character" w:styleId="Nadruk">
    <w:name w:val="Emphasis"/>
    <w:basedOn w:val="Standaardalinea-lettertype"/>
    <w:uiPriority w:val="20"/>
    <w:qFormat/>
    <w:rsid w:val="00972193"/>
    <w:rPr>
      <w:i/>
      <w:iCs/>
    </w:rPr>
  </w:style>
  <w:style w:type="character" w:styleId="GevolgdeHyperlink">
    <w:name w:val="FollowedHyperlink"/>
    <w:basedOn w:val="Standaardalinea-lettertype"/>
    <w:uiPriority w:val="99"/>
    <w:semiHidden/>
    <w:unhideWhenUsed/>
    <w:rsid w:val="0083587D"/>
    <w:rPr>
      <w:color w:val="954F72" w:themeColor="followedHyperlink"/>
      <w:u w:val="single"/>
    </w:rPr>
  </w:style>
  <w:style w:type="paragraph" w:styleId="Kopvaninhoudsopgave">
    <w:name w:val="TOC Heading"/>
    <w:basedOn w:val="Kop1"/>
    <w:next w:val="Standaard"/>
    <w:uiPriority w:val="39"/>
    <w:unhideWhenUsed/>
    <w:qFormat/>
    <w:rsid w:val="0083587D"/>
    <w:pPr>
      <w:outlineLvl w:val="9"/>
    </w:pPr>
    <w:rPr>
      <w:b w:val="0"/>
      <w:sz w:val="32"/>
      <w:lang w:eastAsia="nl-BE"/>
    </w:rPr>
  </w:style>
  <w:style w:type="paragraph" w:styleId="Inhopg1">
    <w:name w:val="toc 1"/>
    <w:basedOn w:val="Standaard"/>
    <w:next w:val="Standaard"/>
    <w:autoRedefine/>
    <w:uiPriority w:val="39"/>
    <w:unhideWhenUsed/>
    <w:rsid w:val="009E4E41"/>
    <w:pPr>
      <w:tabs>
        <w:tab w:val="left" w:pos="440"/>
        <w:tab w:val="right" w:leader="dot" w:pos="9060"/>
      </w:tabs>
      <w:spacing w:after="100"/>
    </w:pPr>
    <w:rPr>
      <w:rFonts w:cstheme="minorHAnsi"/>
      <w:b/>
      <w:bCs/>
      <w:noProof/>
      <w:color w:val="13304C"/>
    </w:rPr>
  </w:style>
  <w:style w:type="paragraph" w:styleId="Inhopg2">
    <w:name w:val="toc 2"/>
    <w:basedOn w:val="Standaard"/>
    <w:next w:val="Standaard"/>
    <w:autoRedefine/>
    <w:uiPriority w:val="39"/>
    <w:unhideWhenUsed/>
    <w:rsid w:val="0083587D"/>
    <w:pPr>
      <w:spacing w:after="100"/>
      <w:ind w:left="220"/>
    </w:pPr>
  </w:style>
  <w:style w:type="paragraph" w:styleId="Inhopg3">
    <w:name w:val="toc 3"/>
    <w:basedOn w:val="Standaard"/>
    <w:next w:val="Standaard"/>
    <w:autoRedefine/>
    <w:uiPriority w:val="39"/>
    <w:unhideWhenUsed/>
    <w:rsid w:val="0083587D"/>
    <w:pPr>
      <w:spacing w:after="100"/>
      <w:ind w:left="440"/>
    </w:pPr>
  </w:style>
  <w:style w:type="paragraph" w:styleId="Normaalweb">
    <w:name w:val="Normal (Web)"/>
    <w:basedOn w:val="Standaard"/>
    <w:uiPriority w:val="99"/>
    <w:semiHidden/>
    <w:unhideWhenUsed/>
    <w:rsid w:val="004E122B"/>
    <w:pPr>
      <w:spacing w:before="100" w:beforeAutospacing="1" w:after="100" w:afterAutospacing="1"/>
    </w:pPr>
    <w:rPr>
      <w:lang w:eastAsia="nl-BE"/>
    </w:rPr>
  </w:style>
  <w:style w:type="paragraph" w:styleId="Geenafstand">
    <w:name w:val="No Spacing"/>
    <w:uiPriority w:val="1"/>
    <w:qFormat/>
    <w:rsid w:val="00FA6746"/>
    <w:pPr>
      <w:spacing w:after="0" w:line="240" w:lineRule="auto"/>
    </w:pPr>
    <w:rPr>
      <w:rFonts w:ascii="Avenir Next LT Pro" w:hAnsi="Avenir Next LT Pro"/>
    </w:rPr>
  </w:style>
  <w:style w:type="numbering" w:customStyle="1" w:styleId="Huidigelijst1">
    <w:name w:val="Huidige lijst1"/>
    <w:uiPriority w:val="99"/>
    <w:rsid w:val="00526525"/>
    <w:pPr>
      <w:numPr>
        <w:numId w:val="18"/>
      </w:numPr>
    </w:pPr>
  </w:style>
  <w:style w:type="numbering" w:customStyle="1" w:styleId="Huidigelijst2">
    <w:name w:val="Huidige lijst2"/>
    <w:uiPriority w:val="99"/>
    <w:rsid w:val="00526525"/>
    <w:pPr>
      <w:numPr>
        <w:numId w:val="1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02025">
      <w:bodyDiv w:val="1"/>
      <w:marLeft w:val="0"/>
      <w:marRight w:val="0"/>
      <w:marTop w:val="0"/>
      <w:marBottom w:val="0"/>
      <w:divBdr>
        <w:top w:val="none" w:sz="0" w:space="0" w:color="auto"/>
        <w:left w:val="none" w:sz="0" w:space="0" w:color="auto"/>
        <w:bottom w:val="none" w:sz="0" w:space="0" w:color="auto"/>
        <w:right w:val="none" w:sz="0" w:space="0" w:color="auto"/>
      </w:divBdr>
    </w:div>
    <w:div w:id="66460660">
      <w:bodyDiv w:val="1"/>
      <w:marLeft w:val="0"/>
      <w:marRight w:val="0"/>
      <w:marTop w:val="0"/>
      <w:marBottom w:val="0"/>
      <w:divBdr>
        <w:top w:val="none" w:sz="0" w:space="0" w:color="auto"/>
        <w:left w:val="none" w:sz="0" w:space="0" w:color="auto"/>
        <w:bottom w:val="none" w:sz="0" w:space="0" w:color="auto"/>
        <w:right w:val="none" w:sz="0" w:space="0" w:color="auto"/>
      </w:divBdr>
    </w:div>
    <w:div w:id="128864518">
      <w:bodyDiv w:val="1"/>
      <w:marLeft w:val="0"/>
      <w:marRight w:val="0"/>
      <w:marTop w:val="0"/>
      <w:marBottom w:val="0"/>
      <w:divBdr>
        <w:top w:val="none" w:sz="0" w:space="0" w:color="auto"/>
        <w:left w:val="none" w:sz="0" w:space="0" w:color="auto"/>
        <w:bottom w:val="none" w:sz="0" w:space="0" w:color="auto"/>
        <w:right w:val="none" w:sz="0" w:space="0" w:color="auto"/>
      </w:divBdr>
    </w:div>
    <w:div w:id="166528181">
      <w:bodyDiv w:val="1"/>
      <w:marLeft w:val="0"/>
      <w:marRight w:val="0"/>
      <w:marTop w:val="0"/>
      <w:marBottom w:val="0"/>
      <w:divBdr>
        <w:top w:val="none" w:sz="0" w:space="0" w:color="auto"/>
        <w:left w:val="none" w:sz="0" w:space="0" w:color="auto"/>
        <w:bottom w:val="none" w:sz="0" w:space="0" w:color="auto"/>
        <w:right w:val="none" w:sz="0" w:space="0" w:color="auto"/>
      </w:divBdr>
    </w:div>
    <w:div w:id="169874614">
      <w:bodyDiv w:val="1"/>
      <w:marLeft w:val="0"/>
      <w:marRight w:val="0"/>
      <w:marTop w:val="0"/>
      <w:marBottom w:val="0"/>
      <w:divBdr>
        <w:top w:val="none" w:sz="0" w:space="0" w:color="auto"/>
        <w:left w:val="none" w:sz="0" w:space="0" w:color="auto"/>
        <w:bottom w:val="none" w:sz="0" w:space="0" w:color="auto"/>
        <w:right w:val="none" w:sz="0" w:space="0" w:color="auto"/>
      </w:divBdr>
    </w:div>
    <w:div w:id="185564479">
      <w:bodyDiv w:val="1"/>
      <w:marLeft w:val="0"/>
      <w:marRight w:val="0"/>
      <w:marTop w:val="0"/>
      <w:marBottom w:val="0"/>
      <w:divBdr>
        <w:top w:val="none" w:sz="0" w:space="0" w:color="auto"/>
        <w:left w:val="none" w:sz="0" w:space="0" w:color="auto"/>
        <w:bottom w:val="none" w:sz="0" w:space="0" w:color="auto"/>
        <w:right w:val="none" w:sz="0" w:space="0" w:color="auto"/>
      </w:divBdr>
    </w:div>
    <w:div w:id="220479190">
      <w:bodyDiv w:val="1"/>
      <w:marLeft w:val="0"/>
      <w:marRight w:val="0"/>
      <w:marTop w:val="0"/>
      <w:marBottom w:val="0"/>
      <w:divBdr>
        <w:top w:val="none" w:sz="0" w:space="0" w:color="auto"/>
        <w:left w:val="none" w:sz="0" w:space="0" w:color="auto"/>
        <w:bottom w:val="none" w:sz="0" w:space="0" w:color="auto"/>
        <w:right w:val="none" w:sz="0" w:space="0" w:color="auto"/>
      </w:divBdr>
    </w:div>
    <w:div w:id="242112122">
      <w:bodyDiv w:val="1"/>
      <w:marLeft w:val="0"/>
      <w:marRight w:val="0"/>
      <w:marTop w:val="0"/>
      <w:marBottom w:val="0"/>
      <w:divBdr>
        <w:top w:val="none" w:sz="0" w:space="0" w:color="auto"/>
        <w:left w:val="none" w:sz="0" w:space="0" w:color="auto"/>
        <w:bottom w:val="none" w:sz="0" w:space="0" w:color="auto"/>
        <w:right w:val="none" w:sz="0" w:space="0" w:color="auto"/>
      </w:divBdr>
    </w:div>
    <w:div w:id="245501111">
      <w:bodyDiv w:val="1"/>
      <w:marLeft w:val="0"/>
      <w:marRight w:val="0"/>
      <w:marTop w:val="0"/>
      <w:marBottom w:val="0"/>
      <w:divBdr>
        <w:top w:val="none" w:sz="0" w:space="0" w:color="auto"/>
        <w:left w:val="none" w:sz="0" w:space="0" w:color="auto"/>
        <w:bottom w:val="none" w:sz="0" w:space="0" w:color="auto"/>
        <w:right w:val="none" w:sz="0" w:space="0" w:color="auto"/>
      </w:divBdr>
    </w:div>
    <w:div w:id="274753807">
      <w:bodyDiv w:val="1"/>
      <w:marLeft w:val="0"/>
      <w:marRight w:val="0"/>
      <w:marTop w:val="0"/>
      <w:marBottom w:val="0"/>
      <w:divBdr>
        <w:top w:val="none" w:sz="0" w:space="0" w:color="auto"/>
        <w:left w:val="none" w:sz="0" w:space="0" w:color="auto"/>
        <w:bottom w:val="none" w:sz="0" w:space="0" w:color="auto"/>
        <w:right w:val="none" w:sz="0" w:space="0" w:color="auto"/>
      </w:divBdr>
    </w:div>
    <w:div w:id="296036767">
      <w:bodyDiv w:val="1"/>
      <w:marLeft w:val="0"/>
      <w:marRight w:val="0"/>
      <w:marTop w:val="0"/>
      <w:marBottom w:val="0"/>
      <w:divBdr>
        <w:top w:val="none" w:sz="0" w:space="0" w:color="auto"/>
        <w:left w:val="none" w:sz="0" w:space="0" w:color="auto"/>
        <w:bottom w:val="none" w:sz="0" w:space="0" w:color="auto"/>
        <w:right w:val="none" w:sz="0" w:space="0" w:color="auto"/>
      </w:divBdr>
    </w:div>
    <w:div w:id="345595332">
      <w:bodyDiv w:val="1"/>
      <w:marLeft w:val="0"/>
      <w:marRight w:val="0"/>
      <w:marTop w:val="0"/>
      <w:marBottom w:val="0"/>
      <w:divBdr>
        <w:top w:val="none" w:sz="0" w:space="0" w:color="auto"/>
        <w:left w:val="none" w:sz="0" w:space="0" w:color="auto"/>
        <w:bottom w:val="none" w:sz="0" w:space="0" w:color="auto"/>
        <w:right w:val="none" w:sz="0" w:space="0" w:color="auto"/>
      </w:divBdr>
    </w:div>
    <w:div w:id="362677502">
      <w:bodyDiv w:val="1"/>
      <w:marLeft w:val="0"/>
      <w:marRight w:val="0"/>
      <w:marTop w:val="0"/>
      <w:marBottom w:val="0"/>
      <w:divBdr>
        <w:top w:val="none" w:sz="0" w:space="0" w:color="auto"/>
        <w:left w:val="none" w:sz="0" w:space="0" w:color="auto"/>
        <w:bottom w:val="none" w:sz="0" w:space="0" w:color="auto"/>
        <w:right w:val="none" w:sz="0" w:space="0" w:color="auto"/>
      </w:divBdr>
    </w:div>
    <w:div w:id="365570074">
      <w:bodyDiv w:val="1"/>
      <w:marLeft w:val="0"/>
      <w:marRight w:val="0"/>
      <w:marTop w:val="0"/>
      <w:marBottom w:val="0"/>
      <w:divBdr>
        <w:top w:val="none" w:sz="0" w:space="0" w:color="auto"/>
        <w:left w:val="none" w:sz="0" w:space="0" w:color="auto"/>
        <w:bottom w:val="none" w:sz="0" w:space="0" w:color="auto"/>
        <w:right w:val="none" w:sz="0" w:space="0" w:color="auto"/>
      </w:divBdr>
    </w:div>
    <w:div w:id="426921690">
      <w:bodyDiv w:val="1"/>
      <w:marLeft w:val="0"/>
      <w:marRight w:val="0"/>
      <w:marTop w:val="0"/>
      <w:marBottom w:val="0"/>
      <w:divBdr>
        <w:top w:val="none" w:sz="0" w:space="0" w:color="auto"/>
        <w:left w:val="none" w:sz="0" w:space="0" w:color="auto"/>
        <w:bottom w:val="none" w:sz="0" w:space="0" w:color="auto"/>
        <w:right w:val="none" w:sz="0" w:space="0" w:color="auto"/>
      </w:divBdr>
    </w:div>
    <w:div w:id="483467832">
      <w:bodyDiv w:val="1"/>
      <w:marLeft w:val="0"/>
      <w:marRight w:val="0"/>
      <w:marTop w:val="0"/>
      <w:marBottom w:val="0"/>
      <w:divBdr>
        <w:top w:val="none" w:sz="0" w:space="0" w:color="auto"/>
        <w:left w:val="none" w:sz="0" w:space="0" w:color="auto"/>
        <w:bottom w:val="none" w:sz="0" w:space="0" w:color="auto"/>
        <w:right w:val="none" w:sz="0" w:space="0" w:color="auto"/>
      </w:divBdr>
    </w:div>
    <w:div w:id="513419256">
      <w:bodyDiv w:val="1"/>
      <w:marLeft w:val="0"/>
      <w:marRight w:val="0"/>
      <w:marTop w:val="0"/>
      <w:marBottom w:val="0"/>
      <w:divBdr>
        <w:top w:val="none" w:sz="0" w:space="0" w:color="auto"/>
        <w:left w:val="none" w:sz="0" w:space="0" w:color="auto"/>
        <w:bottom w:val="none" w:sz="0" w:space="0" w:color="auto"/>
        <w:right w:val="none" w:sz="0" w:space="0" w:color="auto"/>
      </w:divBdr>
    </w:div>
    <w:div w:id="603850836">
      <w:bodyDiv w:val="1"/>
      <w:marLeft w:val="0"/>
      <w:marRight w:val="0"/>
      <w:marTop w:val="0"/>
      <w:marBottom w:val="0"/>
      <w:divBdr>
        <w:top w:val="none" w:sz="0" w:space="0" w:color="auto"/>
        <w:left w:val="none" w:sz="0" w:space="0" w:color="auto"/>
        <w:bottom w:val="none" w:sz="0" w:space="0" w:color="auto"/>
        <w:right w:val="none" w:sz="0" w:space="0" w:color="auto"/>
      </w:divBdr>
    </w:div>
    <w:div w:id="650408102">
      <w:bodyDiv w:val="1"/>
      <w:marLeft w:val="0"/>
      <w:marRight w:val="0"/>
      <w:marTop w:val="0"/>
      <w:marBottom w:val="0"/>
      <w:divBdr>
        <w:top w:val="none" w:sz="0" w:space="0" w:color="auto"/>
        <w:left w:val="none" w:sz="0" w:space="0" w:color="auto"/>
        <w:bottom w:val="none" w:sz="0" w:space="0" w:color="auto"/>
        <w:right w:val="none" w:sz="0" w:space="0" w:color="auto"/>
      </w:divBdr>
    </w:div>
    <w:div w:id="653022919">
      <w:bodyDiv w:val="1"/>
      <w:marLeft w:val="0"/>
      <w:marRight w:val="0"/>
      <w:marTop w:val="0"/>
      <w:marBottom w:val="0"/>
      <w:divBdr>
        <w:top w:val="none" w:sz="0" w:space="0" w:color="auto"/>
        <w:left w:val="none" w:sz="0" w:space="0" w:color="auto"/>
        <w:bottom w:val="none" w:sz="0" w:space="0" w:color="auto"/>
        <w:right w:val="none" w:sz="0" w:space="0" w:color="auto"/>
      </w:divBdr>
    </w:div>
    <w:div w:id="756094955">
      <w:bodyDiv w:val="1"/>
      <w:marLeft w:val="0"/>
      <w:marRight w:val="0"/>
      <w:marTop w:val="0"/>
      <w:marBottom w:val="0"/>
      <w:divBdr>
        <w:top w:val="none" w:sz="0" w:space="0" w:color="auto"/>
        <w:left w:val="none" w:sz="0" w:space="0" w:color="auto"/>
        <w:bottom w:val="none" w:sz="0" w:space="0" w:color="auto"/>
        <w:right w:val="none" w:sz="0" w:space="0" w:color="auto"/>
      </w:divBdr>
    </w:div>
    <w:div w:id="778987126">
      <w:bodyDiv w:val="1"/>
      <w:marLeft w:val="0"/>
      <w:marRight w:val="0"/>
      <w:marTop w:val="0"/>
      <w:marBottom w:val="0"/>
      <w:divBdr>
        <w:top w:val="none" w:sz="0" w:space="0" w:color="auto"/>
        <w:left w:val="none" w:sz="0" w:space="0" w:color="auto"/>
        <w:bottom w:val="none" w:sz="0" w:space="0" w:color="auto"/>
        <w:right w:val="none" w:sz="0" w:space="0" w:color="auto"/>
      </w:divBdr>
    </w:div>
    <w:div w:id="785663800">
      <w:bodyDiv w:val="1"/>
      <w:marLeft w:val="0"/>
      <w:marRight w:val="0"/>
      <w:marTop w:val="0"/>
      <w:marBottom w:val="0"/>
      <w:divBdr>
        <w:top w:val="none" w:sz="0" w:space="0" w:color="auto"/>
        <w:left w:val="none" w:sz="0" w:space="0" w:color="auto"/>
        <w:bottom w:val="none" w:sz="0" w:space="0" w:color="auto"/>
        <w:right w:val="none" w:sz="0" w:space="0" w:color="auto"/>
      </w:divBdr>
      <w:divsChild>
        <w:div w:id="421416529">
          <w:marLeft w:val="0"/>
          <w:marRight w:val="0"/>
          <w:marTop w:val="0"/>
          <w:marBottom w:val="0"/>
          <w:divBdr>
            <w:top w:val="single" w:sz="2" w:space="0" w:color="D9D9E3"/>
            <w:left w:val="single" w:sz="2" w:space="0" w:color="D9D9E3"/>
            <w:bottom w:val="single" w:sz="2" w:space="0" w:color="D9D9E3"/>
            <w:right w:val="single" w:sz="2" w:space="0" w:color="D9D9E3"/>
          </w:divBdr>
          <w:divsChild>
            <w:div w:id="508641098">
              <w:marLeft w:val="0"/>
              <w:marRight w:val="0"/>
              <w:marTop w:val="0"/>
              <w:marBottom w:val="0"/>
              <w:divBdr>
                <w:top w:val="single" w:sz="2" w:space="0" w:color="D9D9E3"/>
                <w:left w:val="single" w:sz="2" w:space="0" w:color="D9D9E3"/>
                <w:bottom w:val="single" w:sz="2" w:space="0" w:color="D9D9E3"/>
                <w:right w:val="single" w:sz="2" w:space="0" w:color="D9D9E3"/>
              </w:divBdr>
              <w:divsChild>
                <w:div w:id="1319576636">
                  <w:marLeft w:val="0"/>
                  <w:marRight w:val="0"/>
                  <w:marTop w:val="0"/>
                  <w:marBottom w:val="0"/>
                  <w:divBdr>
                    <w:top w:val="single" w:sz="2" w:space="0" w:color="D9D9E3"/>
                    <w:left w:val="single" w:sz="2" w:space="0" w:color="D9D9E3"/>
                    <w:bottom w:val="single" w:sz="2" w:space="0" w:color="D9D9E3"/>
                    <w:right w:val="single" w:sz="2" w:space="0" w:color="D9D9E3"/>
                  </w:divBdr>
                  <w:divsChild>
                    <w:div w:id="1137189599">
                      <w:marLeft w:val="0"/>
                      <w:marRight w:val="0"/>
                      <w:marTop w:val="0"/>
                      <w:marBottom w:val="0"/>
                      <w:divBdr>
                        <w:top w:val="single" w:sz="2" w:space="0" w:color="D9D9E3"/>
                        <w:left w:val="single" w:sz="2" w:space="0" w:color="D9D9E3"/>
                        <w:bottom w:val="single" w:sz="2" w:space="0" w:color="D9D9E3"/>
                        <w:right w:val="single" w:sz="2" w:space="0" w:color="D9D9E3"/>
                      </w:divBdr>
                      <w:divsChild>
                        <w:div w:id="135344270">
                          <w:marLeft w:val="0"/>
                          <w:marRight w:val="0"/>
                          <w:marTop w:val="0"/>
                          <w:marBottom w:val="0"/>
                          <w:divBdr>
                            <w:top w:val="single" w:sz="2" w:space="0" w:color="D9D9E3"/>
                            <w:left w:val="single" w:sz="2" w:space="0" w:color="D9D9E3"/>
                            <w:bottom w:val="single" w:sz="2" w:space="0" w:color="D9D9E3"/>
                            <w:right w:val="single" w:sz="2" w:space="0" w:color="D9D9E3"/>
                          </w:divBdr>
                          <w:divsChild>
                            <w:div w:id="264266012">
                              <w:marLeft w:val="0"/>
                              <w:marRight w:val="0"/>
                              <w:marTop w:val="100"/>
                              <w:marBottom w:val="100"/>
                              <w:divBdr>
                                <w:top w:val="single" w:sz="2" w:space="0" w:color="D9D9E3"/>
                                <w:left w:val="single" w:sz="2" w:space="0" w:color="D9D9E3"/>
                                <w:bottom w:val="single" w:sz="2" w:space="0" w:color="D9D9E3"/>
                                <w:right w:val="single" w:sz="2" w:space="0" w:color="D9D9E3"/>
                              </w:divBdr>
                              <w:divsChild>
                                <w:div w:id="1443651681">
                                  <w:marLeft w:val="0"/>
                                  <w:marRight w:val="0"/>
                                  <w:marTop w:val="0"/>
                                  <w:marBottom w:val="0"/>
                                  <w:divBdr>
                                    <w:top w:val="single" w:sz="2" w:space="0" w:color="D9D9E3"/>
                                    <w:left w:val="single" w:sz="2" w:space="0" w:color="D9D9E3"/>
                                    <w:bottom w:val="single" w:sz="2" w:space="0" w:color="D9D9E3"/>
                                    <w:right w:val="single" w:sz="2" w:space="0" w:color="D9D9E3"/>
                                  </w:divBdr>
                                  <w:divsChild>
                                    <w:div w:id="2031833016">
                                      <w:marLeft w:val="0"/>
                                      <w:marRight w:val="0"/>
                                      <w:marTop w:val="0"/>
                                      <w:marBottom w:val="0"/>
                                      <w:divBdr>
                                        <w:top w:val="single" w:sz="2" w:space="0" w:color="D9D9E3"/>
                                        <w:left w:val="single" w:sz="2" w:space="0" w:color="D9D9E3"/>
                                        <w:bottom w:val="single" w:sz="2" w:space="0" w:color="D9D9E3"/>
                                        <w:right w:val="single" w:sz="2" w:space="0" w:color="D9D9E3"/>
                                      </w:divBdr>
                                      <w:divsChild>
                                        <w:div w:id="205601709">
                                          <w:marLeft w:val="0"/>
                                          <w:marRight w:val="0"/>
                                          <w:marTop w:val="0"/>
                                          <w:marBottom w:val="0"/>
                                          <w:divBdr>
                                            <w:top w:val="single" w:sz="2" w:space="0" w:color="D9D9E3"/>
                                            <w:left w:val="single" w:sz="2" w:space="0" w:color="D9D9E3"/>
                                            <w:bottom w:val="single" w:sz="2" w:space="0" w:color="D9D9E3"/>
                                            <w:right w:val="single" w:sz="2" w:space="0" w:color="D9D9E3"/>
                                          </w:divBdr>
                                          <w:divsChild>
                                            <w:div w:id="625896876">
                                              <w:marLeft w:val="0"/>
                                              <w:marRight w:val="0"/>
                                              <w:marTop w:val="0"/>
                                              <w:marBottom w:val="0"/>
                                              <w:divBdr>
                                                <w:top w:val="single" w:sz="2" w:space="0" w:color="D9D9E3"/>
                                                <w:left w:val="single" w:sz="2" w:space="0" w:color="D9D9E3"/>
                                                <w:bottom w:val="single" w:sz="2" w:space="0" w:color="D9D9E3"/>
                                                <w:right w:val="single" w:sz="2" w:space="0" w:color="D9D9E3"/>
                                              </w:divBdr>
                                              <w:divsChild>
                                                <w:div w:id="1021663389">
                                                  <w:marLeft w:val="0"/>
                                                  <w:marRight w:val="0"/>
                                                  <w:marTop w:val="0"/>
                                                  <w:marBottom w:val="0"/>
                                                  <w:divBdr>
                                                    <w:top w:val="single" w:sz="2" w:space="0" w:color="D9D9E3"/>
                                                    <w:left w:val="single" w:sz="2" w:space="0" w:color="D9D9E3"/>
                                                    <w:bottom w:val="single" w:sz="2" w:space="0" w:color="D9D9E3"/>
                                                    <w:right w:val="single" w:sz="2" w:space="0" w:color="D9D9E3"/>
                                                  </w:divBdr>
                                                  <w:divsChild>
                                                    <w:div w:id="44600180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sChild>
        </w:div>
        <w:div w:id="349264870">
          <w:marLeft w:val="0"/>
          <w:marRight w:val="0"/>
          <w:marTop w:val="0"/>
          <w:marBottom w:val="0"/>
          <w:divBdr>
            <w:top w:val="none" w:sz="0" w:space="0" w:color="auto"/>
            <w:left w:val="none" w:sz="0" w:space="0" w:color="auto"/>
            <w:bottom w:val="none" w:sz="0" w:space="0" w:color="auto"/>
            <w:right w:val="none" w:sz="0" w:space="0" w:color="auto"/>
          </w:divBdr>
          <w:divsChild>
            <w:div w:id="713113301">
              <w:marLeft w:val="0"/>
              <w:marRight w:val="0"/>
              <w:marTop w:val="0"/>
              <w:marBottom w:val="0"/>
              <w:divBdr>
                <w:top w:val="single" w:sz="2" w:space="0" w:color="D9D9E3"/>
                <w:left w:val="single" w:sz="2" w:space="0" w:color="D9D9E3"/>
                <w:bottom w:val="single" w:sz="2" w:space="0" w:color="D9D9E3"/>
                <w:right w:val="single" w:sz="2" w:space="0" w:color="D9D9E3"/>
              </w:divBdr>
              <w:divsChild>
                <w:div w:id="6078107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930894042">
      <w:bodyDiv w:val="1"/>
      <w:marLeft w:val="0"/>
      <w:marRight w:val="0"/>
      <w:marTop w:val="0"/>
      <w:marBottom w:val="0"/>
      <w:divBdr>
        <w:top w:val="none" w:sz="0" w:space="0" w:color="auto"/>
        <w:left w:val="none" w:sz="0" w:space="0" w:color="auto"/>
        <w:bottom w:val="none" w:sz="0" w:space="0" w:color="auto"/>
        <w:right w:val="none" w:sz="0" w:space="0" w:color="auto"/>
      </w:divBdr>
    </w:div>
    <w:div w:id="995690129">
      <w:bodyDiv w:val="1"/>
      <w:marLeft w:val="0"/>
      <w:marRight w:val="0"/>
      <w:marTop w:val="0"/>
      <w:marBottom w:val="0"/>
      <w:divBdr>
        <w:top w:val="none" w:sz="0" w:space="0" w:color="auto"/>
        <w:left w:val="none" w:sz="0" w:space="0" w:color="auto"/>
        <w:bottom w:val="none" w:sz="0" w:space="0" w:color="auto"/>
        <w:right w:val="none" w:sz="0" w:space="0" w:color="auto"/>
      </w:divBdr>
    </w:div>
    <w:div w:id="1015572257">
      <w:bodyDiv w:val="1"/>
      <w:marLeft w:val="0"/>
      <w:marRight w:val="0"/>
      <w:marTop w:val="0"/>
      <w:marBottom w:val="0"/>
      <w:divBdr>
        <w:top w:val="none" w:sz="0" w:space="0" w:color="auto"/>
        <w:left w:val="none" w:sz="0" w:space="0" w:color="auto"/>
        <w:bottom w:val="none" w:sz="0" w:space="0" w:color="auto"/>
        <w:right w:val="none" w:sz="0" w:space="0" w:color="auto"/>
      </w:divBdr>
    </w:div>
    <w:div w:id="1090395420">
      <w:bodyDiv w:val="1"/>
      <w:marLeft w:val="0"/>
      <w:marRight w:val="0"/>
      <w:marTop w:val="0"/>
      <w:marBottom w:val="0"/>
      <w:divBdr>
        <w:top w:val="none" w:sz="0" w:space="0" w:color="auto"/>
        <w:left w:val="none" w:sz="0" w:space="0" w:color="auto"/>
        <w:bottom w:val="none" w:sz="0" w:space="0" w:color="auto"/>
        <w:right w:val="none" w:sz="0" w:space="0" w:color="auto"/>
      </w:divBdr>
    </w:div>
    <w:div w:id="1193348085">
      <w:bodyDiv w:val="1"/>
      <w:marLeft w:val="0"/>
      <w:marRight w:val="0"/>
      <w:marTop w:val="0"/>
      <w:marBottom w:val="0"/>
      <w:divBdr>
        <w:top w:val="none" w:sz="0" w:space="0" w:color="auto"/>
        <w:left w:val="none" w:sz="0" w:space="0" w:color="auto"/>
        <w:bottom w:val="none" w:sz="0" w:space="0" w:color="auto"/>
        <w:right w:val="none" w:sz="0" w:space="0" w:color="auto"/>
      </w:divBdr>
    </w:div>
    <w:div w:id="1248614482">
      <w:bodyDiv w:val="1"/>
      <w:marLeft w:val="0"/>
      <w:marRight w:val="0"/>
      <w:marTop w:val="0"/>
      <w:marBottom w:val="0"/>
      <w:divBdr>
        <w:top w:val="none" w:sz="0" w:space="0" w:color="auto"/>
        <w:left w:val="none" w:sz="0" w:space="0" w:color="auto"/>
        <w:bottom w:val="none" w:sz="0" w:space="0" w:color="auto"/>
        <w:right w:val="none" w:sz="0" w:space="0" w:color="auto"/>
      </w:divBdr>
    </w:div>
    <w:div w:id="1428304215">
      <w:bodyDiv w:val="1"/>
      <w:marLeft w:val="0"/>
      <w:marRight w:val="0"/>
      <w:marTop w:val="0"/>
      <w:marBottom w:val="0"/>
      <w:divBdr>
        <w:top w:val="none" w:sz="0" w:space="0" w:color="auto"/>
        <w:left w:val="none" w:sz="0" w:space="0" w:color="auto"/>
        <w:bottom w:val="none" w:sz="0" w:space="0" w:color="auto"/>
        <w:right w:val="none" w:sz="0" w:space="0" w:color="auto"/>
      </w:divBdr>
    </w:div>
    <w:div w:id="1461460537">
      <w:bodyDiv w:val="1"/>
      <w:marLeft w:val="0"/>
      <w:marRight w:val="0"/>
      <w:marTop w:val="0"/>
      <w:marBottom w:val="0"/>
      <w:divBdr>
        <w:top w:val="none" w:sz="0" w:space="0" w:color="auto"/>
        <w:left w:val="none" w:sz="0" w:space="0" w:color="auto"/>
        <w:bottom w:val="none" w:sz="0" w:space="0" w:color="auto"/>
        <w:right w:val="none" w:sz="0" w:space="0" w:color="auto"/>
      </w:divBdr>
    </w:div>
    <w:div w:id="1465779283">
      <w:bodyDiv w:val="1"/>
      <w:marLeft w:val="0"/>
      <w:marRight w:val="0"/>
      <w:marTop w:val="0"/>
      <w:marBottom w:val="0"/>
      <w:divBdr>
        <w:top w:val="none" w:sz="0" w:space="0" w:color="auto"/>
        <w:left w:val="none" w:sz="0" w:space="0" w:color="auto"/>
        <w:bottom w:val="none" w:sz="0" w:space="0" w:color="auto"/>
        <w:right w:val="none" w:sz="0" w:space="0" w:color="auto"/>
      </w:divBdr>
    </w:div>
    <w:div w:id="1485120196">
      <w:bodyDiv w:val="1"/>
      <w:marLeft w:val="0"/>
      <w:marRight w:val="0"/>
      <w:marTop w:val="0"/>
      <w:marBottom w:val="0"/>
      <w:divBdr>
        <w:top w:val="none" w:sz="0" w:space="0" w:color="auto"/>
        <w:left w:val="none" w:sz="0" w:space="0" w:color="auto"/>
        <w:bottom w:val="none" w:sz="0" w:space="0" w:color="auto"/>
        <w:right w:val="none" w:sz="0" w:space="0" w:color="auto"/>
      </w:divBdr>
    </w:div>
    <w:div w:id="1487286002">
      <w:bodyDiv w:val="1"/>
      <w:marLeft w:val="0"/>
      <w:marRight w:val="0"/>
      <w:marTop w:val="0"/>
      <w:marBottom w:val="0"/>
      <w:divBdr>
        <w:top w:val="none" w:sz="0" w:space="0" w:color="auto"/>
        <w:left w:val="none" w:sz="0" w:space="0" w:color="auto"/>
        <w:bottom w:val="none" w:sz="0" w:space="0" w:color="auto"/>
        <w:right w:val="none" w:sz="0" w:space="0" w:color="auto"/>
      </w:divBdr>
    </w:div>
    <w:div w:id="1621643643">
      <w:bodyDiv w:val="1"/>
      <w:marLeft w:val="0"/>
      <w:marRight w:val="0"/>
      <w:marTop w:val="0"/>
      <w:marBottom w:val="0"/>
      <w:divBdr>
        <w:top w:val="none" w:sz="0" w:space="0" w:color="auto"/>
        <w:left w:val="none" w:sz="0" w:space="0" w:color="auto"/>
        <w:bottom w:val="none" w:sz="0" w:space="0" w:color="auto"/>
        <w:right w:val="none" w:sz="0" w:space="0" w:color="auto"/>
      </w:divBdr>
    </w:div>
    <w:div w:id="1627543768">
      <w:bodyDiv w:val="1"/>
      <w:marLeft w:val="0"/>
      <w:marRight w:val="0"/>
      <w:marTop w:val="0"/>
      <w:marBottom w:val="0"/>
      <w:divBdr>
        <w:top w:val="none" w:sz="0" w:space="0" w:color="auto"/>
        <w:left w:val="none" w:sz="0" w:space="0" w:color="auto"/>
        <w:bottom w:val="none" w:sz="0" w:space="0" w:color="auto"/>
        <w:right w:val="none" w:sz="0" w:space="0" w:color="auto"/>
      </w:divBdr>
    </w:div>
    <w:div w:id="1674186208">
      <w:bodyDiv w:val="1"/>
      <w:marLeft w:val="0"/>
      <w:marRight w:val="0"/>
      <w:marTop w:val="0"/>
      <w:marBottom w:val="0"/>
      <w:divBdr>
        <w:top w:val="none" w:sz="0" w:space="0" w:color="auto"/>
        <w:left w:val="none" w:sz="0" w:space="0" w:color="auto"/>
        <w:bottom w:val="none" w:sz="0" w:space="0" w:color="auto"/>
        <w:right w:val="none" w:sz="0" w:space="0" w:color="auto"/>
      </w:divBdr>
    </w:div>
    <w:div w:id="1707757050">
      <w:bodyDiv w:val="1"/>
      <w:marLeft w:val="0"/>
      <w:marRight w:val="0"/>
      <w:marTop w:val="0"/>
      <w:marBottom w:val="0"/>
      <w:divBdr>
        <w:top w:val="none" w:sz="0" w:space="0" w:color="auto"/>
        <w:left w:val="none" w:sz="0" w:space="0" w:color="auto"/>
        <w:bottom w:val="none" w:sz="0" w:space="0" w:color="auto"/>
        <w:right w:val="none" w:sz="0" w:space="0" w:color="auto"/>
      </w:divBdr>
    </w:div>
    <w:div w:id="1760828350">
      <w:bodyDiv w:val="1"/>
      <w:marLeft w:val="0"/>
      <w:marRight w:val="0"/>
      <w:marTop w:val="0"/>
      <w:marBottom w:val="0"/>
      <w:divBdr>
        <w:top w:val="none" w:sz="0" w:space="0" w:color="auto"/>
        <w:left w:val="none" w:sz="0" w:space="0" w:color="auto"/>
        <w:bottom w:val="none" w:sz="0" w:space="0" w:color="auto"/>
        <w:right w:val="none" w:sz="0" w:space="0" w:color="auto"/>
      </w:divBdr>
    </w:div>
    <w:div w:id="1847211251">
      <w:bodyDiv w:val="1"/>
      <w:marLeft w:val="0"/>
      <w:marRight w:val="0"/>
      <w:marTop w:val="0"/>
      <w:marBottom w:val="0"/>
      <w:divBdr>
        <w:top w:val="none" w:sz="0" w:space="0" w:color="auto"/>
        <w:left w:val="none" w:sz="0" w:space="0" w:color="auto"/>
        <w:bottom w:val="none" w:sz="0" w:space="0" w:color="auto"/>
        <w:right w:val="none" w:sz="0" w:space="0" w:color="auto"/>
      </w:divBdr>
    </w:div>
    <w:div w:id="1849759108">
      <w:bodyDiv w:val="1"/>
      <w:marLeft w:val="0"/>
      <w:marRight w:val="0"/>
      <w:marTop w:val="0"/>
      <w:marBottom w:val="0"/>
      <w:divBdr>
        <w:top w:val="none" w:sz="0" w:space="0" w:color="auto"/>
        <w:left w:val="none" w:sz="0" w:space="0" w:color="auto"/>
        <w:bottom w:val="none" w:sz="0" w:space="0" w:color="auto"/>
        <w:right w:val="none" w:sz="0" w:space="0" w:color="auto"/>
      </w:divBdr>
    </w:div>
    <w:div w:id="1872650615">
      <w:bodyDiv w:val="1"/>
      <w:marLeft w:val="0"/>
      <w:marRight w:val="0"/>
      <w:marTop w:val="0"/>
      <w:marBottom w:val="0"/>
      <w:divBdr>
        <w:top w:val="none" w:sz="0" w:space="0" w:color="auto"/>
        <w:left w:val="none" w:sz="0" w:space="0" w:color="auto"/>
        <w:bottom w:val="none" w:sz="0" w:space="0" w:color="auto"/>
        <w:right w:val="none" w:sz="0" w:space="0" w:color="auto"/>
      </w:divBdr>
    </w:div>
    <w:div w:id="1936204924">
      <w:bodyDiv w:val="1"/>
      <w:marLeft w:val="0"/>
      <w:marRight w:val="0"/>
      <w:marTop w:val="0"/>
      <w:marBottom w:val="0"/>
      <w:divBdr>
        <w:top w:val="none" w:sz="0" w:space="0" w:color="auto"/>
        <w:left w:val="none" w:sz="0" w:space="0" w:color="auto"/>
        <w:bottom w:val="none" w:sz="0" w:space="0" w:color="auto"/>
        <w:right w:val="none" w:sz="0" w:space="0" w:color="auto"/>
      </w:divBdr>
    </w:div>
    <w:div w:id="1942450219">
      <w:bodyDiv w:val="1"/>
      <w:marLeft w:val="0"/>
      <w:marRight w:val="0"/>
      <w:marTop w:val="0"/>
      <w:marBottom w:val="0"/>
      <w:divBdr>
        <w:top w:val="none" w:sz="0" w:space="0" w:color="auto"/>
        <w:left w:val="none" w:sz="0" w:space="0" w:color="auto"/>
        <w:bottom w:val="none" w:sz="0" w:space="0" w:color="auto"/>
        <w:right w:val="none" w:sz="0" w:space="0" w:color="auto"/>
      </w:divBdr>
    </w:div>
    <w:div w:id="1942490011">
      <w:bodyDiv w:val="1"/>
      <w:marLeft w:val="0"/>
      <w:marRight w:val="0"/>
      <w:marTop w:val="0"/>
      <w:marBottom w:val="0"/>
      <w:divBdr>
        <w:top w:val="none" w:sz="0" w:space="0" w:color="auto"/>
        <w:left w:val="none" w:sz="0" w:space="0" w:color="auto"/>
        <w:bottom w:val="none" w:sz="0" w:space="0" w:color="auto"/>
        <w:right w:val="none" w:sz="0" w:space="0" w:color="auto"/>
      </w:divBdr>
    </w:div>
    <w:div w:id="2050063372">
      <w:bodyDiv w:val="1"/>
      <w:marLeft w:val="0"/>
      <w:marRight w:val="0"/>
      <w:marTop w:val="0"/>
      <w:marBottom w:val="0"/>
      <w:divBdr>
        <w:top w:val="none" w:sz="0" w:space="0" w:color="auto"/>
        <w:left w:val="none" w:sz="0" w:space="0" w:color="auto"/>
        <w:bottom w:val="none" w:sz="0" w:space="0" w:color="auto"/>
        <w:right w:val="none" w:sz="0" w:space="0" w:color="auto"/>
      </w:divBdr>
    </w:div>
    <w:div w:id="2059549483">
      <w:bodyDiv w:val="1"/>
      <w:marLeft w:val="0"/>
      <w:marRight w:val="0"/>
      <w:marTop w:val="0"/>
      <w:marBottom w:val="0"/>
      <w:divBdr>
        <w:top w:val="none" w:sz="0" w:space="0" w:color="auto"/>
        <w:left w:val="none" w:sz="0" w:space="0" w:color="auto"/>
        <w:bottom w:val="none" w:sz="0" w:space="0" w:color="auto"/>
        <w:right w:val="none" w:sz="0" w:space="0" w:color="auto"/>
      </w:divBdr>
    </w:div>
    <w:div w:id="2066368208">
      <w:bodyDiv w:val="1"/>
      <w:marLeft w:val="0"/>
      <w:marRight w:val="0"/>
      <w:marTop w:val="0"/>
      <w:marBottom w:val="0"/>
      <w:divBdr>
        <w:top w:val="none" w:sz="0" w:space="0" w:color="auto"/>
        <w:left w:val="none" w:sz="0" w:space="0" w:color="auto"/>
        <w:bottom w:val="none" w:sz="0" w:space="0" w:color="auto"/>
        <w:right w:val="none" w:sz="0" w:space="0" w:color="auto"/>
      </w:divBdr>
    </w:div>
    <w:div w:id="2099715362">
      <w:bodyDiv w:val="1"/>
      <w:marLeft w:val="0"/>
      <w:marRight w:val="0"/>
      <w:marTop w:val="0"/>
      <w:marBottom w:val="0"/>
      <w:divBdr>
        <w:top w:val="none" w:sz="0" w:space="0" w:color="auto"/>
        <w:left w:val="none" w:sz="0" w:space="0" w:color="auto"/>
        <w:bottom w:val="none" w:sz="0" w:space="0" w:color="auto"/>
        <w:right w:val="none" w:sz="0" w:space="0" w:color="auto"/>
      </w:divBdr>
      <w:divsChild>
        <w:div w:id="787815399">
          <w:marLeft w:val="0"/>
          <w:marRight w:val="0"/>
          <w:marTop w:val="0"/>
          <w:marBottom w:val="0"/>
          <w:divBdr>
            <w:top w:val="none" w:sz="0" w:space="0" w:color="auto"/>
            <w:left w:val="none" w:sz="0" w:space="0" w:color="auto"/>
            <w:bottom w:val="none" w:sz="0" w:space="0" w:color="auto"/>
            <w:right w:val="none" w:sz="0" w:space="0" w:color="auto"/>
          </w:divBdr>
        </w:div>
        <w:div w:id="1119882542">
          <w:marLeft w:val="0"/>
          <w:marRight w:val="0"/>
          <w:marTop w:val="0"/>
          <w:marBottom w:val="0"/>
          <w:divBdr>
            <w:top w:val="none" w:sz="0" w:space="0" w:color="auto"/>
            <w:left w:val="none" w:sz="0" w:space="0" w:color="auto"/>
            <w:bottom w:val="none" w:sz="0" w:space="0" w:color="auto"/>
            <w:right w:val="none" w:sz="0" w:space="0" w:color="auto"/>
          </w:divBdr>
        </w:div>
        <w:div w:id="1794979916">
          <w:marLeft w:val="0"/>
          <w:marRight w:val="0"/>
          <w:marTop w:val="0"/>
          <w:marBottom w:val="0"/>
          <w:divBdr>
            <w:top w:val="none" w:sz="0" w:space="0" w:color="auto"/>
            <w:left w:val="none" w:sz="0" w:space="0" w:color="auto"/>
            <w:bottom w:val="none" w:sz="0" w:space="0" w:color="auto"/>
            <w:right w:val="none" w:sz="0" w:space="0" w:color="auto"/>
          </w:divBdr>
        </w:div>
      </w:divsChild>
    </w:div>
    <w:div w:id="211520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antwerpen.be/nl/centra/expertisecentrum-hoger-onderwijs/didactische-info/onderwijstips-chronologisch/archief/indelen-groepswerk/"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s://www.opleidingscoach.be/" TargetMode="Externa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kirkpatrickpartners.com/wp-content/uploads/2021/11/Introduction-to-the-Kirkpatrick-New-World-Model.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footnotes.xml.rels><?xml version="1.0" encoding="UTF-8" standalone="yes"?>
<Relationships xmlns="http://schemas.openxmlformats.org/package/2006/relationships"><Relationship Id="rId3" Type="http://schemas.openxmlformats.org/officeDocument/2006/relationships/hyperlink" Target="https://www.uantwerpen.be/nl/centra/expertisecentrum-hoger-onderwijs/didactische-info/onderwijstips-chronologisch/archief/indelen-groepswerk/" TargetMode="External"/><Relationship Id="rId2" Type="http://schemas.openxmlformats.org/officeDocument/2006/relationships/hyperlink" Target="https://www.opleidingscoach.be/" TargetMode="External"/><Relationship Id="rId1" Type="http://schemas.openxmlformats.org/officeDocument/2006/relationships/hyperlink" Target="https://www.opleidingscoach.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7d22bab-2179-4ac6-804b-d71b16db225a" xsi:nil="true"/>
    <lcf76f155ced4ddcb4097134ff3c332f xmlns="32a01626-e800-4d90-a392-eb93e94e8513">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5747BBFD7D34F4ABABE978C5C228AA6" ma:contentTypeVersion="14" ma:contentTypeDescription="Een nieuw document maken." ma:contentTypeScope="" ma:versionID="f3cf3e168c936c342e4bcd63e9f56756">
  <xsd:schema xmlns:xsd="http://www.w3.org/2001/XMLSchema" xmlns:xs="http://www.w3.org/2001/XMLSchema" xmlns:p="http://schemas.microsoft.com/office/2006/metadata/properties" xmlns:ns2="32a01626-e800-4d90-a392-eb93e94e8513" xmlns:ns3="37d22bab-2179-4ac6-804b-d71b16db225a" targetNamespace="http://schemas.microsoft.com/office/2006/metadata/properties" ma:root="true" ma:fieldsID="8e9aa76a9010d84ad8b05f938b103ad2" ns2:_="" ns3:_="">
    <xsd:import namespace="32a01626-e800-4d90-a392-eb93e94e8513"/>
    <xsd:import namespace="37d22bab-2179-4ac6-804b-d71b16db225a"/>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a01626-e800-4d90-a392-eb93e94e85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Afbeeldingtags" ma:readOnly="false" ma:fieldId="{5cf76f15-5ced-4ddc-b409-7134ff3c332f}" ma:taxonomyMulti="true" ma:sspId="49b243c3-5758-488d-a165-3d321439e892"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7d22bab-2179-4ac6-804b-d71b16db225a"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337e782-a088-4db1-a019-58af09fb00a5}" ma:internalName="TaxCatchAll" ma:showField="CatchAllData" ma:web="37d22bab-2179-4ac6-804b-d71b16db225a">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8867728-6EBB-4B02-9160-CCF8F7306D6E}">
  <ds:schemaRefs>
    <ds:schemaRef ds:uri="http://schemas.microsoft.com/office/2006/metadata/properties"/>
    <ds:schemaRef ds:uri="http://schemas.microsoft.com/office/infopath/2007/PartnerControls"/>
    <ds:schemaRef ds:uri="37d22bab-2179-4ac6-804b-d71b16db225a"/>
    <ds:schemaRef ds:uri="32a01626-e800-4d90-a392-eb93e94e8513"/>
  </ds:schemaRefs>
</ds:datastoreItem>
</file>

<file path=customXml/itemProps2.xml><?xml version="1.0" encoding="utf-8"?>
<ds:datastoreItem xmlns:ds="http://schemas.openxmlformats.org/officeDocument/2006/customXml" ds:itemID="{C71724B2-B64D-4A83-932A-E61A090C9C33}">
  <ds:schemaRefs>
    <ds:schemaRef ds:uri="http://schemas.openxmlformats.org/officeDocument/2006/bibliography"/>
  </ds:schemaRefs>
</ds:datastoreItem>
</file>

<file path=customXml/itemProps3.xml><?xml version="1.0" encoding="utf-8"?>
<ds:datastoreItem xmlns:ds="http://schemas.openxmlformats.org/officeDocument/2006/customXml" ds:itemID="{D517F4E3-11D4-4F4E-91CA-09CEBE43F3AE}">
  <ds:schemaRefs>
    <ds:schemaRef ds:uri="http://schemas.microsoft.com/sharepoint/v3/contenttype/forms"/>
  </ds:schemaRefs>
</ds:datastoreItem>
</file>

<file path=customXml/itemProps4.xml><?xml version="1.0" encoding="utf-8"?>
<ds:datastoreItem xmlns:ds="http://schemas.openxmlformats.org/officeDocument/2006/customXml" ds:itemID="{22C877D4-E220-4CD5-B63C-CF4BACD66349}"/>
</file>

<file path=docProps/app.xml><?xml version="1.0" encoding="utf-8"?>
<Properties xmlns="http://schemas.openxmlformats.org/officeDocument/2006/extended-properties" xmlns:vt="http://schemas.openxmlformats.org/officeDocument/2006/docPropsVTypes">
  <Template>Normal.dotm</Template>
  <TotalTime>377</TotalTime>
  <Pages>74</Pages>
  <Words>17210</Words>
  <Characters>94659</Characters>
  <Application>Microsoft Office Word</Application>
  <DocSecurity>0</DocSecurity>
  <Lines>788</Lines>
  <Paragraphs>223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111646</CharactersWithSpaces>
  <SharedDoc>false</SharedDoc>
  <HLinks>
    <vt:vector size="390" baseType="variant">
      <vt:variant>
        <vt:i4>589919</vt:i4>
      </vt:variant>
      <vt:variant>
        <vt:i4>321</vt:i4>
      </vt:variant>
      <vt:variant>
        <vt:i4>0</vt:i4>
      </vt:variant>
      <vt:variant>
        <vt:i4>5</vt:i4>
      </vt:variant>
      <vt:variant>
        <vt:lpwstr>https://www.uantwerpen.be/nl/centra/expertisecentrum-hoger-onderwijs/didactische-info/onderwijstips-chronologisch/archief/indelen-groepswerk/</vt:lpwstr>
      </vt:variant>
      <vt:variant>
        <vt:lpwstr/>
      </vt:variant>
      <vt:variant>
        <vt:i4>6488108</vt:i4>
      </vt:variant>
      <vt:variant>
        <vt:i4>318</vt:i4>
      </vt:variant>
      <vt:variant>
        <vt:i4>0</vt:i4>
      </vt:variant>
      <vt:variant>
        <vt:i4>5</vt:i4>
      </vt:variant>
      <vt:variant>
        <vt:lpwstr>https://www.opleidingscoach.be/</vt:lpwstr>
      </vt:variant>
      <vt:variant>
        <vt:lpwstr/>
      </vt:variant>
      <vt:variant>
        <vt:i4>6815840</vt:i4>
      </vt:variant>
      <vt:variant>
        <vt:i4>315</vt:i4>
      </vt:variant>
      <vt:variant>
        <vt:i4>0</vt:i4>
      </vt:variant>
      <vt:variant>
        <vt:i4>5</vt:i4>
      </vt:variant>
      <vt:variant>
        <vt:lpwstr>https://www.kirkpatrickpartners.com/wp-content/uploads/2021/11/Introduction-to-the-Kirkpatrick-New-World-Model.pdf</vt:lpwstr>
      </vt:variant>
      <vt:variant>
        <vt:lpwstr/>
      </vt:variant>
      <vt:variant>
        <vt:i4>5046352</vt:i4>
      </vt:variant>
      <vt:variant>
        <vt:i4>312</vt:i4>
      </vt:variant>
      <vt:variant>
        <vt:i4>0</vt:i4>
      </vt:variant>
      <vt:variant>
        <vt:i4>5</vt:i4>
      </vt:variant>
      <vt:variant>
        <vt:lpwstr>https://omgaanmetdiversiteit.be/zelftest-content/</vt:lpwstr>
      </vt:variant>
      <vt:variant>
        <vt:lpwstr/>
      </vt:variant>
      <vt:variant>
        <vt:i4>4718692</vt:i4>
      </vt:variant>
      <vt:variant>
        <vt:i4>309</vt:i4>
      </vt:variant>
      <vt:variant>
        <vt:i4>0</vt:i4>
      </vt:variant>
      <vt:variant>
        <vt:i4>5</vt:i4>
      </vt:variant>
      <vt:variant>
        <vt:lpwstr/>
      </vt:variant>
      <vt:variant>
        <vt:lpwstr>_Fiche_leeractiviteit_3</vt:lpwstr>
      </vt:variant>
      <vt:variant>
        <vt:i4>4718692</vt:i4>
      </vt:variant>
      <vt:variant>
        <vt:i4>306</vt:i4>
      </vt:variant>
      <vt:variant>
        <vt:i4>0</vt:i4>
      </vt:variant>
      <vt:variant>
        <vt:i4>5</vt:i4>
      </vt:variant>
      <vt:variant>
        <vt:lpwstr/>
      </vt:variant>
      <vt:variant>
        <vt:lpwstr>_Fiche_leeractiviteit_3</vt:lpwstr>
      </vt:variant>
      <vt:variant>
        <vt:i4>4718692</vt:i4>
      </vt:variant>
      <vt:variant>
        <vt:i4>303</vt:i4>
      </vt:variant>
      <vt:variant>
        <vt:i4>0</vt:i4>
      </vt:variant>
      <vt:variant>
        <vt:i4>5</vt:i4>
      </vt:variant>
      <vt:variant>
        <vt:lpwstr/>
      </vt:variant>
      <vt:variant>
        <vt:lpwstr>_Fiche_leeractiviteit_3</vt:lpwstr>
      </vt:variant>
      <vt:variant>
        <vt:i4>4718692</vt:i4>
      </vt:variant>
      <vt:variant>
        <vt:i4>300</vt:i4>
      </vt:variant>
      <vt:variant>
        <vt:i4>0</vt:i4>
      </vt:variant>
      <vt:variant>
        <vt:i4>5</vt:i4>
      </vt:variant>
      <vt:variant>
        <vt:lpwstr/>
      </vt:variant>
      <vt:variant>
        <vt:lpwstr>_Fiche_leeractiviteit_3</vt:lpwstr>
      </vt:variant>
      <vt:variant>
        <vt:i4>4718692</vt:i4>
      </vt:variant>
      <vt:variant>
        <vt:i4>297</vt:i4>
      </vt:variant>
      <vt:variant>
        <vt:i4>0</vt:i4>
      </vt:variant>
      <vt:variant>
        <vt:i4>5</vt:i4>
      </vt:variant>
      <vt:variant>
        <vt:lpwstr/>
      </vt:variant>
      <vt:variant>
        <vt:lpwstr>_Fiche_leeractiviteit_3</vt:lpwstr>
      </vt:variant>
      <vt:variant>
        <vt:i4>4718692</vt:i4>
      </vt:variant>
      <vt:variant>
        <vt:i4>294</vt:i4>
      </vt:variant>
      <vt:variant>
        <vt:i4>0</vt:i4>
      </vt:variant>
      <vt:variant>
        <vt:i4>5</vt:i4>
      </vt:variant>
      <vt:variant>
        <vt:lpwstr/>
      </vt:variant>
      <vt:variant>
        <vt:lpwstr>_Fiche_leeractiviteit_3</vt:lpwstr>
      </vt:variant>
      <vt:variant>
        <vt:i4>4718692</vt:i4>
      </vt:variant>
      <vt:variant>
        <vt:i4>291</vt:i4>
      </vt:variant>
      <vt:variant>
        <vt:i4>0</vt:i4>
      </vt:variant>
      <vt:variant>
        <vt:i4>5</vt:i4>
      </vt:variant>
      <vt:variant>
        <vt:lpwstr/>
      </vt:variant>
      <vt:variant>
        <vt:lpwstr>_Fiche_leeractiviteit_3</vt:lpwstr>
      </vt:variant>
      <vt:variant>
        <vt:i4>4718692</vt:i4>
      </vt:variant>
      <vt:variant>
        <vt:i4>288</vt:i4>
      </vt:variant>
      <vt:variant>
        <vt:i4>0</vt:i4>
      </vt:variant>
      <vt:variant>
        <vt:i4>5</vt:i4>
      </vt:variant>
      <vt:variant>
        <vt:lpwstr/>
      </vt:variant>
      <vt:variant>
        <vt:lpwstr>_Fiche_leeractiviteit_3</vt:lpwstr>
      </vt:variant>
      <vt:variant>
        <vt:i4>4718692</vt:i4>
      </vt:variant>
      <vt:variant>
        <vt:i4>285</vt:i4>
      </vt:variant>
      <vt:variant>
        <vt:i4>0</vt:i4>
      </vt:variant>
      <vt:variant>
        <vt:i4>5</vt:i4>
      </vt:variant>
      <vt:variant>
        <vt:lpwstr/>
      </vt:variant>
      <vt:variant>
        <vt:lpwstr>_Fiche_leeractiviteit_2</vt:lpwstr>
      </vt:variant>
      <vt:variant>
        <vt:i4>4718692</vt:i4>
      </vt:variant>
      <vt:variant>
        <vt:i4>282</vt:i4>
      </vt:variant>
      <vt:variant>
        <vt:i4>0</vt:i4>
      </vt:variant>
      <vt:variant>
        <vt:i4>5</vt:i4>
      </vt:variant>
      <vt:variant>
        <vt:lpwstr/>
      </vt:variant>
      <vt:variant>
        <vt:lpwstr>_Fiche_leeractiviteit_1</vt:lpwstr>
      </vt:variant>
      <vt:variant>
        <vt:i4>1179677</vt:i4>
      </vt:variant>
      <vt:variant>
        <vt:i4>279</vt:i4>
      </vt:variant>
      <vt:variant>
        <vt:i4>0</vt:i4>
      </vt:variant>
      <vt:variant>
        <vt:i4>5</vt:i4>
      </vt:variant>
      <vt:variant>
        <vt:lpwstr>https://www.vlaanderen.be/kennisplatform-departement-werk-en-sociale-economie/nieuws/competentieprognoses-het-resultaat-van-3-oproepen-van-europa-wse</vt:lpwstr>
      </vt:variant>
      <vt:variant>
        <vt:lpwstr/>
      </vt:variant>
      <vt:variant>
        <vt:i4>720983</vt:i4>
      </vt:variant>
      <vt:variant>
        <vt:i4>276</vt:i4>
      </vt:variant>
      <vt:variant>
        <vt:i4>0</vt:i4>
      </vt:variant>
      <vt:variant>
        <vt:i4>5</vt:i4>
      </vt:variant>
      <vt:variant>
        <vt:lpwstr>https://www.europawse.be/</vt:lpwstr>
      </vt:variant>
      <vt:variant>
        <vt:lpwstr/>
      </vt:variant>
      <vt:variant>
        <vt:i4>1245234</vt:i4>
      </vt:variant>
      <vt:variant>
        <vt:i4>269</vt:i4>
      </vt:variant>
      <vt:variant>
        <vt:i4>0</vt:i4>
      </vt:variant>
      <vt:variant>
        <vt:i4>5</vt:i4>
      </vt:variant>
      <vt:variant>
        <vt:lpwstr/>
      </vt:variant>
      <vt:variant>
        <vt:lpwstr>_Toc153527239</vt:lpwstr>
      </vt:variant>
      <vt:variant>
        <vt:i4>1245234</vt:i4>
      </vt:variant>
      <vt:variant>
        <vt:i4>263</vt:i4>
      </vt:variant>
      <vt:variant>
        <vt:i4>0</vt:i4>
      </vt:variant>
      <vt:variant>
        <vt:i4>5</vt:i4>
      </vt:variant>
      <vt:variant>
        <vt:lpwstr/>
      </vt:variant>
      <vt:variant>
        <vt:lpwstr>_Toc153527238</vt:lpwstr>
      </vt:variant>
      <vt:variant>
        <vt:i4>1245234</vt:i4>
      </vt:variant>
      <vt:variant>
        <vt:i4>257</vt:i4>
      </vt:variant>
      <vt:variant>
        <vt:i4>0</vt:i4>
      </vt:variant>
      <vt:variant>
        <vt:i4>5</vt:i4>
      </vt:variant>
      <vt:variant>
        <vt:lpwstr/>
      </vt:variant>
      <vt:variant>
        <vt:lpwstr>_Toc153527237</vt:lpwstr>
      </vt:variant>
      <vt:variant>
        <vt:i4>1245234</vt:i4>
      </vt:variant>
      <vt:variant>
        <vt:i4>251</vt:i4>
      </vt:variant>
      <vt:variant>
        <vt:i4>0</vt:i4>
      </vt:variant>
      <vt:variant>
        <vt:i4>5</vt:i4>
      </vt:variant>
      <vt:variant>
        <vt:lpwstr/>
      </vt:variant>
      <vt:variant>
        <vt:lpwstr>_Toc153527236</vt:lpwstr>
      </vt:variant>
      <vt:variant>
        <vt:i4>1245234</vt:i4>
      </vt:variant>
      <vt:variant>
        <vt:i4>245</vt:i4>
      </vt:variant>
      <vt:variant>
        <vt:i4>0</vt:i4>
      </vt:variant>
      <vt:variant>
        <vt:i4>5</vt:i4>
      </vt:variant>
      <vt:variant>
        <vt:lpwstr/>
      </vt:variant>
      <vt:variant>
        <vt:lpwstr>_Toc153527235</vt:lpwstr>
      </vt:variant>
      <vt:variant>
        <vt:i4>1245234</vt:i4>
      </vt:variant>
      <vt:variant>
        <vt:i4>239</vt:i4>
      </vt:variant>
      <vt:variant>
        <vt:i4>0</vt:i4>
      </vt:variant>
      <vt:variant>
        <vt:i4>5</vt:i4>
      </vt:variant>
      <vt:variant>
        <vt:lpwstr/>
      </vt:variant>
      <vt:variant>
        <vt:lpwstr>_Toc153527234</vt:lpwstr>
      </vt:variant>
      <vt:variant>
        <vt:i4>1245234</vt:i4>
      </vt:variant>
      <vt:variant>
        <vt:i4>233</vt:i4>
      </vt:variant>
      <vt:variant>
        <vt:i4>0</vt:i4>
      </vt:variant>
      <vt:variant>
        <vt:i4>5</vt:i4>
      </vt:variant>
      <vt:variant>
        <vt:lpwstr/>
      </vt:variant>
      <vt:variant>
        <vt:lpwstr>_Toc153527233</vt:lpwstr>
      </vt:variant>
      <vt:variant>
        <vt:i4>1245234</vt:i4>
      </vt:variant>
      <vt:variant>
        <vt:i4>227</vt:i4>
      </vt:variant>
      <vt:variant>
        <vt:i4>0</vt:i4>
      </vt:variant>
      <vt:variant>
        <vt:i4>5</vt:i4>
      </vt:variant>
      <vt:variant>
        <vt:lpwstr/>
      </vt:variant>
      <vt:variant>
        <vt:lpwstr>_Toc153527232</vt:lpwstr>
      </vt:variant>
      <vt:variant>
        <vt:i4>1245234</vt:i4>
      </vt:variant>
      <vt:variant>
        <vt:i4>221</vt:i4>
      </vt:variant>
      <vt:variant>
        <vt:i4>0</vt:i4>
      </vt:variant>
      <vt:variant>
        <vt:i4>5</vt:i4>
      </vt:variant>
      <vt:variant>
        <vt:lpwstr/>
      </vt:variant>
      <vt:variant>
        <vt:lpwstr>_Toc153527231</vt:lpwstr>
      </vt:variant>
      <vt:variant>
        <vt:i4>1245234</vt:i4>
      </vt:variant>
      <vt:variant>
        <vt:i4>215</vt:i4>
      </vt:variant>
      <vt:variant>
        <vt:i4>0</vt:i4>
      </vt:variant>
      <vt:variant>
        <vt:i4>5</vt:i4>
      </vt:variant>
      <vt:variant>
        <vt:lpwstr/>
      </vt:variant>
      <vt:variant>
        <vt:lpwstr>_Toc153527230</vt:lpwstr>
      </vt:variant>
      <vt:variant>
        <vt:i4>1179698</vt:i4>
      </vt:variant>
      <vt:variant>
        <vt:i4>209</vt:i4>
      </vt:variant>
      <vt:variant>
        <vt:i4>0</vt:i4>
      </vt:variant>
      <vt:variant>
        <vt:i4>5</vt:i4>
      </vt:variant>
      <vt:variant>
        <vt:lpwstr/>
      </vt:variant>
      <vt:variant>
        <vt:lpwstr>_Toc153527229</vt:lpwstr>
      </vt:variant>
      <vt:variant>
        <vt:i4>1179698</vt:i4>
      </vt:variant>
      <vt:variant>
        <vt:i4>203</vt:i4>
      </vt:variant>
      <vt:variant>
        <vt:i4>0</vt:i4>
      </vt:variant>
      <vt:variant>
        <vt:i4>5</vt:i4>
      </vt:variant>
      <vt:variant>
        <vt:lpwstr/>
      </vt:variant>
      <vt:variant>
        <vt:lpwstr>_Toc153527228</vt:lpwstr>
      </vt:variant>
      <vt:variant>
        <vt:i4>1179698</vt:i4>
      </vt:variant>
      <vt:variant>
        <vt:i4>197</vt:i4>
      </vt:variant>
      <vt:variant>
        <vt:i4>0</vt:i4>
      </vt:variant>
      <vt:variant>
        <vt:i4>5</vt:i4>
      </vt:variant>
      <vt:variant>
        <vt:lpwstr/>
      </vt:variant>
      <vt:variant>
        <vt:lpwstr>_Toc153527227</vt:lpwstr>
      </vt:variant>
      <vt:variant>
        <vt:i4>1179698</vt:i4>
      </vt:variant>
      <vt:variant>
        <vt:i4>191</vt:i4>
      </vt:variant>
      <vt:variant>
        <vt:i4>0</vt:i4>
      </vt:variant>
      <vt:variant>
        <vt:i4>5</vt:i4>
      </vt:variant>
      <vt:variant>
        <vt:lpwstr/>
      </vt:variant>
      <vt:variant>
        <vt:lpwstr>_Toc153527226</vt:lpwstr>
      </vt:variant>
      <vt:variant>
        <vt:i4>1179698</vt:i4>
      </vt:variant>
      <vt:variant>
        <vt:i4>185</vt:i4>
      </vt:variant>
      <vt:variant>
        <vt:i4>0</vt:i4>
      </vt:variant>
      <vt:variant>
        <vt:i4>5</vt:i4>
      </vt:variant>
      <vt:variant>
        <vt:lpwstr/>
      </vt:variant>
      <vt:variant>
        <vt:lpwstr>_Toc153527225</vt:lpwstr>
      </vt:variant>
      <vt:variant>
        <vt:i4>1179698</vt:i4>
      </vt:variant>
      <vt:variant>
        <vt:i4>179</vt:i4>
      </vt:variant>
      <vt:variant>
        <vt:i4>0</vt:i4>
      </vt:variant>
      <vt:variant>
        <vt:i4>5</vt:i4>
      </vt:variant>
      <vt:variant>
        <vt:lpwstr/>
      </vt:variant>
      <vt:variant>
        <vt:lpwstr>_Toc153527224</vt:lpwstr>
      </vt:variant>
      <vt:variant>
        <vt:i4>1179698</vt:i4>
      </vt:variant>
      <vt:variant>
        <vt:i4>173</vt:i4>
      </vt:variant>
      <vt:variant>
        <vt:i4>0</vt:i4>
      </vt:variant>
      <vt:variant>
        <vt:i4>5</vt:i4>
      </vt:variant>
      <vt:variant>
        <vt:lpwstr/>
      </vt:variant>
      <vt:variant>
        <vt:lpwstr>_Toc153527223</vt:lpwstr>
      </vt:variant>
      <vt:variant>
        <vt:i4>1179698</vt:i4>
      </vt:variant>
      <vt:variant>
        <vt:i4>167</vt:i4>
      </vt:variant>
      <vt:variant>
        <vt:i4>0</vt:i4>
      </vt:variant>
      <vt:variant>
        <vt:i4>5</vt:i4>
      </vt:variant>
      <vt:variant>
        <vt:lpwstr/>
      </vt:variant>
      <vt:variant>
        <vt:lpwstr>_Toc153527222</vt:lpwstr>
      </vt:variant>
      <vt:variant>
        <vt:i4>1179698</vt:i4>
      </vt:variant>
      <vt:variant>
        <vt:i4>161</vt:i4>
      </vt:variant>
      <vt:variant>
        <vt:i4>0</vt:i4>
      </vt:variant>
      <vt:variant>
        <vt:i4>5</vt:i4>
      </vt:variant>
      <vt:variant>
        <vt:lpwstr/>
      </vt:variant>
      <vt:variant>
        <vt:lpwstr>_Toc153527221</vt:lpwstr>
      </vt:variant>
      <vt:variant>
        <vt:i4>1179698</vt:i4>
      </vt:variant>
      <vt:variant>
        <vt:i4>155</vt:i4>
      </vt:variant>
      <vt:variant>
        <vt:i4>0</vt:i4>
      </vt:variant>
      <vt:variant>
        <vt:i4>5</vt:i4>
      </vt:variant>
      <vt:variant>
        <vt:lpwstr/>
      </vt:variant>
      <vt:variant>
        <vt:lpwstr>_Toc153527220</vt:lpwstr>
      </vt:variant>
      <vt:variant>
        <vt:i4>1114162</vt:i4>
      </vt:variant>
      <vt:variant>
        <vt:i4>149</vt:i4>
      </vt:variant>
      <vt:variant>
        <vt:i4>0</vt:i4>
      </vt:variant>
      <vt:variant>
        <vt:i4>5</vt:i4>
      </vt:variant>
      <vt:variant>
        <vt:lpwstr/>
      </vt:variant>
      <vt:variant>
        <vt:lpwstr>_Toc153527219</vt:lpwstr>
      </vt:variant>
      <vt:variant>
        <vt:i4>1114162</vt:i4>
      </vt:variant>
      <vt:variant>
        <vt:i4>143</vt:i4>
      </vt:variant>
      <vt:variant>
        <vt:i4>0</vt:i4>
      </vt:variant>
      <vt:variant>
        <vt:i4>5</vt:i4>
      </vt:variant>
      <vt:variant>
        <vt:lpwstr/>
      </vt:variant>
      <vt:variant>
        <vt:lpwstr>_Toc153527218</vt:lpwstr>
      </vt:variant>
      <vt:variant>
        <vt:i4>1114162</vt:i4>
      </vt:variant>
      <vt:variant>
        <vt:i4>137</vt:i4>
      </vt:variant>
      <vt:variant>
        <vt:i4>0</vt:i4>
      </vt:variant>
      <vt:variant>
        <vt:i4>5</vt:i4>
      </vt:variant>
      <vt:variant>
        <vt:lpwstr/>
      </vt:variant>
      <vt:variant>
        <vt:lpwstr>_Toc153527217</vt:lpwstr>
      </vt:variant>
      <vt:variant>
        <vt:i4>1114162</vt:i4>
      </vt:variant>
      <vt:variant>
        <vt:i4>131</vt:i4>
      </vt:variant>
      <vt:variant>
        <vt:i4>0</vt:i4>
      </vt:variant>
      <vt:variant>
        <vt:i4>5</vt:i4>
      </vt:variant>
      <vt:variant>
        <vt:lpwstr/>
      </vt:variant>
      <vt:variant>
        <vt:lpwstr>_Toc153527216</vt:lpwstr>
      </vt:variant>
      <vt:variant>
        <vt:i4>1114162</vt:i4>
      </vt:variant>
      <vt:variant>
        <vt:i4>125</vt:i4>
      </vt:variant>
      <vt:variant>
        <vt:i4>0</vt:i4>
      </vt:variant>
      <vt:variant>
        <vt:i4>5</vt:i4>
      </vt:variant>
      <vt:variant>
        <vt:lpwstr/>
      </vt:variant>
      <vt:variant>
        <vt:lpwstr>_Toc153527215</vt:lpwstr>
      </vt:variant>
      <vt:variant>
        <vt:i4>1114162</vt:i4>
      </vt:variant>
      <vt:variant>
        <vt:i4>119</vt:i4>
      </vt:variant>
      <vt:variant>
        <vt:i4>0</vt:i4>
      </vt:variant>
      <vt:variant>
        <vt:i4>5</vt:i4>
      </vt:variant>
      <vt:variant>
        <vt:lpwstr/>
      </vt:variant>
      <vt:variant>
        <vt:lpwstr>_Toc153527214</vt:lpwstr>
      </vt:variant>
      <vt:variant>
        <vt:i4>1114162</vt:i4>
      </vt:variant>
      <vt:variant>
        <vt:i4>113</vt:i4>
      </vt:variant>
      <vt:variant>
        <vt:i4>0</vt:i4>
      </vt:variant>
      <vt:variant>
        <vt:i4>5</vt:i4>
      </vt:variant>
      <vt:variant>
        <vt:lpwstr/>
      </vt:variant>
      <vt:variant>
        <vt:lpwstr>_Toc153527213</vt:lpwstr>
      </vt:variant>
      <vt:variant>
        <vt:i4>1114162</vt:i4>
      </vt:variant>
      <vt:variant>
        <vt:i4>107</vt:i4>
      </vt:variant>
      <vt:variant>
        <vt:i4>0</vt:i4>
      </vt:variant>
      <vt:variant>
        <vt:i4>5</vt:i4>
      </vt:variant>
      <vt:variant>
        <vt:lpwstr/>
      </vt:variant>
      <vt:variant>
        <vt:lpwstr>_Toc153527212</vt:lpwstr>
      </vt:variant>
      <vt:variant>
        <vt:i4>1114162</vt:i4>
      </vt:variant>
      <vt:variant>
        <vt:i4>101</vt:i4>
      </vt:variant>
      <vt:variant>
        <vt:i4>0</vt:i4>
      </vt:variant>
      <vt:variant>
        <vt:i4>5</vt:i4>
      </vt:variant>
      <vt:variant>
        <vt:lpwstr/>
      </vt:variant>
      <vt:variant>
        <vt:lpwstr>_Toc153527211</vt:lpwstr>
      </vt:variant>
      <vt:variant>
        <vt:i4>1114162</vt:i4>
      </vt:variant>
      <vt:variant>
        <vt:i4>95</vt:i4>
      </vt:variant>
      <vt:variant>
        <vt:i4>0</vt:i4>
      </vt:variant>
      <vt:variant>
        <vt:i4>5</vt:i4>
      </vt:variant>
      <vt:variant>
        <vt:lpwstr/>
      </vt:variant>
      <vt:variant>
        <vt:lpwstr>_Toc153527210</vt:lpwstr>
      </vt:variant>
      <vt:variant>
        <vt:i4>1048626</vt:i4>
      </vt:variant>
      <vt:variant>
        <vt:i4>89</vt:i4>
      </vt:variant>
      <vt:variant>
        <vt:i4>0</vt:i4>
      </vt:variant>
      <vt:variant>
        <vt:i4>5</vt:i4>
      </vt:variant>
      <vt:variant>
        <vt:lpwstr/>
      </vt:variant>
      <vt:variant>
        <vt:lpwstr>_Toc153527209</vt:lpwstr>
      </vt:variant>
      <vt:variant>
        <vt:i4>1048626</vt:i4>
      </vt:variant>
      <vt:variant>
        <vt:i4>83</vt:i4>
      </vt:variant>
      <vt:variant>
        <vt:i4>0</vt:i4>
      </vt:variant>
      <vt:variant>
        <vt:i4>5</vt:i4>
      </vt:variant>
      <vt:variant>
        <vt:lpwstr/>
      </vt:variant>
      <vt:variant>
        <vt:lpwstr>_Toc153527208</vt:lpwstr>
      </vt:variant>
      <vt:variant>
        <vt:i4>1048626</vt:i4>
      </vt:variant>
      <vt:variant>
        <vt:i4>77</vt:i4>
      </vt:variant>
      <vt:variant>
        <vt:i4>0</vt:i4>
      </vt:variant>
      <vt:variant>
        <vt:i4>5</vt:i4>
      </vt:variant>
      <vt:variant>
        <vt:lpwstr/>
      </vt:variant>
      <vt:variant>
        <vt:lpwstr>_Toc153527207</vt:lpwstr>
      </vt:variant>
      <vt:variant>
        <vt:i4>1048626</vt:i4>
      </vt:variant>
      <vt:variant>
        <vt:i4>71</vt:i4>
      </vt:variant>
      <vt:variant>
        <vt:i4>0</vt:i4>
      </vt:variant>
      <vt:variant>
        <vt:i4>5</vt:i4>
      </vt:variant>
      <vt:variant>
        <vt:lpwstr/>
      </vt:variant>
      <vt:variant>
        <vt:lpwstr>_Toc153527206</vt:lpwstr>
      </vt:variant>
      <vt:variant>
        <vt:i4>1048626</vt:i4>
      </vt:variant>
      <vt:variant>
        <vt:i4>65</vt:i4>
      </vt:variant>
      <vt:variant>
        <vt:i4>0</vt:i4>
      </vt:variant>
      <vt:variant>
        <vt:i4>5</vt:i4>
      </vt:variant>
      <vt:variant>
        <vt:lpwstr/>
      </vt:variant>
      <vt:variant>
        <vt:lpwstr>_Toc153527205</vt:lpwstr>
      </vt:variant>
      <vt:variant>
        <vt:i4>1048626</vt:i4>
      </vt:variant>
      <vt:variant>
        <vt:i4>59</vt:i4>
      </vt:variant>
      <vt:variant>
        <vt:i4>0</vt:i4>
      </vt:variant>
      <vt:variant>
        <vt:i4>5</vt:i4>
      </vt:variant>
      <vt:variant>
        <vt:lpwstr/>
      </vt:variant>
      <vt:variant>
        <vt:lpwstr>_Toc153527204</vt:lpwstr>
      </vt:variant>
      <vt:variant>
        <vt:i4>1048626</vt:i4>
      </vt:variant>
      <vt:variant>
        <vt:i4>53</vt:i4>
      </vt:variant>
      <vt:variant>
        <vt:i4>0</vt:i4>
      </vt:variant>
      <vt:variant>
        <vt:i4>5</vt:i4>
      </vt:variant>
      <vt:variant>
        <vt:lpwstr/>
      </vt:variant>
      <vt:variant>
        <vt:lpwstr>_Toc153527203</vt:lpwstr>
      </vt:variant>
      <vt:variant>
        <vt:i4>1048626</vt:i4>
      </vt:variant>
      <vt:variant>
        <vt:i4>47</vt:i4>
      </vt:variant>
      <vt:variant>
        <vt:i4>0</vt:i4>
      </vt:variant>
      <vt:variant>
        <vt:i4>5</vt:i4>
      </vt:variant>
      <vt:variant>
        <vt:lpwstr/>
      </vt:variant>
      <vt:variant>
        <vt:lpwstr>_Toc153527202</vt:lpwstr>
      </vt:variant>
      <vt:variant>
        <vt:i4>1048626</vt:i4>
      </vt:variant>
      <vt:variant>
        <vt:i4>41</vt:i4>
      </vt:variant>
      <vt:variant>
        <vt:i4>0</vt:i4>
      </vt:variant>
      <vt:variant>
        <vt:i4>5</vt:i4>
      </vt:variant>
      <vt:variant>
        <vt:lpwstr/>
      </vt:variant>
      <vt:variant>
        <vt:lpwstr>_Toc153527201</vt:lpwstr>
      </vt:variant>
      <vt:variant>
        <vt:i4>1048626</vt:i4>
      </vt:variant>
      <vt:variant>
        <vt:i4>35</vt:i4>
      </vt:variant>
      <vt:variant>
        <vt:i4>0</vt:i4>
      </vt:variant>
      <vt:variant>
        <vt:i4>5</vt:i4>
      </vt:variant>
      <vt:variant>
        <vt:lpwstr/>
      </vt:variant>
      <vt:variant>
        <vt:lpwstr>_Toc153527200</vt:lpwstr>
      </vt:variant>
      <vt:variant>
        <vt:i4>1638449</vt:i4>
      </vt:variant>
      <vt:variant>
        <vt:i4>29</vt:i4>
      </vt:variant>
      <vt:variant>
        <vt:i4>0</vt:i4>
      </vt:variant>
      <vt:variant>
        <vt:i4>5</vt:i4>
      </vt:variant>
      <vt:variant>
        <vt:lpwstr/>
      </vt:variant>
      <vt:variant>
        <vt:lpwstr>_Toc153527199</vt:lpwstr>
      </vt:variant>
      <vt:variant>
        <vt:i4>1638449</vt:i4>
      </vt:variant>
      <vt:variant>
        <vt:i4>23</vt:i4>
      </vt:variant>
      <vt:variant>
        <vt:i4>0</vt:i4>
      </vt:variant>
      <vt:variant>
        <vt:i4>5</vt:i4>
      </vt:variant>
      <vt:variant>
        <vt:lpwstr/>
      </vt:variant>
      <vt:variant>
        <vt:lpwstr>_Toc153527198</vt:lpwstr>
      </vt:variant>
      <vt:variant>
        <vt:i4>1638449</vt:i4>
      </vt:variant>
      <vt:variant>
        <vt:i4>17</vt:i4>
      </vt:variant>
      <vt:variant>
        <vt:i4>0</vt:i4>
      </vt:variant>
      <vt:variant>
        <vt:i4>5</vt:i4>
      </vt:variant>
      <vt:variant>
        <vt:lpwstr/>
      </vt:variant>
      <vt:variant>
        <vt:lpwstr>_Toc153527197</vt:lpwstr>
      </vt:variant>
      <vt:variant>
        <vt:i4>1638449</vt:i4>
      </vt:variant>
      <vt:variant>
        <vt:i4>11</vt:i4>
      </vt:variant>
      <vt:variant>
        <vt:i4>0</vt:i4>
      </vt:variant>
      <vt:variant>
        <vt:i4>5</vt:i4>
      </vt:variant>
      <vt:variant>
        <vt:lpwstr/>
      </vt:variant>
      <vt:variant>
        <vt:lpwstr>_Toc153527196</vt:lpwstr>
      </vt:variant>
      <vt:variant>
        <vt:i4>1638449</vt:i4>
      </vt:variant>
      <vt:variant>
        <vt:i4>5</vt:i4>
      </vt:variant>
      <vt:variant>
        <vt:i4>0</vt:i4>
      </vt:variant>
      <vt:variant>
        <vt:i4>5</vt:i4>
      </vt:variant>
      <vt:variant>
        <vt:lpwstr/>
      </vt:variant>
      <vt:variant>
        <vt:lpwstr>_Toc153527195</vt:lpwstr>
      </vt:variant>
      <vt:variant>
        <vt:i4>6291516</vt:i4>
      </vt:variant>
      <vt:variant>
        <vt:i4>0</vt:i4>
      </vt:variant>
      <vt:variant>
        <vt:i4>0</vt:i4>
      </vt:variant>
      <vt:variant>
        <vt:i4>5</vt:i4>
      </vt:variant>
      <vt:variant>
        <vt:lpwstr>https://eur03.safelinks.protection.outlook.com/?url=https%3A%2F%2Fjoinup.ec.europa.eu%2Fcollection%2Feupl&amp;data=05%7C01%7Csofie.bogaerts%40vlaanderen.be%7C319f9ee71b61477d0ed008db47ce408a%7C0c0338a695614ee8b8d64e89cbd520a0%7C0%7C0%7C638182723406387243%7CUnknown%7CTWFpbGZsb3d8eyJWIjoiMC4wLjAwMDAiLCJQIjoiV2luMzIiLCJBTiI6Ik1haWwiLCJXVCI6Mn0%3D%7C3000%7C%7C%7C&amp;sdata=baVjITPvkqeeBXwe%2B2TNRwqvLYXYDoR5uwhgOLfSSxI%3D&amp;reserved=0</vt:lpwstr>
      </vt:variant>
      <vt:variant>
        <vt:lpwstr/>
      </vt:variant>
      <vt:variant>
        <vt:i4>589919</vt:i4>
      </vt:variant>
      <vt:variant>
        <vt:i4>6</vt:i4>
      </vt:variant>
      <vt:variant>
        <vt:i4>0</vt:i4>
      </vt:variant>
      <vt:variant>
        <vt:i4>5</vt:i4>
      </vt:variant>
      <vt:variant>
        <vt:lpwstr>https://www.uantwerpen.be/nl/centra/expertisecentrum-hoger-onderwijs/didactische-info/onderwijstips-chronologisch/archief/indelen-groepswerk/</vt:lpwstr>
      </vt:variant>
      <vt:variant>
        <vt:lpwstr/>
      </vt:variant>
      <vt:variant>
        <vt:i4>6488108</vt:i4>
      </vt:variant>
      <vt:variant>
        <vt:i4>3</vt:i4>
      </vt:variant>
      <vt:variant>
        <vt:i4>0</vt:i4>
      </vt:variant>
      <vt:variant>
        <vt:i4>5</vt:i4>
      </vt:variant>
      <vt:variant>
        <vt:lpwstr>https://www.opleidingscoach.be/</vt:lpwstr>
      </vt:variant>
      <vt:variant>
        <vt:lpwstr/>
      </vt:variant>
      <vt:variant>
        <vt:i4>6488108</vt:i4>
      </vt:variant>
      <vt:variant>
        <vt:i4>0</vt:i4>
      </vt:variant>
      <vt:variant>
        <vt:i4>0</vt:i4>
      </vt:variant>
      <vt:variant>
        <vt:i4>5</vt:i4>
      </vt:variant>
      <vt:variant>
        <vt:lpwstr>https://www.opleidingscoach.be/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Soraya Vreye</dc:creator>
  <cp:keywords/>
  <dc:description/>
  <cp:lastModifiedBy>Jasmien Sirfouq</cp:lastModifiedBy>
  <cp:revision>60</cp:revision>
  <cp:lastPrinted>2024-01-22T13:38:00Z</cp:lastPrinted>
  <dcterms:created xsi:type="dcterms:W3CDTF">2023-12-29T14:01:00Z</dcterms:created>
  <dcterms:modified xsi:type="dcterms:W3CDTF">2024-01-26T22:01:00Z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MSIP_Label_c337be75-dfbb-4261-9834-ac247c7dde13_Enabled">
    <vt:lpwstr>true</vt:lpwstr>
  </property>
  <property fmtid="{D5CDD505-2E9C-101B-9397-08002B2CF9AE}" pid="4" name="MSIP_Label_c337be75-dfbb-4261-9834-ac247c7dde13_SetDate">
    <vt:lpwstr>2023-12-13T10:35:21Z</vt:lpwstr>
  </property>
  <property fmtid="{D5CDD505-2E9C-101B-9397-08002B2CF9AE}" pid="5" name="MSIP_Label_c337be75-dfbb-4261-9834-ac247c7dde13_Method">
    <vt:lpwstr>Privileged</vt:lpwstr>
  </property>
  <property fmtid="{D5CDD505-2E9C-101B-9397-08002B2CF9AE}" pid="6" name="MSIP_Label_c337be75-dfbb-4261-9834-ac247c7dde13_Name">
    <vt:lpwstr>Algemeen</vt:lpwstr>
  </property>
  <property fmtid="{D5CDD505-2E9C-101B-9397-08002B2CF9AE}" pid="7" name="MSIP_Label_c337be75-dfbb-4261-9834-ac247c7dde13_SiteId">
    <vt:lpwstr>77d33cc5-c9b4-4766-95c7-ed5b515e1cce</vt:lpwstr>
  </property>
  <property fmtid="{D5CDD505-2E9C-101B-9397-08002B2CF9AE}" pid="8" name="MSIP_Label_c337be75-dfbb-4261-9834-ac247c7dde13_ActionId">
    <vt:lpwstr>b6f60a69-b7b5-4f9c-9e7c-44f29e4f7cb7</vt:lpwstr>
  </property>
  <property fmtid="{D5CDD505-2E9C-101B-9397-08002B2CF9AE}" pid="9" name="MSIP_Label_c337be75-dfbb-4261-9834-ac247c7dde13_ContentBits">
    <vt:lpwstr>0</vt:lpwstr>
  </property>
  <property fmtid="{D5CDD505-2E9C-101B-9397-08002B2CF9AE}" pid="10" name="ContentTypeId">
    <vt:lpwstr>0x01010095747BBFD7D34F4ABABE978C5C228AA6</vt:lpwstr>
  </property>
</Properties>
</file>